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wdp" ContentType="image/vnd.ms-photo"/>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1543" w:rsidRPr="00EE2D00" w:rsidRDefault="00F31543" w:rsidP="00F31543">
      <w:pPr>
        <w:autoSpaceDE w:val="0"/>
        <w:autoSpaceDN w:val="0"/>
        <w:adjustRightInd w:val="0"/>
        <w:jc w:val="center"/>
        <w:rPr>
          <w:sz w:val="24"/>
          <w:szCs w:val="24"/>
        </w:rPr>
      </w:pPr>
      <w:r w:rsidRPr="00EE2D00">
        <w:rPr>
          <w:b/>
          <w:bCs/>
          <w:sz w:val="24"/>
          <w:szCs w:val="24"/>
        </w:rPr>
        <w:t xml:space="preserve">УПРАВЛЕНИЕ ОБРАЗОВАНИЯ ЛЕНИНОГОРСКОГО </w:t>
      </w:r>
    </w:p>
    <w:p w:rsidR="00F31543" w:rsidRPr="00EE2D00" w:rsidRDefault="00F31543" w:rsidP="00F31543">
      <w:pPr>
        <w:autoSpaceDE w:val="0"/>
        <w:autoSpaceDN w:val="0"/>
        <w:adjustRightInd w:val="0"/>
        <w:jc w:val="center"/>
        <w:rPr>
          <w:sz w:val="24"/>
          <w:szCs w:val="24"/>
        </w:rPr>
      </w:pPr>
      <w:r w:rsidRPr="00EE2D00">
        <w:rPr>
          <w:b/>
          <w:bCs/>
          <w:sz w:val="24"/>
          <w:szCs w:val="24"/>
        </w:rPr>
        <w:t>МУНИЦИПАЛЬНОГО РАЙОНА</w:t>
      </w:r>
    </w:p>
    <w:p w:rsidR="00F31543" w:rsidRPr="00EE2D00" w:rsidRDefault="00F31543" w:rsidP="00F31543">
      <w:pPr>
        <w:autoSpaceDE w:val="0"/>
        <w:autoSpaceDN w:val="0"/>
        <w:adjustRightInd w:val="0"/>
        <w:jc w:val="center"/>
        <w:rPr>
          <w:sz w:val="24"/>
          <w:szCs w:val="24"/>
        </w:rPr>
      </w:pPr>
      <w:r w:rsidRPr="00EE2D00">
        <w:rPr>
          <w:sz w:val="24"/>
          <w:szCs w:val="24"/>
        </w:rPr>
        <w:t xml:space="preserve">Муниципальное бюджетное учреждение дополнительного образования </w:t>
      </w:r>
    </w:p>
    <w:p w:rsidR="00F31543" w:rsidRPr="00EE2D00" w:rsidRDefault="00F31543" w:rsidP="00F31543">
      <w:pPr>
        <w:autoSpaceDE w:val="0"/>
        <w:autoSpaceDN w:val="0"/>
        <w:adjustRightInd w:val="0"/>
        <w:jc w:val="center"/>
        <w:rPr>
          <w:sz w:val="24"/>
          <w:szCs w:val="24"/>
        </w:rPr>
      </w:pPr>
      <w:r w:rsidRPr="00EE2D00">
        <w:rPr>
          <w:sz w:val="24"/>
          <w:szCs w:val="24"/>
        </w:rPr>
        <w:t>«Дом детского творчества»</w:t>
      </w:r>
    </w:p>
    <w:p w:rsidR="00F31543" w:rsidRPr="00EE2D00" w:rsidRDefault="00F31543" w:rsidP="00F31543">
      <w:pPr>
        <w:autoSpaceDE w:val="0"/>
        <w:autoSpaceDN w:val="0"/>
        <w:adjustRightInd w:val="0"/>
        <w:jc w:val="center"/>
        <w:rPr>
          <w:sz w:val="24"/>
          <w:szCs w:val="24"/>
        </w:rPr>
      </w:pPr>
      <w:r w:rsidRPr="00EE2D00">
        <w:rPr>
          <w:sz w:val="24"/>
          <w:szCs w:val="24"/>
        </w:rPr>
        <w:t>муниципального образования «Лениногорский муниципальный район»</w:t>
      </w:r>
    </w:p>
    <w:p w:rsidR="00F31543" w:rsidRDefault="00F31543" w:rsidP="00F31543">
      <w:pPr>
        <w:autoSpaceDE w:val="0"/>
        <w:autoSpaceDN w:val="0"/>
        <w:adjustRightInd w:val="0"/>
        <w:jc w:val="center"/>
        <w:rPr>
          <w:sz w:val="24"/>
          <w:szCs w:val="24"/>
        </w:rPr>
      </w:pPr>
      <w:r w:rsidRPr="00EE2D00">
        <w:rPr>
          <w:sz w:val="24"/>
          <w:szCs w:val="24"/>
        </w:rPr>
        <w:t>Республики Татарстан</w:t>
      </w:r>
    </w:p>
    <w:p w:rsidR="00F31543" w:rsidRPr="00EE2D00" w:rsidRDefault="00F31543" w:rsidP="00F31543">
      <w:pPr>
        <w:autoSpaceDE w:val="0"/>
        <w:autoSpaceDN w:val="0"/>
        <w:adjustRightInd w:val="0"/>
        <w:jc w:val="center"/>
        <w:rPr>
          <w:sz w:val="24"/>
          <w:szCs w:val="24"/>
        </w:rPr>
      </w:pPr>
    </w:p>
    <w:p w:rsidR="00F31543" w:rsidRDefault="00F31543" w:rsidP="00F31543">
      <w:pPr>
        <w:autoSpaceDE w:val="0"/>
        <w:autoSpaceDN w:val="0"/>
        <w:adjustRightInd w:val="0"/>
        <w:rPr>
          <w:sz w:val="24"/>
          <w:szCs w:val="24"/>
        </w:rPr>
      </w:pPr>
      <w:r w:rsidRPr="00EE2D00">
        <w:rPr>
          <w:sz w:val="24"/>
          <w:szCs w:val="24"/>
        </w:rPr>
        <w:t>Принята на заседании</w:t>
      </w:r>
      <w:proofErr w:type="gramStart"/>
      <w:r w:rsidR="00A06394">
        <w:rPr>
          <w:sz w:val="24"/>
          <w:szCs w:val="24"/>
        </w:rPr>
        <w:t xml:space="preserve">                                                                                                                                                                             </w:t>
      </w:r>
      <w:r>
        <w:rPr>
          <w:sz w:val="24"/>
          <w:szCs w:val="24"/>
        </w:rPr>
        <w:t>У</w:t>
      </w:r>
      <w:proofErr w:type="gramEnd"/>
      <w:r>
        <w:rPr>
          <w:sz w:val="24"/>
          <w:szCs w:val="24"/>
        </w:rPr>
        <w:t>тверждаю</w:t>
      </w:r>
    </w:p>
    <w:p w:rsidR="00F31543" w:rsidRDefault="0061315E" w:rsidP="00F31543">
      <w:pPr>
        <w:autoSpaceDE w:val="0"/>
        <w:autoSpaceDN w:val="0"/>
        <w:adjustRightInd w:val="0"/>
        <w:rPr>
          <w:sz w:val="24"/>
          <w:szCs w:val="24"/>
        </w:rPr>
      </w:pPr>
      <w:r>
        <w:rPr>
          <w:sz w:val="24"/>
          <w:szCs w:val="24"/>
        </w:rPr>
        <w:t>педагогического</w:t>
      </w:r>
      <w:r w:rsidR="00F31543" w:rsidRPr="00EE2D00">
        <w:rPr>
          <w:sz w:val="24"/>
          <w:szCs w:val="24"/>
        </w:rPr>
        <w:t xml:space="preserve"> совет</w:t>
      </w:r>
      <w:r w:rsidR="002A35C3">
        <w:rPr>
          <w:sz w:val="24"/>
          <w:szCs w:val="24"/>
        </w:rPr>
        <w:t xml:space="preserve">а                                                                                                                                                       </w:t>
      </w:r>
      <w:r w:rsidR="00F31543" w:rsidRPr="00EE2D00">
        <w:rPr>
          <w:sz w:val="24"/>
          <w:szCs w:val="24"/>
        </w:rPr>
        <w:t>Директор МБУД</w:t>
      </w:r>
      <w:proofErr w:type="gramStart"/>
      <w:r w:rsidR="00F31543" w:rsidRPr="00EE2D00">
        <w:rPr>
          <w:sz w:val="24"/>
          <w:szCs w:val="24"/>
        </w:rPr>
        <w:t>О«</w:t>
      </w:r>
      <w:proofErr w:type="gramEnd"/>
      <w:r w:rsidR="00F31543" w:rsidRPr="00EE2D00">
        <w:rPr>
          <w:sz w:val="24"/>
          <w:szCs w:val="24"/>
        </w:rPr>
        <w:t>ДДТ»</w:t>
      </w:r>
    </w:p>
    <w:p w:rsidR="00F31543" w:rsidRPr="00EE2D00" w:rsidRDefault="0090350A" w:rsidP="00F31543">
      <w:pPr>
        <w:autoSpaceDE w:val="0"/>
        <w:autoSpaceDN w:val="0"/>
        <w:adjustRightInd w:val="0"/>
        <w:rPr>
          <w:sz w:val="24"/>
          <w:szCs w:val="24"/>
        </w:rPr>
      </w:pPr>
      <w:r w:rsidRPr="00CF6287">
        <w:rPr>
          <w:sz w:val="24"/>
          <w:szCs w:val="24"/>
          <w:u w:val="single"/>
        </w:rPr>
        <w:t>Протокол №</w:t>
      </w:r>
      <w:r w:rsidR="00CF6287" w:rsidRPr="00CF6287">
        <w:rPr>
          <w:sz w:val="24"/>
          <w:szCs w:val="24"/>
          <w:u w:val="single"/>
        </w:rPr>
        <w:t xml:space="preserve">4 </w:t>
      </w:r>
      <w:r w:rsidRPr="00CF6287">
        <w:rPr>
          <w:sz w:val="24"/>
          <w:szCs w:val="24"/>
          <w:u w:val="single"/>
        </w:rPr>
        <w:t>от</w:t>
      </w:r>
      <w:r w:rsidR="00F31543" w:rsidRPr="00CF6287">
        <w:rPr>
          <w:sz w:val="24"/>
          <w:szCs w:val="24"/>
          <w:u w:val="single"/>
        </w:rPr>
        <w:t>«</w:t>
      </w:r>
      <w:r w:rsidR="00CF6287" w:rsidRPr="00CF6287">
        <w:rPr>
          <w:sz w:val="24"/>
          <w:szCs w:val="24"/>
          <w:u w:val="single"/>
        </w:rPr>
        <w:t>31</w:t>
      </w:r>
      <w:r w:rsidR="00F31543" w:rsidRPr="00CF6287">
        <w:rPr>
          <w:sz w:val="24"/>
          <w:szCs w:val="24"/>
          <w:u w:val="single"/>
        </w:rPr>
        <w:t>»</w:t>
      </w:r>
      <w:r w:rsidR="00CF6287" w:rsidRPr="00CF6287">
        <w:rPr>
          <w:sz w:val="24"/>
          <w:szCs w:val="24"/>
          <w:u w:val="single"/>
        </w:rPr>
        <w:t xml:space="preserve"> мая </w:t>
      </w:r>
      <w:r w:rsidR="00F31543" w:rsidRPr="00CF6287">
        <w:rPr>
          <w:sz w:val="24"/>
          <w:szCs w:val="24"/>
          <w:u w:val="single"/>
        </w:rPr>
        <w:t>20</w:t>
      </w:r>
      <w:r w:rsidR="00CF6287" w:rsidRPr="00CF6287">
        <w:rPr>
          <w:sz w:val="24"/>
          <w:szCs w:val="24"/>
          <w:u w:val="single"/>
        </w:rPr>
        <w:t>21</w:t>
      </w:r>
      <w:r w:rsidR="00F31543" w:rsidRPr="00CF6287">
        <w:rPr>
          <w:sz w:val="24"/>
          <w:szCs w:val="24"/>
          <w:u w:val="single"/>
        </w:rPr>
        <w:t>г</w:t>
      </w:r>
      <w:r w:rsidR="00CF6287" w:rsidRPr="00CF6287">
        <w:rPr>
          <w:sz w:val="24"/>
          <w:szCs w:val="24"/>
          <w:u w:val="single"/>
        </w:rPr>
        <w:t>.</w:t>
      </w:r>
      <w:r w:rsidR="00A06394" w:rsidRPr="00CF6287">
        <w:rPr>
          <w:sz w:val="24"/>
          <w:szCs w:val="24"/>
          <w:u w:val="single"/>
        </w:rPr>
        <w:t xml:space="preserve"> </w:t>
      </w:r>
      <w:r w:rsidR="00A06394">
        <w:rPr>
          <w:sz w:val="24"/>
          <w:szCs w:val="24"/>
        </w:rPr>
        <w:t xml:space="preserve">                                                                                                                         </w:t>
      </w:r>
      <w:proofErr w:type="spellStart"/>
      <w:r w:rsidR="00F31543">
        <w:rPr>
          <w:sz w:val="24"/>
          <w:szCs w:val="24"/>
        </w:rPr>
        <w:t>________</w:t>
      </w:r>
      <w:r w:rsidR="00750D6F">
        <w:rPr>
          <w:sz w:val="24"/>
          <w:szCs w:val="24"/>
        </w:rPr>
        <w:t>Т.М.Семё</w:t>
      </w:r>
      <w:r w:rsidR="00F31543" w:rsidRPr="00DC3229">
        <w:rPr>
          <w:sz w:val="24"/>
          <w:szCs w:val="24"/>
        </w:rPr>
        <w:t>нова</w:t>
      </w:r>
      <w:proofErr w:type="spellEnd"/>
    </w:p>
    <w:p w:rsidR="00F31543" w:rsidRPr="00CF6287" w:rsidRDefault="00A06394" w:rsidP="00F31543">
      <w:pPr>
        <w:autoSpaceDE w:val="0"/>
        <w:autoSpaceDN w:val="0"/>
        <w:adjustRightInd w:val="0"/>
        <w:jc w:val="both"/>
        <w:rPr>
          <w:rFonts w:eastAsiaTheme="minorHAnsi"/>
          <w:b/>
          <w:bCs/>
          <w:sz w:val="24"/>
          <w:szCs w:val="24"/>
          <w:u w:val="single"/>
          <w:lang w:eastAsia="en-US"/>
        </w:rPr>
      </w:pPr>
      <w:r>
        <w:rPr>
          <w:sz w:val="24"/>
          <w:szCs w:val="24"/>
        </w:rPr>
        <w:t xml:space="preserve">                                                                                                                                                                          </w:t>
      </w:r>
      <w:r w:rsidR="00F31543" w:rsidRPr="00CF6287">
        <w:rPr>
          <w:sz w:val="24"/>
          <w:szCs w:val="24"/>
          <w:u w:val="single"/>
        </w:rPr>
        <w:t xml:space="preserve">Приказ № </w:t>
      </w:r>
      <w:r w:rsidR="00750D6F">
        <w:rPr>
          <w:sz w:val="24"/>
          <w:szCs w:val="24"/>
          <w:u w:val="single"/>
        </w:rPr>
        <w:t>1</w:t>
      </w:r>
      <w:r w:rsidR="00CF6287" w:rsidRPr="00CF6287">
        <w:rPr>
          <w:sz w:val="24"/>
          <w:szCs w:val="24"/>
          <w:u w:val="single"/>
        </w:rPr>
        <w:t>4</w:t>
      </w:r>
      <w:r w:rsidR="00750D6F">
        <w:rPr>
          <w:sz w:val="24"/>
          <w:szCs w:val="24"/>
          <w:u w:val="single"/>
        </w:rPr>
        <w:t>0-ОД</w:t>
      </w:r>
      <w:r w:rsidR="00CF6287" w:rsidRPr="00CF6287">
        <w:rPr>
          <w:sz w:val="24"/>
          <w:szCs w:val="24"/>
          <w:u w:val="single"/>
        </w:rPr>
        <w:t xml:space="preserve"> </w:t>
      </w:r>
      <w:r w:rsidR="00F31543" w:rsidRPr="00CF6287">
        <w:rPr>
          <w:sz w:val="24"/>
          <w:szCs w:val="24"/>
          <w:u w:val="single"/>
        </w:rPr>
        <w:t>от «</w:t>
      </w:r>
      <w:r w:rsidR="00CF6287" w:rsidRPr="00CF6287">
        <w:rPr>
          <w:sz w:val="24"/>
          <w:szCs w:val="24"/>
          <w:u w:val="single"/>
        </w:rPr>
        <w:t>31</w:t>
      </w:r>
      <w:r w:rsidR="00F31543" w:rsidRPr="00CF6287">
        <w:rPr>
          <w:sz w:val="24"/>
          <w:szCs w:val="24"/>
          <w:u w:val="single"/>
        </w:rPr>
        <w:t>»</w:t>
      </w:r>
      <w:r w:rsidR="00CF6287" w:rsidRPr="00CF6287">
        <w:rPr>
          <w:sz w:val="24"/>
          <w:szCs w:val="24"/>
          <w:u w:val="single"/>
        </w:rPr>
        <w:t xml:space="preserve"> мая </w:t>
      </w:r>
      <w:r w:rsidR="00F31543" w:rsidRPr="00CF6287">
        <w:rPr>
          <w:sz w:val="24"/>
          <w:szCs w:val="24"/>
          <w:u w:val="single"/>
        </w:rPr>
        <w:t>20</w:t>
      </w:r>
      <w:r w:rsidR="00CF6287" w:rsidRPr="00CF6287">
        <w:rPr>
          <w:sz w:val="24"/>
          <w:szCs w:val="24"/>
          <w:u w:val="single"/>
        </w:rPr>
        <w:t>21</w:t>
      </w:r>
      <w:r w:rsidR="00F31543" w:rsidRPr="00CF6287">
        <w:rPr>
          <w:sz w:val="24"/>
          <w:szCs w:val="24"/>
          <w:u w:val="single"/>
        </w:rPr>
        <w:t>г.</w:t>
      </w:r>
    </w:p>
    <w:p w:rsidR="00F31543" w:rsidRDefault="00F31543" w:rsidP="00F31543">
      <w:pPr>
        <w:autoSpaceDE w:val="0"/>
        <w:autoSpaceDN w:val="0"/>
        <w:adjustRightInd w:val="0"/>
        <w:rPr>
          <w:rFonts w:eastAsiaTheme="minorHAnsi"/>
          <w:b/>
          <w:bCs/>
          <w:sz w:val="24"/>
          <w:szCs w:val="24"/>
          <w:lang w:eastAsia="en-US"/>
        </w:rPr>
      </w:pPr>
    </w:p>
    <w:p w:rsidR="00F31543" w:rsidRDefault="00F31543" w:rsidP="00F31543">
      <w:pPr>
        <w:autoSpaceDE w:val="0"/>
        <w:autoSpaceDN w:val="0"/>
        <w:adjustRightInd w:val="0"/>
        <w:rPr>
          <w:rFonts w:eastAsiaTheme="minorHAnsi"/>
          <w:b/>
          <w:bCs/>
          <w:sz w:val="24"/>
          <w:szCs w:val="24"/>
          <w:lang w:eastAsia="en-US"/>
        </w:rPr>
      </w:pPr>
    </w:p>
    <w:p w:rsidR="00F31543" w:rsidRPr="00EE2D00" w:rsidRDefault="00F31543" w:rsidP="00F31543">
      <w:pPr>
        <w:autoSpaceDE w:val="0"/>
        <w:autoSpaceDN w:val="0"/>
        <w:adjustRightInd w:val="0"/>
        <w:jc w:val="center"/>
        <w:rPr>
          <w:b/>
          <w:sz w:val="24"/>
          <w:szCs w:val="24"/>
        </w:rPr>
      </w:pPr>
      <w:r w:rsidRPr="00EE2D00">
        <w:rPr>
          <w:b/>
          <w:sz w:val="24"/>
          <w:szCs w:val="24"/>
        </w:rPr>
        <w:t>Дополнительная общеобразовательная общеразвивающая программа</w:t>
      </w:r>
    </w:p>
    <w:p w:rsidR="00442A82" w:rsidRPr="00442A82" w:rsidRDefault="00442A82" w:rsidP="00442A82">
      <w:pPr>
        <w:shd w:val="clear" w:color="auto" w:fill="FFFFFF"/>
        <w:ind w:firstLine="708"/>
        <w:jc w:val="center"/>
        <w:rPr>
          <w:b/>
          <w:color w:val="000000"/>
          <w:spacing w:val="-3"/>
          <w:sz w:val="24"/>
          <w:szCs w:val="24"/>
        </w:rPr>
      </w:pPr>
      <w:r>
        <w:rPr>
          <w:b/>
          <w:color w:val="000000"/>
          <w:sz w:val="24"/>
          <w:szCs w:val="24"/>
        </w:rPr>
        <w:t xml:space="preserve">социально-гуманитарной  </w:t>
      </w:r>
      <w:r w:rsidRPr="00EE2D00">
        <w:rPr>
          <w:b/>
          <w:sz w:val="24"/>
          <w:szCs w:val="24"/>
        </w:rPr>
        <w:t>направленности</w:t>
      </w:r>
    </w:p>
    <w:p w:rsidR="00F31543" w:rsidRPr="00EE2D00" w:rsidRDefault="00F31543" w:rsidP="00F31543">
      <w:pPr>
        <w:autoSpaceDE w:val="0"/>
        <w:autoSpaceDN w:val="0"/>
        <w:adjustRightInd w:val="0"/>
        <w:jc w:val="center"/>
        <w:rPr>
          <w:b/>
          <w:sz w:val="24"/>
          <w:szCs w:val="24"/>
        </w:rPr>
      </w:pPr>
      <w:r>
        <w:rPr>
          <w:b/>
          <w:sz w:val="24"/>
          <w:szCs w:val="24"/>
        </w:rPr>
        <w:t>«Островок</w:t>
      </w:r>
      <w:r w:rsidRPr="00EE2D00">
        <w:rPr>
          <w:b/>
          <w:sz w:val="24"/>
          <w:szCs w:val="24"/>
        </w:rPr>
        <w:t>»</w:t>
      </w:r>
    </w:p>
    <w:p w:rsidR="00F31543" w:rsidRDefault="00F31543" w:rsidP="00F31543">
      <w:pPr>
        <w:autoSpaceDE w:val="0"/>
        <w:autoSpaceDN w:val="0"/>
        <w:adjustRightInd w:val="0"/>
        <w:jc w:val="center"/>
        <w:rPr>
          <w:rFonts w:eastAsiaTheme="minorHAnsi"/>
          <w:b/>
          <w:bCs/>
          <w:sz w:val="24"/>
          <w:szCs w:val="24"/>
          <w:lang w:eastAsia="en-US"/>
        </w:rPr>
      </w:pPr>
    </w:p>
    <w:p w:rsidR="00F31543" w:rsidRPr="00EE2D00" w:rsidRDefault="00F31543" w:rsidP="00F31543">
      <w:pPr>
        <w:autoSpaceDE w:val="0"/>
        <w:autoSpaceDN w:val="0"/>
        <w:adjustRightInd w:val="0"/>
        <w:jc w:val="center"/>
        <w:rPr>
          <w:sz w:val="24"/>
          <w:szCs w:val="24"/>
        </w:rPr>
      </w:pPr>
    </w:p>
    <w:p w:rsidR="00F31543" w:rsidRPr="00EE2D00" w:rsidRDefault="00F31543" w:rsidP="00F31543">
      <w:pPr>
        <w:autoSpaceDE w:val="0"/>
        <w:autoSpaceDN w:val="0"/>
        <w:adjustRightInd w:val="0"/>
        <w:jc w:val="center"/>
        <w:rPr>
          <w:sz w:val="24"/>
          <w:szCs w:val="24"/>
        </w:rPr>
      </w:pPr>
      <w:r>
        <w:rPr>
          <w:sz w:val="24"/>
          <w:szCs w:val="24"/>
        </w:rPr>
        <w:t>Возраст обучающихся: 6 – 7</w:t>
      </w:r>
      <w:r w:rsidRPr="00EE2D00">
        <w:rPr>
          <w:sz w:val="24"/>
          <w:szCs w:val="24"/>
        </w:rPr>
        <w:t xml:space="preserve"> лет</w:t>
      </w:r>
    </w:p>
    <w:p w:rsidR="00F31543" w:rsidRPr="00EE2D00" w:rsidRDefault="00F31543" w:rsidP="00F31543">
      <w:pPr>
        <w:autoSpaceDE w:val="0"/>
        <w:autoSpaceDN w:val="0"/>
        <w:adjustRightInd w:val="0"/>
        <w:jc w:val="center"/>
        <w:rPr>
          <w:sz w:val="24"/>
          <w:szCs w:val="24"/>
        </w:rPr>
      </w:pPr>
      <w:r>
        <w:rPr>
          <w:sz w:val="24"/>
          <w:szCs w:val="24"/>
        </w:rPr>
        <w:t>Срок реализации: 1 год</w:t>
      </w:r>
    </w:p>
    <w:p w:rsidR="00F31543" w:rsidRDefault="00F31543" w:rsidP="00F31543">
      <w:pPr>
        <w:autoSpaceDE w:val="0"/>
        <w:autoSpaceDN w:val="0"/>
        <w:adjustRightInd w:val="0"/>
        <w:jc w:val="center"/>
        <w:rPr>
          <w:rFonts w:eastAsiaTheme="minorHAnsi"/>
          <w:b/>
          <w:bCs/>
          <w:sz w:val="24"/>
          <w:szCs w:val="24"/>
          <w:lang w:eastAsia="en-US"/>
        </w:rPr>
      </w:pPr>
    </w:p>
    <w:p w:rsidR="00F31543" w:rsidRDefault="00F31543" w:rsidP="00F31543">
      <w:pPr>
        <w:autoSpaceDE w:val="0"/>
        <w:autoSpaceDN w:val="0"/>
        <w:adjustRightInd w:val="0"/>
        <w:rPr>
          <w:rFonts w:eastAsiaTheme="minorHAnsi"/>
          <w:b/>
          <w:bCs/>
          <w:sz w:val="24"/>
          <w:szCs w:val="24"/>
          <w:lang w:eastAsia="en-US"/>
        </w:rPr>
      </w:pPr>
    </w:p>
    <w:p w:rsidR="00F31543" w:rsidRDefault="00F31543" w:rsidP="00F31543">
      <w:pPr>
        <w:autoSpaceDE w:val="0"/>
        <w:autoSpaceDN w:val="0"/>
        <w:adjustRightInd w:val="0"/>
        <w:rPr>
          <w:rFonts w:eastAsiaTheme="minorHAnsi"/>
          <w:b/>
          <w:bCs/>
          <w:sz w:val="24"/>
          <w:szCs w:val="24"/>
          <w:lang w:eastAsia="en-US"/>
        </w:rPr>
      </w:pPr>
    </w:p>
    <w:p w:rsidR="00F31543" w:rsidRPr="00EE2D00" w:rsidRDefault="00F31543" w:rsidP="00F31543">
      <w:pPr>
        <w:autoSpaceDE w:val="0"/>
        <w:autoSpaceDN w:val="0"/>
        <w:adjustRightInd w:val="0"/>
        <w:jc w:val="both"/>
        <w:rPr>
          <w:sz w:val="24"/>
          <w:szCs w:val="24"/>
        </w:rPr>
      </w:pPr>
      <w:r w:rsidRPr="00EE2D00">
        <w:rPr>
          <w:sz w:val="24"/>
          <w:szCs w:val="24"/>
        </w:rPr>
        <w:t xml:space="preserve">Автор-составитель: </w:t>
      </w:r>
    </w:p>
    <w:p w:rsidR="00F31543" w:rsidRPr="00EE2D00" w:rsidRDefault="00F31543" w:rsidP="00F31543">
      <w:pPr>
        <w:autoSpaceDE w:val="0"/>
        <w:autoSpaceDN w:val="0"/>
        <w:adjustRightInd w:val="0"/>
        <w:jc w:val="both"/>
        <w:rPr>
          <w:sz w:val="24"/>
          <w:szCs w:val="24"/>
        </w:rPr>
      </w:pPr>
      <w:r>
        <w:rPr>
          <w:sz w:val="24"/>
          <w:szCs w:val="24"/>
        </w:rPr>
        <w:t>Манакова Галина Леонидовна</w:t>
      </w:r>
      <w:r w:rsidRPr="00EE2D00">
        <w:rPr>
          <w:sz w:val="24"/>
          <w:szCs w:val="24"/>
        </w:rPr>
        <w:t xml:space="preserve">, </w:t>
      </w:r>
    </w:p>
    <w:p w:rsidR="00F31543" w:rsidRDefault="00F31543" w:rsidP="00F31543">
      <w:pPr>
        <w:autoSpaceDE w:val="0"/>
        <w:autoSpaceDN w:val="0"/>
        <w:adjustRightInd w:val="0"/>
        <w:rPr>
          <w:rFonts w:eastAsiaTheme="minorHAnsi"/>
          <w:b/>
          <w:bCs/>
          <w:sz w:val="24"/>
          <w:szCs w:val="24"/>
          <w:lang w:eastAsia="en-US"/>
        </w:rPr>
      </w:pPr>
      <w:r w:rsidRPr="00EE2D00">
        <w:rPr>
          <w:sz w:val="24"/>
          <w:szCs w:val="24"/>
        </w:rPr>
        <w:t>педагог дополнительного образования</w:t>
      </w:r>
    </w:p>
    <w:p w:rsidR="00F31543" w:rsidRDefault="00F31543" w:rsidP="00F31543">
      <w:pPr>
        <w:autoSpaceDE w:val="0"/>
        <w:autoSpaceDN w:val="0"/>
        <w:adjustRightInd w:val="0"/>
        <w:rPr>
          <w:rFonts w:eastAsiaTheme="minorHAnsi"/>
          <w:b/>
          <w:bCs/>
          <w:sz w:val="24"/>
          <w:szCs w:val="24"/>
          <w:lang w:eastAsia="en-US"/>
        </w:rPr>
      </w:pPr>
    </w:p>
    <w:p w:rsidR="00F31543" w:rsidRDefault="00F31543" w:rsidP="00F31543">
      <w:pPr>
        <w:autoSpaceDE w:val="0"/>
        <w:autoSpaceDN w:val="0"/>
        <w:adjustRightInd w:val="0"/>
        <w:rPr>
          <w:rFonts w:eastAsiaTheme="minorHAnsi"/>
          <w:b/>
          <w:bCs/>
          <w:sz w:val="24"/>
          <w:szCs w:val="24"/>
          <w:lang w:eastAsia="en-US"/>
        </w:rPr>
      </w:pPr>
    </w:p>
    <w:p w:rsidR="00F31543" w:rsidRDefault="00F31543" w:rsidP="002209B8">
      <w:pPr>
        <w:autoSpaceDE w:val="0"/>
        <w:autoSpaceDN w:val="0"/>
        <w:adjustRightInd w:val="0"/>
        <w:jc w:val="center"/>
        <w:rPr>
          <w:rFonts w:eastAsiaTheme="minorHAnsi"/>
          <w:b/>
          <w:bCs/>
          <w:sz w:val="24"/>
          <w:szCs w:val="24"/>
          <w:lang w:eastAsia="en-US"/>
        </w:rPr>
      </w:pPr>
    </w:p>
    <w:p w:rsidR="00F31543" w:rsidRDefault="00F31543" w:rsidP="002209B8">
      <w:pPr>
        <w:autoSpaceDE w:val="0"/>
        <w:autoSpaceDN w:val="0"/>
        <w:adjustRightInd w:val="0"/>
        <w:jc w:val="center"/>
        <w:rPr>
          <w:rFonts w:eastAsiaTheme="minorHAnsi"/>
          <w:b/>
          <w:bCs/>
          <w:sz w:val="24"/>
          <w:szCs w:val="24"/>
          <w:lang w:eastAsia="en-US"/>
        </w:rPr>
      </w:pPr>
    </w:p>
    <w:p w:rsidR="00F31543" w:rsidRDefault="00F31543" w:rsidP="002209B8">
      <w:pPr>
        <w:autoSpaceDE w:val="0"/>
        <w:autoSpaceDN w:val="0"/>
        <w:adjustRightInd w:val="0"/>
        <w:jc w:val="center"/>
        <w:rPr>
          <w:rFonts w:eastAsiaTheme="minorHAnsi"/>
          <w:b/>
          <w:bCs/>
          <w:sz w:val="24"/>
          <w:szCs w:val="24"/>
          <w:lang w:eastAsia="en-US"/>
        </w:rPr>
      </w:pPr>
    </w:p>
    <w:p w:rsidR="00A24662" w:rsidRDefault="00A24662" w:rsidP="002209B8">
      <w:pPr>
        <w:autoSpaceDE w:val="0"/>
        <w:autoSpaceDN w:val="0"/>
        <w:adjustRightInd w:val="0"/>
        <w:jc w:val="center"/>
        <w:rPr>
          <w:rFonts w:eastAsiaTheme="minorHAnsi"/>
          <w:b/>
          <w:bCs/>
          <w:sz w:val="24"/>
          <w:szCs w:val="24"/>
          <w:lang w:eastAsia="en-US"/>
        </w:rPr>
      </w:pPr>
    </w:p>
    <w:p w:rsidR="00F31543" w:rsidRDefault="00F31543" w:rsidP="002209B8">
      <w:pPr>
        <w:autoSpaceDE w:val="0"/>
        <w:autoSpaceDN w:val="0"/>
        <w:adjustRightInd w:val="0"/>
        <w:jc w:val="center"/>
        <w:rPr>
          <w:rFonts w:eastAsiaTheme="minorHAnsi"/>
          <w:b/>
          <w:bCs/>
          <w:sz w:val="24"/>
          <w:szCs w:val="24"/>
          <w:lang w:eastAsia="en-US"/>
        </w:rPr>
      </w:pPr>
    </w:p>
    <w:p w:rsidR="00156A70" w:rsidRDefault="00156A70" w:rsidP="00156A70">
      <w:pPr>
        <w:autoSpaceDE w:val="0"/>
        <w:autoSpaceDN w:val="0"/>
        <w:adjustRightInd w:val="0"/>
        <w:jc w:val="center"/>
        <w:rPr>
          <w:sz w:val="24"/>
          <w:szCs w:val="24"/>
        </w:rPr>
      </w:pPr>
      <w:r>
        <w:rPr>
          <w:sz w:val="24"/>
          <w:szCs w:val="24"/>
        </w:rPr>
        <w:t xml:space="preserve">г. Лениногорск, 2018 </w:t>
      </w:r>
    </w:p>
    <w:p w:rsidR="00F31543" w:rsidRDefault="00F31543" w:rsidP="002209B8">
      <w:pPr>
        <w:autoSpaceDE w:val="0"/>
        <w:autoSpaceDN w:val="0"/>
        <w:adjustRightInd w:val="0"/>
        <w:jc w:val="center"/>
        <w:rPr>
          <w:rFonts w:eastAsiaTheme="minorHAnsi"/>
          <w:b/>
          <w:bCs/>
          <w:sz w:val="24"/>
          <w:szCs w:val="24"/>
          <w:lang w:eastAsia="en-US"/>
        </w:rPr>
      </w:pPr>
    </w:p>
    <w:p w:rsidR="002209B8" w:rsidRDefault="002209B8" w:rsidP="002209B8">
      <w:pPr>
        <w:autoSpaceDE w:val="0"/>
        <w:autoSpaceDN w:val="0"/>
        <w:adjustRightInd w:val="0"/>
        <w:jc w:val="center"/>
        <w:rPr>
          <w:rFonts w:eastAsiaTheme="minorHAnsi"/>
          <w:b/>
          <w:bCs/>
          <w:sz w:val="24"/>
          <w:szCs w:val="24"/>
          <w:lang w:eastAsia="en-US"/>
        </w:rPr>
      </w:pPr>
      <w:r w:rsidRPr="003D7386">
        <w:rPr>
          <w:rFonts w:eastAsiaTheme="minorHAnsi"/>
          <w:b/>
          <w:bCs/>
          <w:sz w:val="24"/>
          <w:szCs w:val="24"/>
          <w:lang w:eastAsia="en-US"/>
        </w:rPr>
        <w:t>Содержание</w:t>
      </w:r>
    </w:p>
    <w:p w:rsidR="002209B8" w:rsidRDefault="002209B8" w:rsidP="002209B8">
      <w:pPr>
        <w:autoSpaceDE w:val="0"/>
        <w:autoSpaceDN w:val="0"/>
        <w:adjustRightInd w:val="0"/>
        <w:jc w:val="center"/>
        <w:rPr>
          <w:rFonts w:eastAsiaTheme="minorHAnsi"/>
          <w:b/>
          <w:bCs/>
          <w:sz w:val="24"/>
          <w:szCs w:val="24"/>
          <w:lang w:eastAsia="en-US"/>
        </w:rPr>
      </w:pPr>
    </w:p>
    <w:p w:rsidR="002209B8" w:rsidRDefault="002209B8" w:rsidP="002209B8">
      <w:pPr>
        <w:autoSpaceDE w:val="0"/>
        <w:autoSpaceDN w:val="0"/>
        <w:adjustRightInd w:val="0"/>
        <w:jc w:val="center"/>
        <w:rPr>
          <w:rFonts w:eastAsiaTheme="minorHAnsi"/>
          <w:b/>
          <w:bCs/>
          <w:sz w:val="24"/>
          <w:szCs w:val="24"/>
          <w:lang w:eastAsia="en-US"/>
        </w:rPr>
      </w:pPr>
    </w:p>
    <w:p w:rsidR="002209B8" w:rsidRPr="00DB5D25" w:rsidRDefault="002209B8" w:rsidP="002209B8">
      <w:pPr>
        <w:autoSpaceDE w:val="0"/>
        <w:autoSpaceDN w:val="0"/>
        <w:adjustRightInd w:val="0"/>
        <w:jc w:val="center"/>
        <w:rPr>
          <w:sz w:val="24"/>
          <w:szCs w:val="24"/>
        </w:rPr>
      </w:pPr>
    </w:p>
    <w:p w:rsidR="002209B8" w:rsidRPr="003D7386" w:rsidRDefault="002209B8" w:rsidP="002209B8">
      <w:pPr>
        <w:autoSpaceDE w:val="0"/>
        <w:autoSpaceDN w:val="0"/>
        <w:adjustRightInd w:val="0"/>
        <w:spacing w:line="276" w:lineRule="auto"/>
        <w:rPr>
          <w:rFonts w:eastAsiaTheme="minorHAnsi"/>
          <w:b/>
          <w:bCs/>
          <w:sz w:val="24"/>
          <w:szCs w:val="24"/>
          <w:lang w:eastAsia="en-US"/>
        </w:rPr>
      </w:pPr>
      <w:r>
        <w:rPr>
          <w:b/>
          <w:sz w:val="24"/>
          <w:szCs w:val="24"/>
        </w:rPr>
        <w:t xml:space="preserve">1. </w:t>
      </w:r>
      <w:r w:rsidRPr="00EE2D00">
        <w:rPr>
          <w:b/>
          <w:sz w:val="24"/>
          <w:szCs w:val="24"/>
        </w:rPr>
        <w:t xml:space="preserve">Раздел </w:t>
      </w:r>
      <w:r w:rsidRPr="00EE2D00">
        <w:rPr>
          <w:b/>
          <w:sz w:val="24"/>
          <w:szCs w:val="24"/>
          <w:lang w:val="en-US"/>
        </w:rPr>
        <w:t>I</w:t>
      </w:r>
      <w:r w:rsidRPr="00EE2D00">
        <w:rPr>
          <w:b/>
          <w:sz w:val="24"/>
          <w:szCs w:val="24"/>
        </w:rPr>
        <w:t>. «Комплекс основных характеристик программы»</w:t>
      </w:r>
      <w:r>
        <w:rPr>
          <w:b/>
          <w:sz w:val="24"/>
          <w:szCs w:val="24"/>
        </w:rPr>
        <w:t>…………………</w:t>
      </w:r>
      <w:r w:rsidR="009C46F3">
        <w:rPr>
          <w:b/>
          <w:sz w:val="24"/>
          <w:szCs w:val="24"/>
        </w:rPr>
        <w:t>……………………………………………..</w:t>
      </w:r>
      <w:r w:rsidR="00493A40">
        <w:rPr>
          <w:b/>
          <w:sz w:val="24"/>
          <w:szCs w:val="24"/>
        </w:rPr>
        <w:t>.</w:t>
      </w:r>
      <w:r w:rsidR="00F31543">
        <w:rPr>
          <w:b/>
          <w:sz w:val="24"/>
          <w:szCs w:val="24"/>
        </w:rPr>
        <w:t>2</w:t>
      </w:r>
    </w:p>
    <w:p w:rsidR="002209B8" w:rsidRPr="00F31543" w:rsidRDefault="002209B8" w:rsidP="002209B8">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1.1</w:t>
      </w:r>
      <w:r w:rsidRPr="00EE2D00">
        <w:rPr>
          <w:sz w:val="24"/>
          <w:szCs w:val="24"/>
        </w:rPr>
        <w:t>Информационная карта</w:t>
      </w:r>
      <w:r w:rsidR="00226CC7">
        <w:rPr>
          <w:sz w:val="24"/>
          <w:szCs w:val="24"/>
        </w:rPr>
        <w:t>…………………………………………………………………………………………………………….3</w:t>
      </w:r>
    </w:p>
    <w:p w:rsidR="002209B8" w:rsidRDefault="002209B8" w:rsidP="002209B8">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1.</w:t>
      </w:r>
      <w:r w:rsidRPr="00EB6C0C">
        <w:rPr>
          <w:rFonts w:eastAsiaTheme="minorHAnsi"/>
          <w:sz w:val="24"/>
          <w:szCs w:val="24"/>
          <w:lang w:eastAsia="en-US"/>
        </w:rPr>
        <w:t>2</w:t>
      </w:r>
      <w:r>
        <w:rPr>
          <w:rFonts w:ascii="TimesNewRomanPSMT" w:eastAsiaTheme="minorHAnsi" w:hAnsi="TimesNewRomanPSMT" w:cs="TimesNewRomanPSMT"/>
          <w:sz w:val="24"/>
          <w:szCs w:val="24"/>
          <w:lang w:eastAsia="en-US"/>
        </w:rPr>
        <w:t>.</w:t>
      </w:r>
      <w:r w:rsidRPr="00EE2D00">
        <w:rPr>
          <w:sz w:val="24"/>
          <w:szCs w:val="24"/>
        </w:rPr>
        <w:t>Пояснительная записка</w:t>
      </w:r>
      <w:r w:rsidR="00226CC7">
        <w:rPr>
          <w:sz w:val="24"/>
          <w:szCs w:val="24"/>
        </w:rPr>
        <w:t>………………………………………………………………………………………………………….4</w:t>
      </w:r>
      <w:r w:rsidR="00F65C26">
        <w:rPr>
          <w:sz w:val="24"/>
          <w:szCs w:val="24"/>
        </w:rPr>
        <w:t xml:space="preserve">-8 </w:t>
      </w:r>
    </w:p>
    <w:p w:rsidR="002209B8" w:rsidRPr="002A647A" w:rsidRDefault="002209B8" w:rsidP="002209B8">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1.</w:t>
      </w:r>
      <w:r w:rsidRPr="002A647A">
        <w:rPr>
          <w:rFonts w:eastAsiaTheme="minorHAnsi"/>
          <w:sz w:val="24"/>
          <w:szCs w:val="24"/>
          <w:lang w:eastAsia="en-US"/>
        </w:rPr>
        <w:t>3.</w:t>
      </w:r>
      <w:r w:rsidRPr="002A647A">
        <w:rPr>
          <w:sz w:val="24"/>
          <w:szCs w:val="24"/>
        </w:rPr>
        <w:t xml:space="preserve"> Учебные планы </w:t>
      </w:r>
      <w:r w:rsidR="009C46F3">
        <w:rPr>
          <w:rFonts w:eastAsiaTheme="minorHAnsi"/>
          <w:sz w:val="24"/>
          <w:szCs w:val="24"/>
          <w:lang w:eastAsia="en-US"/>
        </w:rPr>
        <w:t>……………………………………………………………………</w:t>
      </w:r>
      <w:r w:rsidR="0050743B">
        <w:rPr>
          <w:rFonts w:eastAsiaTheme="minorHAnsi"/>
          <w:sz w:val="24"/>
          <w:szCs w:val="24"/>
          <w:lang w:eastAsia="en-US"/>
        </w:rPr>
        <w:t>……………………………………………</w:t>
      </w:r>
      <w:r w:rsidR="00F65C26">
        <w:rPr>
          <w:rFonts w:eastAsiaTheme="minorHAnsi"/>
          <w:sz w:val="24"/>
          <w:szCs w:val="24"/>
          <w:lang w:eastAsia="en-US"/>
        </w:rPr>
        <w:t>9-10</w:t>
      </w:r>
    </w:p>
    <w:p w:rsidR="002209B8" w:rsidRDefault="002209B8" w:rsidP="002209B8">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1.</w:t>
      </w:r>
      <w:r w:rsidR="007433FF">
        <w:rPr>
          <w:rFonts w:eastAsiaTheme="minorHAnsi"/>
          <w:sz w:val="24"/>
          <w:szCs w:val="24"/>
          <w:lang w:eastAsia="en-US"/>
        </w:rPr>
        <w:t xml:space="preserve">4 </w:t>
      </w:r>
      <w:r w:rsidRPr="00EE2D00">
        <w:rPr>
          <w:sz w:val="24"/>
          <w:szCs w:val="24"/>
        </w:rPr>
        <w:t>Содержание программы</w:t>
      </w:r>
      <w:r w:rsidR="00226CC7">
        <w:rPr>
          <w:sz w:val="24"/>
          <w:szCs w:val="24"/>
        </w:rPr>
        <w:t>………………………………</w:t>
      </w:r>
      <w:r w:rsidR="00F65C26">
        <w:rPr>
          <w:sz w:val="24"/>
          <w:szCs w:val="24"/>
        </w:rPr>
        <w:t>……………</w:t>
      </w:r>
      <w:r w:rsidR="00F31F79">
        <w:rPr>
          <w:sz w:val="24"/>
          <w:szCs w:val="24"/>
        </w:rPr>
        <w:t xml:space="preserve">…………………………………………………………  </w:t>
      </w:r>
      <w:r w:rsidR="00F65C26">
        <w:rPr>
          <w:sz w:val="24"/>
          <w:szCs w:val="24"/>
        </w:rPr>
        <w:t>11-18</w:t>
      </w:r>
    </w:p>
    <w:p w:rsidR="002209B8" w:rsidRDefault="002209B8" w:rsidP="002209B8">
      <w:pPr>
        <w:spacing w:line="276" w:lineRule="auto"/>
        <w:jc w:val="both"/>
        <w:rPr>
          <w:rFonts w:eastAsiaTheme="minorHAnsi"/>
          <w:sz w:val="24"/>
          <w:szCs w:val="24"/>
          <w:lang w:eastAsia="en-US"/>
        </w:rPr>
      </w:pPr>
      <w:r>
        <w:rPr>
          <w:rFonts w:eastAsiaTheme="minorHAnsi"/>
          <w:sz w:val="24"/>
          <w:szCs w:val="24"/>
          <w:lang w:eastAsia="en-US"/>
        </w:rPr>
        <w:t>1.5</w:t>
      </w:r>
      <w:r w:rsidRPr="00EE2D00">
        <w:rPr>
          <w:sz w:val="24"/>
          <w:szCs w:val="24"/>
        </w:rPr>
        <w:t>Планируемые результаты</w:t>
      </w:r>
      <w:r w:rsidR="00226CC7">
        <w:rPr>
          <w:sz w:val="24"/>
          <w:szCs w:val="24"/>
        </w:rPr>
        <w:t>………………………………</w:t>
      </w:r>
      <w:r w:rsidR="00F65C26">
        <w:rPr>
          <w:sz w:val="24"/>
          <w:szCs w:val="24"/>
        </w:rPr>
        <w:t>………………………………………………………………………19-21</w:t>
      </w:r>
    </w:p>
    <w:p w:rsidR="002E3E40" w:rsidRDefault="002E3E40" w:rsidP="002209B8">
      <w:pPr>
        <w:spacing w:line="276" w:lineRule="auto"/>
        <w:jc w:val="both"/>
        <w:rPr>
          <w:rFonts w:eastAsiaTheme="minorHAnsi"/>
          <w:sz w:val="24"/>
          <w:szCs w:val="24"/>
          <w:lang w:eastAsia="en-US"/>
        </w:rPr>
      </w:pPr>
    </w:p>
    <w:p w:rsidR="002209B8" w:rsidRPr="002A647A" w:rsidRDefault="002209B8" w:rsidP="002209B8">
      <w:pPr>
        <w:spacing w:line="276" w:lineRule="auto"/>
        <w:jc w:val="both"/>
        <w:rPr>
          <w:sz w:val="24"/>
          <w:szCs w:val="24"/>
        </w:rPr>
      </w:pPr>
      <w:r>
        <w:rPr>
          <w:b/>
          <w:sz w:val="24"/>
          <w:szCs w:val="24"/>
        </w:rPr>
        <w:t>2.</w:t>
      </w:r>
      <w:r w:rsidRPr="00EE2D00">
        <w:rPr>
          <w:b/>
          <w:sz w:val="24"/>
          <w:szCs w:val="24"/>
        </w:rPr>
        <w:t xml:space="preserve">Раздел </w:t>
      </w:r>
      <w:r w:rsidRPr="00EE2D00">
        <w:rPr>
          <w:b/>
          <w:sz w:val="24"/>
          <w:szCs w:val="24"/>
          <w:lang w:val="en-US"/>
        </w:rPr>
        <w:t>II</w:t>
      </w:r>
      <w:r w:rsidRPr="00EE2D00">
        <w:rPr>
          <w:b/>
          <w:sz w:val="24"/>
          <w:szCs w:val="24"/>
        </w:rPr>
        <w:t xml:space="preserve"> «Комплекс организационно-педагогических условий»</w:t>
      </w:r>
      <w:r>
        <w:rPr>
          <w:b/>
          <w:sz w:val="24"/>
          <w:szCs w:val="24"/>
        </w:rPr>
        <w:t>…………</w:t>
      </w:r>
      <w:r w:rsidR="0050743B">
        <w:rPr>
          <w:b/>
          <w:sz w:val="24"/>
          <w:szCs w:val="24"/>
        </w:rPr>
        <w:t>……………………………………………</w:t>
      </w:r>
      <w:r w:rsidR="00493A40">
        <w:rPr>
          <w:b/>
          <w:sz w:val="24"/>
          <w:szCs w:val="24"/>
        </w:rPr>
        <w:t>……</w:t>
      </w:r>
      <w:r w:rsidR="00F65C26">
        <w:rPr>
          <w:b/>
          <w:sz w:val="24"/>
          <w:szCs w:val="24"/>
        </w:rPr>
        <w:t>22</w:t>
      </w:r>
    </w:p>
    <w:p w:rsidR="002209B8" w:rsidRDefault="002209B8" w:rsidP="002209B8">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2.1</w:t>
      </w:r>
      <w:r w:rsidRPr="00EE2D00">
        <w:rPr>
          <w:sz w:val="24"/>
          <w:szCs w:val="24"/>
        </w:rPr>
        <w:t>Условия реализации программы</w:t>
      </w:r>
      <w:r w:rsidR="009C46F3">
        <w:rPr>
          <w:sz w:val="24"/>
          <w:szCs w:val="24"/>
        </w:rPr>
        <w:t xml:space="preserve">……………………………………………… </w:t>
      </w:r>
      <w:r w:rsidR="0050743B">
        <w:rPr>
          <w:sz w:val="24"/>
          <w:szCs w:val="24"/>
        </w:rPr>
        <w:t>……………………………………………</w:t>
      </w:r>
      <w:r w:rsidR="00493A40">
        <w:rPr>
          <w:sz w:val="24"/>
          <w:szCs w:val="24"/>
        </w:rPr>
        <w:t>…</w:t>
      </w:r>
      <w:r w:rsidR="00F65C26">
        <w:rPr>
          <w:sz w:val="24"/>
          <w:szCs w:val="24"/>
        </w:rPr>
        <w:t>22-24</w:t>
      </w:r>
    </w:p>
    <w:p w:rsidR="002209B8" w:rsidRDefault="002209B8" w:rsidP="002209B8">
      <w:pPr>
        <w:autoSpaceDE w:val="0"/>
        <w:autoSpaceDN w:val="0"/>
        <w:adjustRightInd w:val="0"/>
        <w:spacing w:line="276" w:lineRule="auto"/>
        <w:rPr>
          <w:rFonts w:eastAsiaTheme="minorHAnsi"/>
          <w:sz w:val="24"/>
          <w:szCs w:val="24"/>
          <w:lang w:eastAsia="en-US"/>
        </w:rPr>
      </w:pPr>
      <w:r w:rsidRPr="002B1912">
        <w:rPr>
          <w:rFonts w:eastAsiaTheme="minorHAnsi"/>
          <w:sz w:val="24"/>
          <w:szCs w:val="24"/>
          <w:lang w:eastAsia="en-US"/>
        </w:rPr>
        <w:t>2.2</w:t>
      </w:r>
      <w:r w:rsidRPr="00EE2D00">
        <w:rPr>
          <w:sz w:val="24"/>
          <w:szCs w:val="24"/>
        </w:rPr>
        <w:t>Методическое, дидактическое  обеспечение реализации программы</w:t>
      </w:r>
      <w:r w:rsidR="00F65C26">
        <w:rPr>
          <w:sz w:val="24"/>
          <w:szCs w:val="24"/>
        </w:rPr>
        <w:t>………………………………………………………25-27</w:t>
      </w:r>
    </w:p>
    <w:p w:rsidR="002209B8" w:rsidRPr="001E7ACF" w:rsidRDefault="002209B8" w:rsidP="002209B8">
      <w:pPr>
        <w:autoSpaceDE w:val="0"/>
        <w:autoSpaceDN w:val="0"/>
        <w:adjustRightInd w:val="0"/>
        <w:spacing w:line="276" w:lineRule="auto"/>
        <w:rPr>
          <w:rFonts w:eastAsiaTheme="minorHAnsi"/>
          <w:sz w:val="24"/>
          <w:szCs w:val="24"/>
          <w:lang w:eastAsia="en-US"/>
        </w:rPr>
      </w:pPr>
      <w:r w:rsidRPr="002B1912">
        <w:rPr>
          <w:rFonts w:eastAsiaTheme="minorHAnsi"/>
          <w:sz w:val="24"/>
          <w:szCs w:val="24"/>
          <w:lang w:eastAsia="en-US"/>
        </w:rPr>
        <w:t>2.3</w:t>
      </w:r>
      <w:r w:rsidRPr="00EE2D00">
        <w:rPr>
          <w:sz w:val="24"/>
          <w:szCs w:val="24"/>
        </w:rPr>
        <w:t xml:space="preserve">Формы  </w:t>
      </w:r>
      <w:r w:rsidRPr="001E7ACF">
        <w:rPr>
          <w:sz w:val="24"/>
          <w:szCs w:val="24"/>
        </w:rPr>
        <w:t>аттестации</w:t>
      </w:r>
      <w:r w:rsidR="001E7ACF">
        <w:rPr>
          <w:sz w:val="24"/>
          <w:szCs w:val="24"/>
        </w:rPr>
        <w:t>.......................................................................................................................................................................</w:t>
      </w:r>
      <w:r w:rsidR="00F65C26">
        <w:rPr>
          <w:rFonts w:eastAsiaTheme="minorHAnsi"/>
          <w:sz w:val="24"/>
          <w:szCs w:val="24"/>
          <w:lang w:eastAsia="en-US"/>
        </w:rPr>
        <w:t>28-33</w:t>
      </w:r>
    </w:p>
    <w:p w:rsidR="002209B8" w:rsidRDefault="002209B8" w:rsidP="002209B8">
      <w:pPr>
        <w:autoSpaceDE w:val="0"/>
        <w:autoSpaceDN w:val="0"/>
        <w:adjustRightInd w:val="0"/>
        <w:spacing w:line="276" w:lineRule="auto"/>
        <w:rPr>
          <w:sz w:val="24"/>
          <w:szCs w:val="24"/>
        </w:rPr>
      </w:pPr>
      <w:r>
        <w:rPr>
          <w:rFonts w:eastAsiaTheme="minorHAnsi"/>
          <w:sz w:val="24"/>
          <w:szCs w:val="24"/>
          <w:lang w:eastAsia="en-US"/>
        </w:rPr>
        <w:t>2.4</w:t>
      </w:r>
      <w:r w:rsidRPr="00EE2D00">
        <w:rPr>
          <w:sz w:val="24"/>
          <w:szCs w:val="24"/>
        </w:rPr>
        <w:t>Оценочные  материалы</w:t>
      </w:r>
      <w:r w:rsidR="009C46F3">
        <w:rPr>
          <w:sz w:val="24"/>
          <w:szCs w:val="24"/>
        </w:rPr>
        <w:t>……………………………………………………………</w:t>
      </w:r>
      <w:r w:rsidR="0050743B">
        <w:rPr>
          <w:sz w:val="24"/>
          <w:szCs w:val="24"/>
        </w:rPr>
        <w:t>………………………………………………</w:t>
      </w:r>
      <w:r w:rsidR="00493A40">
        <w:rPr>
          <w:sz w:val="24"/>
          <w:szCs w:val="24"/>
        </w:rPr>
        <w:t>.</w:t>
      </w:r>
      <w:r w:rsidR="00F31F79">
        <w:rPr>
          <w:sz w:val="24"/>
          <w:szCs w:val="24"/>
        </w:rPr>
        <w:t>34</w:t>
      </w:r>
    </w:p>
    <w:p w:rsidR="002209B8" w:rsidRDefault="002209B8" w:rsidP="002209B8">
      <w:pPr>
        <w:autoSpaceDE w:val="0"/>
        <w:autoSpaceDN w:val="0"/>
        <w:adjustRightInd w:val="0"/>
        <w:spacing w:line="276" w:lineRule="auto"/>
        <w:rPr>
          <w:sz w:val="24"/>
          <w:szCs w:val="24"/>
        </w:rPr>
      </w:pPr>
      <w:r>
        <w:rPr>
          <w:sz w:val="24"/>
          <w:szCs w:val="24"/>
        </w:rPr>
        <w:t>2.5</w:t>
      </w:r>
      <w:r w:rsidRPr="00EE2D00">
        <w:rPr>
          <w:sz w:val="24"/>
          <w:szCs w:val="24"/>
        </w:rPr>
        <w:t>Список литературы</w:t>
      </w:r>
      <w:r w:rsidR="009C46F3">
        <w:rPr>
          <w:sz w:val="24"/>
          <w:szCs w:val="24"/>
        </w:rPr>
        <w:t>………………………………………………………………</w:t>
      </w:r>
      <w:r w:rsidR="0050743B">
        <w:rPr>
          <w:sz w:val="24"/>
          <w:szCs w:val="24"/>
        </w:rPr>
        <w:t>……………………………………………</w:t>
      </w:r>
      <w:r w:rsidR="00F31F79">
        <w:rPr>
          <w:sz w:val="24"/>
          <w:szCs w:val="24"/>
        </w:rPr>
        <w:t>……34</w:t>
      </w:r>
    </w:p>
    <w:p w:rsidR="002209B8" w:rsidRDefault="002209B8" w:rsidP="002209B8">
      <w:pPr>
        <w:autoSpaceDE w:val="0"/>
        <w:autoSpaceDN w:val="0"/>
        <w:adjustRightInd w:val="0"/>
        <w:spacing w:line="276" w:lineRule="auto"/>
        <w:rPr>
          <w:rFonts w:eastAsiaTheme="minorHAnsi"/>
          <w:sz w:val="24"/>
          <w:szCs w:val="24"/>
          <w:lang w:eastAsia="en-US"/>
        </w:rPr>
      </w:pPr>
      <w:r>
        <w:rPr>
          <w:sz w:val="24"/>
          <w:szCs w:val="24"/>
        </w:rPr>
        <w:t>2.6</w:t>
      </w:r>
      <w:r w:rsidRPr="00EE2D00">
        <w:rPr>
          <w:sz w:val="24"/>
          <w:szCs w:val="24"/>
        </w:rPr>
        <w:t>Приложение</w:t>
      </w:r>
      <w:r w:rsidR="009C46F3">
        <w:rPr>
          <w:sz w:val="24"/>
          <w:szCs w:val="24"/>
        </w:rPr>
        <w:t>………………………………………………………………………</w:t>
      </w:r>
      <w:r w:rsidR="0050743B">
        <w:rPr>
          <w:sz w:val="24"/>
          <w:szCs w:val="24"/>
        </w:rPr>
        <w:t>……………………………………………</w:t>
      </w:r>
      <w:r w:rsidR="001E7ACF">
        <w:rPr>
          <w:sz w:val="24"/>
          <w:szCs w:val="24"/>
        </w:rPr>
        <w:t>..</w:t>
      </w:r>
      <w:r w:rsidR="00321C9C">
        <w:rPr>
          <w:sz w:val="24"/>
          <w:szCs w:val="24"/>
        </w:rPr>
        <w:t xml:space="preserve">  35-52</w:t>
      </w:r>
      <w:bookmarkStart w:id="0" w:name="_GoBack"/>
      <w:bookmarkEnd w:id="0"/>
    </w:p>
    <w:p w:rsidR="002209B8" w:rsidRDefault="002209B8" w:rsidP="002209B8">
      <w:pPr>
        <w:spacing w:line="276" w:lineRule="auto"/>
        <w:jc w:val="center"/>
        <w:rPr>
          <w:b/>
          <w:sz w:val="24"/>
          <w:szCs w:val="24"/>
        </w:rPr>
      </w:pPr>
    </w:p>
    <w:p w:rsidR="002209B8" w:rsidRDefault="002209B8" w:rsidP="002209B8">
      <w:pPr>
        <w:jc w:val="center"/>
        <w:rPr>
          <w:b/>
          <w:sz w:val="24"/>
          <w:szCs w:val="24"/>
        </w:rPr>
      </w:pPr>
    </w:p>
    <w:p w:rsidR="002209B8" w:rsidRDefault="002209B8" w:rsidP="002209B8">
      <w:pPr>
        <w:jc w:val="center"/>
        <w:rPr>
          <w:b/>
          <w:sz w:val="24"/>
          <w:szCs w:val="24"/>
        </w:rPr>
      </w:pPr>
    </w:p>
    <w:p w:rsidR="002209B8" w:rsidRDefault="002209B8" w:rsidP="002209B8">
      <w:pPr>
        <w:jc w:val="center"/>
        <w:rPr>
          <w:b/>
          <w:sz w:val="24"/>
          <w:szCs w:val="24"/>
        </w:rPr>
      </w:pPr>
    </w:p>
    <w:p w:rsidR="002209B8" w:rsidRDefault="002209B8" w:rsidP="002209B8">
      <w:pPr>
        <w:jc w:val="center"/>
        <w:rPr>
          <w:b/>
          <w:sz w:val="24"/>
          <w:szCs w:val="24"/>
        </w:rPr>
      </w:pPr>
    </w:p>
    <w:p w:rsidR="002209B8" w:rsidRDefault="002209B8" w:rsidP="002209B8">
      <w:pPr>
        <w:jc w:val="center"/>
        <w:rPr>
          <w:b/>
          <w:sz w:val="24"/>
          <w:szCs w:val="24"/>
        </w:rPr>
      </w:pPr>
    </w:p>
    <w:p w:rsidR="002209B8" w:rsidRDefault="002209B8" w:rsidP="002209B8">
      <w:pPr>
        <w:jc w:val="center"/>
        <w:rPr>
          <w:b/>
          <w:sz w:val="24"/>
          <w:szCs w:val="24"/>
        </w:rPr>
      </w:pPr>
    </w:p>
    <w:p w:rsidR="002209B8" w:rsidRDefault="002209B8" w:rsidP="002209B8">
      <w:pPr>
        <w:jc w:val="center"/>
        <w:rPr>
          <w:b/>
          <w:sz w:val="24"/>
          <w:szCs w:val="24"/>
        </w:rPr>
      </w:pPr>
    </w:p>
    <w:p w:rsidR="002209B8" w:rsidRDefault="002209B8" w:rsidP="002209B8">
      <w:pPr>
        <w:jc w:val="center"/>
        <w:rPr>
          <w:b/>
          <w:sz w:val="24"/>
          <w:szCs w:val="24"/>
        </w:rPr>
      </w:pPr>
    </w:p>
    <w:p w:rsidR="002209B8" w:rsidRDefault="002209B8" w:rsidP="002209B8">
      <w:pPr>
        <w:jc w:val="center"/>
        <w:rPr>
          <w:b/>
          <w:sz w:val="24"/>
          <w:szCs w:val="24"/>
        </w:rPr>
      </w:pPr>
    </w:p>
    <w:p w:rsidR="002209B8" w:rsidRDefault="002209B8" w:rsidP="002209B8">
      <w:pPr>
        <w:jc w:val="center"/>
        <w:rPr>
          <w:b/>
          <w:sz w:val="24"/>
          <w:szCs w:val="24"/>
        </w:rPr>
      </w:pPr>
    </w:p>
    <w:p w:rsidR="002209B8" w:rsidRDefault="002209B8" w:rsidP="002209B8">
      <w:pPr>
        <w:jc w:val="center"/>
        <w:rPr>
          <w:b/>
          <w:sz w:val="24"/>
          <w:szCs w:val="24"/>
        </w:rPr>
      </w:pPr>
    </w:p>
    <w:p w:rsidR="00F31543" w:rsidRDefault="00F31543" w:rsidP="0006285C">
      <w:pPr>
        <w:jc w:val="center"/>
        <w:rPr>
          <w:b/>
        </w:rPr>
      </w:pPr>
    </w:p>
    <w:p w:rsidR="002209B8" w:rsidRPr="00F31543" w:rsidRDefault="002209B8" w:rsidP="0006285C">
      <w:pPr>
        <w:jc w:val="center"/>
        <w:rPr>
          <w:b/>
          <w:sz w:val="24"/>
          <w:szCs w:val="24"/>
        </w:rPr>
      </w:pPr>
      <w:r w:rsidRPr="00F31543">
        <w:rPr>
          <w:b/>
          <w:sz w:val="24"/>
          <w:szCs w:val="24"/>
        </w:rPr>
        <w:lastRenderedPageBreak/>
        <w:t>Информационная карта образовательной программы</w:t>
      </w:r>
    </w:p>
    <w:tbl>
      <w:tblPr>
        <w:tblStyle w:val="a5"/>
        <w:tblpPr w:leftFromText="180" w:rightFromText="180" w:vertAnchor="text" w:tblpX="108" w:tblpY="1"/>
        <w:tblOverlap w:val="never"/>
        <w:tblW w:w="14175" w:type="dxa"/>
        <w:tblLook w:val="04A0"/>
      </w:tblPr>
      <w:tblGrid>
        <w:gridCol w:w="567"/>
        <w:gridCol w:w="3085"/>
        <w:gridCol w:w="10523"/>
      </w:tblGrid>
      <w:tr w:rsidR="002209B8" w:rsidRPr="0006285C" w:rsidTr="002E3E40">
        <w:tc>
          <w:tcPr>
            <w:tcW w:w="567" w:type="dxa"/>
          </w:tcPr>
          <w:p w:rsidR="002209B8" w:rsidRPr="0006285C" w:rsidRDefault="002209B8" w:rsidP="0006285C">
            <w:pPr>
              <w:jc w:val="center"/>
              <w:rPr>
                <w:b/>
              </w:rPr>
            </w:pPr>
            <w:r w:rsidRPr="0006285C">
              <w:rPr>
                <w:b/>
              </w:rPr>
              <w:t>1</w:t>
            </w:r>
          </w:p>
        </w:tc>
        <w:tc>
          <w:tcPr>
            <w:tcW w:w="3085" w:type="dxa"/>
          </w:tcPr>
          <w:p w:rsidR="002209B8" w:rsidRPr="0006285C" w:rsidRDefault="002209B8" w:rsidP="0006285C">
            <w:pPr>
              <w:jc w:val="center"/>
              <w:rPr>
                <w:b/>
              </w:rPr>
            </w:pPr>
            <w:r w:rsidRPr="0006285C">
              <w:rPr>
                <w:b/>
              </w:rPr>
              <w:t>Образовательная организация</w:t>
            </w:r>
          </w:p>
        </w:tc>
        <w:tc>
          <w:tcPr>
            <w:tcW w:w="10523" w:type="dxa"/>
          </w:tcPr>
          <w:p w:rsidR="002209B8" w:rsidRPr="0006285C" w:rsidRDefault="002209B8" w:rsidP="0006285C">
            <w:pPr>
              <w:autoSpaceDE w:val="0"/>
              <w:autoSpaceDN w:val="0"/>
              <w:adjustRightInd w:val="0"/>
              <w:jc w:val="both"/>
            </w:pPr>
            <w:r w:rsidRPr="0006285C">
              <w:t>Муниципальное бюджетное учреждение дополнительного образования «Дом детского творчества» муниципального образования «Лениногорский муниципальный район</w:t>
            </w:r>
            <w:proofErr w:type="gramStart"/>
            <w:r w:rsidRPr="0006285C">
              <w:t>»Р</w:t>
            </w:r>
            <w:proofErr w:type="gramEnd"/>
            <w:r w:rsidRPr="0006285C">
              <w:t>еспублики Татарстан</w:t>
            </w:r>
          </w:p>
        </w:tc>
      </w:tr>
      <w:tr w:rsidR="002209B8" w:rsidRPr="0006285C" w:rsidTr="002E3E40">
        <w:tc>
          <w:tcPr>
            <w:tcW w:w="567" w:type="dxa"/>
          </w:tcPr>
          <w:p w:rsidR="002209B8" w:rsidRPr="0006285C" w:rsidRDefault="002209B8" w:rsidP="0006285C">
            <w:pPr>
              <w:jc w:val="center"/>
              <w:rPr>
                <w:b/>
              </w:rPr>
            </w:pPr>
            <w:r w:rsidRPr="0006285C">
              <w:rPr>
                <w:b/>
              </w:rPr>
              <w:t>2</w:t>
            </w:r>
          </w:p>
        </w:tc>
        <w:tc>
          <w:tcPr>
            <w:tcW w:w="3085" w:type="dxa"/>
          </w:tcPr>
          <w:p w:rsidR="002209B8" w:rsidRPr="0006285C" w:rsidRDefault="002209B8" w:rsidP="0006285C">
            <w:pPr>
              <w:jc w:val="center"/>
              <w:rPr>
                <w:b/>
              </w:rPr>
            </w:pPr>
            <w:r w:rsidRPr="0006285C">
              <w:rPr>
                <w:b/>
              </w:rPr>
              <w:t>Полное название программы</w:t>
            </w:r>
          </w:p>
        </w:tc>
        <w:tc>
          <w:tcPr>
            <w:tcW w:w="10523" w:type="dxa"/>
          </w:tcPr>
          <w:p w:rsidR="002209B8" w:rsidRPr="0006285C" w:rsidRDefault="002209B8" w:rsidP="005B5874">
            <w:pPr>
              <w:shd w:val="clear" w:color="auto" w:fill="FFFFFF"/>
              <w:jc w:val="both"/>
              <w:rPr>
                <w:color w:val="000000"/>
                <w:spacing w:val="-3"/>
              </w:rPr>
            </w:pPr>
            <w:r w:rsidRPr="0006285C">
              <w:t>Дополнительная общеобразовательная общеразвивающая программа «Островок»</w:t>
            </w:r>
          </w:p>
        </w:tc>
      </w:tr>
      <w:tr w:rsidR="002209B8" w:rsidRPr="0006285C" w:rsidTr="002E3E40">
        <w:tc>
          <w:tcPr>
            <w:tcW w:w="567" w:type="dxa"/>
          </w:tcPr>
          <w:p w:rsidR="002209B8" w:rsidRPr="0006285C" w:rsidRDefault="002209B8" w:rsidP="0006285C">
            <w:pPr>
              <w:jc w:val="center"/>
              <w:rPr>
                <w:b/>
              </w:rPr>
            </w:pPr>
            <w:r w:rsidRPr="0006285C">
              <w:rPr>
                <w:b/>
              </w:rPr>
              <w:t>3</w:t>
            </w:r>
          </w:p>
        </w:tc>
        <w:tc>
          <w:tcPr>
            <w:tcW w:w="3085" w:type="dxa"/>
          </w:tcPr>
          <w:p w:rsidR="002209B8" w:rsidRPr="0006285C" w:rsidRDefault="002209B8" w:rsidP="0006285C">
            <w:pPr>
              <w:jc w:val="center"/>
            </w:pPr>
            <w:r w:rsidRPr="0006285C">
              <w:t>Направленность</w:t>
            </w:r>
          </w:p>
        </w:tc>
        <w:tc>
          <w:tcPr>
            <w:tcW w:w="10523" w:type="dxa"/>
          </w:tcPr>
          <w:p w:rsidR="002209B8" w:rsidRPr="0006285C" w:rsidRDefault="002209B8" w:rsidP="0006285C">
            <w:pPr>
              <w:jc w:val="both"/>
            </w:pPr>
            <w:r w:rsidRPr="0006285C">
              <w:t>Социально-</w:t>
            </w:r>
            <w:r w:rsidR="00BF34C9">
              <w:t>гуманитарная</w:t>
            </w:r>
          </w:p>
        </w:tc>
      </w:tr>
      <w:tr w:rsidR="002209B8" w:rsidRPr="0006285C" w:rsidTr="002E3E40">
        <w:tc>
          <w:tcPr>
            <w:tcW w:w="567" w:type="dxa"/>
          </w:tcPr>
          <w:p w:rsidR="002209B8" w:rsidRPr="0006285C" w:rsidRDefault="002209B8" w:rsidP="0006285C">
            <w:pPr>
              <w:jc w:val="center"/>
              <w:rPr>
                <w:b/>
              </w:rPr>
            </w:pPr>
            <w:r w:rsidRPr="0006285C">
              <w:rPr>
                <w:b/>
              </w:rPr>
              <w:t>4</w:t>
            </w:r>
          </w:p>
        </w:tc>
        <w:tc>
          <w:tcPr>
            <w:tcW w:w="3085" w:type="dxa"/>
          </w:tcPr>
          <w:p w:rsidR="002209B8" w:rsidRPr="0006285C" w:rsidRDefault="002209B8" w:rsidP="0006285C">
            <w:pPr>
              <w:jc w:val="center"/>
              <w:rPr>
                <w:b/>
              </w:rPr>
            </w:pPr>
            <w:r w:rsidRPr="0006285C">
              <w:rPr>
                <w:b/>
              </w:rPr>
              <w:t>Сведения о разработчиках</w:t>
            </w:r>
          </w:p>
        </w:tc>
        <w:tc>
          <w:tcPr>
            <w:tcW w:w="10523" w:type="dxa"/>
          </w:tcPr>
          <w:p w:rsidR="002209B8" w:rsidRPr="0006285C" w:rsidRDefault="002209B8" w:rsidP="0006285C">
            <w:pPr>
              <w:autoSpaceDE w:val="0"/>
              <w:autoSpaceDN w:val="0"/>
              <w:adjustRightInd w:val="0"/>
              <w:jc w:val="both"/>
            </w:pPr>
            <w:r w:rsidRPr="0006285C">
              <w:t>Манакова Галина Леонидовна,  педагог дополнительного образования</w:t>
            </w:r>
          </w:p>
        </w:tc>
      </w:tr>
      <w:tr w:rsidR="002209B8" w:rsidRPr="0006285C" w:rsidTr="002E3E40">
        <w:tc>
          <w:tcPr>
            <w:tcW w:w="567" w:type="dxa"/>
          </w:tcPr>
          <w:p w:rsidR="002209B8" w:rsidRPr="0006285C" w:rsidRDefault="002209B8" w:rsidP="0006285C">
            <w:pPr>
              <w:jc w:val="center"/>
              <w:rPr>
                <w:b/>
              </w:rPr>
            </w:pPr>
            <w:r w:rsidRPr="0006285C">
              <w:rPr>
                <w:b/>
              </w:rPr>
              <w:t>5</w:t>
            </w:r>
          </w:p>
        </w:tc>
        <w:tc>
          <w:tcPr>
            <w:tcW w:w="3085" w:type="dxa"/>
          </w:tcPr>
          <w:p w:rsidR="002209B8" w:rsidRPr="0006285C" w:rsidRDefault="002209B8" w:rsidP="0006285C">
            <w:pPr>
              <w:jc w:val="center"/>
              <w:rPr>
                <w:b/>
              </w:rPr>
            </w:pPr>
            <w:r w:rsidRPr="0006285C">
              <w:rPr>
                <w:b/>
              </w:rPr>
              <w:t>Сведения о программе</w:t>
            </w:r>
          </w:p>
        </w:tc>
        <w:tc>
          <w:tcPr>
            <w:tcW w:w="10523" w:type="dxa"/>
          </w:tcPr>
          <w:p w:rsidR="002209B8" w:rsidRPr="0006285C" w:rsidRDefault="002209B8" w:rsidP="0006285C">
            <w:pPr>
              <w:autoSpaceDE w:val="0"/>
              <w:autoSpaceDN w:val="0"/>
              <w:adjustRightInd w:val="0"/>
              <w:spacing w:line="276" w:lineRule="auto"/>
              <w:jc w:val="both"/>
              <w:rPr>
                <w:rFonts w:eastAsiaTheme="minorHAnsi"/>
                <w:lang w:eastAsia="en-US"/>
              </w:rPr>
            </w:pPr>
          </w:p>
        </w:tc>
      </w:tr>
      <w:tr w:rsidR="002345C8" w:rsidRPr="0006285C" w:rsidTr="002E3E40">
        <w:tc>
          <w:tcPr>
            <w:tcW w:w="567" w:type="dxa"/>
          </w:tcPr>
          <w:p w:rsidR="002345C8" w:rsidRPr="0006285C" w:rsidRDefault="002345C8" w:rsidP="002345C8">
            <w:pPr>
              <w:jc w:val="center"/>
            </w:pPr>
            <w:r w:rsidRPr="0006285C">
              <w:t>5.1.</w:t>
            </w:r>
          </w:p>
        </w:tc>
        <w:tc>
          <w:tcPr>
            <w:tcW w:w="3085" w:type="dxa"/>
          </w:tcPr>
          <w:p w:rsidR="002345C8" w:rsidRPr="0006285C" w:rsidRDefault="002345C8" w:rsidP="002345C8">
            <w:pPr>
              <w:jc w:val="center"/>
            </w:pPr>
            <w:r w:rsidRPr="0006285C">
              <w:t>Вид программы</w:t>
            </w:r>
          </w:p>
        </w:tc>
        <w:tc>
          <w:tcPr>
            <w:tcW w:w="10523" w:type="dxa"/>
          </w:tcPr>
          <w:p w:rsidR="002345C8" w:rsidRPr="0006285C" w:rsidRDefault="002345C8" w:rsidP="002345C8">
            <w:pPr>
              <w:jc w:val="both"/>
            </w:pPr>
            <w:r w:rsidRPr="0006285C">
              <w:t>Общеразвивающая</w:t>
            </w:r>
          </w:p>
        </w:tc>
      </w:tr>
      <w:tr w:rsidR="002345C8" w:rsidRPr="0006285C" w:rsidTr="002E3E40">
        <w:tc>
          <w:tcPr>
            <w:tcW w:w="567" w:type="dxa"/>
          </w:tcPr>
          <w:p w:rsidR="002345C8" w:rsidRPr="0006285C" w:rsidRDefault="002345C8" w:rsidP="002345C8">
            <w:pPr>
              <w:jc w:val="center"/>
            </w:pPr>
            <w:r w:rsidRPr="0006285C">
              <w:t>5.2.</w:t>
            </w:r>
          </w:p>
        </w:tc>
        <w:tc>
          <w:tcPr>
            <w:tcW w:w="3085" w:type="dxa"/>
          </w:tcPr>
          <w:p w:rsidR="002345C8" w:rsidRPr="0006285C" w:rsidRDefault="002345C8" w:rsidP="002345C8">
            <w:pPr>
              <w:jc w:val="center"/>
            </w:pPr>
            <w:r w:rsidRPr="0006285C">
              <w:t>Принцип проектирования программы</w:t>
            </w:r>
          </w:p>
        </w:tc>
        <w:tc>
          <w:tcPr>
            <w:tcW w:w="10523" w:type="dxa"/>
          </w:tcPr>
          <w:p w:rsidR="002345C8" w:rsidRPr="0006285C" w:rsidRDefault="002345C8" w:rsidP="002345C8">
            <w:pPr>
              <w:autoSpaceDE w:val="0"/>
              <w:autoSpaceDN w:val="0"/>
              <w:adjustRightInd w:val="0"/>
              <w:rPr>
                <w:rFonts w:eastAsiaTheme="minorHAnsi"/>
                <w:lang w:eastAsia="en-US"/>
              </w:rPr>
            </w:pPr>
            <w:r w:rsidRPr="0006285C">
              <w:t>Принцип проектирования программы:</w:t>
            </w:r>
          </w:p>
          <w:p w:rsidR="002345C8" w:rsidRPr="0006285C" w:rsidRDefault="002345C8" w:rsidP="002345C8">
            <w:pPr>
              <w:autoSpaceDE w:val="0"/>
              <w:autoSpaceDN w:val="0"/>
              <w:adjustRightInd w:val="0"/>
              <w:rPr>
                <w:rFonts w:eastAsiaTheme="minorHAnsi"/>
                <w:lang w:eastAsia="en-US"/>
              </w:rPr>
            </w:pPr>
            <w:r w:rsidRPr="0006285C">
              <w:rPr>
                <w:rFonts w:eastAsiaTheme="minorHAnsi"/>
                <w:lang w:eastAsia="en-US"/>
              </w:rPr>
              <w:t>- принцип учета индивидуальных особенностей и возможностей ребенка;</w:t>
            </w:r>
          </w:p>
          <w:p w:rsidR="002345C8" w:rsidRPr="0006285C" w:rsidRDefault="002345C8" w:rsidP="002345C8">
            <w:pPr>
              <w:autoSpaceDE w:val="0"/>
              <w:autoSpaceDN w:val="0"/>
              <w:adjustRightInd w:val="0"/>
              <w:rPr>
                <w:rFonts w:eastAsiaTheme="minorHAnsi"/>
                <w:lang w:eastAsia="en-US"/>
              </w:rPr>
            </w:pPr>
            <w:r w:rsidRPr="0006285C">
              <w:rPr>
                <w:rFonts w:eastAsiaTheme="minorHAnsi"/>
                <w:lang w:eastAsia="en-US"/>
              </w:rPr>
              <w:t>- принцип «опережающего обучения»;</w:t>
            </w:r>
          </w:p>
          <w:p w:rsidR="002345C8" w:rsidRPr="0006285C" w:rsidRDefault="002345C8" w:rsidP="002345C8">
            <w:pPr>
              <w:autoSpaceDE w:val="0"/>
              <w:autoSpaceDN w:val="0"/>
              <w:adjustRightInd w:val="0"/>
              <w:rPr>
                <w:rFonts w:eastAsiaTheme="minorHAnsi"/>
                <w:lang w:eastAsia="en-US"/>
              </w:rPr>
            </w:pPr>
            <w:r w:rsidRPr="0006285C">
              <w:rPr>
                <w:rFonts w:eastAsiaTheme="minorHAnsi"/>
                <w:lang w:eastAsia="en-US"/>
              </w:rPr>
              <w:t>- принцип группового взаимодействия;</w:t>
            </w:r>
          </w:p>
          <w:p w:rsidR="002345C8" w:rsidRPr="0006285C" w:rsidRDefault="002345C8" w:rsidP="002345C8">
            <w:pPr>
              <w:autoSpaceDE w:val="0"/>
              <w:autoSpaceDN w:val="0"/>
              <w:adjustRightInd w:val="0"/>
              <w:rPr>
                <w:rFonts w:eastAsiaTheme="minorHAnsi"/>
                <w:lang w:eastAsia="en-US"/>
              </w:rPr>
            </w:pPr>
            <w:r w:rsidRPr="0006285C">
              <w:rPr>
                <w:rFonts w:eastAsiaTheme="minorHAnsi"/>
                <w:lang w:eastAsia="en-US"/>
              </w:rPr>
              <w:t>- принцип систематического взаимодействия (ребенок-педагог-родитель)</w:t>
            </w:r>
          </w:p>
        </w:tc>
      </w:tr>
      <w:tr w:rsidR="002345C8" w:rsidRPr="0006285C" w:rsidTr="002E3E40">
        <w:tc>
          <w:tcPr>
            <w:tcW w:w="567" w:type="dxa"/>
          </w:tcPr>
          <w:p w:rsidR="002345C8" w:rsidRPr="0006285C" w:rsidRDefault="002345C8" w:rsidP="002345C8">
            <w:pPr>
              <w:jc w:val="center"/>
            </w:pPr>
            <w:r w:rsidRPr="0006285C">
              <w:t>5.3.</w:t>
            </w:r>
          </w:p>
        </w:tc>
        <w:tc>
          <w:tcPr>
            <w:tcW w:w="3085" w:type="dxa"/>
          </w:tcPr>
          <w:p w:rsidR="002345C8" w:rsidRPr="0006285C" w:rsidRDefault="002345C8" w:rsidP="002345C8">
            <w:pPr>
              <w:jc w:val="center"/>
            </w:pPr>
            <w:r w:rsidRPr="0006285C">
              <w:t>Срок реализации</w:t>
            </w:r>
          </w:p>
        </w:tc>
        <w:tc>
          <w:tcPr>
            <w:tcW w:w="10523" w:type="dxa"/>
          </w:tcPr>
          <w:p w:rsidR="002345C8" w:rsidRPr="0006285C" w:rsidRDefault="002345C8" w:rsidP="002345C8">
            <w:pPr>
              <w:jc w:val="both"/>
            </w:pPr>
            <w:r w:rsidRPr="0006285C">
              <w:t>1 год</w:t>
            </w:r>
          </w:p>
        </w:tc>
      </w:tr>
      <w:tr w:rsidR="002345C8" w:rsidRPr="0006285C" w:rsidTr="002E3E40">
        <w:tc>
          <w:tcPr>
            <w:tcW w:w="567" w:type="dxa"/>
          </w:tcPr>
          <w:p w:rsidR="002345C8" w:rsidRPr="0006285C" w:rsidRDefault="002345C8" w:rsidP="002345C8">
            <w:pPr>
              <w:jc w:val="center"/>
            </w:pPr>
            <w:r w:rsidRPr="0006285C">
              <w:t>5.4.</w:t>
            </w:r>
          </w:p>
        </w:tc>
        <w:tc>
          <w:tcPr>
            <w:tcW w:w="3085" w:type="dxa"/>
          </w:tcPr>
          <w:p w:rsidR="002345C8" w:rsidRPr="0006285C" w:rsidRDefault="002345C8" w:rsidP="002345C8">
            <w:pPr>
              <w:jc w:val="center"/>
            </w:pPr>
            <w:r w:rsidRPr="0006285C">
              <w:t>Объем программы</w:t>
            </w:r>
          </w:p>
        </w:tc>
        <w:tc>
          <w:tcPr>
            <w:tcW w:w="10523" w:type="dxa"/>
          </w:tcPr>
          <w:p w:rsidR="002345C8" w:rsidRPr="0006285C" w:rsidRDefault="002345C8" w:rsidP="002345C8">
            <w:pPr>
              <w:jc w:val="both"/>
            </w:pPr>
            <w:r w:rsidRPr="0006285C">
              <w:t>180 часов</w:t>
            </w:r>
          </w:p>
        </w:tc>
      </w:tr>
      <w:tr w:rsidR="002345C8" w:rsidRPr="0006285C" w:rsidTr="002E3E40">
        <w:tc>
          <w:tcPr>
            <w:tcW w:w="567" w:type="dxa"/>
          </w:tcPr>
          <w:p w:rsidR="002345C8" w:rsidRPr="0006285C" w:rsidRDefault="002345C8" w:rsidP="002345C8">
            <w:pPr>
              <w:jc w:val="center"/>
            </w:pPr>
            <w:r w:rsidRPr="0006285C">
              <w:t>5.5.</w:t>
            </w:r>
          </w:p>
        </w:tc>
        <w:tc>
          <w:tcPr>
            <w:tcW w:w="3085" w:type="dxa"/>
          </w:tcPr>
          <w:p w:rsidR="002345C8" w:rsidRPr="0006285C" w:rsidRDefault="002345C8" w:rsidP="002345C8">
            <w:pPr>
              <w:jc w:val="center"/>
            </w:pPr>
            <w:r w:rsidRPr="0006285C">
              <w:t xml:space="preserve">Возраст </w:t>
            </w:r>
            <w:proofErr w:type="gramStart"/>
            <w:r w:rsidRPr="0006285C">
              <w:t>обучающихся</w:t>
            </w:r>
            <w:proofErr w:type="gramEnd"/>
          </w:p>
        </w:tc>
        <w:tc>
          <w:tcPr>
            <w:tcW w:w="10523" w:type="dxa"/>
          </w:tcPr>
          <w:p w:rsidR="002345C8" w:rsidRPr="0006285C" w:rsidRDefault="002345C8" w:rsidP="002345C8">
            <w:pPr>
              <w:jc w:val="both"/>
            </w:pPr>
            <w:r w:rsidRPr="0006285C">
              <w:t>6-7 лет</w:t>
            </w:r>
          </w:p>
        </w:tc>
      </w:tr>
      <w:tr w:rsidR="002345C8" w:rsidRPr="0006285C" w:rsidTr="002E3E40">
        <w:tc>
          <w:tcPr>
            <w:tcW w:w="567" w:type="dxa"/>
          </w:tcPr>
          <w:p w:rsidR="002345C8" w:rsidRPr="0006285C" w:rsidRDefault="002345C8" w:rsidP="002345C8">
            <w:pPr>
              <w:jc w:val="center"/>
            </w:pPr>
            <w:r w:rsidRPr="0006285C">
              <w:t>5.4.</w:t>
            </w:r>
          </w:p>
        </w:tc>
        <w:tc>
          <w:tcPr>
            <w:tcW w:w="3085" w:type="dxa"/>
          </w:tcPr>
          <w:p w:rsidR="002345C8" w:rsidRPr="0006285C" w:rsidRDefault="002345C8" w:rsidP="002345C8">
            <w:pPr>
              <w:jc w:val="center"/>
            </w:pPr>
            <w:r w:rsidRPr="0006285C">
              <w:t>Цель программы</w:t>
            </w:r>
          </w:p>
        </w:tc>
        <w:tc>
          <w:tcPr>
            <w:tcW w:w="10523" w:type="dxa"/>
          </w:tcPr>
          <w:p w:rsidR="002345C8" w:rsidRPr="0006285C" w:rsidRDefault="002345C8" w:rsidP="002345C8">
            <w:pPr>
              <w:autoSpaceDE w:val="0"/>
              <w:autoSpaceDN w:val="0"/>
              <w:adjustRightInd w:val="0"/>
              <w:jc w:val="both"/>
              <w:rPr>
                <w:rFonts w:eastAsiaTheme="minorHAnsi"/>
                <w:lang w:eastAsia="en-US"/>
              </w:rPr>
            </w:pPr>
            <w:r w:rsidRPr="0006285C">
              <w:rPr>
                <w:rFonts w:eastAsia="Times New Roman"/>
                <w:bCs/>
              </w:rPr>
              <w:t>Создание педагогических и социальн</w:t>
            </w:r>
            <w:proofErr w:type="gramStart"/>
            <w:r w:rsidRPr="0006285C">
              <w:rPr>
                <w:rFonts w:eastAsia="Times New Roman"/>
                <w:bCs/>
              </w:rPr>
              <w:t>о-</w:t>
            </w:r>
            <w:proofErr w:type="gramEnd"/>
            <w:r w:rsidRPr="0006285C">
              <w:rPr>
                <w:rFonts w:eastAsia="Times New Roman"/>
                <w:bCs/>
              </w:rPr>
              <w:t xml:space="preserve"> психологических условий для достижения ребенком определенного уровня развития личности, психологической готовности к школе</w:t>
            </w:r>
          </w:p>
        </w:tc>
      </w:tr>
      <w:tr w:rsidR="002345C8" w:rsidRPr="0006285C" w:rsidTr="002E3E40">
        <w:tc>
          <w:tcPr>
            <w:tcW w:w="567" w:type="dxa"/>
          </w:tcPr>
          <w:p w:rsidR="002345C8" w:rsidRPr="0006285C" w:rsidRDefault="002345C8" w:rsidP="002345C8">
            <w:pPr>
              <w:jc w:val="center"/>
            </w:pPr>
            <w:r w:rsidRPr="0006285C">
              <w:t>5.5.</w:t>
            </w:r>
          </w:p>
        </w:tc>
        <w:tc>
          <w:tcPr>
            <w:tcW w:w="3085" w:type="dxa"/>
          </w:tcPr>
          <w:p w:rsidR="002345C8" w:rsidRPr="0006285C" w:rsidRDefault="002345C8" w:rsidP="002345C8">
            <w:pPr>
              <w:jc w:val="center"/>
            </w:pPr>
            <w:r w:rsidRPr="0006285C">
              <w:t>Формы обучения</w:t>
            </w:r>
          </w:p>
        </w:tc>
        <w:tc>
          <w:tcPr>
            <w:tcW w:w="10523" w:type="dxa"/>
          </w:tcPr>
          <w:p w:rsidR="002345C8" w:rsidRPr="0006285C" w:rsidRDefault="002345C8" w:rsidP="002345C8">
            <w:pPr>
              <w:jc w:val="both"/>
            </w:pPr>
            <w:r w:rsidRPr="0006285C">
              <w:t>Очная</w:t>
            </w:r>
          </w:p>
        </w:tc>
      </w:tr>
      <w:tr w:rsidR="002345C8" w:rsidRPr="0006285C" w:rsidTr="002E3E40">
        <w:tc>
          <w:tcPr>
            <w:tcW w:w="567" w:type="dxa"/>
          </w:tcPr>
          <w:p w:rsidR="002345C8" w:rsidRPr="0006285C" w:rsidRDefault="002345C8" w:rsidP="002345C8">
            <w:pPr>
              <w:jc w:val="center"/>
            </w:pPr>
            <w:r w:rsidRPr="0006285C">
              <w:t>5.6.</w:t>
            </w:r>
          </w:p>
        </w:tc>
        <w:tc>
          <w:tcPr>
            <w:tcW w:w="3085" w:type="dxa"/>
          </w:tcPr>
          <w:p w:rsidR="002345C8" w:rsidRPr="005B5874" w:rsidRDefault="002345C8" w:rsidP="002345C8">
            <w:pPr>
              <w:jc w:val="both"/>
            </w:pPr>
            <w:r w:rsidRPr="005B5874">
              <w:t>Образовательные модули</w:t>
            </w:r>
          </w:p>
        </w:tc>
        <w:tc>
          <w:tcPr>
            <w:tcW w:w="10523" w:type="dxa"/>
          </w:tcPr>
          <w:p w:rsidR="002345C8" w:rsidRPr="0006285C" w:rsidRDefault="002345C8" w:rsidP="002345C8">
            <w:pPr>
              <w:jc w:val="both"/>
            </w:pPr>
            <w:r>
              <w:rPr>
                <w:bCs/>
              </w:rPr>
              <w:t>Д</w:t>
            </w:r>
            <w:r w:rsidRPr="00D60DFC">
              <w:rPr>
                <w:bCs/>
              </w:rPr>
              <w:t xml:space="preserve">ополнительная общеобразовательная общеразвивающая </w:t>
            </w:r>
            <w:r w:rsidRPr="005B5874">
              <w:t>про</w:t>
            </w:r>
            <w:r>
              <w:t>грамма, включает  в себя образовательные модули</w:t>
            </w:r>
            <w:r w:rsidRPr="005B5874">
              <w:t>: «Логика» (основы математики, логики); «Обучение чтению и развитие речи»; «Основы письма и развитие мелкой моторики» (развитие новых  двигательных навыков,  рисование, пальчиковая гимнастика)</w:t>
            </w:r>
          </w:p>
        </w:tc>
      </w:tr>
      <w:tr w:rsidR="002345C8" w:rsidRPr="0006285C" w:rsidTr="002E3E40">
        <w:tc>
          <w:tcPr>
            <w:tcW w:w="567" w:type="dxa"/>
          </w:tcPr>
          <w:p w:rsidR="002345C8" w:rsidRPr="0006285C" w:rsidRDefault="002345C8" w:rsidP="002345C8">
            <w:pPr>
              <w:jc w:val="center"/>
            </w:pPr>
            <w:r w:rsidRPr="0006285C">
              <w:t>5.7</w:t>
            </w:r>
          </w:p>
        </w:tc>
        <w:tc>
          <w:tcPr>
            <w:tcW w:w="3085" w:type="dxa"/>
          </w:tcPr>
          <w:p w:rsidR="002345C8" w:rsidRPr="0006285C" w:rsidRDefault="002345C8" w:rsidP="002345C8">
            <w:pPr>
              <w:jc w:val="center"/>
            </w:pPr>
            <w:r w:rsidRPr="0006285C">
              <w:t>Краткое содержание</w:t>
            </w:r>
          </w:p>
        </w:tc>
        <w:tc>
          <w:tcPr>
            <w:tcW w:w="10523" w:type="dxa"/>
          </w:tcPr>
          <w:p w:rsidR="002345C8" w:rsidRPr="0006285C" w:rsidRDefault="002345C8" w:rsidP="002345C8">
            <w:pPr>
              <w:autoSpaceDE w:val="0"/>
              <w:autoSpaceDN w:val="0"/>
              <w:adjustRightInd w:val="0"/>
              <w:jc w:val="both"/>
            </w:pPr>
            <w:r w:rsidRPr="0006285C">
              <w:t xml:space="preserve"> Программа  ориентирует не на уровень знаний, а на развитие потенциальных возможностей ребёнка, на зону его ближайшего </w:t>
            </w:r>
            <w:proofErr w:type="spellStart"/>
            <w:r w:rsidRPr="0006285C">
              <w:t>развития</w:t>
            </w:r>
            <w:proofErr w:type="gramStart"/>
            <w:r w:rsidRPr="0006285C">
              <w:t>.</w:t>
            </w:r>
            <w:r w:rsidRPr="0006285C">
              <w:rPr>
                <w:rFonts w:eastAsia="TimesNewRoman"/>
              </w:rPr>
              <w:t>О</w:t>
            </w:r>
            <w:proofErr w:type="gramEnd"/>
            <w:r w:rsidRPr="0006285C">
              <w:rPr>
                <w:rFonts w:eastAsia="TimesNewRoman"/>
              </w:rPr>
              <w:t>собенностью</w:t>
            </w:r>
            <w:proofErr w:type="spellEnd"/>
            <w:r w:rsidRPr="0006285C">
              <w:rPr>
                <w:rFonts w:eastAsia="TimesNewRoman"/>
              </w:rPr>
              <w:t xml:space="preserve"> содержания подготовки к школе является его интегрированная основа.</w:t>
            </w:r>
            <w:r w:rsidRPr="0006285C">
              <w:t xml:space="preserve"> Программа «Островок»  не только ставит своей целью подготовить ребёнка  к обучению к школе, но и носит развивающий характер</w:t>
            </w:r>
          </w:p>
        </w:tc>
      </w:tr>
      <w:tr w:rsidR="002345C8" w:rsidRPr="0006285C" w:rsidTr="002E3E40">
        <w:tc>
          <w:tcPr>
            <w:tcW w:w="567" w:type="dxa"/>
          </w:tcPr>
          <w:p w:rsidR="002345C8" w:rsidRPr="0006285C" w:rsidRDefault="002345C8" w:rsidP="002345C8">
            <w:pPr>
              <w:jc w:val="center"/>
            </w:pPr>
            <w:r w:rsidRPr="0006285C">
              <w:t>5.8</w:t>
            </w:r>
          </w:p>
        </w:tc>
        <w:tc>
          <w:tcPr>
            <w:tcW w:w="3085" w:type="dxa"/>
          </w:tcPr>
          <w:p w:rsidR="002345C8" w:rsidRPr="0006285C" w:rsidRDefault="002345C8" w:rsidP="002345C8">
            <w:pPr>
              <w:jc w:val="center"/>
            </w:pPr>
            <w:r w:rsidRPr="0006285C">
              <w:t>Результативность реализации программы</w:t>
            </w:r>
          </w:p>
        </w:tc>
        <w:tc>
          <w:tcPr>
            <w:tcW w:w="10523" w:type="dxa"/>
          </w:tcPr>
          <w:p w:rsidR="002345C8" w:rsidRPr="005B5874" w:rsidRDefault="002345C8" w:rsidP="002345C8">
            <w:pPr>
              <w:jc w:val="both"/>
            </w:pPr>
            <w:r w:rsidRPr="005B5874">
              <w:t>Образовательные достижения учащихся</w:t>
            </w:r>
          </w:p>
          <w:p w:rsidR="002345C8" w:rsidRPr="0006285C" w:rsidRDefault="002345C8" w:rsidP="002345C8">
            <w:pPr>
              <w:jc w:val="both"/>
            </w:pPr>
            <w:r w:rsidRPr="005B5874">
              <w:t>Личностное развитие</w:t>
            </w:r>
          </w:p>
        </w:tc>
      </w:tr>
      <w:tr w:rsidR="002345C8" w:rsidRPr="0006285C" w:rsidTr="002E3E40">
        <w:tc>
          <w:tcPr>
            <w:tcW w:w="567" w:type="dxa"/>
          </w:tcPr>
          <w:p w:rsidR="002345C8" w:rsidRPr="0006285C" w:rsidRDefault="002345C8" w:rsidP="002345C8">
            <w:pPr>
              <w:jc w:val="center"/>
            </w:pPr>
            <w:r w:rsidRPr="0006285C">
              <w:t>6</w:t>
            </w:r>
          </w:p>
        </w:tc>
        <w:tc>
          <w:tcPr>
            <w:tcW w:w="3085" w:type="dxa"/>
          </w:tcPr>
          <w:p w:rsidR="002345C8" w:rsidRDefault="002345C8" w:rsidP="002345C8">
            <w:r w:rsidRPr="0006285C">
              <w:t>Дата утверждения</w:t>
            </w:r>
          </w:p>
          <w:p w:rsidR="002345C8" w:rsidRDefault="002345C8" w:rsidP="002345C8">
            <w:r w:rsidRPr="0006285C">
              <w:t xml:space="preserve"> и последне</w:t>
            </w:r>
            <w:r>
              <w:t>й</w:t>
            </w:r>
          </w:p>
          <w:p w:rsidR="002345C8" w:rsidRPr="0006285C" w:rsidRDefault="002345C8" w:rsidP="002345C8">
            <w:r w:rsidRPr="0006285C">
              <w:t>корректировки программы</w:t>
            </w:r>
          </w:p>
        </w:tc>
        <w:tc>
          <w:tcPr>
            <w:tcW w:w="10523" w:type="dxa"/>
          </w:tcPr>
          <w:p w:rsidR="002345C8" w:rsidRPr="00A06394" w:rsidRDefault="002345C8" w:rsidP="002345C8">
            <w:r w:rsidRPr="00A06394">
              <w:t>31.05.2021</w:t>
            </w:r>
          </w:p>
        </w:tc>
      </w:tr>
      <w:tr w:rsidR="002345C8" w:rsidRPr="0006285C" w:rsidTr="002E3E40">
        <w:tc>
          <w:tcPr>
            <w:tcW w:w="567" w:type="dxa"/>
          </w:tcPr>
          <w:p w:rsidR="002345C8" w:rsidRPr="0006285C" w:rsidRDefault="002345C8" w:rsidP="002345C8">
            <w:pPr>
              <w:jc w:val="center"/>
            </w:pPr>
            <w:r>
              <w:t>6.1</w:t>
            </w:r>
          </w:p>
        </w:tc>
        <w:tc>
          <w:tcPr>
            <w:tcW w:w="3085" w:type="dxa"/>
          </w:tcPr>
          <w:p w:rsidR="002345C8" w:rsidRPr="0006285C" w:rsidRDefault="002345C8" w:rsidP="002345C8">
            <w:pPr>
              <w:jc w:val="center"/>
            </w:pPr>
            <w:r w:rsidRPr="0006285C">
              <w:t>Рецензенты</w:t>
            </w:r>
          </w:p>
        </w:tc>
        <w:tc>
          <w:tcPr>
            <w:tcW w:w="10523" w:type="dxa"/>
          </w:tcPr>
          <w:p w:rsidR="002345C8" w:rsidRPr="009F56FB" w:rsidRDefault="002345C8" w:rsidP="002345C8">
            <w:pPr>
              <w:pStyle w:val="1"/>
              <w:rPr>
                <w:rFonts w:ascii="Times New Roman" w:hAnsi="Times New Roman" w:cs="Times New Roman"/>
                <w:sz w:val="24"/>
                <w:szCs w:val="24"/>
              </w:rPr>
            </w:pPr>
            <w:r w:rsidRPr="009F56FB">
              <w:rPr>
                <w:rFonts w:ascii="Times New Roman" w:hAnsi="Times New Roman" w:cs="Times New Roman"/>
                <w:sz w:val="24"/>
                <w:szCs w:val="24"/>
              </w:rPr>
              <w:t xml:space="preserve">Заместитель директора по УВРМБУДО «ДДТ» МО «ЛМР» РТ  </w:t>
            </w:r>
            <w:r>
              <w:rPr>
                <w:rFonts w:ascii="Times New Roman" w:hAnsi="Times New Roman" w:cs="Times New Roman"/>
                <w:sz w:val="24"/>
                <w:szCs w:val="24"/>
              </w:rPr>
              <w:t>- Стряпунина О.А.</w:t>
            </w:r>
          </w:p>
          <w:p w:rsidR="002345C8" w:rsidRDefault="002345C8" w:rsidP="002345C8">
            <w:pPr>
              <w:pStyle w:val="1"/>
              <w:spacing w:line="276" w:lineRule="auto"/>
              <w:rPr>
                <w:rFonts w:ascii="Times New Roman" w:hAnsi="Times New Roman" w:cs="Times New Roman"/>
                <w:sz w:val="24"/>
                <w:szCs w:val="24"/>
              </w:rPr>
            </w:pPr>
            <w:r>
              <w:rPr>
                <w:rFonts w:ascii="Times New Roman" w:hAnsi="Times New Roman" w:cs="Times New Roman"/>
                <w:sz w:val="24"/>
                <w:szCs w:val="24"/>
              </w:rPr>
              <w:t xml:space="preserve">Заведующий педагогическим отделением ГАПОУ «ЛМХПК»  - Родионова Т.Н.                                                                                          </w:t>
            </w:r>
          </w:p>
          <w:p w:rsidR="002345C8" w:rsidRPr="0006285C" w:rsidRDefault="002345C8" w:rsidP="002345C8">
            <w:pPr>
              <w:jc w:val="center"/>
            </w:pPr>
          </w:p>
        </w:tc>
      </w:tr>
    </w:tbl>
    <w:p w:rsidR="0006285C" w:rsidRDefault="0006285C" w:rsidP="0006285C">
      <w:pPr>
        <w:autoSpaceDE w:val="0"/>
        <w:autoSpaceDN w:val="0"/>
        <w:adjustRightInd w:val="0"/>
        <w:spacing w:line="276" w:lineRule="auto"/>
        <w:rPr>
          <w:rFonts w:eastAsiaTheme="minorHAnsi"/>
          <w:b/>
          <w:bCs/>
          <w:sz w:val="24"/>
          <w:szCs w:val="24"/>
          <w:lang w:eastAsia="en-US"/>
        </w:rPr>
      </w:pPr>
    </w:p>
    <w:p w:rsidR="005B5874" w:rsidRPr="0035183E" w:rsidRDefault="0035183E" w:rsidP="0035183E">
      <w:pPr>
        <w:autoSpaceDE w:val="0"/>
        <w:autoSpaceDN w:val="0"/>
        <w:adjustRightInd w:val="0"/>
        <w:spacing w:line="276" w:lineRule="auto"/>
        <w:jc w:val="center"/>
        <w:rPr>
          <w:rFonts w:eastAsiaTheme="minorHAnsi"/>
          <w:b/>
          <w:bCs/>
          <w:sz w:val="24"/>
          <w:szCs w:val="24"/>
          <w:lang w:eastAsia="en-US"/>
        </w:rPr>
      </w:pPr>
      <w:r>
        <w:rPr>
          <w:rFonts w:eastAsiaTheme="minorHAnsi"/>
          <w:b/>
          <w:bCs/>
          <w:sz w:val="24"/>
          <w:szCs w:val="24"/>
          <w:lang w:eastAsia="en-US"/>
        </w:rPr>
        <w:t>Пояснительная записка</w:t>
      </w:r>
    </w:p>
    <w:p w:rsidR="005B5874" w:rsidRDefault="00185405" w:rsidP="005B5874">
      <w:pPr>
        <w:autoSpaceDE w:val="0"/>
        <w:autoSpaceDN w:val="0"/>
        <w:adjustRightInd w:val="0"/>
        <w:spacing w:line="276" w:lineRule="auto"/>
        <w:jc w:val="both"/>
        <w:rPr>
          <w:rFonts w:eastAsia="Times New Roman"/>
          <w:bCs/>
          <w:sz w:val="24"/>
          <w:szCs w:val="24"/>
        </w:rPr>
      </w:pPr>
      <w:r>
        <w:rPr>
          <w:rFonts w:eastAsia="Times New Roman"/>
          <w:bCs/>
          <w:sz w:val="24"/>
          <w:szCs w:val="24"/>
        </w:rPr>
        <w:t>П</w:t>
      </w:r>
      <w:r w:rsidR="005B5874" w:rsidRPr="005B5874">
        <w:rPr>
          <w:rFonts w:eastAsia="Times New Roman"/>
          <w:bCs/>
          <w:sz w:val="24"/>
          <w:szCs w:val="24"/>
        </w:rPr>
        <w:t xml:space="preserve">рограмма составлена в соответствии с нормативно-правовой базой: </w:t>
      </w:r>
    </w:p>
    <w:p w:rsidR="00BF34C9" w:rsidRPr="00687D79" w:rsidRDefault="00BF34C9" w:rsidP="00BF34C9">
      <w:pPr>
        <w:jc w:val="both"/>
        <w:rPr>
          <w:bCs/>
          <w:kern w:val="36"/>
          <w:sz w:val="24"/>
        </w:rPr>
      </w:pPr>
      <w:r w:rsidRPr="00687D79">
        <w:rPr>
          <w:bCs/>
          <w:kern w:val="36"/>
          <w:sz w:val="24"/>
        </w:rPr>
        <w:t>- Приказ Министерства просвещения Российской Федерации (</w:t>
      </w:r>
      <w:proofErr w:type="spellStart"/>
      <w:r w:rsidRPr="00687D79">
        <w:rPr>
          <w:bCs/>
          <w:kern w:val="36"/>
          <w:sz w:val="24"/>
        </w:rPr>
        <w:t>Минпросвещение</w:t>
      </w:r>
      <w:proofErr w:type="spellEnd"/>
      <w:r w:rsidRPr="00687D79">
        <w:rPr>
          <w:bCs/>
          <w:kern w:val="36"/>
          <w:sz w:val="24"/>
        </w:rPr>
        <w:t xml:space="preserve">  России) от </w:t>
      </w:r>
      <w:r w:rsidRPr="00687D79">
        <w:rPr>
          <w:kern w:val="36"/>
          <w:sz w:val="24"/>
        </w:rPr>
        <w:t xml:space="preserve">9 ноября 2018 г. № 196 </w:t>
      </w:r>
      <w:r w:rsidRPr="00687D79">
        <w:rPr>
          <w:bCs/>
          <w:kern w:val="36"/>
          <w:sz w:val="24"/>
        </w:rPr>
        <w:t>"Об утверждении Порядка организации и осуществления образовательной деятельности по дополнительным общеобразовательным программам".</w:t>
      </w:r>
    </w:p>
    <w:p w:rsidR="00BF34C9" w:rsidRPr="00687D79" w:rsidRDefault="00BF34C9" w:rsidP="00BF34C9">
      <w:pPr>
        <w:jc w:val="both"/>
        <w:rPr>
          <w:bCs/>
          <w:kern w:val="36"/>
          <w:sz w:val="24"/>
        </w:rPr>
      </w:pPr>
      <w:r w:rsidRPr="00687D79">
        <w:rPr>
          <w:bCs/>
          <w:kern w:val="36"/>
          <w:sz w:val="24"/>
        </w:rPr>
        <w:t>- Приказ Министерства просвещения Российской Федерации (</w:t>
      </w:r>
      <w:proofErr w:type="spellStart"/>
      <w:r w:rsidRPr="00687D79">
        <w:rPr>
          <w:bCs/>
          <w:kern w:val="36"/>
          <w:sz w:val="24"/>
        </w:rPr>
        <w:t>Минпросвещение</w:t>
      </w:r>
      <w:proofErr w:type="spellEnd"/>
      <w:r w:rsidRPr="00687D79">
        <w:rPr>
          <w:bCs/>
          <w:kern w:val="36"/>
          <w:sz w:val="24"/>
        </w:rPr>
        <w:t xml:space="preserve">  России) от </w:t>
      </w:r>
      <w:r w:rsidRPr="00687D79">
        <w:rPr>
          <w:kern w:val="36"/>
          <w:sz w:val="24"/>
        </w:rPr>
        <w:t xml:space="preserve">30 сентября 2020 г. </w:t>
      </w:r>
      <w:r w:rsidRPr="009C085B">
        <w:rPr>
          <w:b/>
          <w:kern w:val="36"/>
          <w:sz w:val="24"/>
        </w:rPr>
        <w:t>№ 533</w:t>
      </w:r>
      <w:r w:rsidRPr="00687D79">
        <w:rPr>
          <w:bCs/>
          <w:kern w:val="36"/>
          <w:sz w:val="24"/>
        </w:rPr>
        <w:t xml:space="preserve">"О внесении изменений в Порядок организации и осуществления образовательной деятельности по дополнительным общеобразовательным программам, утвержденный приказом Министерства просвещения Российской Федерации от </w:t>
      </w:r>
      <w:r w:rsidRPr="00687D79">
        <w:rPr>
          <w:kern w:val="36"/>
          <w:sz w:val="24"/>
        </w:rPr>
        <w:t xml:space="preserve">9 ноября 2018 г. № 196 </w:t>
      </w:r>
      <w:r w:rsidRPr="00687D79">
        <w:rPr>
          <w:bCs/>
          <w:kern w:val="36"/>
          <w:sz w:val="24"/>
        </w:rPr>
        <w:t>".</w:t>
      </w:r>
    </w:p>
    <w:p w:rsidR="00BF34C9" w:rsidRPr="00687D79" w:rsidRDefault="00BF34C9" w:rsidP="00BF34C9">
      <w:pPr>
        <w:jc w:val="both"/>
        <w:rPr>
          <w:bCs/>
          <w:kern w:val="36"/>
          <w:sz w:val="24"/>
        </w:rPr>
      </w:pPr>
      <w:r w:rsidRPr="00687D79">
        <w:rPr>
          <w:bCs/>
          <w:kern w:val="36"/>
          <w:sz w:val="24"/>
        </w:rPr>
        <w:t xml:space="preserve">- Санитарные правила СП </w:t>
      </w:r>
      <w:r w:rsidRPr="00D22EEE">
        <w:rPr>
          <w:b/>
          <w:bCs/>
          <w:kern w:val="36"/>
          <w:sz w:val="24"/>
        </w:rPr>
        <w:t>2..4.3648-20</w:t>
      </w:r>
      <w:r w:rsidRPr="00687D79">
        <w:rPr>
          <w:bCs/>
          <w:kern w:val="36"/>
          <w:sz w:val="24"/>
        </w:rPr>
        <w:t xml:space="preserve"> «Санитарно-эпидемиологич</w:t>
      </w:r>
      <w:r>
        <w:rPr>
          <w:bCs/>
          <w:kern w:val="36"/>
          <w:sz w:val="24"/>
        </w:rPr>
        <w:t>е</w:t>
      </w:r>
      <w:r w:rsidRPr="00687D79">
        <w:rPr>
          <w:bCs/>
          <w:kern w:val="36"/>
          <w:sz w:val="24"/>
        </w:rPr>
        <w:t>ские требования к организации воспитания и обучения, отдыха и оздоровления детей и молодежи».</w:t>
      </w:r>
    </w:p>
    <w:p w:rsidR="00BF34C9" w:rsidRDefault="00BF34C9" w:rsidP="00BF34C9">
      <w:pPr>
        <w:jc w:val="both"/>
        <w:rPr>
          <w:bCs/>
          <w:kern w:val="36"/>
          <w:sz w:val="24"/>
        </w:rPr>
      </w:pPr>
      <w:r w:rsidRPr="00687D79">
        <w:rPr>
          <w:bCs/>
          <w:kern w:val="36"/>
          <w:sz w:val="24"/>
        </w:rPr>
        <w:t xml:space="preserve">- Методические рекомендации по проектированию современных дополнительных </w:t>
      </w:r>
      <w:r w:rsidRPr="0090158F">
        <w:rPr>
          <w:bCs/>
          <w:kern w:val="36"/>
          <w:sz w:val="24"/>
        </w:rPr>
        <w:t xml:space="preserve">общеобразовательных (общеразвивающих) программ, разработанных ГБУДО «Республиканский центр внешкольной работы» </w:t>
      </w:r>
      <w:r w:rsidRPr="00D22EEE">
        <w:rPr>
          <w:b/>
          <w:bCs/>
          <w:kern w:val="36"/>
          <w:sz w:val="24"/>
        </w:rPr>
        <w:t>15.01.2021г. №20/21.</w:t>
      </w:r>
    </w:p>
    <w:p w:rsidR="00BF34C9" w:rsidRPr="00687D79" w:rsidRDefault="00BF34C9" w:rsidP="00BF34C9">
      <w:pPr>
        <w:jc w:val="both"/>
        <w:rPr>
          <w:bCs/>
          <w:kern w:val="36"/>
          <w:sz w:val="24"/>
        </w:rPr>
      </w:pPr>
      <w:r>
        <w:rPr>
          <w:bCs/>
          <w:kern w:val="36"/>
          <w:sz w:val="24"/>
        </w:rPr>
        <w:t xml:space="preserve">- «Порядок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утвержденный приказом  </w:t>
      </w:r>
      <w:r w:rsidRPr="00687D79">
        <w:rPr>
          <w:bCs/>
          <w:kern w:val="36"/>
          <w:sz w:val="24"/>
        </w:rPr>
        <w:t xml:space="preserve">Министерства </w:t>
      </w:r>
      <w:r>
        <w:rPr>
          <w:bCs/>
          <w:kern w:val="36"/>
          <w:sz w:val="24"/>
        </w:rPr>
        <w:t>образования и науки</w:t>
      </w:r>
      <w:r w:rsidRPr="00687D79">
        <w:rPr>
          <w:bCs/>
          <w:kern w:val="36"/>
          <w:sz w:val="24"/>
        </w:rPr>
        <w:t xml:space="preserve"> Российской Федерации от </w:t>
      </w:r>
      <w:r>
        <w:rPr>
          <w:kern w:val="36"/>
          <w:sz w:val="24"/>
        </w:rPr>
        <w:t>23 августа</w:t>
      </w:r>
      <w:r w:rsidRPr="00687D79">
        <w:rPr>
          <w:kern w:val="36"/>
          <w:sz w:val="24"/>
        </w:rPr>
        <w:t xml:space="preserve"> 201</w:t>
      </w:r>
      <w:r>
        <w:rPr>
          <w:kern w:val="36"/>
          <w:sz w:val="24"/>
        </w:rPr>
        <w:t>7</w:t>
      </w:r>
      <w:r w:rsidRPr="00687D79">
        <w:rPr>
          <w:kern w:val="36"/>
          <w:sz w:val="24"/>
        </w:rPr>
        <w:t xml:space="preserve"> г. № </w:t>
      </w:r>
      <w:r>
        <w:rPr>
          <w:kern w:val="36"/>
          <w:sz w:val="24"/>
        </w:rPr>
        <w:t>816</w:t>
      </w:r>
      <w:r w:rsidRPr="00687D79">
        <w:rPr>
          <w:bCs/>
          <w:kern w:val="36"/>
          <w:sz w:val="24"/>
        </w:rPr>
        <w:t>.</w:t>
      </w:r>
    </w:p>
    <w:p w:rsidR="002C287A" w:rsidRPr="002C287A" w:rsidRDefault="002C287A" w:rsidP="001D2929">
      <w:pPr>
        <w:spacing w:line="276" w:lineRule="auto"/>
        <w:ind w:firstLine="360"/>
        <w:jc w:val="both"/>
        <w:rPr>
          <w:bCs/>
          <w:sz w:val="24"/>
          <w:szCs w:val="24"/>
        </w:rPr>
      </w:pPr>
      <w:r w:rsidRPr="00A96061">
        <w:rPr>
          <w:bCs/>
          <w:sz w:val="24"/>
          <w:szCs w:val="24"/>
        </w:rPr>
        <w:t xml:space="preserve">На основании выше указанных документов, а также на основании  Устава учреждения, Положения о разработке и утверждении дополнительных общеобразовательных программ в МБУДО  «ДДТ» МО  «ЛМР» РТ в 2020 году дополнительная общеобразовательная общеразвивающая программа </w:t>
      </w:r>
      <w:r w:rsidRPr="00A96061">
        <w:rPr>
          <w:b/>
          <w:bCs/>
          <w:sz w:val="24"/>
          <w:szCs w:val="24"/>
        </w:rPr>
        <w:t>социа</w:t>
      </w:r>
      <w:r w:rsidR="00BF34C9">
        <w:rPr>
          <w:b/>
          <w:bCs/>
          <w:sz w:val="24"/>
          <w:szCs w:val="24"/>
        </w:rPr>
        <w:t xml:space="preserve">льно-гуманитарной </w:t>
      </w:r>
      <w:r w:rsidR="00E20DB2">
        <w:rPr>
          <w:b/>
          <w:bCs/>
          <w:sz w:val="24"/>
          <w:szCs w:val="24"/>
        </w:rPr>
        <w:t xml:space="preserve"> направленности</w:t>
      </w:r>
      <w:r>
        <w:rPr>
          <w:bCs/>
          <w:sz w:val="24"/>
          <w:szCs w:val="24"/>
        </w:rPr>
        <w:t xml:space="preserve"> «Островок</w:t>
      </w:r>
      <w:r w:rsidRPr="00A96061">
        <w:rPr>
          <w:bCs/>
          <w:sz w:val="24"/>
          <w:szCs w:val="24"/>
        </w:rPr>
        <w:t>» (далее - Программа) обновлена.</w:t>
      </w:r>
    </w:p>
    <w:p w:rsidR="002209B8" w:rsidRPr="00A075C7" w:rsidRDefault="002209B8" w:rsidP="002209B8">
      <w:pPr>
        <w:autoSpaceDE w:val="0"/>
        <w:autoSpaceDN w:val="0"/>
        <w:adjustRightInd w:val="0"/>
        <w:spacing w:line="276" w:lineRule="auto"/>
        <w:jc w:val="both"/>
        <w:rPr>
          <w:rFonts w:eastAsiaTheme="minorHAnsi"/>
          <w:sz w:val="24"/>
          <w:szCs w:val="24"/>
          <w:lang w:eastAsia="en-US"/>
        </w:rPr>
      </w:pPr>
      <w:r w:rsidRPr="00A075C7">
        <w:rPr>
          <w:rFonts w:eastAsiaTheme="minorHAnsi"/>
          <w:sz w:val="24"/>
          <w:szCs w:val="24"/>
          <w:lang w:eastAsia="en-US"/>
        </w:rPr>
        <w:tab/>
      </w:r>
      <w:r w:rsidR="00875613" w:rsidRPr="00A075C7">
        <w:rPr>
          <w:rFonts w:eastAsiaTheme="minorHAnsi"/>
          <w:sz w:val="24"/>
          <w:szCs w:val="24"/>
          <w:lang w:eastAsia="en-US"/>
        </w:rPr>
        <w:t xml:space="preserve">Общество всегда уделяло большое внимание проблемам школьного обучения. </w:t>
      </w:r>
      <w:r w:rsidR="00875613" w:rsidRPr="00A075C7">
        <w:rPr>
          <w:rFonts w:eastAsia="Times New Roman"/>
          <w:sz w:val="24"/>
          <w:szCs w:val="24"/>
        </w:rPr>
        <w:t>Поэтому важно</w:t>
      </w:r>
      <w:r w:rsidR="00875613">
        <w:rPr>
          <w:rFonts w:eastAsia="Times New Roman"/>
          <w:sz w:val="24"/>
          <w:szCs w:val="24"/>
        </w:rPr>
        <w:t xml:space="preserve"> в развитии дошкольников</w:t>
      </w:r>
      <w:r w:rsidR="00875613" w:rsidRPr="00A075C7">
        <w:rPr>
          <w:rFonts w:eastAsia="Times New Roman"/>
          <w:sz w:val="24"/>
          <w:szCs w:val="24"/>
        </w:rPr>
        <w:t xml:space="preserve"> дать ребёнку как можно больше конкретных предметных знаний, но и вооружить ребёнка такими </w:t>
      </w:r>
      <w:r w:rsidR="00875613" w:rsidRPr="00A075C7">
        <w:rPr>
          <w:rFonts w:eastAsia="Times New Roman"/>
          <w:bCs/>
          <w:sz w:val="24"/>
          <w:szCs w:val="24"/>
        </w:rPr>
        <w:t>универсальными учебными действиями,</w:t>
      </w:r>
      <w:r w:rsidR="00875613" w:rsidRPr="00A075C7">
        <w:rPr>
          <w:rFonts w:eastAsia="Times New Roman"/>
          <w:sz w:val="24"/>
          <w:szCs w:val="24"/>
        </w:rPr>
        <w:t xml:space="preserve"> которые помогут ему развиться и самосовершенствоваться в непрерывно меняющемся обществе</w:t>
      </w:r>
      <w:r w:rsidR="00875613">
        <w:rPr>
          <w:rFonts w:eastAsia="Times New Roman"/>
          <w:sz w:val="24"/>
          <w:szCs w:val="24"/>
        </w:rPr>
        <w:t>.</w:t>
      </w:r>
    </w:p>
    <w:p w:rsidR="002209B8" w:rsidRPr="00A075C7" w:rsidRDefault="002209B8" w:rsidP="002209B8">
      <w:pPr>
        <w:autoSpaceDE w:val="0"/>
        <w:autoSpaceDN w:val="0"/>
        <w:adjustRightInd w:val="0"/>
        <w:spacing w:line="276" w:lineRule="auto"/>
        <w:jc w:val="both"/>
        <w:rPr>
          <w:rFonts w:eastAsiaTheme="minorHAnsi"/>
          <w:sz w:val="24"/>
          <w:szCs w:val="24"/>
          <w:lang w:eastAsia="en-US"/>
        </w:rPr>
      </w:pPr>
      <w:r w:rsidRPr="00A075C7">
        <w:rPr>
          <w:rFonts w:eastAsiaTheme="minorHAnsi"/>
          <w:sz w:val="24"/>
          <w:szCs w:val="24"/>
          <w:lang w:eastAsia="en-US"/>
        </w:rPr>
        <w:tab/>
        <w:t xml:space="preserve"> Это заставляет искать новые, более эффективные психолого-педагогические подходы, нацеленные на приведение методов обучения в соответствие требованиям жизни. Опыт показывает, что заложенный в детях интеллектуальный и творческий потенциал будет реализован наиболее полно, если образовательный процесс будет построен с учетом уникальности и неповторимости каждого ребенка и направлен на максимальное развитие способностей каждого ученика. </w:t>
      </w:r>
    </w:p>
    <w:p w:rsidR="002209B8" w:rsidRPr="00A075C7" w:rsidRDefault="002209B8" w:rsidP="002209B8">
      <w:pPr>
        <w:autoSpaceDE w:val="0"/>
        <w:autoSpaceDN w:val="0"/>
        <w:adjustRightInd w:val="0"/>
        <w:spacing w:line="276" w:lineRule="auto"/>
        <w:jc w:val="both"/>
        <w:rPr>
          <w:rFonts w:eastAsiaTheme="minorHAnsi"/>
          <w:sz w:val="24"/>
          <w:szCs w:val="24"/>
          <w:lang w:eastAsia="en-US"/>
        </w:rPr>
      </w:pPr>
      <w:r w:rsidRPr="00A075C7">
        <w:rPr>
          <w:rFonts w:eastAsiaTheme="minorHAnsi"/>
          <w:sz w:val="24"/>
          <w:szCs w:val="24"/>
          <w:lang w:eastAsia="en-US"/>
        </w:rPr>
        <w:tab/>
        <w:t xml:space="preserve">Осуществление такого образовательного процесса возможно только в рамках учреждений дополнительного образования. В основе этих возможностей лежит добровольный осознанный выбор ребенком и его родителями того объединения, той студии, того кружка, в котором ребенок чувствует себя наиболее комфортно, и в котором его способности реализуются наиболее полно. Отсутствие жестких рамок образовательных стандартов, возможность варьирования содержания занятий, исходя из интересов детей и пожеланий родителей, обуславливают стремление педагога к использованию личностно-ориентированных педагогических технологий. </w:t>
      </w:r>
    </w:p>
    <w:p w:rsidR="002209B8" w:rsidRPr="00A075C7" w:rsidRDefault="002209B8" w:rsidP="002209B8">
      <w:pPr>
        <w:autoSpaceDE w:val="0"/>
        <w:autoSpaceDN w:val="0"/>
        <w:adjustRightInd w:val="0"/>
        <w:spacing w:line="276" w:lineRule="auto"/>
        <w:jc w:val="both"/>
        <w:rPr>
          <w:rFonts w:eastAsiaTheme="minorHAnsi"/>
          <w:sz w:val="24"/>
          <w:szCs w:val="24"/>
          <w:lang w:eastAsia="en-US"/>
        </w:rPr>
      </w:pPr>
      <w:r w:rsidRPr="00A075C7">
        <w:rPr>
          <w:rFonts w:eastAsiaTheme="minorHAnsi"/>
          <w:sz w:val="24"/>
          <w:szCs w:val="24"/>
          <w:lang w:eastAsia="en-US"/>
        </w:rPr>
        <w:lastRenderedPageBreak/>
        <w:tab/>
        <w:t>Хорошей формой организации такого сотрудничества являются так называемые школы раннего развития для дошкольников, организуемые при учреждениях дополнительного образования.</w:t>
      </w:r>
    </w:p>
    <w:p w:rsidR="002209B8" w:rsidRPr="00A075C7" w:rsidRDefault="002209B8" w:rsidP="002209B8">
      <w:pPr>
        <w:autoSpaceDE w:val="0"/>
        <w:autoSpaceDN w:val="0"/>
        <w:adjustRightInd w:val="0"/>
        <w:spacing w:line="276" w:lineRule="auto"/>
        <w:jc w:val="both"/>
        <w:rPr>
          <w:rFonts w:eastAsiaTheme="minorHAnsi"/>
          <w:sz w:val="24"/>
          <w:szCs w:val="24"/>
          <w:lang w:eastAsia="en-US"/>
        </w:rPr>
      </w:pPr>
      <w:r w:rsidRPr="00A075C7">
        <w:rPr>
          <w:rFonts w:eastAsiaTheme="minorHAnsi"/>
          <w:sz w:val="24"/>
          <w:szCs w:val="24"/>
          <w:lang w:eastAsia="en-US"/>
        </w:rPr>
        <w:tab/>
        <w:t xml:space="preserve">Создавая такую школу </w:t>
      </w:r>
      <w:proofErr w:type="spellStart"/>
      <w:r w:rsidRPr="00A075C7">
        <w:rPr>
          <w:rFonts w:eastAsiaTheme="minorHAnsi"/>
          <w:sz w:val="24"/>
          <w:szCs w:val="24"/>
          <w:lang w:eastAsia="en-US"/>
        </w:rPr>
        <w:t>приЛениногорском</w:t>
      </w:r>
      <w:proofErr w:type="spellEnd"/>
      <w:proofErr w:type="gramStart"/>
      <w:r w:rsidR="00CE3B02">
        <w:rPr>
          <w:rFonts w:eastAsiaTheme="minorHAnsi"/>
          <w:sz w:val="24"/>
          <w:szCs w:val="24"/>
          <w:lang w:eastAsia="en-US"/>
        </w:rPr>
        <w:t>«</w:t>
      </w:r>
      <w:r w:rsidRPr="00A075C7">
        <w:rPr>
          <w:rFonts w:eastAsiaTheme="minorHAnsi"/>
          <w:sz w:val="24"/>
          <w:szCs w:val="24"/>
          <w:lang w:eastAsia="en-US"/>
        </w:rPr>
        <w:t>Д</w:t>
      </w:r>
      <w:proofErr w:type="gramEnd"/>
      <w:r w:rsidRPr="00A075C7">
        <w:rPr>
          <w:rFonts w:eastAsiaTheme="minorHAnsi"/>
          <w:sz w:val="24"/>
          <w:szCs w:val="24"/>
          <w:lang w:eastAsia="en-US"/>
        </w:rPr>
        <w:t>оме детского творчества</w:t>
      </w:r>
      <w:r w:rsidR="00CE3B02">
        <w:rPr>
          <w:rFonts w:eastAsiaTheme="minorHAnsi"/>
          <w:sz w:val="24"/>
          <w:szCs w:val="24"/>
          <w:lang w:eastAsia="en-US"/>
        </w:rPr>
        <w:t>»</w:t>
      </w:r>
      <w:r w:rsidRPr="00A075C7">
        <w:rPr>
          <w:rFonts w:eastAsiaTheme="minorHAnsi"/>
          <w:sz w:val="24"/>
          <w:szCs w:val="24"/>
          <w:lang w:eastAsia="en-US"/>
        </w:rPr>
        <w:t xml:space="preserve">, мы в развитии дошкольников выделили ряд направлений, определяющих его внутреннюю  готовность  к следующей  социальной  ступеньке, к обучению в школе, т.е. определили  содержание образования  школы  </w:t>
      </w:r>
      <w:proofErr w:type="spellStart"/>
      <w:r w:rsidRPr="00A075C7">
        <w:rPr>
          <w:rFonts w:eastAsiaTheme="minorHAnsi"/>
          <w:sz w:val="24"/>
          <w:szCs w:val="24"/>
          <w:lang w:eastAsia="en-US"/>
        </w:rPr>
        <w:t>раннегоразвития</w:t>
      </w:r>
      <w:proofErr w:type="spellEnd"/>
      <w:r w:rsidRPr="00A075C7">
        <w:rPr>
          <w:rFonts w:eastAsiaTheme="minorHAnsi"/>
          <w:sz w:val="24"/>
          <w:szCs w:val="24"/>
          <w:lang w:eastAsia="en-US"/>
        </w:rPr>
        <w:t>:</w:t>
      </w:r>
    </w:p>
    <w:p w:rsidR="002209B8" w:rsidRPr="00A075C7" w:rsidRDefault="002209B8" w:rsidP="002209B8">
      <w:pPr>
        <w:autoSpaceDE w:val="0"/>
        <w:autoSpaceDN w:val="0"/>
        <w:adjustRightInd w:val="0"/>
        <w:spacing w:line="276" w:lineRule="auto"/>
        <w:jc w:val="both"/>
        <w:rPr>
          <w:rFonts w:eastAsiaTheme="minorHAnsi"/>
          <w:sz w:val="24"/>
          <w:szCs w:val="24"/>
          <w:lang w:eastAsia="en-US"/>
        </w:rPr>
      </w:pPr>
      <w:r w:rsidRPr="00A075C7">
        <w:rPr>
          <w:rFonts w:eastAsiaTheme="minorHAnsi"/>
          <w:sz w:val="24"/>
          <w:szCs w:val="24"/>
          <w:lang w:eastAsia="en-US"/>
        </w:rPr>
        <w:t>- формирование навыков произвольного поведения;</w:t>
      </w:r>
    </w:p>
    <w:p w:rsidR="002209B8" w:rsidRPr="00A075C7" w:rsidRDefault="002209B8" w:rsidP="002209B8">
      <w:pPr>
        <w:autoSpaceDE w:val="0"/>
        <w:autoSpaceDN w:val="0"/>
        <w:adjustRightInd w:val="0"/>
        <w:spacing w:line="276" w:lineRule="auto"/>
        <w:jc w:val="both"/>
        <w:rPr>
          <w:rFonts w:eastAsiaTheme="minorHAnsi"/>
          <w:sz w:val="24"/>
          <w:szCs w:val="24"/>
          <w:lang w:eastAsia="en-US"/>
        </w:rPr>
      </w:pPr>
      <w:r w:rsidRPr="00A075C7">
        <w:rPr>
          <w:rFonts w:eastAsiaTheme="minorHAnsi"/>
          <w:sz w:val="24"/>
          <w:szCs w:val="24"/>
          <w:lang w:eastAsia="en-US"/>
        </w:rPr>
        <w:t>- овладение эталонами разных видов деятельности;</w:t>
      </w:r>
    </w:p>
    <w:p w:rsidR="00875613" w:rsidRPr="002C287A" w:rsidRDefault="002209B8" w:rsidP="002C287A">
      <w:pPr>
        <w:autoSpaceDE w:val="0"/>
        <w:autoSpaceDN w:val="0"/>
        <w:adjustRightInd w:val="0"/>
        <w:spacing w:line="276" w:lineRule="auto"/>
        <w:jc w:val="both"/>
        <w:rPr>
          <w:rFonts w:eastAsiaTheme="minorHAnsi"/>
          <w:sz w:val="24"/>
          <w:szCs w:val="24"/>
          <w:lang w:eastAsia="en-US"/>
        </w:rPr>
      </w:pPr>
      <w:r w:rsidRPr="00A075C7">
        <w:rPr>
          <w:rFonts w:eastAsiaTheme="minorHAnsi"/>
          <w:sz w:val="24"/>
          <w:szCs w:val="24"/>
          <w:lang w:eastAsia="en-US"/>
        </w:rPr>
        <w:t>- формирование способности видеть мир с точки зрения другого человека.</w:t>
      </w:r>
    </w:p>
    <w:p w:rsidR="002209B8" w:rsidRDefault="002209B8" w:rsidP="002209B8">
      <w:pPr>
        <w:spacing w:line="276" w:lineRule="auto"/>
        <w:ind w:firstLine="720"/>
        <w:jc w:val="both"/>
        <w:rPr>
          <w:rFonts w:eastAsia="Times New Roman"/>
          <w:sz w:val="24"/>
          <w:szCs w:val="24"/>
        </w:rPr>
      </w:pPr>
      <w:r>
        <w:rPr>
          <w:rFonts w:eastAsia="Times New Roman"/>
          <w:sz w:val="24"/>
          <w:szCs w:val="24"/>
        </w:rPr>
        <w:t xml:space="preserve">Необходимость открытия группы </w:t>
      </w:r>
      <w:proofErr w:type="spellStart"/>
      <w:r>
        <w:rPr>
          <w:rFonts w:eastAsia="Times New Roman"/>
          <w:sz w:val="24"/>
          <w:szCs w:val="24"/>
        </w:rPr>
        <w:t>предшкольной</w:t>
      </w:r>
      <w:proofErr w:type="spellEnd"/>
      <w:r>
        <w:rPr>
          <w:rFonts w:eastAsia="Times New Roman"/>
          <w:sz w:val="24"/>
          <w:szCs w:val="24"/>
        </w:rPr>
        <w:t xml:space="preserve"> подготовки кратковременного пребывания была обусловлена высоким процентом детей, не посещающих систематически и длительное время дошкольные образовательные учреждения и не готовых к школьному обучению. Родителям и детям был предложен набор конкретных занятий, базирующихся на основных положениях программы обучения и развития детей 6 – 7 лет - «Островок».</w:t>
      </w:r>
    </w:p>
    <w:p w:rsidR="002209B8" w:rsidRPr="00A075C7" w:rsidRDefault="002209B8" w:rsidP="002209B8">
      <w:pPr>
        <w:autoSpaceDE w:val="0"/>
        <w:autoSpaceDN w:val="0"/>
        <w:adjustRightInd w:val="0"/>
        <w:spacing w:line="276" w:lineRule="auto"/>
        <w:jc w:val="both"/>
        <w:rPr>
          <w:rFonts w:eastAsiaTheme="minorHAnsi"/>
          <w:sz w:val="24"/>
          <w:szCs w:val="24"/>
          <w:lang w:eastAsia="en-US"/>
        </w:rPr>
      </w:pPr>
      <w:r>
        <w:rPr>
          <w:rFonts w:eastAsiaTheme="minorHAnsi"/>
          <w:lang w:eastAsia="en-US"/>
        </w:rPr>
        <w:tab/>
      </w:r>
      <w:r w:rsidRPr="003D7386">
        <w:rPr>
          <w:rFonts w:eastAsiaTheme="minorHAnsi"/>
          <w:sz w:val="24"/>
          <w:szCs w:val="24"/>
          <w:u w:val="single"/>
          <w:lang w:eastAsia="en-US"/>
        </w:rPr>
        <w:t>Главная позиция программы</w:t>
      </w:r>
      <w:r w:rsidRPr="00A075C7">
        <w:rPr>
          <w:rFonts w:eastAsiaTheme="minorHAnsi"/>
          <w:sz w:val="24"/>
          <w:szCs w:val="24"/>
          <w:lang w:eastAsia="en-US"/>
        </w:rPr>
        <w:t xml:space="preserve"> - динамичное развитие самостоятельности дошкольника, которое реализуется по следующим направлениям: </w:t>
      </w:r>
      <w:proofErr w:type="spellStart"/>
      <w:r w:rsidRPr="00A075C7">
        <w:rPr>
          <w:rFonts w:eastAsiaTheme="minorHAnsi"/>
          <w:sz w:val="24"/>
          <w:szCs w:val="24"/>
          <w:lang w:eastAsia="en-US"/>
        </w:rPr>
        <w:t>общеподготовительная</w:t>
      </w:r>
      <w:proofErr w:type="spellEnd"/>
      <w:r w:rsidRPr="00A075C7">
        <w:rPr>
          <w:rFonts w:eastAsiaTheme="minorHAnsi"/>
          <w:sz w:val="24"/>
          <w:szCs w:val="24"/>
          <w:lang w:eastAsia="en-US"/>
        </w:rPr>
        <w:t xml:space="preserve"> и  развивающая. Данные направления характеризуются постепенным усложнением деятельности, порождающей новые познавательные потребности ребенка.</w:t>
      </w:r>
    </w:p>
    <w:p w:rsidR="002209B8" w:rsidRPr="00B75BDA" w:rsidRDefault="002209B8" w:rsidP="002209B8">
      <w:pPr>
        <w:autoSpaceDE w:val="0"/>
        <w:autoSpaceDN w:val="0"/>
        <w:adjustRightInd w:val="0"/>
        <w:spacing w:line="276" w:lineRule="auto"/>
        <w:jc w:val="both"/>
        <w:rPr>
          <w:rFonts w:eastAsiaTheme="minorHAnsi"/>
          <w:sz w:val="24"/>
          <w:szCs w:val="24"/>
          <w:lang w:eastAsia="en-US"/>
        </w:rPr>
      </w:pPr>
      <w:r w:rsidRPr="00A075C7">
        <w:rPr>
          <w:rFonts w:eastAsiaTheme="minorHAnsi"/>
          <w:sz w:val="24"/>
          <w:szCs w:val="24"/>
          <w:lang w:eastAsia="en-US"/>
        </w:rPr>
        <w:tab/>
      </w:r>
      <w:r w:rsidRPr="00B75BDA">
        <w:rPr>
          <w:rFonts w:eastAsiaTheme="minorHAnsi"/>
          <w:sz w:val="24"/>
          <w:szCs w:val="24"/>
          <w:lang w:eastAsia="en-US"/>
        </w:rPr>
        <w:t xml:space="preserve">При реализации программы психологической подготовки к обучению в школе создаются условия для демонстрации ребенку позитивных образцов познавательной, коммуникативной и творческой деятельности. </w:t>
      </w:r>
    </w:p>
    <w:p w:rsidR="002209B8" w:rsidRPr="00B75BDA" w:rsidRDefault="002209B8" w:rsidP="002209B8">
      <w:pPr>
        <w:autoSpaceDE w:val="0"/>
        <w:autoSpaceDN w:val="0"/>
        <w:adjustRightInd w:val="0"/>
        <w:spacing w:line="276" w:lineRule="auto"/>
        <w:jc w:val="both"/>
        <w:rPr>
          <w:rFonts w:eastAsiaTheme="minorHAnsi"/>
          <w:sz w:val="24"/>
          <w:szCs w:val="24"/>
          <w:lang w:eastAsia="en-US"/>
        </w:rPr>
      </w:pPr>
      <w:r w:rsidRPr="00B75BDA">
        <w:rPr>
          <w:rFonts w:eastAsia="Times New Roman"/>
          <w:sz w:val="24"/>
          <w:szCs w:val="24"/>
        </w:rPr>
        <w:tab/>
        <w:t xml:space="preserve">Программа «Островок»  заключается в развитии тех </w:t>
      </w:r>
      <w:proofErr w:type="spellStart"/>
      <w:r w:rsidRPr="00B75BDA">
        <w:rPr>
          <w:rFonts w:eastAsia="Times New Roman"/>
          <w:sz w:val="24"/>
          <w:szCs w:val="24"/>
        </w:rPr>
        <w:t>качествличности</w:t>
      </w:r>
      <w:proofErr w:type="spellEnd"/>
      <w:r w:rsidRPr="00B75BDA">
        <w:rPr>
          <w:rFonts w:eastAsia="Times New Roman"/>
          <w:sz w:val="24"/>
          <w:szCs w:val="24"/>
        </w:rPr>
        <w:t xml:space="preserve"> и особенностей психических процессов, и тех видов деятельности, которые способствуют более успешной и легкой адаптации ребенка в школьном коллективе.</w:t>
      </w:r>
    </w:p>
    <w:p w:rsidR="002209B8" w:rsidRPr="00B75BDA" w:rsidRDefault="002209B8" w:rsidP="002209B8">
      <w:pPr>
        <w:spacing w:line="276" w:lineRule="auto"/>
        <w:ind w:left="6" w:firstLine="540"/>
        <w:jc w:val="both"/>
        <w:rPr>
          <w:rFonts w:eastAsia="Times New Roman"/>
          <w:sz w:val="24"/>
          <w:szCs w:val="24"/>
        </w:rPr>
      </w:pPr>
      <w:r w:rsidRPr="00B75BDA">
        <w:rPr>
          <w:rFonts w:eastAsia="Times New Roman"/>
          <w:sz w:val="24"/>
          <w:szCs w:val="24"/>
        </w:rPr>
        <w:t>Программа «Островок» создает условия для социального, культурного и профессионального самоопределения, творческой реализации личности ребенка, соответствует современным условиям и требованиям.</w:t>
      </w:r>
    </w:p>
    <w:p w:rsidR="002209B8" w:rsidRDefault="002209B8" w:rsidP="002C287A">
      <w:pPr>
        <w:spacing w:line="276" w:lineRule="auto"/>
        <w:jc w:val="both"/>
        <w:rPr>
          <w:sz w:val="24"/>
          <w:szCs w:val="24"/>
        </w:rPr>
      </w:pPr>
      <w:r w:rsidRPr="00B75BDA">
        <w:rPr>
          <w:rFonts w:eastAsia="Times New Roman"/>
          <w:sz w:val="24"/>
          <w:szCs w:val="24"/>
        </w:rPr>
        <w:tab/>
        <w:t xml:space="preserve">Объём и срок освоения программы </w:t>
      </w:r>
      <w:r w:rsidRPr="00B75BDA">
        <w:rPr>
          <w:rFonts w:eastAsia="Times New Roman"/>
          <w:bCs/>
          <w:sz w:val="24"/>
          <w:szCs w:val="24"/>
        </w:rPr>
        <w:t>рассчитан на1год обучения, что составляет 180 учебных часов, запланированных на весь период обучения.</w:t>
      </w:r>
    </w:p>
    <w:p w:rsidR="002C287A" w:rsidRPr="002C287A" w:rsidRDefault="002C287A" w:rsidP="002C287A">
      <w:pPr>
        <w:spacing w:line="276" w:lineRule="auto"/>
        <w:ind w:firstLine="708"/>
        <w:jc w:val="both"/>
        <w:rPr>
          <w:sz w:val="24"/>
          <w:szCs w:val="24"/>
        </w:rPr>
      </w:pPr>
      <w:r w:rsidRPr="002C287A">
        <w:rPr>
          <w:sz w:val="24"/>
          <w:szCs w:val="24"/>
        </w:rPr>
        <w:t xml:space="preserve">Для реализации учебных задач, используется очная форма обучения.  В условиях введения в образовательной организации режима карантина или невозможности посещения занятий по причине погодных явлений предполагает обучение в заочной (дистанционной форме), использование </w:t>
      </w:r>
      <w:proofErr w:type="spellStart"/>
      <w:proofErr w:type="gramStart"/>
      <w:r w:rsidRPr="002C287A">
        <w:rPr>
          <w:sz w:val="24"/>
          <w:szCs w:val="24"/>
        </w:rPr>
        <w:t>интернет-сервиса</w:t>
      </w:r>
      <w:proofErr w:type="spellEnd"/>
      <w:proofErr w:type="gramEnd"/>
      <w:r w:rsidRPr="002C287A">
        <w:rPr>
          <w:sz w:val="24"/>
          <w:szCs w:val="24"/>
        </w:rPr>
        <w:t xml:space="preserve"> платформы «Электронное образование». </w:t>
      </w:r>
    </w:p>
    <w:p w:rsidR="002C287A" w:rsidRDefault="002C287A" w:rsidP="002C287A">
      <w:pPr>
        <w:spacing w:line="276" w:lineRule="auto"/>
        <w:ind w:firstLine="708"/>
        <w:jc w:val="both"/>
        <w:rPr>
          <w:sz w:val="24"/>
          <w:szCs w:val="24"/>
        </w:rPr>
      </w:pPr>
      <w:r w:rsidRPr="002C287A">
        <w:rPr>
          <w:sz w:val="24"/>
          <w:szCs w:val="24"/>
        </w:rPr>
        <w:t xml:space="preserve">Интернет - ресурсы - в обучении используются  следующие </w:t>
      </w:r>
      <w:proofErr w:type="spellStart"/>
      <w:r w:rsidRPr="002C287A">
        <w:rPr>
          <w:sz w:val="24"/>
          <w:szCs w:val="24"/>
        </w:rPr>
        <w:t>онлайн</w:t>
      </w:r>
      <w:proofErr w:type="spellEnd"/>
      <w:r w:rsidRPr="002C287A">
        <w:rPr>
          <w:sz w:val="24"/>
          <w:szCs w:val="24"/>
        </w:rPr>
        <w:t xml:space="preserve"> платформы: </w:t>
      </w:r>
      <w:r w:rsidRPr="002C287A">
        <w:rPr>
          <w:sz w:val="24"/>
          <w:szCs w:val="24"/>
          <w:lang w:val="en-US"/>
        </w:rPr>
        <w:t>ZOOM</w:t>
      </w:r>
      <w:r w:rsidRPr="002C287A">
        <w:rPr>
          <w:sz w:val="24"/>
          <w:szCs w:val="24"/>
        </w:rPr>
        <w:t xml:space="preserve">, файловый </w:t>
      </w:r>
      <w:proofErr w:type="spellStart"/>
      <w:r w:rsidRPr="002C287A">
        <w:rPr>
          <w:sz w:val="24"/>
          <w:szCs w:val="24"/>
        </w:rPr>
        <w:t>хостинг</w:t>
      </w:r>
      <w:proofErr w:type="spellEnd"/>
      <w:r w:rsidRPr="002C287A">
        <w:rPr>
          <w:sz w:val="24"/>
          <w:szCs w:val="24"/>
        </w:rPr>
        <w:t xml:space="preserve"> </w:t>
      </w:r>
      <w:proofErr w:type="spellStart"/>
      <w:r w:rsidRPr="002C287A">
        <w:rPr>
          <w:bCs/>
          <w:sz w:val="24"/>
          <w:szCs w:val="24"/>
        </w:rPr>
        <w:t>Google</w:t>
      </w:r>
      <w:proofErr w:type="spellEnd"/>
      <w:r w:rsidRPr="002C287A">
        <w:rPr>
          <w:sz w:val="24"/>
          <w:szCs w:val="24"/>
        </w:rPr>
        <w:t> </w:t>
      </w:r>
      <w:r w:rsidRPr="002C287A">
        <w:rPr>
          <w:bCs/>
          <w:sz w:val="24"/>
          <w:szCs w:val="24"/>
        </w:rPr>
        <w:t>Диск</w:t>
      </w:r>
      <w:proofErr w:type="gramStart"/>
      <w:r w:rsidR="00FC0B4D">
        <w:rPr>
          <w:bCs/>
          <w:sz w:val="24"/>
          <w:szCs w:val="24"/>
        </w:rPr>
        <w:t>,</w:t>
      </w:r>
      <w:r w:rsidR="00FC0B4D" w:rsidRPr="002C287A">
        <w:rPr>
          <w:sz w:val="24"/>
          <w:szCs w:val="24"/>
          <w:lang w:val="en-US"/>
        </w:rPr>
        <w:t>Skype</w:t>
      </w:r>
      <w:proofErr w:type="gramEnd"/>
      <w:r w:rsidRPr="002C287A">
        <w:rPr>
          <w:sz w:val="24"/>
          <w:szCs w:val="24"/>
        </w:rPr>
        <w:t>, а так же рабочие группы в мессенджерах</w:t>
      </w:r>
      <w:hyperlink r:id="rId8" w:history="1">
        <w:r w:rsidRPr="002C287A">
          <w:rPr>
            <w:rStyle w:val="ab"/>
            <w:sz w:val="24"/>
            <w:szCs w:val="24"/>
          </w:rPr>
          <w:t>vk.com</w:t>
        </w:r>
      </w:hyperlink>
      <w:r w:rsidRPr="002C287A">
        <w:rPr>
          <w:sz w:val="24"/>
          <w:szCs w:val="24"/>
        </w:rPr>
        <w:t xml:space="preserve"> и </w:t>
      </w:r>
      <w:proofErr w:type="spellStart"/>
      <w:r w:rsidR="00FC0B4D">
        <w:rPr>
          <w:bCs/>
          <w:sz w:val="24"/>
          <w:szCs w:val="24"/>
        </w:rPr>
        <w:t>WhatsApp</w:t>
      </w:r>
      <w:proofErr w:type="spellEnd"/>
      <w:r w:rsidR="00FC0B4D">
        <w:rPr>
          <w:bCs/>
          <w:sz w:val="24"/>
          <w:szCs w:val="24"/>
        </w:rPr>
        <w:t xml:space="preserve">. </w:t>
      </w:r>
      <w:r w:rsidRPr="002C287A">
        <w:rPr>
          <w:sz w:val="24"/>
          <w:szCs w:val="24"/>
        </w:rPr>
        <w:t>Также выполненные задания в дистанционной форме отправляются педагогу на личный</w:t>
      </w:r>
      <w:proofErr w:type="gramStart"/>
      <w:r w:rsidRPr="002C287A">
        <w:rPr>
          <w:sz w:val="24"/>
          <w:szCs w:val="24"/>
          <w:lang w:val="en-US"/>
        </w:rPr>
        <w:t>E</w:t>
      </w:r>
      <w:proofErr w:type="gramEnd"/>
      <w:r w:rsidRPr="002C287A">
        <w:rPr>
          <w:sz w:val="24"/>
          <w:szCs w:val="24"/>
        </w:rPr>
        <w:t>-</w:t>
      </w:r>
      <w:r w:rsidRPr="002C287A">
        <w:rPr>
          <w:sz w:val="24"/>
          <w:szCs w:val="24"/>
          <w:lang w:val="en-US"/>
        </w:rPr>
        <w:t>mail</w:t>
      </w:r>
      <w:r w:rsidR="00FC0B4D">
        <w:rPr>
          <w:sz w:val="24"/>
          <w:szCs w:val="24"/>
        </w:rPr>
        <w:t xml:space="preserve">. </w:t>
      </w:r>
    </w:p>
    <w:p w:rsidR="00FC0B4D" w:rsidRPr="00B75BDA" w:rsidRDefault="00FC0B4D" w:rsidP="002C287A">
      <w:pPr>
        <w:spacing w:line="276" w:lineRule="auto"/>
        <w:ind w:firstLine="708"/>
        <w:jc w:val="both"/>
        <w:rPr>
          <w:sz w:val="24"/>
          <w:szCs w:val="24"/>
        </w:rPr>
      </w:pPr>
      <w:r>
        <w:rPr>
          <w:sz w:val="24"/>
          <w:szCs w:val="24"/>
        </w:rPr>
        <w:t xml:space="preserve">Методический и дидактический материал размещен на сайте </w:t>
      </w:r>
      <w:hyperlink r:id="rId9" w:history="1">
        <w:r w:rsidRPr="00FC0B4D">
          <w:rPr>
            <w:color w:val="0000FF"/>
            <w:u w:val="single"/>
          </w:rPr>
          <w:t>https://www.edu.tatar.ru/l-gorsk/page519436.htm/main-news?page=4</w:t>
        </w:r>
      </w:hyperlink>
    </w:p>
    <w:p w:rsidR="002209B8" w:rsidRPr="00B75BDA" w:rsidRDefault="002209B8" w:rsidP="002209B8">
      <w:pPr>
        <w:autoSpaceDE w:val="0"/>
        <w:autoSpaceDN w:val="0"/>
        <w:adjustRightInd w:val="0"/>
        <w:spacing w:line="276" w:lineRule="auto"/>
        <w:jc w:val="both"/>
        <w:rPr>
          <w:rFonts w:eastAsiaTheme="minorHAnsi"/>
          <w:sz w:val="24"/>
          <w:szCs w:val="24"/>
          <w:lang w:eastAsia="en-US"/>
        </w:rPr>
      </w:pPr>
      <w:r w:rsidRPr="00B75BDA">
        <w:rPr>
          <w:rFonts w:eastAsiaTheme="minorHAnsi"/>
          <w:sz w:val="24"/>
          <w:szCs w:val="24"/>
          <w:lang w:eastAsia="en-US"/>
        </w:rPr>
        <w:lastRenderedPageBreak/>
        <w:tab/>
        <w:t>Программа рассчитана на детей б-7  лет. Набор детей в группы осуществляется на основании заявления родителей.</w:t>
      </w:r>
    </w:p>
    <w:p w:rsidR="002209B8" w:rsidRDefault="002209B8" w:rsidP="00256288">
      <w:pPr>
        <w:spacing w:line="276" w:lineRule="auto"/>
        <w:ind w:hanging="1"/>
        <w:jc w:val="both"/>
        <w:rPr>
          <w:sz w:val="20"/>
          <w:szCs w:val="20"/>
        </w:rPr>
      </w:pPr>
      <w:r w:rsidRPr="00B75BDA">
        <w:rPr>
          <w:rFonts w:eastAsiaTheme="minorHAnsi"/>
          <w:sz w:val="24"/>
          <w:szCs w:val="24"/>
          <w:lang w:eastAsia="en-US"/>
        </w:rPr>
        <w:tab/>
      </w:r>
      <w:r w:rsidR="00A322F4">
        <w:rPr>
          <w:rFonts w:eastAsiaTheme="minorHAnsi"/>
          <w:sz w:val="24"/>
          <w:szCs w:val="24"/>
          <w:lang w:eastAsia="en-US"/>
        </w:rPr>
        <w:tab/>
      </w:r>
      <w:r w:rsidRPr="00B75BDA">
        <w:rPr>
          <w:rFonts w:eastAsiaTheme="minorHAnsi"/>
          <w:sz w:val="24"/>
          <w:szCs w:val="24"/>
          <w:lang w:eastAsia="en-US"/>
        </w:rPr>
        <w:t xml:space="preserve">Количество детей в группах -  </w:t>
      </w:r>
      <w:r>
        <w:rPr>
          <w:rFonts w:eastAsiaTheme="minorHAnsi"/>
          <w:sz w:val="24"/>
          <w:szCs w:val="24"/>
          <w:lang w:eastAsia="en-US"/>
        </w:rPr>
        <w:t xml:space="preserve">не менее </w:t>
      </w:r>
      <w:r w:rsidRPr="00B75BDA">
        <w:rPr>
          <w:rFonts w:eastAsiaTheme="minorHAnsi"/>
          <w:sz w:val="24"/>
          <w:szCs w:val="24"/>
          <w:lang w:eastAsia="en-US"/>
        </w:rPr>
        <w:t xml:space="preserve">15 человек. </w:t>
      </w:r>
      <w:r w:rsidRPr="00B75BDA">
        <w:rPr>
          <w:sz w:val="24"/>
          <w:szCs w:val="24"/>
        </w:rPr>
        <w:t xml:space="preserve"> Продолжительность обучения</w:t>
      </w:r>
      <w:r w:rsidRPr="00C32826">
        <w:rPr>
          <w:sz w:val="24"/>
          <w:szCs w:val="24"/>
        </w:rPr>
        <w:t>: 36</w:t>
      </w:r>
      <w:r w:rsidRPr="00B75BDA">
        <w:rPr>
          <w:sz w:val="24"/>
          <w:szCs w:val="24"/>
        </w:rPr>
        <w:t xml:space="preserve"> недель (с сентября  по май</w:t>
      </w:r>
      <w:r>
        <w:rPr>
          <w:sz w:val="24"/>
          <w:szCs w:val="24"/>
        </w:rPr>
        <w:t xml:space="preserve">), </w:t>
      </w:r>
      <w:r>
        <w:rPr>
          <w:rFonts w:eastAsia="Times New Roman"/>
          <w:sz w:val="24"/>
          <w:szCs w:val="24"/>
        </w:rPr>
        <w:t xml:space="preserve">с </w:t>
      </w:r>
      <w:proofErr w:type="spellStart"/>
      <w:r>
        <w:rPr>
          <w:rFonts w:eastAsia="Times New Roman"/>
          <w:sz w:val="24"/>
          <w:szCs w:val="24"/>
        </w:rPr>
        <w:t>учетомнедельных</w:t>
      </w:r>
      <w:proofErr w:type="spellEnd"/>
      <w:r>
        <w:rPr>
          <w:rFonts w:eastAsia="Times New Roman"/>
          <w:sz w:val="24"/>
          <w:szCs w:val="24"/>
        </w:rPr>
        <w:t xml:space="preserve"> каникул в январе.</w:t>
      </w:r>
    </w:p>
    <w:p w:rsidR="002209B8" w:rsidRDefault="002209B8" w:rsidP="002209B8">
      <w:pPr>
        <w:autoSpaceDE w:val="0"/>
        <w:autoSpaceDN w:val="0"/>
        <w:adjustRightInd w:val="0"/>
        <w:spacing w:line="276" w:lineRule="auto"/>
        <w:jc w:val="both"/>
        <w:rPr>
          <w:sz w:val="24"/>
          <w:szCs w:val="24"/>
        </w:rPr>
      </w:pPr>
      <w:r>
        <w:rPr>
          <w:sz w:val="24"/>
          <w:szCs w:val="24"/>
        </w:rPr>
        <w:tab/>
      </w:r>
      <w:r w:rsidRPr="00B75BDA">
        <w:rPr>
          <w:sz w:val="24"/>
          <w:szCs w:val="24"/>
        </w:rPr>
        <w:t xml:space="preserve">В условиях неполного </w:t>
      </w:r>
      <w:r w:rsidRPr="002575A9">
        <w:rPr>
          <w:sz w:val="24"/>
          <w:szCs w:val="24"/>
        </w:rPr>
        <w:t xml:space="preserve">пребывания детей </w:t>
      </w:r>
      <w:r w:rsidRPr="002575A9">
        <w:rPr>
          <w:rFonts w:eastAsiaTheme="minorHAnsi"/>
          <w:sz w:val="24"/>
          <w:szCs w:val="24"/>
          <w:lang w:eastAsia="en-US"/>
        </w:rPr>
        <w:t>при учреждении  дополнительного образования</w:t>
      </w:r>
      <w:r w:rsidRPr="002575A9">
        <w:rPr>
          <w:sz w:val="24"/>
          <w:szCs w:val="24"/>
        </w:rPr>
        <w:t xml:space="preserve"> целесообразен следующий режим дня: длительность занятий - не более 30 минут, перерыв между занятиями – не менее 10 </w:t>
      </w:r>
      <w:proofErr w:type="spellStart"/>
      <w:r w:rsidRPr="002575A9">
        <w:rPr>
          <w:sz w:val="24"/>
          <w:szCs w:val="24"/>
        </w:rPr>
        <w:t>минут</w:t>
      </w:r>
      <w:proofErr w:type="gramStart"/>
      <w:r w:rsidRPr="002575A9">
        <w:rPr>
          <w:sz w:val="24"/>
          <w:szCs w:val="24"/>
        </w:rPr>
        <w:t>.З</w:t>
      </w:r>
      <w:proofErr w:type="gramEnd"/>
      <w:r w:rsidRPr="002575A9">
        <w:rPr>
          <w:sz w:val="24"/>
          <w:szCs w:val="24"/>
        </w:rPr>
        <w:t>ан</w:t>
      </w:r>
      <w:r w:rsidR="003218E5">
        <w:rPr>
          <w:sz w:val="24"/>
          <w:szCs w:val="24"/>
        </w:rPr>
        <w:t>ятия</w:t>
      </w:r>
      <w:proofErr w:type="spellEnd"/>
      <w:r w:rsidR="003218E5">
        <w:rPr>
          <w:sz w:val="24"/>
          <w:szCs w:val="24"/>
        </w:rPr>
        <w:t xml:space="preserve"> проводятся 2 раза в неделю, недельная нагрузка 5 часов</w:t>
      </w:r>
    </w:p>
    <w:p w:rsidR="002209B8" w:rsidRDefault="002209B8" w:rsidP="002209B8">
      <w:pPr>
        <w:spacing w:line="276" w:lineRule="auto"/>
        <w:jc w:val="both"/>
        <w:rPr>
          <w:sz w:val="24"/>
          <w:szCs w:val="24"/>
        </w:rPr>
      </w:pPr>
      <w:r>
        <w:rPr>
          <w:spacing w:val="4"/>
        </w:rPr>
        <w:tab/>
      </w:r>
      <w:r w:rsidRPr="001B4344">
        <w:rPr>
          <w:spacing w:val="4"/>
          <w:sz w:val="24"/>
          <w:szCs w:val="24"/>
          <w:u w:val="single"/>
        </w:rPr>
        <w:t xml:space="preserve">Актуальность </w:t>
      </w:r>
      <w:proofErr w:type="spellStart"/>
      <w:r w:rsidRPr="001B4344">
        <w:rPr>
          <w:spacing w:val="4"/>
          <w:sz w:val="24"/>
          <w:szCs w:val="24"/>
          <w:u w:val="single"/>
        </w:rPr>
        <w:t>программы</w:t>
      </w:r>
      <w:proofErr w:type="gramStart"/>
      <w:r w:rsidRPr="001B4344">
        <w:rPr>
          <w:spacing w:val="4"/>
          <w:sz w:val="24"/>
          <w:szCs w:val="24"/>
        </w:rPr>
        <w:t>.О</w:t>
      </w:r>
      <w:proofErr w:type="gramEnd"/>
      <w:r w:rsidRPr="001B4344">
        <w:rPr>
          <w:spacing w:val="4"/>
          <w:sz w:val="24"/>
          <w:szCs w:val="24"/>
        </w:rPr>
        <w:t>дним</w:t>
      </w:r>
      <w:proofErr w:type="spellEnd"/>
      <w:r w:rsidRPr="008A3B8E">
        <w:rPr>
          <w:spacing w:val="4"/>
          <w:sz w:val="24"/>
          <w:szCs w:val="24"/>
        </w:rPr>
        <w:t xml:space="preserve"> из приоритетных направлений развития образователь</w:t>
      </w:r>
      <w:r w:rsidRPr="008A3B8E">
        <w:rPr>
          <w:sz w:val="24"/>
          <w:szCs w:val="24"/>
        </w:rPr>
        <w:t>ной системы  Российской Федерации  остается необходи</w:t>
      </w:r>
      <w:r w:rsidRPr="008A3B8E">
        <w:rPr>
          <w:sz w:val="24"/>
          <w:szCs w:val="24"/>
        </w:rPr>
        <w:softHyphen/>
        <w:t>мость обеспечения равных стартовых воз</w:t>
      </w:r>
      <w:r w:rsidRPr="008A3B8E">
        <w:rPr>
          <w:sz w:val="24"/>
          <w:szCs w:val="24"/>
        </w:rPr>
        <w:softHyphen/>
        <w:t>можностей для детей (из разных социаль</w:t>
      </w:r>
      <w:r w:rsidRPr="008A3B8E">
        <w:rPr>
          <w:sz w:val="24"/>
          <w:szCs w:val="24"/>
        </w:rPr>
        <w:softHyphen/>
        <w:t>ных групп и слоев населения) при поступ</w:t>
      </w:r>
      <w:r w:rsidRPr="008A3B8E">
        <w:rPr>
          <w:sz w:val="24"/>
          <w:szCs w:val="24"/>
        </w:rPr>
        <w:softHyphen/>
        <w:t>лении в начальную школу. Под «выравни</w:t>
      </w:r>
      <w:r w:rsidRPr="008A3B8E">
        <w:rPr>
          <w:sz w:val="24"/>
          <w:szCs w:val="24"/>
        </w:rPr>
        <w:softHyphen/>
        <w:t>ванием стартовых возможностей детей» следует понимать создание равных усло</w:t>
      </w:r>
      <w:r w:rsidRPr="008A3B8E">
        <w:rPr>
          <w:sz w:val="24"/>
          <w:szCs w:val="24"/>
        </w:rPr>
        <w:softHyphen/>
        <w:t>вий, которые государство должно обеспе</w:t>
      </w:r>
      <w:r w:rsidRPr="008A3B8E">
        <w:rPr>
          <w:sz w:val="24"/>
          <w:szCs w:val="24"/>
        </w:rPr>
        <w:softHyphen/>
        <w:t>чить любому ребенку дошкольного возрас</w:t>
      </w:r>
      <w:r w:rsidRPr="008A3B8E">
        <w:rPr>
          <w:sz w:val="24"/>
          <w:szCs w:val="24"/>
        </w:rPr>
        <w:softHyphen/>
        <w:t>та, проживающему в России, независимо от благосостояния семьи, места проживания и национальной принадлежности, для полу</w:t>
      </w:r>
      <w:r w:rsidRPr="008A3B8E">
        <w:rPr>
          <w:sz w:val="24"/>
          <w:szCs w:val="24"/>
        </w:rPr>
        <w:softHyphen/>
        <w:t>чения такого уровня развития, который позволит ему успешно обучаться в школе.</w:t>
      </w:r>
    </w:p>
    <w:p w:rsidR="0006285C" w:rsidRPr="00185405" w:rsidRDefault="002209B8" w:rsidP="002209B8">
      <w:pPr>
        <w:autoSpaceDE w:val="0"/>
        <w:autoSpaceDN w:val="0"/>
        <w:adjustRightInd w:val="0"/>
        <w:spacing w:line="276" w:lineRule="auto"/>
        <w:jc w:val="both"/>
        <w:rPr>
          <w:rFonts w:eastAsiaTheme="minorHAnsi"/>
          <w:sz w:val="24"/>
          <w:szCs w:val="24"/>
          <w:lang w:eastAsia="en-US"/>
        </w:rPr>
      </w:pPr>
      <w:r w:rsidRPr="00120650">
        <w:rPr>
          <w:b/>
          <w:i/>
          <w:sz w:val="24"/>
          <w:szCs w:val="24"/>
        </w:rPr>
        <w:tab/>
      </w:r>
      <w:r w:rsidRPr="00120650">
        <w:rPr>
          <w:sz w:val="24"/>
          <w:szCs w:val="24"/>
          <w:u w:val="single"/>
        </w:rPr>
        <w:t>Отличительная особенность</w:t>
      </w:r>
      <w:r w:rsidRPr="00120650">
        <w:rPr>
          <w:sz w:val="24"/>
          <w:szCs w:val="24"/>
        </w:rPr>
        <w:t xml:space="preserve">  данной программы от существующих в том, что  ориентирует не на уровень знаний, а на развитие потенциальных возможностей ребёнка, на зону его ближайшего развития</w:t>
      </w:r>
      <w:r w:rsidRPr="00120650">
        <w:rPr>
          <w:b/>
          <w:i/>
          <w:sz w:val="24"/>
          <w:szCs w:val="24"/>
        </w:rPr>
        <w:t xml:space="preserve">. </w:t>
      </w:r>
      <w:r w:rsidRPr="00120650">
        <w:rPr>
          <w:rFonts w:eastAsia="TimesNewRoman"/>
          <w:sz w:val="24"/>
          <w:szCs w:val="24"/>
        </w:rPr>
        <w:t xml:space="preserve">Особенностью </w:t>
      </w:r>
      <w:proofErr w:type="spellStart"/>
      <w:r w:rsidRPr="00120650">
        <w:rPr>
          <w:rFonts w:eastAsia="TimesNewRoman"/>
          <w:sz w:val="24"/>
          <w:szCs w:val="24"/>
        </w:rPr>
        <w:t>содержанияподготовки</w:t>
      </w:r>
      <w:proofErr w:type="spellEnd"/>
      <w:r w:rsidRPr="00120650">
        <w:rPr>
          <w:rFonts w:eastAsia="TimesNewRoman"/>
          <w:sz w:val="24"/>
          <w:szCs w:val="24"/>
        </w:rPr>
        <w:t xml:space="preserve"> к школе является его интегрированная основа.</w:t>
      </w:r>
      <w:r w:rsidRPr="00120650">
        <w:rPr>
          <w:sz w:val="24"/>
          <w:szCs w:val="24"/>
        </w:rPr>
        <w:t xml:space="preserve"> Программа «Островок»  не только ставит своей целью подготовить ребёнка  к обучению к школе, но и носит развивающий характер.</w:t>
      </w:r>
    </w:p>
    <w:p w:rsidR="002209B8" w:rsidRPr="002575A9" w:rsidRDefault="002209B8" w:rsidP="00256288">
      <w:pPr>
        <w:autoSpaceDE w:val="0"/>
        <w:autoSpaceDN w:val="0"/>
        <w:adjustRightInd w:val="0"/>
        <w:spacing w:line="276" w:lineRule="auto"/>
        <w:ind w:firstLine="708"/>
        <w:jc w:val="both"/>
        <w:rPr>
          <w:rFonts w:eastAsiaTheme="minorHAnsi"/>
          <w:sz w:val="24"/>
          <w:szCs w:val="24"/>
          <w:lang w:eastAsia="en-US"/>
        </w:rPr>
      </w:pPr>
      <w:r w:rsidRPr="002575A9">
        <w:rPr>
          <w:rFonts w:eastAsia="Times New Roman"/>
          <w:b/>
          <w:bCs/>
          <w:sz w:val="24"/>
          <w:szCs w:val="24"/>
        </w:rPr>
        <w:t xml:space="preserve">Цель программы: </w:t>
      </w:r>
      <w:r w:rsidRPr="002575A9">
        <w:rPr>
          <w:rFonts w:eastAsia="Times New Roman"/>
          <w:bCs/>
          <w:sz w:val="24"/>
          <w:szCs w:val="24"/>
        </w:rPr>
        <w:t>создание педагогических и социальн</w:t>
      </w:r>
      <w:proofErr w:type="gramStart"/>
      <w:r w:rsidRPr="002575A9">
        <w:rPr>
          <w:rFonts w:eastAsia="Times New Roman"/>
          <w:bCs/>
          <w:sz w:val="24"/>
          <w:szCs w:val="24"/>
        </w:rPr>
        <w:t>о-</w:t>
      </w:r>
      <w:proofErr w:type="gramEnd"/>
      <w:r w:rsidRPr="002575A9">
        <w:rPr>
          <w:rFonts w:eastAsia="Times New Roman"/>
          <w:bCs/>
          <w:sz w:val="24"/>
          <w:szCs w:val="24"/>
        </w:rPr>
        <w:t xml:space="preserve"> психологических условий для достижения ребенком определенного </w:t>
      </w:r>
    </w:p>
    <w:p w:rsidR="002209B8" w:rsidRPr="002575A9" w:rsidRDefault="002209B8" w:rsidP="00256288">
      <w:pPr>
        <w:spacing w:line="276" w:lineRule="auto"/>
        <w:jc w:val="both"/>
        <w:outlineLvl w:val="1"/>
        <w:rPr>
          <w:rFonts w:eastAsia="Times New Roman"/>
          <w:bCs/>
          <w:sz w:val="24"/>
          <w:szCs w:val="24"/>
        </w:rPr>
      </w:pPr>
      <w:r w:rsidRPr="002575A9">
        <w:rPr>
          <w:rFonts w:eastAsia="Times New Roman"/>
          <w:bCs/>
          <w:sz w:val="24"/>
          <w:szCs w:val="24"/>
        </w:rPr>
        <w:t>уровня развития личности, психологической готовности к школе</w:t>
      </w:r>
      <w:r>
        <w:rPr>
          <w:rFonts w:eastAsia="Times New Roman"/>
          <w:bCs/>
          <w:sz w:val="24"/>
          <w:szCs w:val="24"/>
        </w:rPr>
        <w:t>.</w:t>
      </w:r>
    </w:p>
    <w:p w:rsidR="002209B8" w:rsidRPr="002575A9" w:rsidRDefault="002209B8" w:rsidP="00256288">
      <w:pPr>
        <w:pStyle w:val="2"/>
        <w:spacing w:before="0" w:beforeAutospacing="0" w:after="0" w:afterAutospacing="0" w:line="276" w:lineRule="auto"/>
        <w:ind w:firstLine="360"/>
        <w:jc w:val="both"/>
        <w:rPr>
          <w:sz w:val="24"/>
          <w:szCs w:val="24"/>
        </w:rPr>
      </w:pPr>
      <w:r w:rsidRPr="002575A9">
        <w:rPr>
          <w:sz w:val="24"/>
          <w:szCs w:val="24"/>
        </w:rPr>
        <w:t>Реализация цели предполагает решение ряда задач:</w:t>
      </w:r>
    </w:p>
    <w:p w:rsidR="002209B8" w:rsidRPr="002575A9" w:rsidRDefault="00185405" w:rsidP="002209B8">
      <w:pPr>
        <w:pStyle w:val="a4"/>
        <w:numPr>
          <w:ilvl w:val="0"/>
          <w:numId w:val="1"/>
        </w:numPr>
        <w:autoSpaceDE w:val="0"/>
        <w:autoSpaceDN w:val="0"/>
        <w:adjustRightInd w:val="0"/>
        <w:spacing w:line="276" w:lineRule="auto"/>
        <w:jc w:val="both"/>
        <w:rPr>
          <w:rFonts w:eastAsiaTheme="minorHAnsi"/>
          <w:sz w:val="24"/>
          <w:szCs w:val="24"/>
          <w:lang w:eastAsia="en-US"/>
        </w:rPr>
      </w:pPr>
      <w:r>
        <w:rPr>
          <w:rFonts w:eastAsiaTheme="minorHAnsi"/>
          <w:sz w:val="24"/>
          <w:szCs w:val="24"/>
          <w:lang w:eastAsia="en-US"/>
        </w:rPr>
        <w:t>Формировать  мотивацию учения, ориентированную</w:t>
      </w:r>
      <w:r w:rsidR="002209B8" w:rsidRPr="002575A9">
        <w:rPr>
          <w:rFonts w:eastAsiaTheme="minorHAnsi"/>
          <w:sz w:val="24"/>
          <w:szCs w:val="24"/>
          <w:lang w:eastAsia="en-US"/>
        </w:rPr>
        <w:t xml:space="preserve">    на удовлетворение познавательных интересов, радость творчества</w:t>
      </w:r>
    </w:p>
    <w:p w:rsidR="002209B8" w:rsidRPr="002575A9" w:rsidRDefault="00185405" w:rsidP="002209B8">
      <w:pPr>
        <w:pStyle w:val="a4"/>
        <w:numPr>
          <w:ilvl w:val="0"/>
          <w:numId w:val="1"/>
        </w:numPr>
        <w:autoSpaceDE w:val="0"/>
        <w:autoSpaceDN w:val="0"/>
        <w:adjustRightInd w:val="0"/>
        <w:spacing w:line="276" w:lineRule="auto"/>
        <w:jc w:val="both"/>
        <w:rPr>
          <w:rFonts w:eastAsiaTheme="minorHAnsi"/>
          <w:sz w:val="24"/>
          <w:szCs w:val="24"/>
          <w:lang w:eastAsia="en-US"/>
        </w:rPr>
      </w:pPr>
      <w:r>
        <w:rPr>
          <w:rFonts w:eastAsiaTheme="minorHAnsi"/>
          <w:sz w:val="24"/>
          <w:szCs w:val="24"/>
          <w:lang w:eastAsia="en-US"/>
        </w:rPr>
        <w:t xml:space="preserve">Формировать </w:t>
      </w:r>
      <w:r w:rsidR="002209B8" w:rsidRPr="002575A9">
        <w:rPr>
          <w:rFonts w:eastAsiaTheme="minorHAnsi"/>
          <w:sz w:val="24"/>
          <w:szCs w:val="24"/>
          <w:lang w:eastAsia="en-US"/>
        </w:rPr>
        <w:t xml:space="preserve"> умения  планировать свои действия, доводить начатое дело до конца, работать внимательно и сосредоточенно</w:t>
      </w:r>
    </w:p>
    <w:p w:rsidR="002209B8" w:rsidRPr="002575A9" w:rsidRDefault="002209B8" w:rsidP="002209B8">
      <w:pPr>
        <w:pStyle w:val="a4"/>
        <w:numPr>
          <w:ilvl w:val="0"/>
          <w:numId w:val="1"/>
        </w:numPr>
        <w:autoSpaceDE w:val="0"/>
        <w:autoSpaceDN w:val="0"/>
        <w:adjustRightInd w:val="0"/>
        <w:spacing w:line="276" w:lineRule="auto"/>
        <w:jc w:val="both"/>
        <w:rPr>
          <w:rFonts w:eastAsiaTheme="minorHAnsi"/>
          <w:sz w:val="24"/>
          <w:szCs w:val="24"/>
          <w:lang w:eastAsia="en-US"/>
        </w:rPr>
      </w:pPr>
      <w:r w:rsidRPr="002575A9">
        <w:rPr>
          <w:rFonts w:eastAsiaTheme="minorHAnsi"/>
          <w:sz w:val="24"/>
          <w:szCs w:val="24"/>
          <w:lang w:eastAsia="en-US"/>
        </w:rPr>
        <w:t>Формиров</w:t>
      </w:r>
      <w:r w:rsidR="00185405">
        <w:rPr>
          <w:rFonts w:eastAsiaTheme="minorHAnsi"/>
          <w:sz w:val="24"/>
          <w:szCs w:val="24"/>
          <w:lang w:eastAsia="en-US"/>
        </w:rPr>
        <w:t>ать   мыслительные о</w:t>
      </w:r>
      <w:r w:rsidRPr="002575A9">
        <w:rPr>
          <w:rFonts w:eastAsiaTheme="minorHAnsi"/>
          <w:sz w:val="24"/>
          <w:szCs w:val="24"/>
          <w:lang w:eastAsia="en-US"/>
        </w:rPr>
        <w:t>пераци</w:t>
      </w:r>
      <w:r w:rsidR="00185405">
        <w:rPr>
          <w:rFonts w:eastAsiaTheme="minorHAnsi"/>
          <w:sz w:val="24"/>
          <w:szCs w:val="24"/>
          <w:lang w:eastAsia="en-US"/>
        </w:rPr>
        <w:t xml:space="preserve">и </w:t>
      </w:r>
      <w:r w:rsidRPr="002575A9">
        <w:rPr>
          <w:rFonts w:eastAsiaTheme="minorHAnsi"/>
          <w:sz w:val="24"/>
          <w:szCs w:val="24"/>
          <w:lang w:eastAsia="en-US"/>
        </w:rPr>
        <w:t xml:space="preserve"> (анализ, синтез, сравнение, обобщение, классификация)</w:t>
      </w:r>
    </w:p>
    <w:p w:rsidR="002209B8" w:rsidRPr="002575A9" w:rsidRDefault="002209B8" w:rsidP="002209B8">
      <w:pPr>
        <w:pStyle w:val="a4"/>
        <w:numPr>
          <w:ilvl w:val="0"/>
          <w:numId w:val="1"/>
        </w:numPr>
        <w:autoSpaceDE w:val="0"/>
        <w:autoSpaceDN w:val="0"/>
        <w:adjustRightInd w:val="0"/>
        <w:spacing w:line="276" w:lineRule="auto"/>
        <w:jc w:val="both"/>
        <w:rPr>
          <w:rFonts w:eastAsiaTheme="minorHAnsi"/>
          <w:sz w:val="24"/>
          <w:szCs w:val="24"/>
          <w:lang w:eastAsia="en-US"/>
        </w:rPr>
      </w:pPr>
      <w:r w:rsidRPr="002575A9">
        <w:rPr>
          <w:rFonts w:eastAsiaTheme="minorHAnsi"/>
          <w:sz w:val="24"/>
          <w:szCs w:val="24"/>
          <w:lang w:eastAsia="en-US"/>
        </w:rPr>
        <w:t>Содействовать развитию  речи, умению аргументировать свои высказывания, строить простейшие умозаключения</w:t>
      </w:r>
    </w:p>
    <w:p w:rsidR="002209B8" w:rsidRDefault="002209B8" w:rsidP="002209B8">
      <w:pPr>
        <w:pStyle w:val="a4"/>
        <w:numPr>
          <w:ilvl w:val="0"/>
          <w:numId w:val="1"/>
        </w:numPr>
        <w:autoSpaceDE w:val="0"/>
        <w:autoSpaceDN w:val="0"/>
        <w:adjustRightInd w:val="0"/>
        <w:spacing w:line="276" w:lineRule="auto"/>
        <w:jc w:val="both"/>
        <w:rPr>
          <w:rFonts w:eastAsiaTheme="minorHAnsi"/>
          <w:sz w:val="24"/>
          <w:szCs w:val="24"/>
          <w:lang w:eastAsia="en-US"/>
        </w:rPr>
      </w:pPr>
      <w:r w:rsidRPr="002575A9">
        <w:rPr>
          <w:rFonts w:eastAsiaTheme="minorHAnsi"/>
          <w:sz w:val="24"/>
          <w:szCs w:val="24"/>
          <w:lang w:eastAsia="en-US"/>
        </w:rPr>
        <w:t>Расширять представление об окружающем мире, явлениях действительности с опорой на жизненный опыт ребёнка</w:t>
      </w:r>
    </w:p>
    <w:p w:rsidR="002209B8" w:rsidRPr="00AC5ABB" w:rsidRDefault="002209B8" w:rsidP="002209B8">
      <w:pPr>
        <w:pStyle w:val="a4"/>
        <w:spacing w:line="276" w:lineRule="auto"/>
        <w:rPr>
          <w:rFonts w:eastAsia="Calibri"/>
          <w:sz w:val="24"/>
          <w:szCs w:val="24"/>
        </w:rPr>
      </w:pPr>
      <w:r w:rsidRPr="00AC5ABB">
        <w:rPr>
          <w:rFonts w:eastAsia="Calibri"/>
          <w:sz w:val="24"/>
          <w:szCs w:val="24"/>
        </w:rPr>
        <w:t xml:space="preserve">Цели и задачи процесса подготовки дошкольников определяют систему следующих психолого-педагогических </w:t>
      </w:r>
      <w:r w:rsidRPr="00AC5ABB">
        <w:rPr>
          <w:rFonts w:eastAsia="Calibri"/>
          <w:b/>
          <w:bCs/>
          <w:sz w:val="24"/>
          <w:szCs w:val="24"/>
        </w:rPr>
        <w:t>принципов</w:t>
      </w:r>
      <w:r w:rsidRPr="00AC5ABB">
        <w:rPr>
          <w:rFonts w:eastAsia="Calibri"/>
          <w:sz w:val="24"/>
          <w:szCs w:val="24"/>
        </w:rPr>
        <w:t>:</w:t>
      </w:r>
    </w:p>
    <w:p w:rsidR="002209B8" w:rsidRPr="009D641C" w:rsidRDefault="002209B8" w:rsidP="002209B8">
      <w:pPr>
        <w:autoSpaceDE w:val="0"/>
        <w:autoSpaceDN w:val="0"/>
        <w:adjustRightInd w:val="0"/>
        <w:spacing w:line="276" w:lineRule="auto"/>
        <w:rPr>
          <w:rFonts w:eastAsiaTheme="minorHAnsi"/>
          <w:sz w:val="24"/>
          <w:szCs w:val="24"/>
          <w:lang w:eastAsia="en-US"/>
        </w:rPr>
      </w:pPr>
      <w:r w:rsidRPr="009D641C">
        <w:rPr>
          <w:rFonts w:eastAsiaTheme="minorHAnsi"/>
          <w:sz w:val="24"/>
          <w:szCs w:val="24"/>
          <w:lang w:eastAsia="en-US"/>
        </w:rPr>
        <w:t>- принцип учета индивидуальных особенностей и возможностей ребенка;</w:t>
      </w:r>
    </w:p>
    <w:p w:rsidR="002209B8" w:rsidRPr="009D641C" w:rsidRDefault="002209B8" w:rsidP="002209B8">
      <w:pPr>
        <w:autoSpaceDE w:val="0"/>
        <w:autoSpaceDN w:val="0"/>
        <w:adjustRightInd w:val="0"/>
        <w:spacing w:line="276" w:lineRule="auto"/>
        <w:rPr>
          <w:rFonts w:eastAsiaTheme="minorHAnsi"/>
          <w:sz w:val="24"/>
          <w:szCs w:val="24"/>
          <w:lang w:eastAsia="en-US"/>
        </w:rPr>
      </w:pPr>
      <w:r w:rsidRPr="009D641C">
        <w:rPr>
          <w:rFonts w:eastAsiaTheme="minorHAnsi"/>
          <w:sz w:val="24"/>
          <w:szCs w:val="24"/>
          <w:lang w:eastAsia="en-US"/>
        </w:rPr>
        <w:t>- принцип «опережающего обучения»;</w:t>
      </w:r>
    </w:p>
    <w:p w:rsidR="002209B8" w:rsidRPr="009D641C" w:rsidRDefault="002209B8" w:rsidP="002209B8">
      <w:pPr>
        <w:autoSpaceDE w:val="0"/>
        <w:autoSpaceDN w:val="0"/>
        <w:adjustRightInd w:val="0"/>
        <w:spacing w:line="276" w:lineRule="auto"/>
        <w:rPr>
          <w:rFonts w:eastAsiaTheme="minorHAnsi"/>
          <w:sz w:val="24"/>
          <w:szCs w:val="24"/>
          <w:lang w:eastAsia="en-US"/>
        </w:rPr>
      </w:pPr>
      <w:r w:rsidRPr="009D641C">
        <w:rPr>
          <w:rFonts w:eastAsiaTheme="minorHAnsi"/>
          <w:sz w:val="24"/>
          <w:szCs w:val="24"/>
          <w:lang w:eastAsia="en-US"/>
        </w:rPr>
        <w:t>- принцип группового взаимодействия;</w:t>
      </w:r>
    </w:p>
    <w:p w:rsidR="002209B8" w:rsidRPr="002575A9" w:rsidRDefault="002209B8" w:rsidP="002209B8">
      <w:pPr>
        <w:autoSpaceDE w:val="0"/>
        <w:autoSpaceDN w:val="0"/>
        <w:adjustRightInd w:val="0"/>
        <w:spacing w:line="276" w:lineRule="auto"/>
        <w:rPr>
          <w:rFonts w:eastAsiaTheme="minorHAnsi"/>
          <w:sz w:val="24"/>
          <w:szCs w:val="24"/>
          <w:lang w:eastAsia="en-US"/>
        </w:rPr>
      </w:pPr>
      <w:r w:rsidRPr="009D641C">
        <w:rPr>
          <w:rFonts w:eastAsiaTheme="minorHAnsi"/>
          <w:sz w:val="24"/>
          <w:szCs w:val="24"/>
          <w:lang w:eastAsia="en-US"/>
        </w:rPr>
        <w:t>- принцип систематического взаимодействия (ребенок-педагог-родитель).</w:t>
      </w:r>
    </w:p>
    <w:p w:rsidR="007C0E4E" w:rsidRPr="0035183E" w:rsidRDefault="002209B8" w:rsidP="002209B8">
      <w:pPr>
        <w:autoSpaceDE w:val="0"/>
        <w:autoSpaceDN w:val="0"/>
        <w:adjustRightInd w:val="0"/>
        <w:spacing w:line="276" w:lineRule="auto"/>
        <w:jc w:val="both"/>
        <w:rPr>
          <w:rFonts w:eastAsiaTheme="minorHAnsi"/>
          <w:sz w:val="24"/>
          <w:szCs w:val="24"/>
          <w:lang w:eastAsia="en-US"/>
        </w:rPr>
      </w:pPr>
      <w:r>
        <w:rPr>
          <w:rFonts w:eastAsiaTheme="minorHAnsi"/>
          <w:sz w:val="24"/>
          <w:szCs w:val="24"/>
          <w:lang w:eastAsia="en-US"/>
        </w:rPr>
        <w:lastRenderedPageBreak/>
        <w:tab/>
      </w:r>
      <w:r w:rsidRPr="002575A9">
        <w:rPr>
          <w:rFonts w:eastAsiaTheme="minorHAnsi"/>
          <w:sz w:val="24"/>
          <w:szCs w:val="24"/>
          <w:lang w:eastAsia="en-US"/>
        </w:rPr>
        <w:t>Для реализации поставленных целей была разр</w:t>
      </w:r>
      <w:r w:rsidR="00185405">
        <w:rPr>
          <w:rFonts w:eastAsiaTheme="minorHAnsi"/>
          <w:sz w:val="24"/>
          <w:szCs w:val="24"/>
          <w:lang w:eastAsia="en-US"/>
        </w:rPr>
        <w:t xml:space="preserve">аботана </w:t>
      </w:r>
      <w:r w:rsidR="00185405" w:rsidRPr="00185405">
        <w:rPr>
          <w:rFonts w:eastAsiaTheme="minorHAnsi"/>
          <w:bCs/>
          <w:sz w:val="24"/>
          <w:szCs w:val="24"/>
          <w:lang w:eastAsia="en-US"/>
        </w:rPr>
        <w:t>дополнительная общеобразовательная общеразвивающая программа</w:t>
      </w:r>
      <w:r w:rsidR="00464063">
        <w:rPr>
          <w:rFonts w:eastAsiaTheme="minorHAnsi"/>
          <w:sz w:val="24"/>
          <w:szCs w:val="24"/>
          <w:lang w:eastAsia="en-US"/>
        </w:rPr>
        <w:t>, включающая в себя образовательные модули</w:t>
      </w:r>
      <w:r>
        <w:rPr>
          <w:rFonts w:eastAsiaTheme="minorHAnsi"/>
          <w:sz w:val="24"/>
          <w:szCs w:val="24"/>
          <w:lang w:eastAsia="en-US"/>
        </w:rPr>
        <w:t>:  «Логика»</w:t>
      </w:r>
      <w:r w:rsidR="00F31CB3">
        <w:rPr>
          <w:rFonts w:eastAsiaTheme="minorHAnsi"/>
          <w:sz w:val="24"/>
          <w:szCs w:val="24"/>
          <w:lang w:eastAsia="en-US"/>
        </w:rPr>
        <w:t xml:space="preserve"> (основы математики, логики); </w:t>
      </w:r>
      <w:r>
        <w:rPr>
          <w:rFonts w:eastAsiaTheme="minorHAnsi"/>
          <w:sz w:val="24"/>
          <w:szCs w:val="24"/>
          <w:lang w:eastAsia="en-US"/>
        </w:rPr>
        <w:t>«О</w:t>
      </w:r>
      <w:r w:rsidRPr="00B75BDA">
        <w:rPr>
          <w:rFonts w:eastAsiaTheme="minorHAnsi"/>
          <w:sz w:val="24"/>
          <w:szCs w:val="24"/>
          <w:lang w:eastAsia="en-US"/>
        </w:rPr>
        <w:t>бучение чтению и развитие речи</w:t>
      </w:r>
      <w:r>
        <w:rPr>
          <w:rFonts w:eastAsiaTheme="minorHAnsi"/>
          <w:sz w:val="24"/>
          <w:szCs w:val="24"/>
          <w:lang w:eastAsia="en-US"/>
        </w:rPr>
        <w:t>»</w:t>
      </w:r>
      <w:r w:rsidR="00F31CB3">
        <w:rPr>
          <w:rFonts w:eastAsiaTheme="minorHAnsi"/>
          <w:sz w:val="24"/>
          <w:szCs w:val="24"/>
          <w:lang w:eastAsia="en-US"/>
        </w:rPr>
        <w:t xml:space="preserve">; </w:t>
      </w:r>
      <w:r>
        <w:rPr>
          <w:rFonts w:eastAsiaTheme="minorHAnsi"/>
          <w:sz w:val="24"/>
          <w:szCs w:val="24"/>
          <w:lang w:eastAsia="en-US"/>
        </w:rPr>
        <w:t xml:space="preserve"> «О</w:t>
      </w:r>
      <w:r w:rsidRPr="00B75BDA">
        <w:rPr>
          <w:rFonts w:eastAsiaTheme="minorHAnsi"/>
          <w:sz w:val="24"/>
          <w:szCs w:val="24"/>
          <w:lang w:eastAsia="en-US"/>
        </w:rPr>
        <w:t>сновы письма и развитие мелкой моторики</w:t>
      </w:r>
      <w:r>
        <w:rPr>
          <w:rFonts w:eastAsiaTheme="minorHAnsi"/>
          <w:sz w:val="24"/>
          <w:szCs w:val="24"/>
          <w:lang w:eastAsia="en-US"/>
        </w:rPr>
        <w:t>»</w:t>
      </w:r>
      <w:r w:rsidRPr="00B75BDA">
        <w:rPr>
          <w:rFonts w:eastAsiaTheme="minorHAnsi"/>
          <w:sz w:val="24"/>
          <w:szCs w:val="24"/>
          <w:lang w:eastAsia="en-US"/>
        </w:rPr>
        <w:t xml:space="preserve"> (развитие </w:t>
      </w:r>
      <w:proofErr w:type="spellStart"/>
      <w:r w:rsidRPr="00B75BDA">
        <w:rPr>
          <w:rFonts w:eastAsiaTheme="minorHAnsi"/>
          <w:sz w:val="24"/>
          <w:szCs w:val="24"/>
          <w:lang w:eastAsia="en-US"/>
        </w:rPr>
        <w:t>новыхдвигательных</w:t>
      </w:r>
      <w:proofErr w:type="spellEnd"/>
      <w:r w:rsidRPr="00B75BDA">
        <w:rPr>
          <w:rFonts w:eastAsiaTheme="minorHAnsi"/>
          <w:sz w:val="24"/>
          <w:szCs w:val="24"/>
          <w:lang w:eastAsia="en-US"/>
        </w:rPr>
        <w:t xml:space="preserve"> навыков,  рис</w:t>
      </w:r>
      <w:r w:rsidR="0035183E">
        <w:rPr>
          <w:rFonts w:eastAsiaTheme="minorHAnsi"/>
          <w:sz w:val="24"/>
          <w:szCs w:val="24"/>
          <w:lang w:eastAsia="en-US"/>
        </w:rPr>
        <w:t>ование, пальчиковая гимнастика)</w:t>
      </w:r>
      <w:proofErr w:type="gramStart"/>
      <w:r w:rsidR="00C7087E">
        <w:rPr>
          <w:rFonts w:eastAsiaTheme="minorHAnsi"/>
          <w:sz w:val="24"/>
          <w:szCs w:val="24"/>
          <w:lang w:eastAsia="en-US"/>
        </w:rPr>
        <w:t>.</w:t>
      </w:r>
      <w:proofErr w:type="spellStart"/>
      <w:r w:rsidR="00B96A25">
        <w:rPr>
          <w:rFonts w:eastAsiaTheme="minorHAnsi"/>
          <w:sz w:val="24"/>
          <w:szCs w:val="24"/>
          <w:lang w:eastAsia="en-US"/>
        </w:rPr>
        <w:t>О</w:t>
      </w:r>
      <w:proofErr w:type="gramEnd"/>
      <w:r w:rsidR="00B96A25">
        <w:rPr>
          <w:rFonts w:eastAsiaTheme="minorHAnsi"/>
          <w:sz w:val="24"/>
          <w:szCs w:val="24"/>
          <w:lang w:eastAsia="en-US"/>
        </w:rPr>
        <w:t>бразовательная</w:t>
      </w:r>
      <w:r w:rsidR="00464063">
        <w:rPr>
          <w:rFonts w:eastAsiaTheme="minorHAnsi"/>
          <w:sz w:val="24"/>
          <w:szCs w:val="24"/>
          <w:lang w:eastAsia="en-US"/>
        </w:rPr>
        <w:t>модуль</w:t>
      </w:r>
      <w:proofErr w:type="spellEnd"/>
      <w:r w:rsidR="00B96A25">
        <w:rPr>
          <w:rFonts w:eastAsiaTheme="minorHAnsi"/>
          <w:sz w:val="24"/>
          <w:szCs w:val="24"/>
          <w:lang w:eastAsia="en-US"/>
        </w:rPr>
        <w:t xml:space="preserve"> «О</w:t>
      </w:r>
      <w:r w:rsidR="00B96A25" w:rsidRPr="00B75BDA">
        <w:rPr>
          <w:rFonts w:eastAsiaTheme="minorHAnsi"/>
          <w:sz w:val="24"/>
          <w:szCs w:val="24"/>
          <w:lang w:eastAsia="en-US"/>
        </w:rPr>
        <w:t>сновы письма и развитие мелкой моторики</w:t>
      </w:r>
      <w:r w:rsidR="00B96A25">
        <w:rPr>
          <w:rFonts w:eastAsiaTheme="minorHAnsi"/>
          <w:sz w:val="24"/>
          <w:szCs w:val="24"/>
          <w:lang w:eastAsia="en-US"/>
        </w:rPr>
        <w:t xml:space="preserve">» один раз в неделю делится на две подгруппы. </w:t>
      </w:r>
      <w:r w:rsidR="00C7087E" w:rsidRPr="00B96A25">
        <w:rPr>
          <w:rFonts w:eastAsiaTheme="minorHAnsi"/>
          <w:sz w:val="24"/>
          <w:szCs w:val="24"/>
          <w:lang w:eastAsia="en-US"/>
        </w:rPr>
        <w:t xml:space="preserve">Учащимся рекомендуется посещать одновременно </w:t>
      </w:r>
      <w:r w:rsidR="004D21FE">
        <w:rPr>
          <w:rFonts w:eastAsiaTheme="minorHAnsi"/>
          <w:sz w:val="24"/>
          <w:szCs w:val="24"/>
          <w:lang w:eastAsia="en-US"/>
        </w:rPr>
        <w:t xml:space="preserve">объединения </w:t>
      </w:r>
      <w:r w:rsidR="00C7087E" w:rsidRPr="00B96A25">
        <w:rPr>
          <w:rFonts w:eastAsiaTheme="minorHAnsi"/>
          <w:sz w:val="24"/>
          <w:szCs w:val="24"/>
          <w:lang w:eastAsia="en-US"/>
        </w:rPr>
        <w:t>«Весёлый компьютер», «</w:t>
      </w:r>
      <w:r w:rsidR="00B96A25" w:rsidRPr="00B96A25">
        <w:rPr>
          <w:rFonts w:eastAsiaTheme="minorHAnsi"/>
          <w:sz w:val="24"/>
          <w:szCs w:val="24"/>
          <w:lang w:eastAsia="en-US"/>
        </w:rPr>
        <w:t>Уроки Деда Природоведа</w:t>
      </w:r>
      <w:r w:rsidR="00C7087E" w:rsidRPr="00B96A25">
        <w:rPr>
          <w:rFonts w:eastAsiaTheme="minorHAnsi"/>
          <w:sz w:val="24"/>
          <w:szCs w:val="24"/>
          <w:lang w:eastAsia="en-US"/>
        </w:rPr>
        <w:t>»</w:t>
      </w:r>
      <w:r w:rsidR="00B96A25">
        <w:rPr>
          <w:rFonts w:eastAsiaTheme="minorHAnsi"/>
          <w:sz w:val="24"/>
          <w:szCs w:val="24"/>
          <w:lang w:eastAsia="en-US"/>
        </w:rPr>
        <w:t xml:space="preserve">. </w:t>
      </w:r>
    </w:p>
    <w:p w:rsidR="001B4344" w:rsidRPr="002C287A" w:rsidRDefault="001B4344" w:rsidP="001B4344">
      <w:pPr>
        <w:spacing w:line="276" w:lineRule="auto"/>
        <w:ind w:firstLine="708"/>
        <w:jc w:val="both"/>
        <w:rPr>
          <w:rFonts w:eastAsia="Times New Roman"/>
          <w:sz w:val="24"/>
          <w:szCs w:val="24"/>
        </w:rPr>
      </w:pPr>
      <w:r w:rsidRPr="002C287A">
        <w:rPr>
          <w:rFonts w:eastAsia="Times New Roman"/>
          <w:sz w:val="24"/>
          <w:szCs w:val="24"/>
        </w:rPr>
        <w:t>Данная программа пред</w:t>
      </w:r>
      <w:r w:rsidR="00E0657A" w:rsidRPr="002C287A">
        <w:rPr>
          <w:rFonts w:eastAsia="Times New Roman"/>
          <w:sz w:val="24"/>
          <w:szCs w:val="24"/>
        </w:rPr>
        <w:t>усматривает инклюзивное обучение и воспитание</w:t>
      </w:r>
      <w:r w:rsidRPr="002C287A">
        <w:rPr>
          <w:rFonts w:eastAsia="Times New Roman"/>
          <w:sz w:val="24"/>
          <w:szCs w:val="24"/>
        </w:rPr>
        <w:t xml:space="preserve"> детей с ограниченными возможностями здоровья. Для нормально развивающихся детей не менее значимо развитие инклюзии, поскольку эта форма организации обучения позволяет целенаправленно готовить их к безусловному принятию человека с особыми социальными и образовательными потребностями, формировать толерантное отношение.</w:t>
      </w:r>
    </w:p>
    <w:p w:rsidR="00546A5B" w:rsidRPr="002C287A" w:rsidRDefault="00546A5B" w:rsidP="00546A5B">
      <w:pPr>
        <w:spacing w:line="276" w:lineRule="auto"/>
        <w:ind w:firstLine="708"/>
        <w:jc w:val="both"/>
        <w:rPr>
          <w:rFonts w:eastAsia="Times New Roman"/>
          <w:sz w:val="24"/>
          <w:szCs w:val="24"/>
        </w:rPr>
      </w:pPr>
      <w:r w:rsidRPr="002C287A">
        <w:rPr>
          <w:rFonts w:eastAsia="Times New Roman"/>
          <w:sz w:val="24"/>
          <w:szCs w:val="24"/>
        </w:rPr>
        <w:t xml:space="preserve">Для повышения эффективности образовательной работы по </w:t>
      </w:r>
      <w:proofErr w:type="spellStart"/>
      <w:r w:rsidRPr="002C287A">
        <w:rPr>
          <w:rFonts w:eastAsia="Times New Roman"/>
          <w:sz w:val="24"/>
          <w:szCs w:val="24"/>
        </w:rPr>
        <w:t>предшкольной</w:t>
      </w:r>
      <w:proofErr w:type="spellEnd"/>
      <w:r w:rsidRPr="002C287A">
        <w:rPr>
          <w:rFonts w:eastAsia="Times New Roman"/>
          <w:sz w:val="24"/>
          <w:szCs w:val="24"/>
        </w:rPr>
        <w:t xml:space="preserve"> подготовке детей, организовано тесное сотрудничество с семьями воспитанников. </w:t>
      </w:r>
    </w:p>
    <w:p w:rsidR="00546A5B" w:rsidRPr="002C287A" w:rsidRDefault="00546A5B" w:rsidP="00546A5B">
      <w:pPr>
        <w:spacing w:line="276" w:lineRule="auto"/>
        <w:ind w:firstLine="708"/>
        <w:jc w:val="both"/>
        <w:rPr>
          <w:rFonts w:eastAsia="Times New Roman"/>
          <w:sz w:val="24"/>
          <w:szCs w:val="24"/>
        </w:rPr>
      </w:pPr>
      <w:r w:rsidRPr="002C287A">
        <w:rPr>
          <w:rFonts w:eastAsia="Times New Roman"/>
          <w:sz w:val="24"/>
          <w:szCs w:val="24"/>
        </w:rPr>
        <w:t>Формы и способы включения родителей в образовательный процесс:</w:t>
      </w:r>
    </w:p>
    <w:p w:rsidR="00546A5B" w:rsidRPr="002C287A" w:rsidRDefault="00546A5B" w:rsidP="000703B4">
      <w:pPr>
        <w:spacing w:line="276" w:lineRule="auto"/>
        <w:ind w:firstLine="708"/>
        <w:jc w:val="both"/>
        <w:rPr>
          <w:rFonts w:eastAsia="Times New Roman"/>
          <w:sz w:val="24"/>
          <w:szCs w:val="24"/>
        </w:rPr>
      </w:pPr>
      <w:r w:rsidRPr="002C287A">
        <w:rPr>
          <w:rFonts w:eastAsia="Times New Roman"/>
          <w:sz w:val="24"/>
          <w:szCs w:val="24"/>
        </w:rPr>
        <w:sym w:font="Symbol" w:char="F0B7"/>
      </w:r>
      <w:r w:rsidRPr="002C287A">
        <w:rPr>
          <w:rFonts w:eastAsia="Times New Roman"/>
          <w:sz w:val="24"/>
          <w:szCs w:val="24"/>
        </w:rPr>
        <w:t xml:space="preserve"> проведение родительских собраний – знакомство с работой ШРР, решение организационных вопросов;</w:t>
      </w:r>
    </w:p>
    <w:p w:rsidR="00546A5B" w:rsidRPr="002C287A" w:rsidRDefault="00546A5B" w:rsidP="00546A5B">
      <w:pPr>
        <w:spacing w:line="276" w:lineRule="auto"/>
        <w:ind w:firstLine="708"/>
        <w:jc w:val="both"/>
        <w:rPr>
          <w:rFonts w:eastAsia="Times New Roman"/>
          <w:sz w:val="24"/>
          <w:szCs w:val="24"/>
        </w:rPr>
      </w:pPr>
      <w:r w:rsidRPr="002C287A">
        <w:rPr>
          <w:rFonts w:eastAsia="Times New Roman"/>
          <w:sz w:val="24"/>
          <w:szCs w:val="24"/>
        </w:rPr>
        <w:sym w:font="Symbol" w:char="F0B7"/>
      </w:r>
      <w:r w:rsidRPr="002C287A">
        <w:rPr>
          <w:rFonts w:eastAsia="Times New Roman"/>
          <w:sz w:val="24"/>
          <w:szCs w:val="24"/>
        </w:rPr>
        <w:t xml:space="preserve"> беседы и индивидуальные консультации по успехам и проблемам развития и поведения ребенка, коллективное обсуждение возникающих организационных вопросов;</w:t>
      </w:r>
    </w:p>
    <w:p w:rsidR="00546A5B" w:rsidRPr="002C287A" w:rsidRDefault="00546A5B" w:rsidP="00546A5B">
      <w:pPr>
        <w:spacing w:line="276" w:lineRule="auto"/>
        <w:ind w:firstLine="708"/>
        <w:jc w:val="both"/>
        <w:rPr>
          <w:rFonts w:eastAsia="Times New Roman"/>
          <w:sz w:val="24"/>
          <w:szCs w:val="24"/>
        </w:rPr>
      </w:pPr>
      <w:r w:rsidRPr="002C287A">
        <w:rPr>
          <w:rFonts w:eastAsia="Times New Roman"/>
          <w:sz w:val="24"/>
          <w:szCs w:val="24"/>
        </w:rPr>
        <w:sym w:font="Symbol" w:char="F0B7"/>
      </w:r>
      <w:r w:rsidRPr="002C287A">
        <w:rPr>
          <w:rFonts w:eastAsia="Times New Roman"/>
          <w:sz w:val="24"/>
          <w:szCs w:val="24"/>
        </w:rPr>
        <w:t xml:space="preserve"> участие родителей в проведении экскурсий; </w:t>
      </w:r>
    </w:p>
    <w:p w:rsidR="00546A5B" w:rsidRPr="002C287A" w:rsidRDefault="00546A5B" w:rsidP="00546A5B">
      <w:pPr>
        <w:spacing w:line="276" w:lineRule="auto"/>
        <w:ind w:firstLine="708"/>
        <w:jc w:val="both"/>
        <w:rPr>
          <w:rFonts w:eastAsia="Times New Roman"/>
          <w:sz w:val="24"/>
          <w:szCs w:val="24"/>
        </w:rPr>
      </w:pPr>
      <w:r w:rsidRPr="002C287A">
        <w:rPr>
          <w:rFonts w:eastAsia="Times New Roman"/>
          <w:sz w:val="24"/>
          <w:szCs w:val="24"/>
        </w:rPr>
        <w:sym w:font="Symbol" w:char="F0B7"/>
      </w:r>
      <w:r w:rsidRPr="002C287A">
        <w:rPr>
          <w:rFonts w:eastAsia="Times New Roman"/>
          <w:sz w:val="24"/>
          <w:szCs w:val="24"/>
        </w:rPr>
        <w:t xml:space="preserve"> привлечение родителей к участию в подготовке творческих мероприятий – активное привлечение родителей к выполнению совместно с детьми семейных проектов по тематике творческих дней </w:t>
      </w:r>
    </w:p>
    <w:p w:rsidR="00177F5A" w:rsidRPr="002C287A" w:rsidRDefault="00546A5B" w:rsidP="00546A5B">
      <w:pPr>
        <w:spacing w:line="276" w:lineRule="auto"/>
        <w:ind w:firstLine="708"/>
        <w:jc w:val="both"/>
        <w:rPr>
          <w:rFonts w:eastAsia="Times New Roman"/>
          <w:sz w:val="24"/>
          <w:szCs w:val="24"/>
        </w:rPr>
      </w:pPr>
      <w:r w:rsidRPr="002C287A">
        <w:rPr>
          <w:rFonts w:eastAsia="Times New Roman"/>
          <w:sz w:val="24"/>
          <w:szCs w:val="24"/>
        </w:rPr>
        <w:sym w:font="Symbol" w:char="F0B7"/>
      </w:r>
      <w:r w:rsidRPr="002C287A">
        <w:rPr>
          <w:rFonts w:eastAsia="Times New Roman"/>
          <w:sz w:val="24"/>
          <w:szCs w:val="24"/>
        </w:rPr>
        <w:t xml:space="preserve"> непосредственное участие родителей в проведении творческих мероприятий – посещение открытых занятий, активное участие в праздниках, конкурсах, эстафетах, викторинах; </w:t>
      </w:r>
    </w:p>
    <w:p w:rsidR="00177F5A" w:rsidRPr="002C287A" w:rsidRDefault="00546A5B" w:rsidP="00546A5B">
      <w:pPr>
        <w:spacing w:line="276" w:lineRule="auto"/>
        <w:ind w:firstLine="708"/>
        <w:jc w:val="both"/>
        <w:rPr>
          <w:rFonts w:eastAsia="Times New Roman"/>
          <w:sz w:val="24"/>
          <w:szCs w:val="24"/>
        </w:rPr>
      </w:pPr>
      <w:r w:rsidRPr="002C287A">
        <w:rPr>
          <w:rFonts w:eastAsia="Times New Roman"/>
          <w:sz w:val="24"/>
          <w:szCs w:val="24"/>
        </w:rPr>
        <w:sym w:font="Symbol" w:char="F0B7"/>
      </w:r>
      <w:r w:rsidRPr="002C287A">
        <w:rPr>
          <w:rFonts w:eastAsia="Times New Roman"/>
          <w:sz w:val="24"/>
          <w:szCs w:val="24"/>
        </w:rPr>
        <w:t xml:space="preserve"> рекомендации по проведению в домашних условиях игр и упражнений, которые будут способствовать закреплению навыков, полученных на занятиях; </w:t>
      </w:r>
    </w:p>
    <w:p w:rsidR="00177F5A" w:rsidRDefault="00177F5A" w:rsidP="00546A5B">
      <w:pPr>
        <w:spacing w:line="276" w:lineRule="auto"/>
        <w:ind w:firstLine="708"/>
        <w:jc w:val="both"/>
        <w:rPr>
          <w:rFonts w:eastAsia="Times New Roman"/>
          <w:sz w:val="24"/>
          <w:szCs w:val="24"/>
        </w:rPr>
      </w:pPr>
      <w:r w:rsidRPr="002C287A">
        <w:rPr>
          <w:rFonts w:eastAsia="Times New Roman"/>
          <w:sz w:val="24"/>
          <w:szCs w:val="24"/>
        </w:rPr>
        <w:t>. Одной из главных целей проведения творческих мероприятий для дошкольников является повышение у детей мотивации к познавательной и творческой деятельности через формирование и расширение у них интереса и представлений о явлениях и событиях, относящихся к тематике заявленного мероприятия. В создании индивидуальных, семейных и коллективных проектов в большей мере раскрываются творческие и продуктивные способности, как детей, так и взрослых. Вместе с этим у детей развивается потребность в достижении и представлении наглядного результата своей деятельности, в демонстрации своих личных или кол</w:t>
      </w:r>
      <w:r w:rsidR="000703B4" w:rsidRPr="002C287A">
        <w:rPr>
          <w:rFonts w:eastAsia="Times New Roman"/>
          <w:sz w:val="24"/>
          <w:szCs w:val="24"/>
        </w:rPr>
        <w:t>лективных успехов. Т</w:t>
      </w:r>
      <w:r w:rsidRPr="002C287A">
        <w:rPr>
          <w:rFonts w:eastAsia="Times New Roman"/>
          <w:sz w:val="24"/>
          <w:szCs w:val="24"/>
        </w:rPr>
        <w:t xml:space="preserve">ворческие мероприятия являются хорошим средством для повышения качества взаимодействия и укрепление сотрудничества с семьей </w:t>
      </w:r>
      <w:r w:rsidRPr="002C287A">
        <w:rPr>
          <w:rFonts w:eastAsia="Times New Roman"/>
          <w:sz w:val="24"/>
          <w:szCs w:val="24"/>
        </w:rPr>
        <w:lastRenderedPageBreak/>
        <w:t>путем активного включения ее в образовательный процесс на подготовительных этапах (участие в создании семейных проектов) и при реализации мероприятий.</w:t>
      </w:r>
    </w:p>
    <w:p w:rsidR="00CE3B02" w:rsidRDefault="00CE3B02" w:rsidP="009561B5">
      <w:pPr>
        <w:spacing w:line="276" w:lineRule="auto"/>
        <w:ind w:firstLine="708"/>
        <w:jc w:val="both"/>
        <w:rPr>
          <w:rFonts w:eastAsia="Times New Roman"/>
          <w:sz w:val="24"/>
          <w:szCs w:val="24"/>
        </w:rPr>
      </w:pPr>
      <w:r w:rsidRPr="00CE3B02">
        <w:rPr>
          <w:rFonts w:eastAsia="Times New Roman"/>
          <w:sz w:val="24"/>
          <w:szCs w:val="24"/>
        </w:rPr>
        <w:t xml:space="preserve">Одним из путей повышения качества образования в </w:t>
      </w:r>
      <w:r>
        <w:rPr>
          <w:rFonts w:eastAsia="Times New Roman"/>
          <w:sz w:val="24"/>
          <w:szCs w:val="24"/>
        </w:rPr>
        <w:t xml:space="preserve">школе раннего развития </w:t>
      </w:r>
      <w:r w:rsidRPr="00CE3B02">
        <w:rPr>
          <w:rFonts w:eastAsia="Times New Roman"/>
          <w:sz w:val="24"/>
          <w:szCs w:val="24"/>
        </w:rPr>
        <w:t xml:space="preserve"> мы видим в установлении прочных связей с социумом, как главного акцентного направления дополнительного образования, от которого, на наш взгляд, зависит его качество. Мы считаем, что развитие социальных связей учреждения д</w:t>
      </w:r>
      <w:r>
        <w:rPr>
          <w:rFonts w:eastAsia="Times New Roman"/>
          <w:sz w:val="24"/>
          <w:szCs w:val="24"/>
        </w:rPr>
        <w:t xml:space="preserve">ополнительного образования </w:t>
      </w:r>
      <w:r w:rsidRPr="00CE3B02">
        <w:rPr>
          <w:rFonts w:eastAsia="Times New Roman"/>
          <w:sz w:val="24"/>
          <w:szCs w:val="24"/>
        </w:rPr>
        <w:t>с различными о</w:t>
      </w:r>
      <w:r>
        <w:rPr>
          <w:rFonts w:eastAsia="Times New Roman"/>
          <w:sz w:val="24"/>
          <w:szCs w:val="24"/>
        </w:rPr>
        <w:t xml:space="preserve">рганизациями дает </w:t>
      </w:r>
      <w:r w:rsidRPr="00CE3B02">
        <w:rPr>
          <w:rFonts w:eastAsia="Times New Roman"/>
          <w:sz w:val="24"/>
          <w:szCs w:val="24"/>
        </w:rPr>
        <w:t xml:space="preserve"> импульс развития и обогащения личности ребенка с первых лет жизни, совершенствует конструктивные связи с родителями, строящиеся на идее социального партнерства.</w:t>
      </w:r>
      <w:r>
        <w:rPr>
          <w:rFonts w:eastAsia="Times New Roman"/>
          <w:sz w:val="24"/>
          <w:szCs w:val="24"/>
        </w:rPr>
        <w:t xml:space="preserve"> Школа раннего развития </w:t>
      </w:r>
      <w:r w:rsidRPr="00CE3B02">
        <w:rPr>
          <w:rFonts w:eastAsia="Times New Roman"/>
          <w:sz w:val="24"/>
          <w:szCs w:val="24"/>
        </w:rPr>
        <w:t xml:space="preserve">взаимодействует с образовательными учреждениями города, Управлением социальной защиты населения, </w:t>
      </w:r>
      <w:r>
        <w:rPr>
          <w:rFonts w:eastAsia="Times New Roman"/>
          <w:sz w:val="24"/>
          <w:szCs w:val="24"/>
        </w:rPr>
        <w:t xml:space="preserve">с </w:t>
      </w:r>
      <w:r w:rsidR="00FC0B4D">
        <w:rPr>
          <w:rFonts w:eastAsia="Times New Roman"/>
          <w:sz w:val="24"/>
          <w:szCs w:val="24"/>
        </w:rPr>
        <w:t>ГАПОУ «ЛМХПК».</w:t>
      </w:r>
    </w:p>
    <w:p w:rsidR="00FC6AAD" w:rsidRPr="009561B5" w:rsidRDefault="0035183E" w:rsidP="009561B5">
      <w:pPr>
        <w:spacing w:line="276" w:lineRule="auto"/>
        <w:ind w:firstLine="708"/>
        <w:jc w:val="both"/>
        <w:rPr>
          <w:rFonts w:eastAsia="Times New Roman"/>
          <w:sz w:val="24"/>
          <w:szCs w:val="24"/>
        </w:rPr>
      </w:pPr>
      <w:proofErr w:type="gramStart"/>
      <w:r w:rsidRPr="0035183E">
        <w:rPr>
          <w:rFonts w:eastAsia="Times New Roman"/>
          <w:sz w:val="24"/>
          <w:szCs w:val="24"/>
        </w:rPr>
        <w:t>Во исполнение приказа МО и Н РТ от 08.12.2014 г. № 7053/14 «О дополнительных мерах, направленных на формирование навыков безопасного поведения детей  на дороге, повышение уровня культуры поведения  участников дорожного движения в системе дополнительного образования детей» в программе предусмотрены беседы,  направленные на обучение несовершеннолетних правилам дорожного движения, формированию навыков безопасного поведения детей на дороге.</w:t>
      </w:r>
      <w:proofErr w:type="gramEnd"/>
      <w:r w:rsidRPr="0035183E">
        <w:rPr>
          <w:rFonts w:eastAsia="Times New Roman"/>
          <w:sz w:val="24"/>
          <w:szCs w:val="24"/>
        </w:rPr>
        <w:t xml:space="preserve"> Программой предусмотрено проведение инструктажей по безопасному поведен</w:t>
      </w:r>
      <w:r w:rsidR="009561B5">
        <w:rPr>
          <w:rFonts w:eastAsia="Times New Roman"/>
          <w:sz w:val="24"/>
          <w:szCs w:val="24"/>
        </w:rPr>
        <w:t>ию.</w:t>
      </w:r>
    </w:p>
    <w:p w:rsidR="00FC6AAD" w:rsidRDefault="00FC6AAD" w:rsidP="007C0E4E"/>
    <w:p w:rsidR="00B96A25" w:rsidRDefault="00B96A25" w:rsidP="007C0E4E"/>
    <w:p w:rsidR="00B96A25" w:rsidRDefault="00B96A25" w:rsidP="007C0E4E"/>
    <w:p w:rsidR="00B96A25" w:rsidRDefault="00B96A25" w:rsidP="007C0E4E"/>
    <w:p w:rsidR="00B96A25" w:rsidRDefault="00B96A25" w:rsidP="007C0E4E"/>
    <w:p w:rsidR="00B96A25" w:rsidRDefault="00B96A25" w:rsidP="007C0E4E"/>
    <w:p w:rsidR="00B96A25" w:rsidRDefault="00B96A25" w:rsidP="007C0E4E"/>
    <w:p w:rsidR="00B96A25" w:rsidRDefault="00B96A25" w:rsidP="007C0E4E"/>
    <w:p w:rsidR="00B96A25" w:rsidRDefault="00B96A25" w:rsidP="007C0E4E"/>
    <w:p w:rsidR="00B96A25" w:rsidRDefault="00B96A25" w:rsidP="007C0E4E"/>
    <w:p w:rsidR="00B96A25" w:rsidRDefault="00B96A25" w:rsidP="007C0E4E"/>
    <w:p w:rsidR="00B96A25" w:rsidRDefault="00B96A25" w:rsidP="007C0E4E"/>
    <w:p w:rsidR="00B96A25" w:rsidRDefault="00B96A25" w:rsidP="007C0E4E"/>
    <w:p w:rsidR="00B96A25" w:rsidRDefault="00B96A25" w:rsidP="007C0E4E"/>
    <w:p w:rsidR="00B96A25" w:rsidRDefault="00B96A25" w:rsidP="007C0E4E"/>
    <w:p w:rsidR="00B96A25" w:rsidRDefault="00B96A25" w:rsidP="007C0E4E"/>
    <w:p w:rsidR="00B96A25" w:rsidRDefault="00B96A25" w:rsidP="007C0E4E"/>
    <w:p w:rsidR="00B96A25" w:rsidRDefault="00B96A25" w:rsidP="007C0E4E"/>
    <w:p w:rsidR="00B96A25" w:rsidRDefault="00B96A25" w:rsidP="007C0E4E"/>
    <w:p w:rsidR="00B96A25" w:rsidRDefault="00B96A25" w:rsidP="007C0E4E"/>
    <w:p w:rsidR="00B96A25" w:rsidRPr="007C0E4E" w:rsidRDefault="00B96A25" w:rsidP="007C0E4E"/>
    <w:p w:rsidR="002209B8" w:rsidRDefault="002209B8" w:rsidP="002209B8">
      <w:pPr>
        <w:autoSpaceDE w:val="0"/>
        <w:autoSpaceDN w:val="0"/>
        <w:adjustRightInd w:val="0"/>
        <w:jc w:val="center"/>
        <w:rPr>
          <w:rFonts w:eastAsiaTheme="minorHAnsi"/>
          <w:b/>
          <w:sz w:val="24"/>
          <w:szCs w:val="24"/>
          <w:lang w:eastAsia="en-US"/>
        </w:rPr>
      </w:pPr>
      <w:r w:rsidRPr="00F7575D">
        <w:rPr>
          <w:rFonts w:eastAsiaTheme="minorHAnsi"/>
          <w:b/>
          <w:sz w:val="24"/>
          <w:szCs w:val="24"/>
          <w:lang w:eastAsia="en-US"/>
        </w:rPr>
        <w:lastRenderedPageBreak/>
        <w:t xml:space="preserve">Учебные планы </w:t>
      </w:r>
    </w:p>
    <w:p w:rsidR="000703B4" w:rsidRPr="00F7575D" w:rsidRDefault="000703B4" w:rsidP="002209B8">
      <w:pPr>
        <w:autoSpaceDE w:val="0"/>
        <w:autoSpaceDN w:val="0"/>
        <w:adjustRightInd w:val="0"/>
        <w:jc w:val="center"/>
        <w:rPr>
          <w:rFonts w:eastAsiaTheme="minorHAnsi"/>
          <w:b/>
          <w:sz w:val="24"/>
          <w:szCs w:val="24"/>
          <w:lang w:eastAsia="en-US"/>
        </w:rPr>
      </w:pPr>
    </w:p>
    <w:p w:rsidR="002209B8" w:rsidRPr="003D7386" w:rsidRDefault="002209B8" w:rsidP="002209B8">
      <w:pPr>
        <w:autoSpaceDE w:val="0"/>
        <w:autoSpaceDN w:val="0"/>
        <w:adjustRightInd w:val="0"/>
        <w:rPr>
          <w:rFonts w:eastAsiaTheme="minorHAnsi"/>
          <w:b/>
          <w:sz w:val="24"/>
          <w:szCs w:val="24"/>
          <w:lang w:eastAsia="en-US"/>
        </w:rPr>
      </w:pPr>
      <w:proofErr w:type="spellStart"/>
      <w:r w:rsidRPr="003D7386">
        <w:rPr>
          <w:rFonts w:eastAsiaTheme="minorHAnsi"/>
          <w:b/>
          <w:sz w:val="24"/>
          <w:szCs w:val="24"/>
          <w:lang w:eastAsia="en-US"/>
        </w:rPr>
        <w:t>Учебно</w:t>
      </w:r>
      <w:proofErr w:type="spellEnd"/>
      <w:r w:rsidRPr="003D7386">
        <w:rPr>
          <w:rFonts w:eastAsiaTheme="minorHAnsi"/>
          <w:b/>
          <w:sz w:val="24"/>
          <w:szCs w:val="24"/>
          <w:lang w:eastAsia="en-US"/>
        </w:rPr>
        <w:t xml:space="preserve"> – тематический  план</w:t>
      </w:r>
      <w:r>
        <w:rPr>
          <w:rFonts w:eastAsiaTheme="minorHAnsi"/>
          <w:b/>
          <w:sz w:val="24"/>
          <w:szCs w:val="24"/>
          <w:lang w:eastAsia="en-US"/>
        </w:rPr>
        <w:t xml:space="preserve"> программы</w:t>
      </w:r>
    </w:p>
    <w:tbl>
      <w:tblPr>
        <w:tblStyle w:val="a5"/>
        <w:tblW w:w="14850" w:type="dxa"/>
        <w:tblLook w:val="04A0"/>
      </w:tblPr>
      <w:tblGrid>
        <w:gridCol w:w="364"/>
        <w:gridCol w:w="4832"/>
        <w:gridCol w:w="2296"/>
        <w:gridCol w:w="1831"/>
        <w:gridCol w:w="1870"/>
        <w:gridCol w:w="3657"/>
      </w:tblGrid>
      <w:tr w:rsidR="002209B8" w:rsidTr="0006285C">
        <w:tc>
          <w:tcPr>
            <w:tcW w:w="364" w:type="dxa"/>
          </w:tcPr>
          <w:p w:rsidR="002209B8" w:rsidRDefault="002209B8" w:rsidP="0006285C">
            <w:pPr>
              <w:jc w:val="center"/>
              <w:rPr>
                <w:b/>
                <w:sz w:val="24"/>
                <w:szCs w:val="24"/>
              </w:rPr>
            </w:pPr>
          </w:p>
        </w:tc>
        <w:tc>
          <w:tcPr>
            <w:tcW w:w="4832" w:type="dxa"/>
          </w:tcPr>
          <w:p w:rsidR="002209B8" w:rsidRPr="00771A54" w:rsidRDefault="00464063" w:rsidP="0006285C">
            <w:pPr>
              <w:jc w:val="center"/>
              <w:rPr>
                <w:b/>
                <w:sz w:val="24"/>
                <w:szCs w:val="24"/>
              </w:rPr>
            </w:pPr>
            <w:proofErr w:type="gramStart"/>
            <w:r>
              <w:rPr>
                <w:rFonts w:eastAsiaTheme="minorHAnsi"/>
                <w:sz w:val="24"/>
                <w:szCs w:val="24"/>
                <w:lang w:eastAsia="en-US"/>
              </w:rPr>
              <w:t>Образовательная</w:t>
            </w:r>
            <w:proofErr w:type="gramEnd"/>
            <w:r>
              <w:rPr>
                <w:rFonts w:eastAsiaTheme="minorHAnsi"/>
                <w:sz w:val="24"/>
                <w:szCs w:val="24"/>
                <w:lang w:eastAsia="en-US"/>
              </w:rPr>
              <w:t xml:space="preserve"> модуль</w:t>
            </w:r>
          </w:p>
        </w:tc>
        <w:tc>
          <w:tcPr>
            <w:tcW w:w="2296" w:type="dxa"/>
          </w:tcPr>
          <w:p w:rsidR="002209B8" w:rsidRDefault="002209B8" w:rsidP="0006285C">
            <w:pPr>
              <w:jc w:val="center"/>
              <w:rPr>
                <w:rFonts w:eastAsiaTheme="minorHAnsi"/>
                <w:sz w:val="24"/>
                <w:szCs w:val="24"/>
                <w:lang w:eastAsia="en-US"/>
              </w:rPr>
            </w:pPr>
            <w:r>
              <w:rPr>
                <w:rFonts w:eastAsiaTheme="minorHAnsi"/>
                <w:sz w:val="24"/>
                <w:szCs w:val="24"/>
                <w:lang w:eastAsia="en-US"/>
              </w:rPr>
              <w:t>Продолжительность занятия</w:t>
            </w:r>
          </w:p>
        </w:tc>
        <w:tc>
          <w:tcPr>
            <w:tcW w:w="1831" w:type="dxa"/>
          </w:tcPr>
          <w:p w:rsidR="002209B8" w:rsidRPr="00771A54" w:rsidRDefault="002209B8" w:rsidP="0006285C">
            <w:pPr>
              <w:jc w:val="center"/>
              <w:rPr>
                <w:b/>
                <w:sz w:val="24"/>
                <w:szCs w:val="24"/>
              </w:rPr>
            </w:pPr>
            <w:r>
              <w:rPr>
                <w:rFonts w:eastAsiaTheme="minorHAnsi"/>
                <w:sz w:val="24"/>
                <w:szCs w:val="24"/>
                <w:lang w:eastAsia="en-US"/>
              </w:rPr>
              <w:t xml:space="preserve">Кол-во </w:t>
            </w:r>
            <w:r w:rsidRPr="00771A54">
              <w:rPr>
                <w:rFonts w:eastAsiaTheme="minorHAnsi"/>
                <w:sz w:val="24"/>
                <w:szCs w:val="24"/>
                <w:lang w:eastAsia="en-US"/>
              </w:rPr>
              <w:t xml:space="preserve"> часов в неделю</w:t>
            </w:r>
          </w:p>
        </w:tc>
        <w:tc>
          <w:tcPr>
            <w:tcW w:w="1870" w:type="dxa"/>
          </w:tcPr>
          <w:p w:rsidR="002209B8" w:rsidRDefault="002209B8" w:rsidP="0006285C">
            <w:pPr>
              <w:jc w:val="center"/>
              <w:rPr>
                <w:rFonts w:eastAsiaTheme="minorHAnsi"/>
                <w:sz w:val="24"/>
                <w:szCs w:val="24"/>
                <w:lang w:eastAsia="en-US"/>
              </w:rPr>
            </w:pPr>
            <w:r>
              <w:rPr>
                <w:rFonts w:eastAsiaTheme="minorHAnsi"/>
                <w:sz w:val="24"/>
                <w:szCs w:val="24"/>
                <w:lang w:eastAsia="en-US"/>
              </w:rPr>
              <w:t>Кол-во учебных недель</w:t>
            </w:r>
          </w:p>
        </w:tc>
        <w:tc>
          <w:tcPr>
            <w:tcW w:w="3657" w:type="dxa"/>
          </w:tcPr>
          <w:p w:rsidR="002209B8" w:rsidRPr="00771A54" w:rsidRDefault="002209B8" w:rsidP="0006285C">
            <w:pPr>
              <w:jc w:val="center"/>
              <w:rPr>
                <w:b/>
                <w:sz w:val="24"/>
                <w:szCs w:val="24"/>
              </w:rPr>
            </w:pPr>
            <w:r>
              <w:rPr>
                <w:rFonts w:eastAsiaTheme="minorHAnsi"/>
                <w:sz w:val="24"/>
                <w:szCs w:val="24"/>
                <w:lang w:eastAsia="en-US"/>
              </w:rPr>
              <w:t xml:space="preserve">Кол-во  </w:t>
            </w:r>
            <w:r w:rsidRPr="00771A54">
              <w:rPr>
                <w:rFonts w:eastAsiaTheme="minorHAnsi"/>
                <w:sz w:val="24"/>
                <w:szCs w:val="24"/>
                <w:lang w:eastAsia="en-US"/>
              </w:rPr>
              <w:t>часов за год</w:t>
            </w:r>
          </w:p>
        </w:tc>
      </w:tr>
      <w:tr w:rsidR="002209B8" w:rsidTr="0006285C">
        <w:tc>
          <w:tcPr>
            <w:tcW w:w="364" w:type="dxa"/>
          </w:tcPr>
          <w:p w:rsidR="002209B8" w:rsidRPr="00001904" w:rsidRDefault="002209B8" w:rsidP="0006285C">
            <w:pPr>
              <w:jc w:val="center"/>
              <w:rPr>
                <w:sz w:val="24"/>
                <w:szCs w:val="24"/>
              </w:rPr>
            </w:pPr>
            <w:r w:rsidRPr="00001904">
              <w:rPr>
                <w:sz w:val="24"/>
                <w:szCs w:val="24"/>
              </w:rPr>
              <w:t>1</w:t>
            </w:r>
          </w:p>
        </w:tc>
        <w:tc>
          <w:tcPr>
            <w:tcW w:w="4832" w:type="dxa"/>
          </w:tcPr>
          <w:p w:rsidR="002209B8" w:rsidRPr="00001904" w:rsidRDefault="002209B8" w:rsidP="0006285C">
            <w:pPr>
              <w:autoSpaceDE w:val="0"/>
              <w:autoSpaceDN w:val="0"/>
              <w:adjustRightInd w:val="0"/>
              <w:rPr>
                <w:rFonts w:eastAsiaTheme="minorHAnsi"/>
                <w:sz w:val="24"/>
                <w:szCs w:val="24"/>
                <w:lang w:eastAsia="en-US"/>
              </w:rPr>
            </w:pPr>
            <w:r>
              <w:rPr>
                <w:rFonts w:eastAsiaTheme="minorHAnsi"/>
                <w:sz w:val="24"/>
                <w:szCs w:val="24"/>
                <w:lang w:eastAsia="en-US"/>
              </w:rPr>
              <w:t>Логика</w:t>
            </w:r>
          </w:p>
        </w:tc>
        <w:tc>
          <w:tcPr>
            <w:tcW w:w="2296" w:type="dxa"/>
          </w:tcPr>
          <w:p w:rsidR="002209B8" w:rsidRPr="00001904" w:rsidRDefault="002209B8" w:rsidP="0006285C">
            <w:pPr>
              <w:jc w:val="center"/>
              <w:rPr>
                <w:sz w:val="24"/>
                <w:szCs w:val="24"/>
              </w:rPr>
            </w:pPr>
            <w:r>
              <w:rPr>
                <w:sz w:val="24"/>
                <w:szCs w:val="24"/>
              </w:rPr>
              <w:t>30 минут</w:t>
            </w:r>
          </w:p>
        </w:tc>
        <w:tc>
          <w:tcPr>
            <w:tcW w:w="1831" w:type="dxa"/>
          </w:tcPr>
          <w:p w:rsidR="002209B8" w:rsidRPr="00001904" w:rsidRDefault="002209B8" w:rsidP="0006285C">
            <w:pPr>
              <w:jc w:val="center"/>
              <w:rPr>
                <w:sz w:val="24"/>
                <w:szCs w:val="24"/>
              </w:rPr>
            </w:pPr>
            <w:r w:rsidRPr="00001904">
              <w:rPr>
                <w:sz w:val="24"/>
                <w:szCs w:val="24"/>
              </w:rPr>
              <w:t>1</w:t>
            </w:r>
          </w:p>
        </w:tc>
        <w:tc>
          <w:tcPr>
            <w:tcW w:w="1870" w:type="dxa"/>
          </w:tcPr>
          <w:p w:rsidR="002209B8" w:rsidRPr="00001904" w:rsidRDefault="002209B8" w:rsidP="0006285C">
            <w:pPr>
              <w:jc w:val="center"/>
              <w:rPr>
                <w:sz w:val="24"/>
                <w:szCs w:val="24"/>
              </w:rPr>
            </w:pPr>
            <w:r>
              <w:rPr>
                <w:sz w:val="24"/>
                <w:szCs w:val="24"/>
              </w:rPr>
              <w:t>36</w:t>
            </w:r>
          </w:p>
        </w:tc>
        <w:tc>
          <w:tcPr>
            <w:tcW w:w="3657" w:type="dxa"/>
          </w:tcPr>
          <w:p w:rsidR="002209B8" w:rsidRPr="00001904" w:rsidRDefault="002209B8" w:rsidP="0006285C">
            <w:pPr>
              <w:jc w:val="center"/>
              <w:rPr>
                <w:sz w:val="24"/>
                <w:szCs w:val="24"/>
              </w:rPr>
            </w:pPr>
            <w:r w:rsidRPr="00001904">
              <w:rPr>
                <w:sz w:val="24"/>
                <w:szCs w:val="24"/>
              </w:rPr>
              <w:t>36</w:t>
            </w:r>
          </w:p>
        </w:tc>
      </w:tr>
      <w:tr w:rsidR="002209B8" w:rsidTr="0006285C">
        <w:tc>
          <w:tcPr>
            <w:tcW w:w="364" w:type="dxa"/>
          </w:tcPr>
          <w:p w:rsidR="002209B8" w:rsidRPr="00001904" w:rsidRDefault="002209B8" w:rsidP="0006285C">
            <w:pPr>
              <w:jc w:val="center"/>
              <w:rPr>
                <w:sz w:val="24"/>
                <w:szCs w:val="24"/>
              </w:rPr>
            </w:pPr>
            <w:r w:rsidRPr="00001904">
              <w:rPr>
                <w:sz w:val="24"/>
                <w:szCs w:val="24"/>
              </w:rPr>
              <w:t>2</w:t>
            </w:r>
          </w:p>
        </w:tc>
        <w:tc>
          <w:tcPr>
            <w:tcW w:w="4832" w:type="dxa"/>
          </w:tcPr>
          <w:p w:rsidR="002209B8" w:rsidRPr="00001904" w:rsidRDefault="002209B8" w:rsidP="0006285C">
            <w:pPr>
              <w:jc w:val="both"/>
              <w:rPr>
                <w:sz w:val="24"/>
                <w:szCs w:val="24"/>
              </w:rPr>
            </w:pPr>
            <w:r w:rsidRPr="00001904">
              <w:rPr>
                <w:rFonts w:eastAsiaTheme="minorHAnsi"/>
                <w:sz w:val="24"/>
                <w:szCs w:val="24"/>
                <w:lang w:eastAsia="en-US"/>
              </w:rPr>
              <w:t>Обучение чтению и развитие речи</w:t>
            </w:r>
          </w:p>
        </w:tc>
        <w:tc>
          <w:tcPr>
            <w:tcW w:w="2296" w:type="dxa"/>
          </w:tcPr>
          <w:p w:rsidR="002209B8" w:rsidRPr="00001904" w:rsidRDefault="002209B8" w:rsidP="0006285C">
            <w:pPr>
              <w:jc w:val="center"/>
              <w:rPr>
                <w:sz w:val="24"/>
                <w:szCs w:val="24"/>
              </w:rPr>
            </w:pPr>
            <w:r>
              <w:rPr>
                <w:sz w:val="24"/>
                <w:szCs w:val="24"/>
              </w:rPr>
              <w:t>30 минут</w:t>
            </w:r>
          </w:p>
        </w:tc>
        <w:tc>
          <w:tcPr>
            <w:tcW w:w="1831" w:type="dxa"/>
          </w:tcPr>
          <w:p w:rsidR="002209B8" w:rsidRPr="00001904" w:rsidRDefault="002209B8" w:rsidP="0006285C">
            <w:pPr>
              <w:jc w:val="center"/>
              <w:rPr>
                <w:sz w:val="24"/>
                <w:szCs w:val="24"/>
              </w:rPr>
            </w:pPr>
            <w:r w:rsidRPr="00001904">
              <w:rPr>
                <w:sz w:val="24"/>
                <w:szCs w:val="24"/>
              </w:rPr>
              <w:t>2</w:t>
            </w:r>
          </w:p>
        </w:tc>
        <w:tc>
          <w:tcPr>
            <w:tcW w:w="1870" w:type="dxa"/>
          </w:tcPr>
          <w:p w:rsidR="002209B8" w:rsidRPr="00001904" w:rsidRDefault="002209B8" w:rsidP="0006285C">
            <w:pPr>
              <w:jc w:val="center"/>
              <w:rPr>
                <w:sz w:val="24"/>
                <w:szCs w:val="24"/>
              </w:rPr>
            </w:pPr>
            <w:r>
              <w:rPr>
                <w:sz w:val="24"/>
                <w:szCs w:val="24"/>
              </w:rPr>
              <w:t>36</w:t>
            </w:r>
          </w:p>
        </w:tc>
        <w:tc>
          <w:tcPr>
            <w:tcW w:w="3657" w:type="dxa"/>
          </w:tcPr>
          <w:p w:rsidR="002209B8" w:rsidRPr="00001904" w:rsidRDefault="002209B8" w:rsidP="0006285C">
            <w:pPr>
              <w:jc w:val="center"/>
              <w:rPr>
                <w:sz w:val="24"/>
                <w:szCs w:val="24"/>
              </w:rPr>
            </w:pPr>
            <w:r w:rsidRPr="00001904">
              <w:rPr>
                <w:sz w:val="24"/>
                <w:szCs w:val="24"/>
              </w:rPr>
              <w:t>72</w:t>
            </w:r>
          </w:p>
        </w:tc>
      </w:tr>
      <w:tr w:rsidR="002209B8" w:rsidTr="0006285C">
        <w:tc>
          <w:tcPr>
            <w:tcW w:w="364" w:type="dxa"/>
          </w:tcPr>
          <w:p w:rsidR="002209B8" w:rsidRPr="00001904" w:rsidRDefault="002209B8" w:rsidP="0006285C">
            <w:pPr>
              <w:jc w:val="center"/>
              <w:rPr>
                <w:sz w:val="24"/>
                <w:szCs w:val="24"/>
              </w:rPr>
            </w:pPr>
            <w:r w:rsidRPr="00001904">
              <w:rPr>
                <w:sz w:val="24"/>
                <w:szCs w:val="24"/>
              </w:rPr>
              <w:t>3</w:t>
            </w:r>
          </w:p>
        </w:tc>
        <w:tc>
          <w:tcPr>
            <w:tcW w:w="4832" w:type="dxa"/>
          </w:tcPr>
          <w:p w:rsidR="002209B8" w:rsidRPr="00001904" w:rsidRDefault="002209B8" w:rsidP="0006285C">
            <w:pPr>
              <w:jc w:val="both"/>
              <w:rPr>
                <w:sz w:val="24"/>
                <w:szCs w:val="24"/>
              </w:rPr>
            </w:pPr>
            <w:r w:rsidRPr="00001904">
              <w:rPr>
                <w:rFonts w:eastAsiaTheme="minorHAnsi"/>
                <w:sz w:val="24"/>
                <w:szCs w:val="24"/>
                <w:lang w:eastAsia="en-US"/>
              </w:rPr>
              <w:t>Основы письма и развитие мелкой моторики</w:t>
            </w:r>
          </w:p>
        </w:tc>
        <w:tc>
          <w:tcPr>
            <w:tcW w:w="2296" w:type="dxa"/>
          </w:tcPr>
          <w:p w:rsidR="002209B8" w:rsidRPr="00001904" w:rsidRDefault="002209B8" w:rsidP="0006285C">
            <w:pPr>
              <w:jc w:val="center"/>
              <w:rPr>
                <w:sz w:val="24"/>
                <w:szCs w:val="24"/>
              </w:rPr>
            </w:pPr>
            <w:r>
              <w:rPr>
                <w:sz w:val="24"/>
                <w:szCs w:val="24"/>
              </w:rPr>
              <w:t>30 минут</w:t>
            </w:r>
          </w:p>
        </w:tc>
        <w:tc>
          <w:tcPr>
            <w:tcW w:w="1831" w:type="dxa"/>
          </w:tcPr>
          <w:p w:rsidR="002209B8" w:rsidRPr="00001904" w:rsidRDefault="002209B8" w:rsidP="0006285C">
            <w:pPr>
              <w:jc w:val="center"/>
              <w:rPr>
                <w:sz w:val="24"/>
                <w:szCs w:val="24"/>
              </w:rPr>
            </w:pPr>
            <w:r w:rsidRPr="00001904">
              <w:rPr>
                <w:sz w:val="24"/>
                <w:szCs w:val="24"/>
              </w:rPr>
              <w:t>2</w:t>
            </w:r>
          </w:p>
        </w:tc>
        <w:tc>
          <w:tcPr>
            <w:tcW w:w="1870" w:type="dxa"/>
          </w:tcPr>
          <w:p w:rsidR="002209B8" w:rsidRPr="00001904" w:rsidRDefault="002209B8" w:rsidP="0006285C">
            <w:pPr>
              <w:jc w:val="center"/>
              <w:rPr>
                <w:sz w:val="24"/>
                <w:szCs w:val="24"/>
              </w:rPr>
            </w:pPr>
            <w:r>
              <w:rPr>
                <w:sz w:val="24"/>
                <w:szCs w:val="24"/>
              </w:rPr>
              <w:t>36</w:t>
            </w:r>
          </w:p>
        </w:tc>
        <w:tc>
          <w:tcPr>
            <w:tcW w:w="3657" w:type="dxa"/>
          </w:tcPr>
          <w:p w:rsidR="002209B8" w:rsidRPr="00001904" w:rsidRDefault="002209B8" w:rsidP="0006285C">
            <w:pPr>
              <w:jc w:val="center"/>
              <w:rPr>
                <w:sz w:val="24"/>
                <w:szCs w:val="24"/>
              </w:rPr>
            </w:pPr>
            <w:r w:rsidRPr="00001904">
              <w:rPr>
                <w:sz w:val="24"/>
                <w:szCs w:val="24"/>
              </w:rPr>
              <w:t>72</w:t>
            </w:r>
          </w:p>
        </w:tc>
      </w:tr>
      <w:tr w:rsidR="002209B8" w:rsidTr="0006285C">
        <w:tc>
          <w:tcPr>
            <w:tcW w:w="364" w:type="dxa"/>
          </w:tcPr>
          <w:p w:rsidR="002209B8" w:rsidRDefault="002209B8" w:rsidP="0006285C">
            <w:pPr>
              <w:jc w:val="center"/>
              <w:rPr>
                <w:b/>
                <w:sz w:val="24"/>
                <w:szCs w:val="24"/>
              </w:rPr>
            </w:pPr>
          </w:p>
        </w:tc>
        <w:tc>
          <w:tcPr>
            <w:tcW w:w="4832" w:type="dxa"/>
          </w:tcPr>
          <w:p w:rsidR="002209B8" w:rsidRPr="00F7575D" w:rsidRDefault="002209B8" w:rsidP="0006285C">
            <w:pPr>
              <w:rPr>
                <w:sz w:val="24"/>
                <w:szCs w:val="24"/>
              </w:rPr>
            </w:pPr>
            <w:r>
              <w:rPr>
                <w:sz w:val="24"/>
                <w:szCs w:val="24"/>
              </w:rPr>
              <w:t>Итого:</w:t>
            </w:r>
          </w:p>
        </w:tc>
        <w:tc>
          <w:tcPr>
            <w:tcW w:w="2296" w:type="dxa"/>
          </w:tcPr>
          <w:p w:rsidR="002209B8" w:rsidRDefault="002209B8" w:rsidP="0006285C">
            <w:pPr>
              <w:jc w:val="center"/>
              <w:rPr>
                <w:b/>
                <w:sz w:val="24"/>
                <w:szCs w:val="24"/>
              </w:rPr>
            </w:pPr>
          </w:p>
        </w:tc>
        <w:tc>
          <w:tcPr>
            <w:tcW w:w="1831" w:type="dxa"/>
          </w:tcPr>
          <w:p w:rsidR="002209B8" w:rsidRDefault="002209B8" w:rsidP="0006285C">
            <w:pPr>
              <w:jc w:val="center"/>
              <w:rPr>
                <w:b/>
                <w:sz w:val="24"/>
                <w:szCs w:val="24"/>
              </w:rPr>
            </w:pPr>
            <w:r>
              <w:rPr>
                <w:b/>
                <w:sz w:val="24"/>
                <w:szCs w:val="24"/>
              </w:rPr>
              <w:t>5</w:t>
            </w:r>
          </w:p>
        </w:tc>
        <w:tc>
          <w:tcPr>
            <w:tcW w:w="1870" w:type="dxa"/>
          </w:tcPr>
          <w:p w:rsidR="002209B8" w:rsidRDefault="002209B8" w:rsidP="0006285C">
            <w:pPr>
              <w:jc w:val="center"/>
              <w:rPr>
                <w:b/>
                <w:sz w:val="24"/>
                <w:szCs w:val="24"/>
              </w:rPr>
            </w:pPr>
            <w:r>
              <w:rPr>
                <w:b/>
                <w:sz w:val="24"/>
                <w:szCs w:val="24"/>
              </w:rPr>
              <w:t>36</w:t>
            </w:r>
          </w:p>
        </w:tc>
        <w:tc>
          <w:tcPr>
            <w:tcW w:w="3657" w:type="dxa"/>
          </w:tcPr>
          <w:p w:rsidR="002209B8" w:rsidRDefault="002209B8" w:rsidP="0006285C">
            <w:pPr>
              <w:jc w:val="center"/>
              <w:rPr>
                <w:b/>
                <w:sz w:val="24"/>
                <w:szCs w:val="24"/>
              </w:rPr>
            </w:pPr>
            <w:r>
              <w:rPr>
                <w:b/>
                <w:sz w:val="24"/>
                <w:szCs w:val="24"/>
              </w:rPr>
              <w:t>180</w:t>
            </w:r>
          </w:p>
        </w:tc>
      </w:tr>
    </w:tbl>
    <w:p w:rsidR="00C866A3" w:rsidRDefault="00C866A3" w:rsidP="002209B8">
      <w:pPr>
        <w:rPr>
          <w:b/>
          <w:sz w:val="24"/>
          <w:szCs w:val="24"/>
        </w:rPr>
      </w:pPr>
    </w:p>
    <w:p w:rsidR="002209B8" w:rsidRPr="00BB1C65" w:rsidRDefault="002209B8" w:rsidP="002209B8">
      <w:pPr>
        <w:rPr>
          <w:b/>
          <w:sz w:val="24"/>
          <w:szCs w:val="24"/>
        </w:rPr>
      </w:pPr>
      <w:proofErr w:type="spellStart"/>
      <w:r w:rsidRPr="006052F1">
        <w:rPr>
          <w:b/>
          <w:sz w:val="24"/>
          <w:szCs w:val="24"/>
        </w:rPr>
        <w:t>Учебн</w:t>
      </w:r>
      <w:r w:rsidR="005B490F">
        <w:rPr>
          <w:b/>
          <w:sz w:val="24"/>
          <w:szCs w:val="24"/>
        </w:rPr>
        <w:t>о</w:t>
      </w:r>
      <w:proofErr w:type="spellEnd"/>
      <w:r w:rsidR="005B490F">
        <w:rPr>
          <w:b/>
          <w:sz w:val="24"/>
          <w:szCs w:val="24"/>
        </w:rPr>
        <w:t xml:space="preserve"> - тематический план по </w:t>
      </w:r>
      <w:r w:rsidR="005B490F" w:rsidRPr="005B490F">
        <w:rPr>
          <w:b/>
          <w:sz w:val="24"/>
          <w:szCs w:val="24"/>
        </w:rPr>
        <w:t xml:space="preserve">образовательному модулю  </w:t>
      </w:r>
      <w:r w:rsidRPr="006052F1">
        <w:rPr>
          <w:b/>
          <w:sz w:val="24"/>
          <w:szCs w:val="24"/>
        </w:rPr>
        <w:t>программ</w:t>
      </w:r>
      <w:proofErr w:type="gramStart"/>
      <w:r w:rsidRPr="006052F1">
        <w:rPr>
          <w:b/>
          <w:sz w:val="24"/>
          <w:szCs w:val="24"/>
        </w:rPr>
        <w:t>ы</w:t>
      </w:r>
      <w:r w:rsidRPr="006052F1">
        <w:rPr>
          <w:rFonts w:eastAsia="Times New Roman"/>
          <w:b/>
          <w:bCs/>
          <w:sz w:val="24"/>
          <w:szCs w:val="24"/>
        </w:rPr>
        <w:t>«</w:t>
      </w:r>
      <w:proofErr w:type="gramEnd"/>
      <w:r>
        <w:rPr>
          <w:rFonts w:eastAsiaTheme="minorHAnsi"/>
          <w:sz w:val="24"/>
          <w:szCs w:val="24"/>
          <w:lang w:eastAsia="en-US"/>
        </w:rPr>
        <w:t>Логика</w:t>
      </w:r>
      <w:r w:rsidRPr="006052F1">
        <w:rPr>
          <w:rFonts w:eastAsia="Times New Roman"/>
          <w:b/>
          <w:bCs/>
          <w:sz w:val="24"/>
          <w:szCs w:val="24"/>
        </w:rPr>
        <w:t>»</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40"/>
        <w:gridCol w:w="3396"/>
        <w:gridCol w:w="1842"/>
        <w:gridCol w:w="1985"/>
        <w:gridCol w:w="2126"/>
        <w:gridCol w:w="4961"/>
      </w:tblGrid>
      <w:tr w:rsidR="002209B8" w:rsidRPr="00EE2D00" w:rsidTr="0006285C">
        <w:tc>
          <w:tcPr>
            <w:tcW w:w="540" w:type="dxa"/>
            <w:vMerge w:val="restart"/>
          </w:tcPr>
          <w:p w:rsidR="002209B8" w:rsidRPr="00EE2D00" w:rsidRDefault="002209B8" w:rsidP="0006285C">
            <w:pPr>
              <w:jc w:val="center"/>
              <w:rPr>
                <w:sz w:val="24"/>
                <w:szCs w:val="24"/>
              </w:rPr>
            </w:pPr>
            <w:r w:rsidRPr="00EE2D00">
              <w:rPr>
                <w:sz w:val="24"/>
                <w:szCs w:val="24"/>
              </w:rPr>
              <w:t>№</w:t>
            </w:r>
          </w:p>
          <w:p w:rsidR="002209B8" w:rsidRPr="00EE2D00" w:rsidRDefault="002209B8" w:rsidP="0006285C">
            <w:pPr>
              <w:jc w:val="center"/>
              <w:rPr>
                <w:sz w:val="24"/>
                <w:szCs w:val="24"/>
              </w:rPr>
            </w:pPr>
            <w:proofErr w:type="spellStart"/>
            <w:proofErr w:type="gramStart"/>
            <w:r w:rsidRPr="00EE2D00">
              <w:rPr>
                <w:sz w:val="24"/>
                <w:szCs w:val="24"/>
              </w:rPr>
              <w:t>п</w:t>
            </w:r>
            <w:proofErr w:type="spellEnd"/>
            <w:proofErr w:type="gramEnd"/>
            <w:r w:rsidRPr="00EE2D00">
              <w:rPr>
                <w:sz w:val="24"/>
                <w:szCs w:val="24"/>
              </w:rPr>
              <w:t>/</w:t>
            </w:r>
            <w:proofErr w:type="spellStart"/>
            <w:r w:rsidRPr="00EE2D00">
              <w:rPr>
                <w:sz w:val="24"/>
                <w:szCs w:val="24"/>
              </w:rPr>
              <w:t>п</w:t>
            </w:r>
            <w:proofErr w:type="spellEnd"/>
          </w:p>
        </w:tc>
        <w:tc>
          <w:tcPr>
            <w:tcW w:w="3396" w:type="dxa"/>
            <w:vMerge w:val="restart"/>
          </w:tcPr>
          <w:p w:rsidR="002209B8" w:rsidRPr="00EE2D00" w:rsidRDefault="002209B8" w:rsidP="0006285C">
            <w:pPr>
              <w:jc w:val="center"/>
              <w:rPr>
                <w:sz w:val="24"/>
                <w:szCs w:val="24"/>
              </w:rPr>
            </w:pPr>
            <w:r w:rsidRPr="00EE2D00">
              <w:rPr>
                <w:sz w:val="24"/>
                <w:szCs w:val="24"/>
              </w:rPr>
              <w:t>Название раздела, темы</w:t>
            </w:r>
          </w:p>
        </w:tc>
        <w:tc>
          <w:tcPr>
            <w:tcW w:w="5953" w:type="dxa"/>
            <w:gridSpan w:val="3"/>
          </w:tcPr>
          <w:p w:rsidR="002209B8" w:rsidRPr="00EE2D00" w:rsidRDefault="002209B8" w:rsidP="0006285C">
            <w:pPr>
              <w:jc w:val="center"/>
              <w:rPr>
                <w:sz w:val="24"/>
                <w:szCs w:val="24"/>
              </w:rPr>
            </w:pPr>
            <w:r w:rsidRPr="00EE2D00">
              <w:rPr>
                <w:sz w:val="24"/>
                <w:szCs w:val="24"/>
              </w:rPr>
              <w:t>Количество часов</w:t>
            </w:r>
          </w:p>
        </w:tc>
        <w:tc>
          <w:tcPr>
            <w:tcW w:w="4961" w:type="dxa"/>
            <w:vMerge w:val="restart"/>
          </w:tcPr>
          <w:p w:rsidR="002209B8" w:rsidRPr="00EE2D00" w:rsidRDefault="002209B8" w:rsidP="0006285C">
            <w:pPr>
              <w:jc w:val="center"/>
              <w:rPr>
                <w:sz w:val="24"/>
                <w:szCs w:val="24"/>
              </w:rPr>
            </w:pPr>
            <w:r w:rsidRPr="00EE2D00">
              <w:rPr>
                <w:sz w:val="24"/>
                <w:szCs w:val="24"/>
              </w:rPr>
              <w:t>Формы аттестации/ контроля</w:t>
            </w:r>
          </w:p>
        </w:tc>
      </w:tr>
      <w:tr w:rsidR="002209B8" w:rsidRPr="00EE2D00" w:rsidTr="0006285C">
        <w:tc>
          <w:tcPr>
            <w:tcW w:w="540" w:type="dxa"/>
            <w:vMerge/>
          </w:tcPr>
          <w:p w:rsidR="002209B8" w:rsidRPr="00EE2D00" w:rsidRDefault="002209B8" w:rsidP="0006285C">
            <w:pPr>
              <w:jc w:val="center"/>
              <w:rPr>
                <w:sz w:val="24"/>
                <w:szCs w:val="24"/>
              </w:rPr>
            </w:pPr>
          </w:p>
        </w:tc>
        <w:tc>
          <w:tcPr>
            <w:tcW w:w="3396" w:type="dxa"/>
            <w:vMerge/>
          </w:tcPr>
          <w:p w:rsidR="002209B8" w:rsidRPr="00EE2D00" w:rsidRDefault="002209B8" w:rsidP="0006285C">
            <w:pPr>
              <w:jc w:val="center"/>
              <w:rPr>
                <w:sz w:val="24"/>
                <w:szCs w:val="24"/>
              </w:rPr>
            </w:pPr>
          </w:p>
        </w:tc>
        <w:tc>
          <w:tcPr>
            <w:tcW w:w="1842" w:type="dxa"/>
          </w:tcPr>
          <w:p w:rsidR="002209B8" w:rsidRPr="00EE2D00" w:rsidRDefault="002209B8" w:rsidP="0006285C">
            <w:pPr>
              <w:jc w:val="center"/>
              <w:rPr>
                <w:sz w:val="24"/>
                <w:szCs w:val="24"/>
              </w:rPr>
            </w:pPr>
            <w:r w:rsidRPr="00EE2D00">
              <w:rPr>
                <w:sz w:val="24"/>
                <w:szCs w:val="24"/>
              </w:rPr>
              <w:t>Всего</w:t>
            </w:r>
          </w:p>
        </w:tc>
        <w:tc>
          <w:tcPr>
            <w:tcW w:w="1985" w:type="dxa"/>
          </w:tcPr>
          <w:p w:rsidR="002209B8" w:rsidRPr="00EE2D00" w:rsidRDefault="002209B8" w:rsidP="0006285C">
            <w:pPr>
              <w:jc w:val="center"/>
              <w:rPr>
                <w:sz w:val="24"/>
                <w:szCs w:val="24"/>
              </w:rPr>
            </w:pPr>
            <w:r w:rsidRPr="00EE2D00">
              <w:rPr>
                <w:sz w:val="24"/>
                <w:szCs w:val="24"/>
              </w:rPr>
              <w:t xml:space="preserve">Теория </w:t>
            </w:r>
          </w:p>
        </w:tc>
        <w:tc>
          <w:tcPr>
            <w:tcW w:w="2126" w:type="dxa"/>
          </w:tcPr>
          <w:p w:rsidR="002209B8" w:rsidRPr="00EE2D00" w:rsidRDefault="002209B8" w:rsidP="0006285C">
            <w:pPr>
              <w:jc w:val="center"/>
              <w:rPr>
                <w:sz w:val="24"/>
                <w:szCs w:val="24"/>
              </w:rPr>
            </w:pPr>
            <w:r w:rsidRPr="00EE2D00">
              <w:rPr>
                <w:sz w:val="24"/>
                <w:szCs w:val="24"/>
              </w:rPr>
              <w:t>Практика</w:t>
            </w:r>
          </w:p>
        </w:tc>
        <w:tc>
          <w:tcPr>
            <w:tcW w:w="4961" w:type="dxa"/>
            <w:vMerge/>
          </w:tcPr>
          <w:p w:rsidR="002209B8" w:rsidRPr="00EE2D00" w:rsidRDefault="002209B8" w:rsidP="0006285C">
            <w:pPr>
              <w:jc w:val="center"/>
              <w:rPr>
                <w:sz w:val="24"/>
                <w:szCs w:val="24"/>
              </w:rPr>
            </w:pPr>
          </w:p>
        </w:tc>
      </w:tr>
      <w:tr w:rsidR="00C5165B" w:rsidRPr="00EE2D00" w:rsidTr="0006285C">
        <w:tc>
          <w:tcPr>
            <w:tcW w:w="540" w:type="dxa"/>
            <w:vAlign w:val="bottom"/>
          </w:tcPr>
          <w:p w:rsidR="00C5165B" w:rsidRPr="00025B0B" w:rsidRDefault="00C5165B" w:rsidP="007A3D60">
            <w:pPr>
              <w:spacing w:line="243" w:lineRule="exact"/>
              <w:rPr>
                <w:sz w:val="24"/>
                <w:szCs w:val="24"/>
              </w:rPr>
            </w:pPr>
            <w:r w:rsidRPr="00025B0B">
              <w:rPr>
                <w:sz w:val="24"/>
                <w:szCs w:val="24"/>
              </w:rPr>
              <w:t>1</w:t>
            </w:r>
          </w:p>
        </w:tc>
        <w:tc>
          <w:tcPr>
            <w:tcW w:w="3396" w:type="dxa"/>
            <w:vAlign w:val="bottom"/>
          </w:tcPr>
          <w:p w:rsidR="00C5165B" w:rsidRPr="00A11751" w:rsidRDefault="00C5165B" w:rsidP="0006285C">
            <w:pPr>
              <w:spacing w:line="243" w:lineRule="exact"/>
              <w:ind w:firstLine="34"/>
              <w:rPr>
                <w:rFonts w:eastAsia="Times New Roman"/>
                <w:bCs/>
                <w:sz w:val="24"/>
                <w:szCs w:val="24"/>
              </w:rPr>
            </w:pPr>
            <w:r w:rsidRPr="00C5165B">
              <w:rPr>
                <w:rFonts w:eastAsia="Times New Roman"/>
                <w:bCs/>
                <w:sz w:val="24"/>
                <w:szCs w:val="24"/>
              </w:rPr>
              <w:t>Вводный  инструктаж по безопасному поведению</w:t>
            </w:r>
          </w:p>
        </w:tc>
        <w:tc>
          <w:tcPr>
            <w:tcW w:w="1842" w:type="dxa"/>
          </w:tcPr>
          <w:p w:rsidR="00C5165B" w:rsidRDefault="00C5165B" w:rsidP="0006285C">
            <w:pPr>
              <w:spacing w:line="243" w:lineRule="exact"/>
              <w:ind w:right="790"/>
              <w:jc w:val="center"/>
              <w:rPr>
                <w:rFonts w:eastAsia="Times New Roman"/>
                <w:bCs/>
                <w:sz w:val="24"/>
                <w:szCs w:val="24"/>
              </w:rPr>
            </w:pPr>
            <w:r>
              <w:rPr>
                <w:rFonts w:eastAsia="Times New Roman"/>
                <w:bCs/>
                <w:sz w:val="24"/>
                <w:szCs w:val="24"/>
              </w:rPr>
              <w:t xml:space="preserve">       1</w:t>
            </w:r>
          </w:p>
        </w:tc>
        <w:tc>
          <w:tcPr>
            <w:tcW w:w="1985" w:type="dxa"/>
            <w:vAlign w:val="bottom"/>
          </w:tcPr>
          <w:p w:rsidR="00C5165B" w:rsidRPr="00B814E6" w:rsidRDefault="00C5165B" w:rsidP="0006285C">
            <w:pPr>
              <w:spacing w:line="243" w:lineRule="exact"/>
              <w:jc w:val="center"/>
              <w:rPr>
                <w:sz w:val="24"/>
                <w:szCs w:val="24"/>
              </w:rPr>
            </w:pPr>
            <w:r>
              <w:rPr>
                <w:sz w:val="24"/>
                <w:szCs w:val="24"/>
              </w:rPr>
              <w:t>0,5</w:t>
            </w:r>
          </w:p>
        </w:tc>
        <w:tc>
          <w:tcPr>
            <w:tcW w:w="2126" w:type="dxa"/>
            <w:vAlign w:val="bottom"/>
          </w:tcPr>
          <w:p w:rsidR="00C5165B" w:rsidRPr="00B814E6" w:rsidRDefault="00C5165B" w:rsidP="0006285C">
            <w:pPr>
              <w:spacing w:line="243" w:lineRule="exact"/>
              <w:jc w:val="center"/>
              <w:rPr>
                <w:sz w:val="24"/>
                <w:szCs w:val="24"/>
              </w:rPr>
            </w:pPr>
            <w:r>
              <w:rPr>
                <w:sz w:val="24"/>
                <w:szCs w:val="24"/>
              </w:rPr>
              <w:t>0,5</w:t>
            </w:r>
          </w:p>
        </w:tc>
        <w:tc>
          <w:tcPr>
            <w:tcW w:w="4961" w:type="dxa"/>
          </w:tcPr>
          <w:p w:rsidR="00C5165B" w:rsidRPr="00B814E6" w:rsidRDefault="00C5165B" w:rsidP="0006285C">
            <w:pPr>
              <w:jc w:val="both"/>
              <w:rPr>
                <w:sz w:val="24"/>
                <w:szCs w:val="24"/>
              </w:rPr>
            </w:pPr>
            <w:r>
              <w:rPr>
                <w:sz w:val="24"/>
                <w:szCs w:val="24"/>
              </w:rPr>
              <w:t>Устный опрос</w:t>
            </w:r>
          </w:p>
        </w:tc>
      </w:tr>
      <w:tr w:rsidR="00C5165B" w:rsidRPr="00EE2D00" w:rsidTr="007A3D60">
        <w:tc>
          <w:tcPr>
            <w:tcW w:w="540" w:type="dxa"/>
          </w:tcPr>
          <w:p w:rsidR="00C5165B" w:rsidRPr="00025B0B" w:rsidRDefault="00C5165B" w:rsidP="007A3D60">
            <w:pPr>
              <w:jc w:val="both"/>
              <w:rPr>
                <w:sz w:val="24"/>
                <w:szCs w:val="24"/>
              </w:rPr>
            </w:pPr>
            <w:r w:rsidRPr="00025B0B">
              <w:rPr>
                <w:sz w:val="24"/>
                <w:szCs w:val="24"/>
              </w:rPr>
              <w:t>2</w:t>
            </w:r>
          </w:p>
        </w:tc>
        <w:tc>
          <w:tcPr>
            <w:tcW w:w="3396" w:type="dxa"/>
            <w:vAlign w:val="bottom"/>
          </w:tcPr>
          <w:p w:rsidR="00C5165B" w:rsidRPr="00A11751" w:rsidRDefault="00C5165B" w:rsidP="0006285C">
            <w:pPr>
              <w:spacing w:line="243" w:lineRule="exact"/>
              <w:ind w:firstLine="34"/>
              <w:rPr>
                <w:sz w:val="24"/>
                <w:szCs w:val="24"/>
              </w:rPr>
            </w:pPr>
            <w:r w:rsidRPr="00A11751">
              <w:rPr>
                <w:rFonts w:eastAsia="Times New Roman"/>
                <w:bCs/>
                <w:sz w:val="24"/>
                <w:szCs w:val="24"/>
              </w:rPr>
              <w:t>Форма</w:t>
            </w:r>
          </w:p>
        </w:tc>
        <w:tc>
          <w:tcPr>
            <w:tcW w:w="1842" w:type="dxa"/>
          </w:tcPr>
          <w:p w:rsidR="00C5165B" w:rsidRPr="00B814E6" w:rsidRDefault="00C5165B" w:rsidP="0006285C">
            <w:pPr>
              <w:spacing w:line="243" w:lineRule="exact"/>
              <w:ind w:right="790"/>
              <w:jc w:val="center"/>
              <w:rPr>
                <w:rFonts w:eastAsia="Times New Roman"/>
                <w:bCs/>
                <w:sz w:val="24"/>
                <w:szCs w:val="24"/>
              </w:rPr>
            </w:pPr>
            <w:r>
              <w:rPr>
                <w:rFonts w:eastAsia="Times New Roman"/>
                <w:bCs/>
                <w:sz w:val="24"/>
                <w:szCs w:val="24"/>
              </w:rPr>
              <w:t xml:space="preserve">          4</w:t>
            </w:r>
          </w:p>
        </w:tc>
        <w:tc>
          <w:tcPr>
            <w:tcW w:w="1985" w:type="dxa"/>
            <w:vAlign w:val="bottom"/>
          </w:tcPr>
          <w:p w:rsidR="00C5165B" w:rsidRPr="00B814E6" w:rsidRDefault="00C5165B" w:rsidP="0006285C">
            <w:pPr>
              <w:spacing w:line="243" w:lineRule="exact"/>
              <w:jc w:val="center"/>
              <w:rPr>
                <w:sz w:val="24"/>
                <w:szCs w:val="24"/>
              </w:rPr>
            </w:pPr>
            <w:r>
              <w:rPr>
                <w:sz w:val="24"/>
                <w:szCs w:val="24"/>
              </w:rPr>
              <w:t>2</w:t>
            </w:r>
          </w:p>
        </w:tc>
        <w:tc>
          <w:tcPr>
            <w:tcW w:w="2126" w:type="dxa"/>
            <w:vAlign w:val="bottom"/>
          </w:tcPr>
          <w:p w:rsidR="00C5165B" w:rsidRPr="00B814E6" w:rsidRDefault="00C5165B" w:rsidP="0006285C">
            <w:pPr>
              <w:spacing w:line="243" w:lineRule="exact"/>
              <w:jc w:val="center"/>
              <w:rPr>
                <w:sz w:val="24"/>
                <w:szCs w:val="24"/>
              </w:rPr>
            </w:pPr>
            <w:r>
              <w:rPr>
                <w:sz w:val="24"/>
                <w:szCs w:val="24"/>
              </w:rPr>
              <w:t>2</w:t>
            </w:r>
          </w:p>
        </w:tc>
        <w:tc>
          <w:tcPr>
            <w:tcW w:w="4961" w:type="dxa"/>
          </w:tcPr>
          <w:p w:rsidR="00C5165B" w:rsidRPr="00EE2D00" w:rsidRDefault="00C5165B" w:rsidP="0006285C">
            <w:pPr>
              <w:jc w:val="both"/>
              <w:rPr>
                <w:b/>
                <w:sz w:val="24"/>
                <w:szCs w:val="24"/>
              </w:rPr>
            </w:pPr>
            <w:r w:rsidRPr="00B814E6">
              <w:rPr>
                <w:sz w:val="24"/>
                <w:szCs w:val="24"/>
              </w:rPr>
              <w:t>Индивидуальный опрос учащегося</w:t>
            </w:r>
          </w:p>
        </w:tc>
      </w:tr>
      <w:tr w:rsidR="00C5165B" w:rsidRPr="00EE2D00" w:rsidTr="0006285C">
        <w:tc>
          <w:tcPr>
            <w:tcW w:w="540" w:type="dxa"/>
          </w:tcPr>
          <w:p w:rsidR="00C5165B" w:rsidRPr="00025B0B" w:rsidRDefault="00C5165B" w:rsidP="007A3D60">
            <w:pPr>
              <w:jc w:val="both"/>
              <w:rPr>
                <w:sz w:val="24"/>
                <w:szCs w:val="24"/>
              </w:rPr>
            </w:pPr>
            <w:r>
              <w:rPr>
                <w:sz w:val="24"/>
                <w:szCs w:val="24"/>
              </w:rPr>
              <w:t>3</w:t>
            </w:r>
          </w:p>
        </w:tc>
        <w:tc>
          <w:tcPr>
            <w:tcW w:w="3396" w:type="dxa"/>
          </w:tcPr>
          <w:p w:rsidR="00C5165B" w:rsidRPr="00A11751" w:rsidRDefault="00C5165B" w:rsidP="0006285C">
            <w:pPr>
              <w:rPr>
                <w:rFonts w:eastAsia="Times New Roman"/>
                <w:sz w:val="24"/>
                <w:szCs w:val="24"/>
              </w:rPr>
            </w:pPr>
            <w:r w:rsidRPr="00A11751">
              <w:rPr>
                <w:rFonts w:eastAsia="Times New Roman"/>
                <w:bCs/>
                <w:sz w:val="24"/>
                <w:szCs w:val="24"/>
              </w:rPr>
              <w:t>Количество и счёт</w:t>
            </w:r>
          </w:p>
        </w:tc>
        <w:tc>
          <w:tcPr>
            <w:tcW w:w="1842" w:type="dxa"/>
          </w:tcPr>
          <w:p w:rsidR="00C5165B" w:rsidRPr="00B814E6" w:rsidRDefault="00C5165B" w:rsidP="0006285C">
            <w:pPr>
              <w:spacing w:line="242" w:lineRule="exact"/>
              <w:jc w:val="center"/>
              <w:rPr>
                <w:rFonts w:eastAsia="Times New Roman"/>
                <w:w w:val="99"/>
                <w:sz w:val="24"/>
                <w:szCs w:val="24"/>
              </w:rPr>
            </w:pPr>
            <w:r>
              <w:rPr>
                <w:sz w:val="24"/>
                <w:szCs w:val="24"/>
              </w:rPr>
              <w:t>20</w:t>
            </w:r>
          </w:p>
        </w:tc>
        <w:tc>
          <w:tcPr>
            <w:tcW w:w="1985" w:type="dxa"/>
            <w:vAlign w:val="bottom"/>
          </w:tcPr>
          <w:p w:rsidR="00C5165B" w:rsidRPr="00B814E6" w:rsidRDefault="00C5165B" w:rsidP="0006285C">
            <w:pPr>
              <w:spacing w:line="242" w:lineRule="exact"/>
              <w:jc w:val="center"/>
              <w:rPr>
                <w:sz w:val="24"/>
                <w:szCs w:val="24"/>
              </w:rPr>
            </w:pPr>
            <w:r>
              <w:rPr>
                <w:sz w:val="24"/>
                <w:szCs w:val="24"/>
              </w:rPr>
              <w:t>9,5</w:t>
            </w:r>
          </w:p>
        </w:tc>
        <w:tc>
          <w:tcPr>
            <w:tcW w:w="2126" w:type="dxa"/>
            <w:vAlign w:val="bottom"/>
          </w:tcPr>
          <w:p w:rsidR="00C5165B" w:rsidRPr="00B814E6" w:rsidRDefault="00C5165B" w:rsidP="0006285C">
            <w:pPr>
              <w:spacing w:line="242" w:lineRule="exact"/>
              <w:jc w:val="center"/>
              <w:rPr>
                <w:sz w:val="24"/>
                <w:szCs w:val="24"/>
              </w:rPr>
            </w:pPr>
            <w:r>
              <w:rPr>
                <w:rFonts w:eastAsia="Times New Roman"/>
                <w:sz w:val="24"/>
                <w:szCs w:val="24"/>
              </w:rPr>
              <w:t>10</w:t>
            </w:r>
            <w:r w:rsidRPr="00B814E6">
              <w:rPr>
                <w:rFonts w:eastAsia="Times New Roman"/>
                <w:sz w:val="24"/>
                <w:szCs w:val="24"/>
              </w:rPr>
              <w:t>,5</w:t>
            </w:r>
          </w:p>
        </w:tc>
        <w:tc>
          <w:tcPr>
            <w:tcW w:w="4961" w:type="dxa"/>
          </w:tcPr>
          <w:p w:rsidR="00C5165B" w:rsidRPr="00A11751" w:rsidRDefault="00C5165B" w:rsidP="0006285C">
            <w:pPr>
              <w:jc w:val="both"/>
              <w:rPr>
                <w:sz w:val="24"/>
                <w:szCs w:val="24"/>
              </w:rPr>
            </w:pPr>
            <w:r w:rsidRPr="0087058F">
              <w:rPr>
                <w:sz w:val="24"/>
                <w:szCs w:val="24"/>
              </w:rPr>
              <w:t>Индивидуальный опрос учащегося</w:t>
            </w:r>
          </w:p>
        </w:tc>
      </w:tr>
      <w:tr w:rsidR="00C5165B" w:rsidRPr="00EE2D00" w:rsidTr="0006285C">
        <w:tc>
          <w:tcPr>
            <w:tcW w:w="540" w:type="dxa"/>
          </w:tcPr>
          <w:p w:rsidR="00C5165B" w:rsidRPr="00025B0B" w:rsidRDefault="00C5165B" w:rsidP="007A3D60">
            <w:pPr>
              <w:jc w:val="both"/>
              <w:rPr>
                <w:sz w:val="24"/>
                <w:szCs w:val="24"/>
              </w:rPr>
            </w:pPr>
            <w:r>
              <w:rPr>
                <w:sz w:val="24"/>
                <w:szCs w:val="24"/>
              </w:rPr>
              <w:t>4</w:t>
            </w:r>
          </w:p>
        </w:tc>
        <w:tc>
          <w:tcPr>
            <w:tcW w:w="3396" w:type="dxa"/>
          </w:tcPr>
          <w:p w:rsidR="00C5165B" w:rsidRPr="00A11751" w:rsidRDefault="00C5165B" w:rsidP="0006285C">
            <w:pPr>
              <w:rPr>
                <w:rFonts w:eastAsia="Times New Roman"/>
                <w:bCs/>
                <w:sz w:val="24"/>
                <w:szCs w:val="24"/>
              </w:rPr>
            </w:pPr>
            <w:r>
              <w:rPr>
                <w:rFonts w:eastAsia="Times New Roman"/>
                <w:bCs/>
                <w:sz w:val="24"/>
                <w:szCs w:val="24"/>
              </w:rPr>
              <w:t>Промежуточная аттестация</w:t>
            </w:r>
          </w:p>
        </w:tc>
        <w:tc>
          <w:tcPr>
            <w:tcW w:w="1842" w:type="dxa"/>
          </w:tcPr>
          <w:p w:rsidR="00C5165B" w:rsidRDefault="00C5165B" w:rsidP="0006285C">
            <w:pPr>
              <w:spacing w:line="242" w:lineRule="exact"/>
              <w:jc w:val="center"/>
              <w:rPr>
                <w:sz w:val="24"/>
                <w:szCs w:val="24"/>
              </w:rPr>
            </w:pPr>
            <w:r>
              <w:rPr>
                <w:sz w:val="24"/>
                <w:szCs w:val="24"/>
              </w:rPr>
              <w:t>1</w:t>
            </w:r>
          </w:p>
        </w:tc>
        <w:tc>
          <w:tcPr>
            <w:tcW w:w="1985" w:type="dxa"/>
            <w:vAlign w:val="bottom"/>
          </w:tcPr>
          <w:p w:rsidR="00C5165B" w:rsidRDefault="00C5165B" w:rsidP="0006285C">
            <w:pPr>
              <w:spacing w:line="242" w:lineRule="exact"/>
              <w:jc w:val="center"/>
              <w:rPr>
                <w:sz w:val="24"/>
                <w:szCs w:val="24"/>
              </w:rPr>
            </w:pPr>
            <w:r>
              <w:rPr>
                <w:sz w:val="24"/>
                <w:szCs w:val="24"/>
              </w:rPr>
              <w:t>0</w:t>
            </w:r>
          </w:p>
        </w:tc>
        <w:tc>
          <w:tcPr>
            <w:tcW w:w="2126" w:type="dxa"/>
            <w:vAlign w:val="bottom"/>
          </w:tcPr>
          <w:p w:rsidR="00C5165B" w:rsidRPr="00B814E6" w:rsidRDefault="00C5165B" w:rsidP="0006285C">
            <w:pPr>
              <w:spacing w:line="242" w:lineRule="exact"/>
              <w:jc w:val="center"/>
              <w:rPr>
                <w:rFonts w:eastAsia="Times New Roman"/>
                <w:sz w:val="24"/>
                <w:szCs w:val="24"/>
              </w:rPr>
            </w:pPr>
            <w:r>
              <w:rPr>
                <w:rFonts w:eastAsia="Times New Roman"/>
                <w:sz w:val="24"/>
                <w:szCs w:val="24"/>
              </w:rPr>
              <w:t>1</w:t>
            </w:r>
          </w:p>
        </w:tc>
        <w:tc>
          <w:tcPr>
            <w:tcW w:w="4961" w:type="dxa"/>
          </w:tcPr>
          <w:p w:rsidR="00C5165B" w:rsidRDefault="00C5165B" w:rsidP="0006285C">
            <w:pPr>
              <w:jc w:val="both"/>
              <w:rPr>
                <w:sz w:val="24"/>
                <w:szCs w:val="24"/>
              </w:rPr>
            </w:pPr>
            <w:r w:rsidRPr="0087058F">
              <w:rPr>
                <w:sz w:val="24"/>
                <w:szCs w:val="24"/>
              </w:rPr>
              <w:t>Проверочная работа</w:t>
            </w:r>
          </w:p>
        </w:tc>
      </w:tr>
      <w:tr w:rsidR="00C5165B" w:rsidRPr="00EE2D00" w:rsidTr="0006285C">
        <w:tc>
          <w:tcPr>
            <w:tcW w:w="540" w:type="dxa"/>
          </w:tcPr>
          <w:p w:rsidR="00C5165B" w:rsidRPr="00025B0B" w:rsidRDefault="00C5165B" w:rsidP="007A3D60">
            <w:pPr>
              <w:jc w:val="both"/>
              <w:rPr>
                <w:sz w:val="24"/>
                <w:szCs w:val="24"/>
              </w:rPr>
            </w:pPr>
            <w:r>
              <w:rPr>
                <w:sz w:val="24"/>
                <w:szCs w:val="24"/>
              </w:rPr>
              <w:t>5</w:t>
            </w:r>
          </w:p>
        </w:tc>
        <w:tc>
          <w:tcPr>
            <w:tcW w:w="3396" w:type="dxa"/>
            <w:vAlign w:val="bottom"/>
          </w:tcPr>
          <w:p w:rsidR="00C5165B" w:rsidRPr="00A11751" w:rsidRDefault="00C5165B" w:rsidP="0006285C">
            <w:pPr>
              <w:spacing w:line="240" w:lineRule="exact"/>
              <w:ind w:left="140" w:hanging="248"/>
              <w:rPr>
                <w:rFonts w:eastAsia="Times New Roman"/>
                <w:sz w:val="24"/>
                <w:szCs w:val="24"/>
              </w:rPr>
            </w:pPr>
            <w:r w:rsidRPr="00A11751">
              <w:rPr>
                <w:rFonts w:eastAsia="Times New Roman"/>
                <w:bCs/>
                <w:sz w:val="24"/>
                <w:szCs w:val="24"/>
              </w:rPr>
              <w:t xml:space="preserve"> Ориентировка в пространстве</w:t>
            </w:r>
          </w:p>
        </w:tc>
        <w:tc>
          <w:tcPr>
            <w:tcW w:w="1842" w:type="dxa"/>
          </w:tcPr>
          <w:p w:rsidR="00C5165B" w:rsidRPr="00B814E6" w:rsidRDefault="00C5165B" w:rsidP="0006285C">
            <w:pPr>
              <w:jc w:val="center"/>
              <w:rPr>
                <w:sz w:val="24"/>
                <w:szCs w:val="24"/>
              </w:rPr>
            </w:pPr>
            <w:r w:rsidRPr="00B814E6">
              <w:rPr>
                <w:sz w:val="24"/>
                <w:szCs w:val="24"/>
              </w:rPr>
              <w:t>5</w:t>
            </w:r>
          </w:p>
        </w:tc>
        <w:tc>
          <w:tcPr>
            <w:tcW w:w="1985" w:type="dxa"/>
          </w:tcPr>
          <w:p w:rsidR="00C5165B" w:rsidRPr="00B814E6" w:rsidRDefault="00C5165B" w:rsidP="0006285C">
            <w:pPr>
              <w:jc w:val="center"/>
              <w:rPr>
                <w:sz w:val="24"/>
                <w:szCs w:val="24"/>
              </w:rPr>
            </w:pPr>
            <w:r w:rsidRPr="00B814E6">
              <w:rPr>
                <w:sz w:val="24"/>
                <w:szCs w:val="24"/>
              </w:rPr>
              <w:t>2,5</w:t>
            </w:r>
          </w:p>
        </w:tc>
        <w:tc>
          <w:tcPr>
            <w:tcW w:w="2126" w:type="dxa"/>
          </w:tcPr>
          <w:p w:rsidR="00C5165B" w:rsidRPr="00B814E6" w:rsidRDefault="00C5165B" w:rsidP="0006285C">
            <w:pPr>
              <w:jc w:val="center"/>
              <w:rPr>
                <w:sz w:val="24"/>
                <w:szCs w:val="24"/>
              </w:rPr>
            </w:pPr>
            <w:r w:rsidRPr="00B814E6">
              <w:rPr>
                <w:sz w:val="24"/>
                <w:szCs w:val="24"/>
              </w:rPr>
              <w:t>2,5</w:t>
            </w:r>
          </w:p>
        </w:tc>
        <w:tc>
          <w:tcPr>
            <w:tcW w:w="4961" w:type="dxa"/>
          </w:tcPr>
          <w:p w:rsidR="00C5165B" w:rsidRPr="00EE2D00" w:rsidRDefault="00C5165B" w:rsidP="0006285C">
            <w:pPr>
              <w:jc w:val="both"/>
              <w:rPr>
                <w:b/>
                <w:sz w:val="24"/>
                <w:szCs w:val="24"/>
              </w:rPr>
            </w:pPr>
            <w:r w:rsidRPr="00B814E6">
              <w:rPr>
                <w:sz w:val="24"/>
                <w:szCs w:val="24"/>
              </w:rPr>
              <w:t>Опрос-игра «</w:t>
            </w:r>
            <w:proofErr w:type="spellStart"/>
            <w:proofErr w:type="gramStart"/>
            <w:r w:rsidRPr="00B814E6">
              <w:rPr>
                <w:sz w:val="24"/>
                <w:szCs w:val="24"/>
              </w:rPr>
              <w:t>Спроси-отвечай</w:t>
            </w:r>
            <w:proofErr w:type="spellEnd"/>
            <w:proofErr w:type="gramEnd"/>
            <w:r>
              <w:rPr>
                <w:sz w:val="24"/>
                <w:szCs w:val="24"/>
              </w:rPr>
              <w:t>»</w:t>
            </w:r>
          </w:p>
        </w:tc>
      </w:tr>
      <w:tr w:rsidR="00C5165B" w:rsidRPr="00EE2D00" w:rsidTr="0006285C">
        <w:tc>
          <w:tcPr>
            <w:tcW w:w="540" w:type="dxa"/>
          </w:tcPr>
          <w:p w:rsidR="00C5165B" w:rsidRPr="00025B0B" w:rsidRDefault="00C5165B" w:rsidP="007A3D60">
            <w:pPr>
              <w:jc w:val="both"/>
              <w:rPr>
                <w:sz w:val="24"/>
                <w:szCs w:val="24"/>
              </w:rPr>
            </w:pPr>
            <w:r>
              <w:rPr>
                <w:sz w:val="24"/>
                <w:szCs w:val="24"/>
              </w:rPr>
              <w:t>6</w:t>
            </w:r>
          </w:p>
        </w:tc>
        <w:tc>
          <w:tcPr>
            <w:tcW w:w="3396" w:type="dxa"/>
            <w:vAlign w:val="bottom"/>
          </w:tcPr>
          <w:p w:rsidR="00C5165B" w:rsidRPr="00A11751" w:rsidRDefault="00C5165B" w:rsidP="0006285C">
            <w:pPr>
              <w:spacing w:line="240" w:lineRule="exact"/>
              <w:ind w:left="-114" w:firstLine="6"/>
              <w:rPr>
                <w:rFonts w:eastAsia="Times New Roman"/>
                <w:bCs/>
                <w:sz w:val="24"/>
                <w:szCs w:val="24"/>
              </w:rPr>
            </w:pPr>
            <w:r>
              <w:rPr>
                <w:rFonts w:eastAsia="Times New Roman"/>
                <w:bCs/>
                <w:sz w:val="24"/>
                <w:szCs w:val="24"/>
              </w:rPr>
              <w:t xml:space="preserve"> Ориентировка во времени</w:t>
            </w:r>
          </w:p>
        </w:tc>
        <w:tc>
          <w:tcPr>
            <w:tcW w:w="1842" w:type="dxa"/>
          </w:tcPr>
          <w:p w:rsidR="00C5165B" w:rsidRPr="00B814E6" w:rsidRDefault="00C5165B" w:rsidP="0006285C">
            <w:pPr>
              <w:jc w:val="center"/>
              <w:rPr>
                <w:sz w:val="24"/>
                <w:szCs w:val="24"/>
              </w:rPr>
            </w:pPr>
            <w:r>
              <w:rPr>
                <w:sz w:val="24"/>
                <w:szCs w:val="24"/>
              </w:rPr>
              <w:t>4</w:t>
            </w:r>
          </w:p>
        </w:tc>
        <w:tc>
          <w:tcPr>
            <w:tcW w:w="1985" w:type="dxa"/>
          </w:tcPr>
          <w:p w:rsidR="00C5165B" w:rsidRPr="00B814E6" w:rsidRDefault="00C5165B" w:rsidP="0006285C">
            <w:pPr>
              <w:jc w:val="center"/>
              <w:rPr>
                <w:sz w:val="24"/>
                <w:szCs w:val="24"/>
              </w:rPr>
            </w:pPr>
            <w:r>
              <w:rPr>
                <w:sz w:val="24"/>
                <w:szCs w:val="24"/>
              </w:rPr>
              <w:t>1,5</w:t>
            </w:r>
          </w:p>
        </w:tc>
        <w:tc>
          <w:tcPr>
            <w:tcW w:w="2126" w:type="dxa"/>
          </w:tcPr>
          <w:p w:rsidR="00C5165B" w:rsidRPr="00B814E6" w:rsidRDefault="00C5165B" w:rsidP="0006285C">
            <w:pPr>
              <w:jc w:val="center"/>
              <w:rPr>
                <w:sz w:val="24"/>
                <w:szCs w:val="24"/>
              </w:rPr>
            </w:pPr>
            <w:r>
              <w:rPr>
                <w:sz w:val="24"/>
                <w:szCs w:val="24"/>
              </w:rPr>
              <w:t>2,5</w:t>
            </w:r>
          </w:p>
        </w:tc>
        <w:tc>
          <w:tcPr>
            <w:tcW w:w="4961" w:type="dxa"/>
          </w:tcPr>
          <w:p w:rsidR="00C5165B" w:rsidRPr="00B814E6" w:rsidRDefault="00C5165B" w:rsidP="0006285C">
            <w:pPr>
              <w:jc w:val="both"/>
              <w:rPr>
                <w:sz w:val="24"/>
                <w:szCs w:val="24"/>
              </w:rPr>
            </w:pPr>
            <w:r w:rsidRPr="0087058F">
              <w:rPr>
                <w:sz w:val="24"/>
                <w:szCs w:val="24"/>
              </w:rPr>
              <w:t>Индивидуальный опрос учащегося</w:t>
            </w:r>
          </w:p>
        </w:tc>
      </w:tr>
      <w:tr w:rsidR="00C5165B" w:rsidRPr="00EE2D00" w:rsidTr="0006285C">
        <w:tc>
          <w:tcPr>
            <w:tcW w:w="540" w:type="dxa"/>
          </w:tcPr>
          <w:p w:rsidR="00C5165B" w:rsidRPr="00025B0B" w:rsidRDefault="00C5165B" w:rsidP="0006285C">
            <w:pPr>
              <w:jc w:val="both"/>
              <w:rPr>
                <w:sz w:val="24"/>
                <w:szCs w:val="24"/>
              </w:rPr>
            </w:pPr>
            <w:r>
              <w:rPr>
                <w:sz w:val="24"/>
                <w:szCs w:val="24"/>
              </w:rPr>
              <w:t>7</w:t>
            </w:r>
          </w:p>
        </w:tc>
        <w:tc>
          <w:tcPr>
            <w:tcW w:w="3396" w:type="dxa"/>
            <w:vAlign w:val="bottom"/>
          </w:tcPr>
          <w:p w:rsidR="00C5165B" w:rsidRDefault="00C5165B" w:rsidP="0006285C">
            <w:pPr>
              <w:spacing w:line="240" w:lineRule="exact"/>
              <w:ind w:left="-114" w:firstLine="6"/>
              <w:rPr>
                <w:rFonts w:eastAsia="Times New Roman"/>
                <w:bCs/>
                <w:sz w:val="24"/>
                <w:szCs w:val="24"/>
              </w:rPr>
            </w:pPr>
            <w:r>
              <w:rPr>
                <w:rFonts w:eastAsia="Times New Roman"/>
                <w:bCs/>
                <w:sz w:val="24"/>
                <w:szCs w:val="24"/>
              </w:rPr>
              <w:t xml:space="preserve">Аттестация </w:t>
            </w:r>
            <w:proofErr w:type="gramStart"/>
            <w:r>
              <w:rPr>
                <w:rFonts w:eastAsia="Times New Roman"/>
                <w:bCs/>
                <w:sz w:val="24"/>
                <w:szCs w:val="24"/>
              </w:rPr>
              <w:t>обучающихся</w:t>
            </w:r>
            <w:proofErr w:type="gramEnd"/>
            <w:r>
              <w:rPr>
                <w:rFonts w:eastAsia="Times New Roman"/>
                <w:bCs/>
                <w:sz w:val="24"/>
                <w:szCs w:val="24"/>
              </w:rPr>
              <w:t xml:space="preserve"> по завершению </w:t>
            </w:r>
            <w:r w:rsidRPr="0087058F">
              <w:rPr>
                <w:rFonts w:eastAsia="Times New Roman"/>
                <w:bCs/>
                <w:sz w:val="24"/>
                <w:szCs w:val="24"/>
              </w:rPr>
              <w:t xml:space="preserve"> реализации дополнительной общеобразовательной программы</w:t>
            </w:r>
          </w:p>
        </w:tc>
        <w:tc>
          <w:tcPr>
            <w:tcW w:w="1842" w:type="dxa"/>
          </w:tcPr>
          <w:p w:rsidR="00C5165B" w:rsidRDefault="00C5165B" w:rsidP="0006285C">
            <w:pPr>
              <w:jc w:val="center"/>
              <w:rPr>
                <w:sz w:val="24"/>
                <w:szCs w:val="24"/>
              </w:rPr>
            </w:pPr>
            <w:r>
              <w:rPr>
                <w:sz w:val="24"/>
                <w:szCs w:val="24"/>
              </w:rPr>
              <w:t>1</w:t>
            </w:r>
          </w:p>
        </w:tc>
        <w:tc>
          <w:tcPr>
            <w:tcW w:w="1985" w:type="dxa"/>
          </w:tcPr>
          <w:p w:rsidR="00C5165B" w:rsidRDefault="00C5165B" w:rsidP="0006285C">
            <w:pPr>
              <w:jc w:val="center"/>
              <w:rPr>
                <w:sz w:val="24"/>
                <w:szCs w:val="24"/>
              </w:rPr>
            </w:pPr>
            <w:r>
              <w:rPr>
                <w:sz w:val="24"/>
                <w:szCs w:val="24"/>
              </w:rPr>
              <w:t>0</w:t>
            </w:r>
          </w:p>
        </w:tc>
        <w:tc>
          <w:tcPr>
            <w:tcW w:w="2126" w:type="dxa"/>
          </w:tcPr>
          <w:p w:rsidR="00C5165B" w:rsidRDefault="00C5165B" w:rsidP="0006285C">
            <w:pPr>
              <w:jc w:val="center"/>
              <w:rPr>
                <w:sz w:val="24"/>
                <w:szCs w:val="24"/>
              </w:rPr>
            </w:pPr>
            <w:r>
              <w:rPr>
                <w:sz w:val="24"/>
                <w:szCs w:val="24"/>
              </w:rPr>
              <w:t>1</w:t>
            </w:r>
          </w:p>
        </w:tc>
        <w:tc>
          <w:tcPr>
            <w:tcW w:w="4961" w:type="dxa"/>
          </w:tcPr>
          <w:p w:rsidR="00C5165B" w:rsidRDefault="00C5165B" w:rsidP="0006285C">
            <w:pPr>
              <w:jc w:val="both"/>
              <w:rPr>
                <w:sz w:val="24"/>
                <w:szCs w:val="24"/>
              </w:rPr>
            </w:pPr>
            <w:r w:rsidRPr="0087058F">
              <w:rPr>
                <w:sz w:val="24"/>
                <w:szCs w:val="24"/>
              </w:rPr>
              <w:t>Итоговая проверочная   работа</w:t>
            </w:r>
          </w:p>
        </w:tc>
      </w:tr>
      <w:tr w:rsidR="00C5165B" w:rsidRPr="00EE2D00" w:rsidTr="0006285C">
        <w:tc>
          <w:tcPr>
            <w:tcW w:w="540" w:type="dxa"/>
          </w:tcPr>
          <w:p w:rsidR="00C5165B" w:rsidRPr="00B814E6" w:rsidRDefault="00C5165B" w:rsidP="0006285C">
            <w:pPr>
              <w:jc w:val="both"/>
              <w:rPr>
                <w:sz w:val="24"/>
                <w:szCs w:val="24"/>
              </w:rPr>
            </w:pPr>
          </w:p>
        </w:tc>
        <w:tc>
          <w:tcPr>
            <w:tcW w:w="3396" w:type="dxa"/>
          </w:tcPr>
          <w:p w:rsidR="00C5165B" w:rsidRPr="00B814E6" w:rsidRDefault="00C5165B" w:rsidP="0006285C">
            <w:pPr>
              <w:rPr>
                <w:sz w:val="24"/>
                <w:szCs w:val="24"/>
              </w:rPr>
            </w:pPr>
            <w:r w:rsidRPr="00B814E6">
              <w:rPr>
                <w:sz w:val="24"/>
                <w:szCs w:val="24"/>
              </w:rPr>
              <w:t>Итого:</w:t>
            </w:r>
          </w:p>
        </w:tc>
        <w:tc>
          <w:tcPr>
            <w:tcW w:w="1842" w:type="dxa"/>
          </w:tcPr>
          <w:p w:rsidR="00C5165B" w:rsidRPr="00025B0B" w:rsidRDefault="00C5165B" w:rsidP="0006285C">
            <w:pPr>
              <w:jc w:val="center"/>
              <w:rPr>
                <w:sz w:val="24"/>
                <w:szCs w:val="24"/>
              </w:rPr>
            </w:pPr>
            <w:r w:rsidRPr="00025B0B">
              <w:rPr>
                <w:sz w:val="24"/>
                <w:szCs w:val="24"/>
              </w:rPr>
              <w:t>36</w:t>
            </w:r>
          </w:p>
        </w:tc>
        <w:tc>
          <w:tcPr>
            <w:tcW w:w="1985" w:type="dxa"/>
          </w:tcPr>
          <w:p w:rsidR="00C5165B" w:rsidRPr="00025B0B" w:rsidRDefault="00C5165B" w:rsidP="0006285C">
            <w:pPr>
              <w:jc w:val="center"/>
              <w:rPr>
                <w:sz w:val="24"/>
                <w:szCs w:val="24"/>
              </w:rPr>
            </w:pPr>
            <w:r w:rsidRPr="00025B0B">
              <w:rPr>
                <w:sz w:val="24"/>
                <w:szCs w:val="24"/>
              </w:rPr>
              <w:t>16</w:t>
            </w:r>
          </w:p>
        </w:tc>
        <w:tc>
          <w:tcPr>
            <w:tcW w:w="2126" w:type="dxa"/>
          </w:tcPr>
          <w:p w:rsidR="00C5165B" w:rsidRPr="00025B0B" w:rsidRDefault="00C5165B" w:rsidP="0006285C">
            <w:pPr>
              <w:jc w:val="center"/>
              <w:rPr>
                <w:sz w:val="24"/>
                <w:szCs w:val="24"/>
              </w:rPr>
            </w:pPr>
            <w:r w:rsidRPr="00025B0B">
              <w:rPr>
                <w:sz w:val="24"/>
                <w:szCs w:val="24"/>
              </w:rPr>
              <w:t>20</w:t>
            </w:r>
          </w:p>
        </w:tc>
        <w:tc>
          <w:tcPr>
            <w:tcW w:w="4961" w:type="dxa"/>
          </w:tcPr>
          <w:p w:rsidR="00C5165B" w:rsidRPr="00EE2D00" w:rsidRDefault="00C5165B" w:rsidP="0006285C">
            <w:pPr>
              <w:jc w:val="center"/>
              <w:rPr>
                <w:b/>
                <w:sz w:val="24"/>
                <w:szCs w:val="24"/>
              </w:rPr>
            </w:pPr>
          </w:p>
        </w:tc>
      </w:tr>
    </w:tbl>
    <w:p w:rsidR="00C866A3" w:rsidRDefault="00C866A3" w:rsidP="002209B8">
      <w:pPr>
        <w:rPr>
          <w:b/>
          <w:sz w:val="24"/>
          <w:szCs w:val="24"/>
        </w:rPr>
      </w:pPr>
    </w:p>
    <w:p w:rsidR="004803B5" w:rsidRDefault="004803B5" w:rsidP="002209B8">
      <w:pPr>
        <w:rPr>
          <w:b/>
          <w:sz w:val="24"/>
          <w:szCs w:val="24"/>
        </w:rPr>
      </w:pPr>
    </w:p>
    <w:p w:rsidR="004803B5" w:rsidRDefault="004803B5" w:rsidP="002209B8">
      <w:pPr>
        <w:rPr>
          <w:b/>
          <w:sz w:val="24"/>
          <w:szCs w:val="24"/>
        </w:rPr>
      </w:pPr>
    </w:p>
    <w:p w:rsidR="004803B5" w:rsidRDefault="004803B5" w:rsidP="002209B8">
      <w:pPr>
        <w:rPr>
          <w:b/>
          <w:sz w:val="24"/>
          <w:szCs w:val="24"/>
        </w:rPr>
      </w:pPr>
    </w:p>
    <w:p w:rsidR="004803B5" w:rsidRDefault="004803B5" w:rsidP="002209B8">
      <w:pPr>
        <w:rPr>
          <w:b/>
          <w:sz w:val="24"/>
          <w:szCs w:val="24"/>
        </w:rPr>
      </w:pPr>
    </w:p>
    <w:p w:rsidR="004803B5" w:rsidRDefault="004803B5" w:rsidP="002209B8">
      <w:pPr>
        <w:rPr>
          <w:b/>
          <w:sz w:val="24"/>
          <w:szCs w:val="24"/>
        </w:rPr>
      </w:pPr>
    </w:p>
    <w:p w:rsidR="004803B5" w:rsidRDefault="004803B5" w:rsidP="002209B8">
      <w:pPr>
        <w:rPr>
          <w:b/>
          <w:sz w:val="24"/>
          <w:szCs w:val="24"/>
        </w:rPr>
      </w:pPr>
    </w:p>
    <w:p w:rsidR="000703B4" w:rsidRDefault="000703B4" w:rsidP="002209B8">
      <w:pPr>
        <w:rPr>
          <w:b/>
          <w:sz w:val="24"/>
          <w:szCs w:val="24"/>
        </w:rPr>
      </w:pPr>
    </w:p>
    <w:p w:rsidR="002209B8" w:rsidRDefault="002209B8" w:rsidP="002209B8">
      <w:pPr>
        <w:rPr>
          <w:rFonts w:eastAsia="Times New Roman"/>
          <w:b/>
          <w:bCs/>
          <w:sz w:val="24"/>
          <w:szCs w:val="24"/>
        </w:rPr>
      </w:pPr>
      <w:proofErr w:type="spellStart"/>
      <w:r>
        <w:rPr>
          <w:b/>
          <w:sz w:val="24"/>
          <w:szCs w:val="24"/>
        </w:rPr>
        <w:lastRenderedPageBreak/>
        <w:t>Учебн</w:t>
      </w:r>
      <w:r w:rsidR="005B490F">
        <w:rPr>
          <w:b/>
          <w:sz w:val="24"/>
          <w:szCs w:val="24"/>
        </w:rPr>
        <w:t>о</w:t>
      </w:r>
      <w:proofErr w:type="spellEnd"/>
      <w:r w:rsidR="005B490F">
        <w:rPr>
          <w:b/>
          <w:sz w:val="24"/>
          <w:szCs w:val="24"/>
        </w:rPr>
        <w:t xml:space="preserve"> - тематический план по </w:t>
      </w:r>
      <w:r w:rsidR="005B490F" w:rsidRPr="005B490F">
        <w:rPr>
          <w:b/>
          <w:sz w:val="24"/>
          <w:szCs w:val="24"/>
        </w:rPr>
        <w:t xml:space="preserve">образовательному модулю  </w:t>
      </w:r>
      <w:r>
        <w:rPr>
          <w:b/>
          <w:sz w:val="24"/>
          <w:szCs w:val="24"/>
        </w:rPr>
        <w:t xml:space="preserve">программы </w:t>
      </w:r>
      <w:r w:rsidRPr="00B814E6">
        <w:rPr>
          <w:rFonts w:eastAsia="Times New Roman"/>
          <w:b/>
          <w:bCs/>
          <w:sz w:val="24"/>
          <w:szCs w:val="24"/>
        </w:rPr>
        <w:t>«</w:t>
      </w:r>
      <w:r w:rsidRPr="00001904">
        <w:rPr>
          <w:rFonts w:eastAsiaTheme="minorHAnsi"/>
          <w:sz w:val="24"/>
          <w:szCs w:val="24"/>
          <w:lang w:eastAsia="en-US"/>
        </w:rPr>
        <w:t>Обучение чтению и развитие речи</w:t>
      </w:r>
      <w:r w:rsidRPr="00B814E6">
        <w:rPr>
          <w:rFonts w:eastAsia="Times New Roman"/>
          <w:b/>
          <w:bCs/>
          <w:sz w:val="24"/>
          <w:szCs w:val="24"/>
        </w:rPr>
        <w:t>»</w:t>
      </w:r>
    </w:p>
    <w:p w:rsidR="004803B5" w:rsidRPr="00BB1C65" w:rsidRDefault="004803B5" w:rsidP="002209B8">
      <w:pPr>
        <w:rPr>
          <w:b/>
          <w:sz w:val="24"/>
          <w:szCs w:val="24"/>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40"/>
        <w:gridCol w:w="5522"/>
        <w:gridCol w:w="1984"/>
        <w:gridCol w:w="1418"/>
        <w:gridCol w:w="2126"/>
        <w:gridCol w:w="3260"/>
      </w:tblGrid>
      <w:tr w:rsidR="002209B8" w:rsidRPr="00EE2D00" w:rsidTr="00514FEF">
        <w:tc>
          <w:tcPr>
            <w:tcW w:w="540" w:type="dxa"/>
            <w:vMerge w:val="restart"/>
          </w:tcPr>
          <w:p w:rsidR="002209B8" w:rsidRPr="00EE2D00" w:rsidRDefault="002209B8" w:rsidP="0006285C">
            <w:pPr>
              <w:jc w:val="center"/>
              <w:rPr>
                <w:sz w:val="24"/>
                <w:szCs w:val="24"/>
              </w:rPr>
            </w:pPr>
            <w:r w:rsidRPr="00EE2D00">
              <w:rPr>
                <w:sz w:val="24"/>
                <w:szCs w:val="24"/>
              </w:rPr>
              <w:t>№</w:t>
            </w:r>
          </w:p>
          <w:p w:rsidR="002209B8" w:rsidRPr="00EE2D00" w:rsidRDefault="002209B8" w:rsidP="0006285C">
            <w:pPr>
              <w:jc w:val="center"/>
              <w:rPr>
                <w:sz w:val="24"/>
                <w:szCs w:val="24"/>
              </w:rPr>
            </w:pPr>
            <w:proofErr w:type="spellStart"/>
            <w:proofErr w:type="gramStart"/>
            <w:r w:rsidRPr="00EE2D00">
              <w:rPr>
                <w:sz w:val="24"/>
                <w:szCs w:val="24"/>
              </w:rPr>
              <w:t>п</w:t>
            </w:r>
            <w:proofErr w:type="spellEnd"/>
            <w:proofErr w:type="gramEnd"/>
            <w:r w:rsidRPr="00EE2D00">
              <w:rPr>
                <w:sz w:val="24"/>
                <w:szCs w:val="24"/>
              </w:rPr>
              <w:t>/</w:t>
            </w:r>
            <w:proofErr w:type="spellStart"/>
            <w:r w:rsidRPr="00EE2D00">
              <w:rPr>
                <w:sz w:val="24"/>
                <w:szCs w:val="24"/>
              </w:rPr>
              <w:t>п</w:t>
            </w:r>
            <w:proofErr w:type="spellEnd"/>
          </w:p>
        </w:tc>
        <w:tc>
          <w:tcPr>
            <w:tcW w:w="5522" w:type="dxa"/>
            <w:vMerge w:val="restart"/>
          </w:tcPr>
          <w:p w:rsidR="002209B8" w:rsidRPr="00EE2D00" w:rsidRDefault="002209B8" w:rsidP="0006285C">
            <w:pPr>
              <w:jc w:val="center"/>
              <w:rPr>
                <w:sz w:val="24"/>
                <w:szCs w:val="24"/>
              </w:rPr>
            </w:pPr>
            <w:r w:rsidRPr="00EE2D00">
              <w:rPr>
                <w:sz w:val="24"/>
                <w:szCs w:val="24"/>
              </w:rPr>
              <w:t>Название раздела, темы</w:t>
            </w:r>
          </w:p>
        </w:tc>
        <w:tc>
          <w:tcPr>
            <w:tcW w:w="5528" w:type="dxa"/>
            <w:gridSpan w:val="3"/>
          </w:tcPr>
          <w:p w:rsidR="002209B8" w:rsidRPr="00EE2D00" w:rsidRDefault="002209B8" w:rsidP="0006285C">
            <w:pPr>
              <w:jc w:val="center"/>
              <w:rPr>
                <w:sz w:val="24"/>
                <w:szCs w:val="24"/>
              </w:rPr>
            </w:pPr>
            <w:r w:rsidRPr="00EE2D00">
              <w:rPr>
                <w:sz w:val="24"/>
                <w:szCs w:val="24"/>
              </w:rPr>
              <w:t>Количество часов</w:t>
            </w:r>
          </w:p>
        </w:tc>
        <w:tc>
          <w:tcPr>
            <w:tcW w:w="3260" w:type="dxa"/>
            <w:vMerge w:val="restart"/>
          </w:tcPr>
          <w:p w:rsidR="002209B8" w:rsidRPr="00EE2D00" w:rsidRDefault="002209B8" w:rsidP="0006285C">
            <w:pPr>
              <w:jc w:val="center"/>
              <w:rPr>
                <w:sz w:val="24"/>
                <w:szCs w:val="24"/>
              </w:rPr>
            </w:pPr>
            <w:r w:rsidRPr="00EE2D00">
              <w:rPr>
                <w:sz w:val="24"/>
                <w:szCs w:val="24"/>
              </w:rPr>
              <w:t>Формы аттестации/ контроля</w:t>
            </w:r>
          </w:p>
        </w:tc>
      </w:tr>
      <w:tr w:rsidR="002209B8" w:rsidRPr="00EE2D00" w:rsidTr="00514FEF">
        <w:tc>
          <w:tcPr>
            <w:tcW w:w="540" w:type="dxa"/>
            <w:vMerge/>
          </w:tcPr>
          <w:p w:rsidR="002209B8" w:rsidRPr="00EE2D00" w:rsidRDefault="002209B8" w:rsidP="0006285C">
            <w:pPr>
              <w:jc w:val="center"/>
              <w:rPr>
                <w:sz w:val="24"/>
                <w:szCs w:val="24"/>
              </w:rPr>
            </w:pPr>
          </w:p>
        </w:tc>
        <w:tc>
          <w:tcPr>
            <w:tcW w:w="5522" w:type="dxa"/>
            <w:vMerge/>
          </w:tcPr>
          <w:p w:rsidR="002209B8" w:rsidRPr="00EE2D00" w:rsidRDefault="002209B8" w:rsidP="0006285C">
            <w:pPr>
              <w:jc w:val="center"/>
              <w:rPr>
                <w:sz w:val="24"/>
                <w:szCs w:val="24"/>
              </w:rPr>
            </w:pPr>
          </w:p>
        </w:tc>
        <w:tc>
          <w:tcPr>
            <w:tcW w:w="1984" w:type="dxa"/>
          </w:tcPr>
          <w:p w:rsidR="002209B8" w:rsidRPr="00EE2D00" w:rsidRDefault="002209B8" w:rsidP="0006285C">
            <w:pPr>
              <w:jc w:val="center"/>
              <w:rPr>
                <w:sz w:val="24"/>
                <w:szCs w:val="24"/>
              </w:rPr>
            </w:pPr>
            <w:r w:rsidRPr="00EE2D00">
              <w:rPr>
                <w:sz w:val="24"/>
                <w:szCs w:val="24"/>
              </w:rPr>
              <w:t>Всего</w:t>
            </w:r>
          </w:p>
        </w:tc>
        <w:tc>
          <w:tcPr>
            <w:tcW w:w="1418" w:type="dxa"/>
          </w:tcPr>
          <w:p w:rsidR="002209B8" w:rsidRPr="00EE2D00" w:rsidRDefault="002209B8" w:rsidP="0006285C">
            <w:pPr>
              <w:jc w:val="center"/>
              <w:rPr>
                <w:sz w:val="24"/>
                <w:szCs w:val="24"/>
              </w:rPr>
            </w:pPr>
            <w:r w:rsidRPr="00EE2D00">
              <w:rPr>
                <w:sz w:val="24"/>
                <w:szCs w:val="24"/>
              </w:rPr>
              <w:t xml:space="preserve">Теория </w:t>
            </w:r>
          </w:p>
        </w:tc>
        <w:tc>
          <w:tcPr>
            <w:tcW w:w="2126" w:type="dxa"/>
          </w:tcPr>
          <w:p w:rsidR="002209B8" w:rsidRPr="00EE2D00" w:rsidRDefault="002209B8" w:rsidP="0006285C">
            <w:pPr>
              <w:jc w:val="center"/>
              <w:rPr>
                <w:sz w:val="24"/>
                <w:szCs w:val="24"/>
              </w:rPr>
            </w:pPr>
            <w:r w:rsidRPr="00EE2D00">
              <w:rPr>
                <w:sz w:val="24"/>
                <w:szCs w:val="24"/>
              </w:rPr>
              <w:t>Практика</w:t>
            </w:r>
          </w:p>
        </w:tc>
        <w:tc>
          <w:tcPr>
            <w:tcW w:w="3260" w:type="dxa"/>
            <w:vMerge/>
          </w:tcPr>
          <w:p w:rsidR="002209B8" w:rsidRPr="00EE2D00" w:rsidRDefault="002209B8" w:rsidP="0006285C">
            <w:pPr>
              <w:jc w:val="center"/>
              <w:rPr>
                <w:sz w:val="24"/>
                <w:szCs w:val="24"/>
              </w:rPr>
            </w:pPr>
          </w:p>
        </w:tc>
      </w:tr>
      <w:tr w:rsidR="002209B8" w:rsidRPr="00EE2D00" w:rsidTr="00514FEF">
        <w:tc>
          <w:tcPr>
            <w:tcW w:w="540" w:type="dxa"/>
            <w:vAlign w:val="bottom"/>
          </w:tcPr>
          <w:p w:rsidR="002209B8" w:rsidRPr="00025B0B" w:rsidRDefault="002209B8" w:rsidP="0006285C">
            <w:pPr>
              <w:spacing w:line="243" w:lineRule="exact"/>
              <w:rPr>
                <w:sz w:val="24"/>
                <w:szCs w:val="24"/>
              </w:rPr>
            </w:pPr>
            <w:r w:rsidRPr="00025B0B">
              <w:rPr>
                <w:sz w:val="24"/>
                <w:szCs w:val="24"/>
              </w:rPr>
              <w:t>1</w:t>
            </w:r>
          </w:p>
        </w:tc>
        <w:tc>
          <w:tcPr>
            <w:tcW w:w="5522" w:type="dxa"/>
            <w:vAlign w:val="bottom"/>
          </w:tcPr>
          <w:p w:rsidR="002209B8" w:rsidRPr="00025B0B" w:rsidRDefault="00C5165B" w:rsidP="0006285C">
            <w:pPr>
              <w:spacing w:line="243" w:lineRule="exact"/>
              <w:ind w:firstLine="34"/>
              <w:rPr>
                <w:sz w:val="24"/>
                <w:szCs w:val="24"/>
              </w:rPr>
            </w:pPr>
            <w:r w:rsidRPr="00C5165B">
              <w:rPr>
                <w:bCs/>
                <w:sz w:val="24"/>
                <w:szCs w:val="24"/>
              </w:rPr>
              <w:t>Вводный  инструктаж по безопасному поведению</w:t>
            </w:r>
          </w:p>
        </w:tc>
        <w:tc>
          <w:tcPr>
            <w:tcW w:w="1984" w:type="dxa"/>
          </w:tcPr>
          <w:p w:rsidR="002209B8" w:rsidRPr="00025B0B" w:rsidRDefault="00C5165B" w:rsidP="0006285C">
            <w:pPr>
              <w:spacing w:line="243" w:lineRule="exact"/>
              <w:ind w:right="790"/>
              <w:jc w:val="center"/>
              <w:rPr>
                <w:rFonts w:eastAsia="Times New Roman"/>
                <w:bCs/>
                <w:sz w:val="24"/>
                <w:szCs w:val="24"/>
              </w:rPr>
            </w:pPr>
            <w:r>
              <w:rPr>
                <w:rFonts w:eastAsia="Times New Roman"/>
                <w:bCs/>
                <w:sz w:val="24"/>
                <w:szCs w:val="24"/>
              </w:rPr>
              <w:t>1</w:t>
            </w:r>
          </w:p>
        </w:tc>
        <w:tc>
          <w:tcPr>
            <w:tcW w:w="1418" w:type="dxa"/>
            <w:vAlign w:val="bottom"/>
          </w:tcPr>
          <w:p w:rsidR="002209B8" w:rsidRPr="00025B0B" w:rsidRDefault="00C5165B" w:rsidP="0006285C">
            <w:pPr>
              <w:spacing w:line="243" w:lineRule="exact"/>
              <w:jc w:val="center"/>
              <w:rPr>
                <w:sz w:val="24"/>
                <w:szCs w:val="24"/>
              </w:rPr>
            </w:pPr>
            <w:r>
              <w:rPr>
                <w:sz w:val="24"/>
                <w:szCs w:val="24"/>
              </w:rPr>
              <w:t>0,5</w:t>
            </w:r>
          </w:p>
        </w:tc>
        <w:tc>
          <w:tcPr>
            <w:tcW w:w="2126" w:type="dxa"/>
            <w:vAlign w:val="bottom"/>
          </w:tcPr>
          <w:p w:rsidR="002209B8" w:rsidRPr="00025B0B" w:rsidRDefault="00C5165B" w:rsidP="0006285C">
            <w:pPr>
              <w:spacing w:line="243" w:lineRule="exact"/>
              <w:jc w:val="center"/>
              <w:rPr>
                <w:sz w:val="24"/>
                <w:szCs w:val="24"/>
              </w:rPr>
            </w:pPr>
            <w:r>
              <w:rPr>
                <w:sz w:val="24"/>
                <w:szCs w:val="24"/>
              </w:rPr>
              <w:t>0,5</w:t>
            </w:r>
          </w:p>
        </w:tc>
        <w:tc>
          <w:tcPr>
            <w:tcW w:w="3260" w:type="dxa"/>
          </w:tcPr>
          <w:p w:rsidR="002209B8" w:rsidRPr="008556EE" w:rsidRDefault="00C5165B" w:rsidP="0006285C">
            <w:pPr>
              <w:jc w:val="both"/>
              <w:rPr>
                <w:sz w:val="24"/>
                <w:szCs w:val="24"/>
              </w:rPr>
            </w:pPr>
            <w:r>
              <w:rPr>
                <w:sz w:val="24"/>
                <w:szCs w:val="24"/>
              </w:rPr>
              <w:t>Устный опрос</w:t>
            </w:r>
          </w:p>
        </w:tc>
      </w:tr>
      <w:tr w:rsidR="00C5165B" w:rsidRPr="00EE2D00" w:rsidTr="00514FEF">
        <w:tc>
          <w:tcPr>
            <w:tcW w:w="540" w:type="dxa"/>
          </w:tcPr>
          <w:p w:rsidR="00C5165B" w:rsidRPr="00025B0B" w:rsidRDefault="00C5165B" w:rsidP="007A3D60">
            <w:pPr>
              <w:jc w:val="both"/>
              <w:rPr>
                <w:sz w:val="24"/>
                <w:szCs w:val="24"/>
              </w:rPr>
            </w:pPr>
            <w:r w:rsidRPr="00025B0B">
              <w:rPr>
                <w:sz w:val="24"/>
                <w:szCs w:val="24"/>
              </w:rPr>
              <w:t>2</w:t>
            </w:r>
          </w:p>
        </w:tc>
        <w:tc>
          <w:tcPr>
            <w:tcW w:w="5522" w:type="dxa"/>
            <w:vAlign w:val="bottom"/>
          </w:tcPr>
          <w:p w:rsidR="00C5165B" w:rsidRPr="00025B0B" w:rsidRDefault="00C5165B" w:rsidP="007A3D60">
            <w:pPr>
              <w:spacing w:line="243" w:lineRule="exact"/>
              <w:ind w:firstLine="34"/>
              <w:rPr>
                <w:sz w:val="24"/>
                <w:szCs w:val="24"/>
              </w:rPr>
            </w:pPr>
            <w:r w:rsidRPr="00025B0B">
              <w:rPr>
                <w:bCs/>
                <w:sz w:val="24"/>
                <w:szCs w:val="24"/>
              </w:rPr>
              <w:t>Речь. Предложение. Слово.</w:t>
            </w:r>
          </w:p>
        </w:tc>
        <w:tc>
          <w:tcPr>
            <w:tcW w:w="1984" w:type="dxa"/>
          </w:tcPr>
          <w:p w:rsidR="00C5165B" w:rsidRPr="00025B0B" w:rsidRDefault="00C5165B" w:rsidP="007A3D60">
            <w:pPr>
              <w:spacing w:line="243" w:lineRule="exact"/>
              <w:ind w:right="790"/>
              <w:jc w:val="center"/>
              <w:rPr>
                <w:rFonts w:eastAsia="Times New Roman"/>
                <w:bCs/>
                <w:sz w:val="24"/>
                <w:szCs w:val="24"/>
              </w:rPr>
            </w:pPr>
            <w:r>
              <w:rPr>
                <w:rFonts w:eastAsia="Times New Roman"/>
                <w:bCs/>
                <w:sz w:val="24"/>
                <w:szCs w:val="24"/>
              </w:rPr>
              <w:t xml:space="preserve">          5</w:t>
            </w:r>
          </w:p>
        </w:tc>
        <w:tc>
          <w:tcPr>
            <w:tcW w:w="1418" w:type="dxa"/>
            <w:vAlign w:val="bottom"/>
          </w:tcPr>
          <w:p w:rsidR="00C5165B" w:rsidRPr="00025B0B" w:rsidRDefault="00C5165B" w:rsidP="007A3D60">
            <w:pPr>
              <w:spacing w:line="243" w:lineRule="exact"/>
              <w:jc w:val="center"/>
              <w:rPr>
                <w:sz w:val="24"/>
                <w:szCs w:val="24"/>
              </w:rPr>
            </w:pPr>
            <w:r>
              <w:rPr>
                <w:rFonts w:eastAsia="Times New Roman"/>
                <w:bCs/>
                <w:w w:val="99"/>
                <w:sz w:val="24"/>
                <w:szCs w:val="24"/>
              </w:rPr>
              <w:t>2,5</w:t>
            </w:r>
          </w:p>
        </w:tc>
        <w:tc>
          <w:tcPr>
            <w:tcW w:w="2126" w:type="dxa"/>
            <w:vAlign w:val="bottom"/>
          </w:tcPr>
          <w:p w:rsidR="00C5165B" w:rsidRPr="00025B0B" w:rsidRDefault="00C5165B" w:rsidP="007A3D60">
            <w:pPr>
              <w:spacing w:line="243" w:lineRule="exact"/>
              <w:jc w:val="center"/>
              <w:rPr>
                <w:sz w:val="24"/>
                <w:szCs w:val="24"/>
              </w:rPr>
            </w:pPr>
            <w:r>
              <w:rPr>
                <w:rFonts w:eastAsia="Times New Roman"/>
                <w:bCs/>
                <w:w w:val="90"/>
                <w:sz w:val="24"/>
                <w:szCs w:val="24"/>
              </w:rPr>
              <w:t>2,5</w:t>
            </w:r>
          </w:p>
        </w:tc>
        <w:tc>
          <w:tcPr>
            <w:tcW w:w="3260" w:type="dxa"/>
          </w:tcPr>
          <w:p w:rsidR="00C5165B" w:rsidRPr="008556EE" w:rsidRDefault="00C5165B" w:rsidP="007A3D60">
            <w:pPr>
              <w:jc w:val="both"/>
              <w:rPr>
                <w:sz w:val="24"/>
                <w:szCs w:val="24"/>
              </w:rPr>
            </w:pPr>
            <w:r w:rsidRPr="008556EE">
              <w:rPr>
                <w:sz w:val="24"/>
                <w:szCs w:val="24"/>
              </w:rPr>
              <w:t>Устный опрос</w:t>
            </w:r>
          </w:p>
        </w:tc>
      </w:tr>
      <w:tr w:rsidR="00C5165B" w:rsidRPr="00EE2D00" w:rsidTr="00514FEF">
        <w:tc>
          <w:tcPr>
            <w:tcW w:w="540" w:type="dxa"/>
          </w:tcPr>
          <w:p w:rsidR="00C5165B" w:rsidRPr="00025B0B" w:rsidRDefault="00C5165B" w:rsidP="007A3D60">
            <w:pPr>
              <w:jc w:val="both"/>
              <w:rPr>
                <w:sz w:val="24"/>
                <w:szCs w:val="24"/>
              </w:rPr>
            </w:pPr>
            <w:r>
              <w:rPr>
                <w:sz w:val="24"/>
                <w:szCs w:val="24"/>
              </w:rPr>
              <w:t>3</w:t>
            </w:r>
          </w:p>
        </w:tc>
        <w:tc>
          <w:tcPr>
            <w:tcW w:w="5522" w:type="dxa"/>
          </w:tcPr>
          <w:p w:rsidR="00C5165B" w:rsidRPr="00025B0B" w:rsidRDefault="00C5165B" w:rsidP="0006285C">
            <w:pPr>
              <w:widowControl w:val="0"/>
              <w:tabs>
                <w:tab w:val="left" w:pos="191"/>
              </w:tabs>
              <w:autoSpaceDE w:val="0"/>
              <w:autoSpaceDN w:val="0"/>
              <w:adjustRightInd w:val="0"/>
              <w:spacing w:line="281" w:lineRule="exact"/>
              <w:rPr>
                <w:color w:val="000000"/>
                <w:sz w:val="24"/>
                <w:szCs w:val="24"/>
              </w:rPr>
            </w:pPr>
            <w:r w:rsidRPr="00025B0B">
              <w:rPr>
                <w:rFonts w:eastAsia="Times New Roman"/>
                <w:color w:val="000000"/>
                <w:sz w:val="24"/>
                <w:szCs w:val="24"/>
              </w:rPr>
              <w:t>В мире звуков и букв</w:t>
            </w:r>
          </w:p>
        </w:tc>
        <w:tc>
          <w:tcPr>
            <w:tcW w:w="1984" w:type="dxa"/>
          </w:tcPr>
          <w:p w:rsidR="00C5165B" w:rsidRPr="00025B0B" w:rsidRDefault="00C5165B" w:rsidP="0006285C">
            <w:pPr>
              <w:jc w:val="center"/>
              <w:rPr>
                <w:sz w:val="24"/>
                <w:szCs w:val="24"/>
              </w:rPr>
            </w:pPr>
            <w:r>
              <w:rPr>
                <w:sz w:val="24"/>
                <w:szCs w:val="24"/>
              </w:rPr>
              <w:t>51</w:t>
            </w:r>
          </w:p>
        </w:tc>
        <w:tc>
          <w:tcPr>
            <w:tcW w:w="1418" w:type="dxa"/>
          </w:tcPr>
          <w:p w:rsidR="00C5165B" w:rsidRPr="00025B0B" w:rsidRDefault="00C5165B" w:rsidP="0006285C">
            <w:pPr>
              <w:jc w:val="center"/>
              <w:rPr>
                <w:sz w:val="24"/>
                <w:szCs w:val="24"/>
              </w:rPr>
            </w:pPr>
            <w:r>
              <w:rPr>
                <w:sz w:val="24"/>
                <w:szCs w:val="24"/>
              </w:rPr>
              <w:t>24</w:t>
            </w:r>
          </w:p>
        </w:tc>
        <w:tc>
          <w:tcPr>
            <w:tcW w:w="2126" w:type="dxa"/>
          </w:tcPr>
          <w:p w:rsidR="00C5165B" w:rsidRPr="00025B0B" w:rsidRDefault="00C5165B" w:rsidP="0006285C">
            <w:pPr>
              <w:jc w:val="center"/>
              <w:rPr>
                <w:sz w:val="24"/>
                <w:szCs w:val="24"/>
              </w:rPr>
            </w:pPr>
            <w:r>
              <w:rPr>
                <w:sz w:val="24"/>
                <w:szCs w:val="24"/>
              </w:rPr>
              <w:t>27</w:t>
            </w:r>
          </w:p>
        </w:tc>
        <w:tc>
          <w:tcPr>
            <w:tcW w:w="3260" w:type="dxa"/>
          </w:tcPr>
          <w:p w:rsidR="00C5165B" w:rsidRPr="00A11751" w:rsidRDefault="00C5165B" w:rsidP="0006285C">
            <w:pPr>
              <w:jc w:val="both"/>
              <w:rPr>
                <w:sz w:val="24"/>
                <w:szCs w:val="24"/>
              </w:rPr>
            </w:pPr>
            <w:r w:rsidRPr="0087058F">
              <w:rPr>
                <w:sz w:val="24"/>
                <w:szCs w:val="24"/>
              </w:rPr>
              <w:t>Устный опрос</w:t>
            </w:r>
          </w:p>
        </w:tc>
      </w:tr>
      <w:tr w:rsidR="00C5165B" w:rsidRPr="00EE2D00" w:rsidTr="00514FEF">
        <w:tc>
          <w:tcPr>
            <w:tcW w:w="540" w:type="dxa"/>
          </w:tcPr>
          <w:p w:rsidR="00C5165B" w:rsidRPr="00025B0B" w:rsidRDefault="00C5165B" w:rsidP="007A3D60">
            <w:pPr>
              <w:jc w:val="both"/>
              <w:rPr>
                <w:sz w:val="24"/>
                <w:szCs w:val="24"/>
              </w:rPr>
            </w:pPr>
            <w:r>
              <w:rPr>
                <w:sz w:val="24"/>
                <w:szCs w:val="24"/>
              </w:rPr>
              <w:t>4</w:t>
            </w:r>
          </w:p>
        </w:tc>
        <w:tc>
          <w:tcPr>
            <w:tcW w:w="5522" w:type="dxa"/>
          </w:tcPr>
          <w:p w:rsidR="00C5165B" w:rsidRPr="00025B0B" w:rsidRDefault="00C5165B" w:rsidP="0006285C">
            <w:pPr>
              <w:widowControl w:val="0"/>
              <w:tabs>
                <w:tab w:val="left" w:pos="191"/>
              </w:tabs>
              <w:autoSpaceDE w:val="0"/>
              <w:autoSpaceDN w:val="0"/>
              <w:adjustRightInd w:val="0"/>
              <w:spacing w:line="281" w:lineRule="exact"/>
              <w:rPr>
                <w:rFonts w:eastAsia="Times New Roman"/>
                <w:color w:val="000000"/>
                <w:sz w:val="24"/>
                <w:szCs w:val="24"/>
              </w:rPr>
            </w:pPr>
            <w:r>
              <w:rPr>
                <w:rFonts w:eastAsia="Times New Roman"/>
                <w:color w:val="000000"/>
                <w:sz w:val="24"/>
                <w:szCs w:val="24"/>
              </w:rPr>
              <w:t>Промежуточная аттестация</w:t>
            </w:r>
          </w:p>
        </w:tc>
        <w:tc>
          <w:tcPr>
            <w:tcW w:w="1984" w:type="dxa"/>
          </w:tcPr>
          <w:p w:rsidR="00C5165B" w:rsidRPr="00025B0B" w:rsidRDefault="00C5165B" w:rsidP="0006285C">
            <w:pPr>
              <w:jc w:val="center"/>
              <w:rPr>
                <w:sz w:val="24"/>
                <w:szCs w:val="24"/>
              </w:rPr>
            </w:pPr>
            <w:r>
              <w:rPr>
                <w:sz w:val="24"/>
                <w:szCs w:val="24"/>
              </w:rPr>
              <w:t>1</w:t>
            </w:r>
          </w:p>
        </w:tc>
        <w:tc>
          <w:tcPr>
            <w:tcW w:w="1418" w:type="dxa"/>
          </w:tcPr>
          <w:p w:rsidR="00C5165B" w:rsidRPr="00025B0B" w:rsidRDefault="00C5165B" w:rsidP="0006285C">
            <w:pPr>
              <w:jc w:val="center"/>
              <w:rPr>
                <w:sz w:val="24"/>
                <w:szCs w:val="24"/>
              </w:rPr>
            </w:pPr>
            <w:r>
              <w:rPr>
                <w:sz w:val="24"/>
                <w:szCs w:val="24"/>
              </w:rPr>
              <w:t>0</w:t>
            </w:r>
          </w:p>
        </w:tc>
        <w:tc>
          <w:tcPr>
            <w:tcW w:w="2126" w:type="dxa"/>
          </w:tcPr>
          <w:p w:rsidR="00C5165B" w:rsidRPr="00025B0B" w:rsidRDefault="00C5165B" w:rsidP="0006285C">
            <w:pPr>
              <w:jc w:val="center"/>
              <w:rPr>
                <w:sz w:val="24"/>
                <w:szCs w:val="24"/>
              </w:rPr>
            </w:pPr>
            <w:r>
              <w:rPr>
                <w:sz w:val="24"/>
                <w:szCs w:val="24"/>
              </w:rPr>
              <w:t>1</w:t>
            </w:r>
          </w:p>
        </w:tc>
        <w:tc>
          <w:tcPr>
            <w:tcW w:w="3260" w:type="dxa"/>
          </w:tcPr>
          <w:p w:rsidR="00C5165B" w:rsidRDefault="00C5165B" w:rsidP="0006285C">
            <w:pPr>
              <w:jc w:val="both"/>
              <w:rPr>
                <w:sz w:val="24"/>
                <w:szCs w:val="24"/>
              </w:rPr>
            </w:pPr>
            <w:r w:rsidRPr="0087058F">
              <w:rPr>
                <w:sz w:val="24"/>
                <w:szCs w:val="24"/>
              </w:rPr>
              <w:t>Проверочная работа</w:t>
            </w:r>
          </w:p>
        </w:tc>
      </w:tr>
      <w:tr w:rsidR="00C5165B" w:rsidRPr="00EE2D00" w:rsidTr="00514FEF">
        <w:tc>
          <w:tcPr>
            <w:tcW w:w="540" w:type="dxa"/>
          </w:tcPr>
          <w:p w:rsidR="00C5165B" w:rsidRPr="00025B0B" w:rsidRDefault="00C5165B" w:rsidP="007A3D60">
            <w:pPr>
              <w:jc w:val="both"/>
              <w:rPr>
                <w:sz w:val="24"/>
                <w:szCs w:val="24"/>
              </w:rPr>
            </w:pPr>
            <w:r>
              <w:rPr>
                <w:sz w:val="24"/>
                <w:szCs w:val="24"/>
              </w:rPr>
              <w:t>5</w:t>
            </w:r>
          </w:p>
        </w:tc>
        <w:tc>
          <w:tcPr>
            <w:tcW w:w="5522" w:type="dxa"/>
          </w:tcPr>
          <w:p w:rsidR="00C5165B" w:rsidRPr="00025B0B" w:rsidRDefault="00C5165B" w:rsidP="0006285C">
            <w:pPr>
              <w:rPr>
                <w:rFonts w:eastAsia="Times New Roman"/>
                <w:color w:val="000000"/>
                <w:sz w:val="24"/>
                <w:szCs w:val="24"/>
              </w:rPr>
            </w:pPr>
            <w:r w:rsidRPr="00025B0B">
              <w:rPr>
                <w:sz w:val="24"/>
                <w:szCs w:val="24"/>
              </w:rPr>
              <w:t>Чудеса в стране слов</w:t>
            </w:r>
          </w:p>
        </w:tc>
        <w:tc>
          <w:tcPr>
            <w:tcW w:w="1984" w:type="dxa"/>
          </w:tcPr>
          <w:p w:rsidR="00C5165B" w:rsidRPr="00025B0B" w:rsidRDefault="00C5165B" w:rsidP="0006285C">
            <w:pPr>
              <w:jc w:val="center"/>
              <w:rPr>
                <w:sz w:val="24"/>
                <w:szCs w:val="24"/>
              </w:rPr>
            </w:pPr>
            <w:r>
              <w:rPr>
                <w:sz w:val="24"/>
                <w:szCs w:val="24"/>
              </w:rPr>
              <w:t>9</w:t>
            </w:r>
          </w:p>
        </w:tc>
        <w:tc>
          <w:tcPr>
            <w:tcW w:w="1418" w:type="dxa"/>
          </w:tcPr>
          <w:p w:rsidR="00C5165B" w:rsidRPr="00025B0B" w:rsidRDefault="00C5165B" w:rsidP="0006285C">
            <w:pPr>
              <w:jc w:val="center"/>
              <w:rPr>
                <w:sz w:val="24"/>
                <w:szCs w:val="24"/>
              </w:rPr>
            </w:pPr>
            <w:r>
              <w:rPr>
                <w:sz w:val="24"/>
                <w:szCs w:val="24"/>
              </w:rPr>
              <w:t>4</w:t>
            </w:r>
          </w:p>
        </w:tc>
        <w:tc>
          <w:tcPr>
            <w:tcW w:w="2126" w:type="dxa"/>
          </w:tcPr>
          <w:p w:rsidR="00C5165B" w:rsidRPr="00025B0B" w:rsidRDefault="00C5165B" w:rsidP="0006285C">
            <w:pPr>
              <w:jc w:val="center"/>
              <w:rPr>
                <w:sz w:val="24"/>
                <w:szCs w:val="24"/>
              </w:rPr>
            </w:pPr>
            <w:r>
              <w:rPr>
                <w:sz w:val="24"/>
                <w:szCs w:val="24"/>
              </w:rPr>
              <w:t>5</w:t>
            </w:r>
          </w:p>
        </w:tc>
        <w:tc>
          <w:tcPr>
            <w:tcW w:w="3260" w:type="dxa"/>
          </w:tcPr>
          <w:p w:rsidR="00C5165B" w:rsidRPr="00C866A3" w:rsidRDefault="00C5165B" w:rsidP="0006285C">
            <w:pPr>
              <w:jc w:val="both"/>
              <w:rPr>
                <w:sz w:val="24"/>
                <w:szCs w:val="24"/>
              </w:rPr>
            </w:pPr>
            <w:r w:rsidRPr="00C866A3">
              <w:rPr>
                <w:sz w:val="24"/>
                <w:szCs w:val="24"/>
              </w:rPr>
              <w:t>Устный опрос</w:t>
            </w:r>
          </w:p>
        </w:tc>
      </w:tr>
      <w:tr w:rsidR="00C5165B" w:rsidRPr="00EE2D00" w:rsidTr="00514FEF">
        <w:tc>
          <w:tcPr>
            <w:tcW w:w="540" w:type="dxa"/>
          </w:tcPr>
          <w:p w:rsidR="00C5165B" w:rsidRDefault="00C5165B" w:rsidP="007A3D60">
            <w:pPr>
              <w:jc w:val="both"/>
              <w:rPr>
                <w:sz w:val="24"/>
                <w:szCs w:val="24"/>
              </w:rPr>
            </w:pPr>
            <w:r>
              <w:rPr>
                <w:sz w:val="24"/>
                <w:szCs w:val="24"/>
              </w:rPr>
              <w:t>6</w:t>
            </w:r>
          </w:p>
        </w:tc>
        <w:tc>
          <w:tcPr>
            <w:tcW w:w="5522" w:type="dxa"/>
          </w:tcPr>
          <w:p w:rsidR="00C5165B" w:rsidRPr="00025B0B" w:rsidRDefault="00C5165B" w:rsidP="0006285C">
            <w:pPr>
              <w:rPr>
                <w:sz w:val="24"/>
                <w:szCs w:val="24"/>
              </w:rPr>
            </w:pPr>
            <w:r>
              <w:rPr>
                <w:bCs/>
                <w:sz w:val="24"/>
                <w:szCs w:val="24"/>
              </w:rPr>
              <w:t xml:space="preserve">Аттестация </w:t>
            </w:r>
            <w:proofErr w:type="gramStart"/>
            <w:r>
              <w:rPr>
                <w:bCs/>
                <w:sz w:val="24"/>
                <w:szCs w:val="24"/>
              </w:rPr>
              <w:t>обучающихся</w:t>
            </w:r>
            <w:proofErr w:type="gramEnd"/>
            <w:r>
              <w:rPr>
                <w:bCs/>
                <w:sz w:val="24"/>
                <w:szCs w:val="24"/>
              </w:rPr>
              <w:t xml:space="preserve"> по завершению </w:t>
            </w:r>
            <w:r w:rsidRPr="00C866A3">
              <w:rPr>
                <w:bCs/>
                <w:sz w:val="24"/>
                <w:szCs w:val="24"/>
              </w:rPr>
              <w:t xml:space="preserve"> реализации дополнительной общеобразовательной программы</w:t>
            </w:r>
          </w:p>
        </w:tc>
        <w:tc>
          <w:tcPr>
            <w:tcW w:w="1984" w:type="dxa"/>
          </w:tcPr>
          <w:p w:rsidR="00C5165B" w:rsidRPr="00025B0B" w:rsidRDefault="00C5165B" w:rsidP="0006285C">
            <w:pPr>
              <w:jc w:val="center"/>
              <w:rPr>
                <w:sz w:val="24"/>
                <w:szCs w:val="24"/>
              </w:rPr>
            </w:pPr>
            <w:r>
              <w:rPr>
                <w:sz w:val="24"/>
                <w:szCs w:val="24"/>
              </w:rPr>
              <w:t>1</w:t>
            </w:r>
          </w:p>
        </w:tc>
        <w:tc>
          <w:tcPr>
            <w:tcW w:w="1418" w:type="dxa"/>
          </w:tcPr>
          <w:p w:rsidR="00C5165B" w:rsidRPr="00025B0B" w:rsidRDefault="00C5165B" w:rsidP="0006285C">
            <w:pPr>
              <w:jc w:val="center"/>
              <w:rPr>
                <w:sz w:val="24"/>
                <w:szCs w:val="24"/>
              </w:rPr>
            </w:pPr>
            <w:r>
              <w:rPr>
                <w:sz w:val="24"/>
                <w:szCs w:val="24"/>
              </w:rPr>
              <w:t>0</w:t>
            </w:r>
          </w:p>
        </w:tc>
        <w:tc>
          <w:tcPr>
            <w:tcW w:w="2126" w:type="dxa"/>
          </w:tcPr>
          <w:p w:rsidR="00C5165B" w:rsidRPr="00025B0B" w:rsidRDefault="00C5165B" w:rsidP="0006285C">
            <w:pPr>
              <w:jc w:val="center"/>
              <w:rPr>
                <w:sz w:val="24"/>
                <w:szCs w:val="24"/>
              </w:rPr>
            </w:pPr>
            <w:r>
              <w:rPr>
                <w:sz w:val="24"/>
                <w:szCs w:val="24"/>
              </w:rPr>
              <w:t>1</w:t>
            </w:r>
          </w:p>
        </w:tc>
        <w:tc>
          <w:tcPr>
            <w:tcW w:w="3260" w:type="dxa"/>
          </w:tcPr>
          <w:p w:rsidR="00C5165B" w:rsidRDefault="00C5165B" w:rsidP="0006285C">
            <w:pPr>
              <w:jc w:val="both"/>
              <w:rPr>
                <w:sz w:val="24"/>
                <w:szCs w:val="24"/>
              </w:rPr>
            </w:pPr>
            <w:r w:rsidRPr="00C866A3">
              <w:rPr>
                <w:sz w:val="24"/>
                <w:szCs w:val="24"/>
              </w:rPr>
              <w:t>Итоговая проверочная  работа</w:t>
            </w:r>
          </w:p>
        </w:tc>
      </w:tr>
      <w:tr w:rsidR="00C5165B" w:rsidRPr="00EE2D00" w:rsidTr="00514FEF">
        <w:tc>
          <w:tcPr>
            <w:tcW w:w="540" w:type="dxa"/>
          </w:tcPr>
          <w:p w:rsidR="00C5165B" w:rsidRDefault="00C5165B" w:rsidP="0006285C">
            <w:pPr>
              <w:jc w:val="both"/>
              <w:rPr>
                <w:sz w:val="24"/>
                <w:szCs w:val="24"/>
              </w:rPr>
            </w:pPr>
            <w:r>
              <w:rPr>
                <w:sz w:val="24"/>
                <w:szCs w:val="24"/>
              </w:rPr>
              <w:t>7</w:t>
            </w:r>
          </w:p>
        </w:tc>
        <w:tc>
          <w:tcPr>
            <w:tcW w:w="5522" w:type="dxa"/>
          </w:tcPr>
          <w:p w:rsidR="00C5165B" w:rsidRPr="00C866A3" w:rsidRDefault="00C5165B" w:rsidP="0006285C">
            <w:pPr>
              <w:rPr>
                <w:bCs/>
                <w:sz w:val="24"/>
                <w:szCs w:val="24"/>
              </w:rPr>
            </w:pPr>
            <w:proofErr w:type="spellStart"/>
            <w:r>
              <w:rPr>
                <w:bCs/>
                <w:sz w:val="24"/>
                <w:szCs w:val="24"/>
              </w:rPr>
              <w:t>Досуговые</w:t>
            </w:r>
            <w:proofErr w:type="spellEnd"/>
            <w:r>
              <w:rPr>
                <w:bCs/>
                <w:sz w:val="24"/>
                <w:szCs w:val="24"/>
              </w:rPr>
              <w:t xml:space="preserve"> мероприятия</w:t>
            </w:r>
          </w:p>
        </w:tc>
        <w:tc>
          <w:tcPr>
            <w:tcW w:w="1984" w:type="dxa"/>
          </w:tcPr>
          <w:p w:rsidR="00C5165B" w:rsidRDefault="00C5165B" w:rsidP="0006285C">
            <w:pPr>
              <w:jc w:val="center"/>
              <w:rPr>
                <w:sz w:val="24"/>
                <w:szCs w:val="24"/>
              </w:rPr>
            </w:pPr>
            <w:r>
              <w:rPr>
                <w:sz w:val="24"/>
                <w:szCs w:val="24"/>
              </w:rPr>
              <w:t>4</w:t>
            </w:r>
          </w:p>
        </w:tc>
        <w:tc>
          <w:tcPr>
            <w:tcW w:w="1418" w:type="dxa"/>
          </w:tcPr>
          <w:p w:rsidR="00C5165B" w:rsidRDefault="00B71468" w:rsidP="0006285C">
            <w:pPr>
              <w:jc w:val="center"/>
              <w:rPr>
                <w:sz w:val="24"/>
                <w:szCs w:val="24"/>
              </w:rPr>
            </w:pPr>
            <w:r>
              <w:rPr>
                <w:sz w:val="24"/>
                <w:szCs w:val="24"/>
              </w:rPr>
              <w:t>0</w:t>
            </w:r>
          </w:p>
        </w:tc>
        <w:tc>
          <w:tcPr>
            <w:tcW w:w="2126" w:type="dxa"/>
          </w:tcPr>
          <w:p w:rsidR="00C5165B" w:rsidRDefault="00B71468" w:rsidP="0006285C">
            <w:pPr>
              <w:jc w:val="center"/>
              <w:rPr>
                <w:sz w:val="24"/>
                <w:szCs w:val="24"/>
              </w:rPr>
            </w:pPr>
            <w:r>
              <w:rPr>
                <w:sz w:val="24"/>
                <w:szCs w:val="24"/>
              </w:rPr>
              <w:t>4</w:t>
            </w:r>
          </w:p>
        </w:tc>
        <w:tc>
          <w:tcPr>
            <w:tcW w:w="3260" w:type="dxa"/>
          </w:tcPr>
          <w:p w:rsidR="00C5165B" w:rsidRPr="00C866A3" w:rsidRDefault="00C5165B" w:rsidP="0006285C">
            <w:pPr>
              <w:jc w:val="both"/>
              <w:rPr>
                <w:sz w:val="24"/>
                <w:szCs w:val="24"/>
              </w:rPr>
            </w:pPr>
          </w:p>
        </w:tc>
      </w:tr>
      <w:tr w:rsidR="00C5165B" w:rsidRPr="00EE2D00" w:rsidTr="00514FEF">
        <w:tc>
          <w:tcPr>
            <w:tcW w:w="540" w:type="dxa"/>
          </w:tcPr>
          <w:p w:rsidR="00C5165B" w:rsidRPr="00025B0B" w:rsidRDefault="00C5165B" w:rsidP="0006285C">
            <w:pPr>
              <w:jc w:val="both"/>
              <w:rPr>
                <w:sz w:val="24"/>
                <w:szCs w:val="24"/>
              </w:rPr>
            </w:pPr>
          </w:p>
        </w:tc>
        <w:tc>
          <w:tcPr>
            <w:tcW w:w="5522" w:type="dxa"/>
          </w:tcPr>
          <w:p w:rsidR="00C5165B" w:rsidRPr="00025B0B" w:rsidRDefault="00C5165B" w:rsidP="0006285C">
            <w:pPr>
              <w:rPr>
                <w:sz w:val="24"/>
                <w:szCs w:val="24"/>
              </w:rPr>
            </w:pPr>
            <w:r w:rsidRPr="00025B0B">
              <w:rPr>
                <w:sz w:val="24"/>
                <w:szCs w:val="24"/>
              </w:rPr>
              <w:t>Итого:</w:t>
            </w:r>
          </w:p>
        </w:tc>
        <w:tc>
          <w:tcPr>
            <w:tcW w:w="1984" w:type="dxa"/>
          </w:tcPr>
          <w:p w:rsidR="00C5165B" w:rsidRPr="00025B0B" w:rsidRDefault="00C5165B" w:rsidP="0006285C">
            <w:pPr>
              <w:jc w:val="center"/>
              <w:rPr>
                <w:sz w:val="24"/>
                <w:szCs w:val="24"/>
              </w:rPr>
            </w:pPr>
            <w:r w:rsidRPr="00025B0B">
              <w:rPr>
                <w:sz w:val="24"/>
                <w:szCs w:val="24"/>
              </w:rPr>
              <w:t>72</w:t>
            </w:r>
          </w:p>
        </w:tc>
        <w:tc>
          <w:tcPr>
            <w:tcW w:w="1418" w:type="dxa"/>
          </w:tcPr>
          <w:p w:rsidR="00C5165B" w:rsidRPr="00025B0B" w:rsidRDefault="00C5165B" w:rsidP="0006285C">
            <w:pPr>
              <w:jc w:val="center"/>
              <w:rPr>
                <w:sz w:val="24"/>
                <w:szCs w:val="24"/>
              </w:rPr>
            </w:pPr>
            <w:r w:rsidRPr="00025B0B">
              <w:rPr>
                <w:sz w:val="24"/>
                <w:szCs w:val="24"/>
              </w:rPr>
              <w:t>33</w:t>
            </w:r>
          </w:p>
        </w:tc>
        <w:tc>
          <w:tcPr>
            <w:tcW w:w="2126" w:type="dxa"/>
          </w:tcPr>
          <w:p w:rsidR="00C5165B" w:rsidRPr="00025B0B" w:rsidRDefault="00C5165B" w:rsidP="0006285C">
            <w:pPr>
              <w:jc w:val="center"/>
              <w:rPr>
                <w:sz w:val="24"/>
                <w:szCs w:val="24"/>
              </w:rPr>
            </w:pPr>
            <w:r w:rsidRPr="00025B0B">
              <w:rPr>
                <w:sz w:val="24"/>
                <w:szCs w:val="24"/>
              </w:rPr>
              <w:t>39</w:t>
            </w:r>
          </w:p>
        </w:tc>
        <w:tc>
          <w:tcPr>
            <w:tcW w:w="3260" w:type="dxa"/>
          </w:tcPr>
          <w:p w:rsidR="00C5165B" w:rsidRPr="00B814E6" w:rsidRDefault="00C5165B" w:rsidP="0006285C">
            <w:pPr>
              <w:jc w:val="both"/>
              <w:rPr>
                <w:sz w:val="24"/>
                <w:szCs w:val="24"/>
              </w:rPr>
            </w:pPr>
          </w:p>
        </w:tc>
      </w:tr>
    </w:tbl>
    <w:p w:rsidR="00C866A3" w:rsidRDefault="00C866A3" w:rsidP="002209B8">
      <w:pPr>
        <w:rPr>
          <w:b/>
          <w:sz w:val="24"/>
          <w:szCs w:val="24"/>
        </w:rPr>
      </w:pPr>
    </w:p>
    <w:p w:rsidR="00C866A3" w:rsidRDefault="00C866A3" w:rsidP="002209B8">
      <w:pPr>
        <w:rPr>
          <w:b/>
          <w:sz w:val="24"/>
          <w:szCs w:val="24"/>
        </w:rPr>
      </w:pPr>
    </w:p>
    <w:p w:rsidR="002209B8" w:rsidRDefault="002209B8" w:rsidP="002209B8">
      <w:pPr>
        <w:rPr>
          <w:rFonts w:eastAsia="Times New Roman"/>
          <w:b/>
          <w:bCs/>
          <w:sz w:val="24"/>
          <w:szCs w:val="24"/>
        </w:rPr>
      </w:pPr>
      <w:proofErr w:type="spellStart"/>
      <w:r>
        <w:rPr>
          <w:b/>
          <w:sz w:val="24"/>
          <w:szCs w:val="24"/>
        </w:rPr>
        <w:t>Учебн</w:t>
      </w:r>
      <w:r w:rsidR="005B490F">
        <w:rPr>
          <w:b/>
          <w:sz w:val="24"/>
          <w:szCs w:val="24"/>
        </w:rPr>
        <w:t>о</w:t>
      </w:r>
      <w:proofErr w:type="spellEnd"/>
      <w:r w:rsidR="005B490F">
        <w:rPr>
          <w:b/>
          <w:sz w:val="24"/>
          <w:szCs w:val="24"/>
        </w:rPr>
        <w:t xml:space="preserve"> - тематический план по образовательному модулю </w:t>
      </w:r>
      <w:r>
        <w:rPr>
          <w:b/>
          <w:sz w:val="24"/>
          <w:szCs w:val="24"/>
        </w:rPr>
        <w:t xml:space="preserve"> программы </w:t>
      </w:r>
      <w:r w:rsidRPr="00B814E6">
        <w:rPr>
          <w:rFonts w:eastAsia="Times New Roman"/>
          <w:b/>
          <w:bCs/>
          <w:sz w:val="24"/>
          <w:szCs w:val="24"/>
        </w:rPr>
        <w:t>«</w:t>
      </w:r>
      <w:r w:rsidRPr="00001904">
        <w:rPr>
          <w:rFonts w:eastAsiaTheme="minorHAnsi"/>
          <w:sz w:val="24"/>
          <w:szCs w:val="24"/>
          <w:lang w:eastAsia="en-US"/>
        </w:rPr>
        <w:t>Основы письма и развитие мелкой моторики</w:t>
      </w:r>
      <w:r w:rsidRPr="00B814E6">
        <w:rPr>
          <w:rFonts w:eastAsia="Times New Roman"/>
          <w:b/>
          <w:bCs/>
          <w:sz w:val="24"/>
          <w:szCs w:val="24"/>
        </w:rPr>
        <w:t>»</w:t>
      </w:r>
    </w:p>
    <w:p w:rsidR="004803B5" w:rsidRPr="00BB1C65" w:rsidRDefault="004803B5" w:rsidP="002209B8">
      <w:pPr>
        <w:rPr>
          <w:b/>
          <w:sz w:val="24"/>
          <w:szCs w:val="24"/>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40"/>
        <w:gridCol w:w="6231"/>
        <w:gridCol w:w="1701"/>
        <w:gridCol w:w="1417"/>
        <w:gridCol w:w="1559"/>
        <w:gridCol w:w="3402"/>
      </w:tblGrid>
      <w:tr w:rsidR="002209B8" w:rsidRPr="00EE2D00" w:rsidTr="0006285C">
        <w:tc>
          <w:tcPr>
            <w:tcW w:w="540" w:type="dxa"/>
            <w:vMerge w:val="restart"/>
          </w:tcPr>
          <w:p w:rsidR="002209B8" w:rsidRPr="00EE2D00" w:rsidRDefault="002209B8" w:rsidP="0006285C">
            <w:pPr>
              <w:jc w:val="center"/>
              <w:rPr>
                <w:sz w:val="24"/>
                <w:szCs w:val="24"/>
              </w:rPr>
            </w:pPr>
            <w:r w:rsidRPr="00EE2D00">
              <w:rPr>
                <w:sz w:val="24"/>
                <w:szCs w:val="24"/>
              </w:rPr>
              <w:t>№</w:t>
            </w:r>
          </w:p>
          <w:p w:rsidR="002209B8" w:rsidRPr="00EE2D00" w:rsidRDefault="002209B8" w:rsidP="0006285C">
            <w:pPr>
              <w:jc w:val="center"/>
              <w:rPr>
                <w:sz w:val="24"/>
                <w:szCs w:val="24"/>
              </w:rPr>
            </w:pPr>
            <w:proofErr w:type="spellStart"/>
            <w:proofErr w:type="gramStart"/>
            <w:r w:rsidRPr="00EE2D00">
              <w:rPr>
                <w:sz w:val="24"/>
                <w:szCs w:val="24"/>
              </w:rPr>
              <w:t>п</w:t>
            </w:r>
            <w:proofErr w:type="spellEnd"/>
            <w:proofErr w:type="gramEnd"/>
            <w:r w:rsidRPr="00EE2D00">
              <w:rPr>
                <w:sz w:val="24"/>
                <w:szCs w:val="24"/>
              </w:rPr>
              <w:t>/</w:t>
            </w:r>
            <w:proofErr w:type="spellStart"/>
            <w:r w:rsidRPr="00EE2D00">
              <w:rPr>
                <w:sz w:val="24"/>
                <w:szCs w:val="24"/>
              </w:rPr>
              <w:t>п</w:t>
            </w:r>
            <w:proofErr w:type="spellEnd"/>
          </w:p>
        </w:tc>
        <w:tc>
          <w:tcPr>
            <w:tcW w:w="6231" w:type="dxa"/>
            <w:vMerge w:val="restart"/>
          </w:tcPr>
          <w:p w:rsidR="002209B8" w:rsidRPr="00EE2D00" w:rsidRDefault="002209B8" w:rsidP="0006285C">
            <w:pPr>
              <w:jc w:val="center"/>
              <w:rPr>
                <w:sz w:val="24"/>
                <w:szCs w:val="24"/>
              </w:rPr>
            </w:pPr>
            <w:r w:rsidRPr="00EE2D00">
              <w:rPr>
                <w:sz w:val="24"/>
                <w:szCs w:val="24"/>
              </w:rPr>
              <w:t>Название раздела, темы</w:t>
            </w:r>
          </w:p>
        </w:tc>
        <w:tc>
          <w:tcPr>
            <w:tcW w:w="4677" w:type="dxa"/>
            <w:gridSpan w:val="3"/>
          </w:tcPr>
          <w:p w:rsidR="002209B8" w:rsidRPr="00EE2D00" w:rsidRDefault="002209B8" w:rsidP="0006285C">
            <w:pPr>
              <w:jc w:val="center"/>
              <w:rPr>
                <w:sz w:val="24"/>
                <w:szCs w:val="24"/>
              </w:rPr>
            </w:pPr>
            <w:r w:rsidRPr="00EE2D00">
              <w:rPr>
                <w:sz w:val="24"/>
                <w:szCs w:val="24"/>
              </w:rPr>
              <w:t>Количество часов</w:t>
            </w:r>
          </w:p>
        </w:tc>
        <w:tc>
          <w:tcPr>
            <w:tcW w:w="3402" w:type="dxa"/>
            <w:vMerge w:val="restart"/>
          </w:tcPr>
          <w:p w:rsidR="002209B8" w:rsidRPr="00EE2D00" w:rsidRDefault="002209B8" w:rsidP="0006285C">
            <w:pPr>
              <w:jc w:val="center"/>
              <w:rPr>
                <w:sz w:val="24"/>
                <w:szCs w:val="24"/>
              </w:rPr>
            </w:pPr>
            <w:r w:rsidRPr="00EE2D00">
              <w:rPr>
                <w:sz w:val="24"/>
                <w:szCs w:val="24"/>
              </w:rPr>
              <w:t>Формы аттестации/ контроля</w:t>
            </w:r>
          </w:p>
        </w:tc>
      </w:tr>
      <w:tr w:rsidR="002209B8" w:rsidRPr="00EE2D00" w:rsidTr="0006285C">
        <w:tc>
          <w:tcPr>
            <w:tcW w:w="540" w:type="dxa"/>
            <w:vMerge/>
          </w:tcPr>
          <w:p w:rsidR="002209B8" w:rsidRPr="00EE2D00" w:rsidRDefault="002209B8" w:rsidP="0006285C">
            <w:pPr>
              <w:jc w:val="center"/>
              <w:rPr>
                <w:sz w:val="24"/>
                <w:szCs w:val="24"/>
              </w:rPr>
            </w:pPr>
          </w:p>
        </w:tc>
        <w:tc>
          <w:tcPr>
            <w:tcW w:w="6231" w:type="dxa"/>
            <w:vMerge/>
          </w:tcPr>
          <w:p w:rsidR="002209B8" w:rsidRPr="00EE2D00" w:rsidRDefault="002209B8" w:rsidP="0006285C">
            <w:pPr>
              <w:jc w:val="center"/>
              <w:rPr>
                <w:sz w:val="24"/>
                <w:szCs w:val="24"/>
              </w:rPr>
            </w:pPr>
          </w:p>
        </w:tc>
        <w:tc>
          <w:tcPr>
            <w:tcW w:w="1701" w:type="dxa"/>
          </w:tcPr>
          <w:p w:rsidR="002209B8" w:rsidRPr="00EE2D00" w:rsidRDefault="002209B8" w:rsidP="0006285C">
            <w:pPr>
              <w:jc w:val="center"/>
              <w:rPr>
                <w:sz w:val="24"/>
                <w:szCs w:val="24"/>
              </w:rPr>
            </w:pPr>
            <w:r w:rsidRPr="00EE2D00">
              <w:rPr>
                <w:sz w:val="24"/>
                <w:szCs w:val="24"/>
              </w:rPr>
              <w:t>Всего</w:t>
            </w:r>
          </w:p>
        </w:tc>
        <w:tc>
          <w:tcPr>
            <w:tcW w:w="1417" w:type="dxa"/>
          </w:tcPr>
          <w:p w:rsidR="002209B8" w:rsidRPr="00EE2D00" w:rsidRDefault="002209B8" w:rsidP="0006285C">
            <w:pPr>
              <w:jc w:val="center"/>
              <w:rPr>
                <w:sz w:val="24"/>
                <w:szCs w:val="24"/>
              </w:rPr>
            </w:pPr>
            <w:r w:rsidRPr="00EE2D00">
              <w:rPr>
                <w:sz w:val="24"/>
                <w:szCs w:val="24"/>
              </w:rPr>
              <w:t xml:space="preserve">Теория </w:t>
            </w:r>
          </w:p>
        </w:tc>
        <w:tc>
          <w:tcPr>
            <w:tcW w:w="1559" w:type="dxa"/>
          </w:tcPr>
          <w:p w:rsidR="002209B8" w:rsidRPr="00EE2D00" w:rsidRDefault="002209B8" w:rsidP="0006285C">
            <w:pPr>
              <w:jc w:val="center"/>
              <w:rPr>
                <w:sz w:val="24"/>
                <w:szCs w:val="24"/>
              </w:rPr>
            </w:pPr>
            <w:r w:rsidRPr="00EE2D00">
              <w:rPr>
                <w:sz w:val="24"/>
                <w:szCs w:val="24"/>
              </w:rPr>
              <w:t>Практика</w:t>
            </w:r>
          </w:p>
        </w:tc>
        <w:tc>
          <w:tcPr>
            <w:tcW w:w="3402" w:type="dxa"/>
            <w:vMerge/>
          </w:tcPr>
          <w:p w:rsidR="002209B8" w:rsidRPr="00EE2D00" w:rsidRDefault="002209B8" w:rsidP="0006285C">
            <w:pPr>
              <w:jc w:val="center"/>
              <w:rPr>
                <w:sz w:val="24"/>
                <w:szCs w:val="24"/>
              </w:rPr>
            </w:pPr>
          </w:p>
        </w:tc>
      </w:tr>
      <w:tr w:rsidR="002209B8" w:rsidRPr="00EE2D00" w:rsidTr="0006285C">
        <w:tc>
          <w:tcPr>
            <w:tcW w:w="540" w:type="dxa"/>
          </w:tcPr>
          <w:p w:rsidR="002209B8" w:rsidRPr="00025B0B" w:rsidRDefault="002209B8" w:rsidP="0006285C">
            <w:pPr>
              <w:jc w:val="both"/>
              <w:rPr>
                <w:sz w:val="24"/>
                <w:szCs w:val="24"/>
              </w:rPr>
            </w:pPr>
            <w:r>
              <w:rPr>
                <w:sz w:val="24"/>
                <w:szCs w:val="24"/>
              </w:rPr>
              <w:t>1</w:t>
            </w:r>
          </w:p>
        </w:tc>
        <w:tc>
          <w:tcPr>
            <w:tcW w:w="6231" w:type="dxa"/>
          </w:tcPr>
          <w:p w:rsidR="002209B8" w:rsidRPr="00AC66D7" w:rsidRDefault="00C5165B" w:rsidP="0006285C">
            <w:pPr>
              <w:widowControl w:val="0"/>
              <w:tabs>
                <w:tab w:val="left" w:pos="191"/>
              </w:tabs>
              <w:autoSpaceDE w:val="0"/>
              <w:autoSpaceDN w:val="0"/>
              <w:adjustRightInd w:val="0"/>
              <w:spacing w:line="281" w:lineRule="exact"/>
              <w:rPr>
                <w:color w:val="000000"/>
                <w:sz w:val="24"/>
                <w:szCs w:val="24"/>
              </w:rPr>
            </w:pPr>
            <w:r w:rsidRPr="00C5165B">
              <w:rPr>
                <w:bCs/>
                <w:color w:val="000000"/>
                <w:sz w:val="24"/>
                <w:szCs w:val="24"/>
              </w:rPr>
              <w:t>Вводный  инструктаж по безопасному поведению</w:t>
            </w:r>
          </w:p>
        </w:tc>
        <w:tc>
          <w:tcPr>
            <w:tcW w:w="1701" w:type="dxa"/>
          </w:tcPr>
          <w:p w:rsidR="002209B8" w:rsidRPr="00025B0B" w:rsidRDefault="00C5165B" w:rsidP="0006285C">
            <w:pPr>
              <w:jc w:val="center"/>
              <w:rPr>
                <w:sz w:val="24"/>
                <w:szCs w:val="24"/>
              </w:rPr>
            </w:pPr>
            <w:r>
              <w:rPr>
                <w:sz w:val="24"/>
                <w:szCs w:val="24"/>
              </w:rPr>
              <w:t>1</w:t>
            </w:r>
          </w:p>
        </w:tc>
        <w:tc>
          <w:tcPr>
            <w:tcW w:w="1417" w:type="dxa"/>
          </w:tcPr>
          <w:p w:rsidR="002209B8" w:rsidRPr="00025B0B" w:rsidRDefault="00C5165B" w:rsidP="0006285C">
            <w:pPr>
              <w:jc w:val="center"/>
              <w:rPr>
                <w:sz w:val="24"/>
                <w:szCs w:val="24"/>
              </w:rPr>
            </w:pPr>
            <w:r>
              <w:rPr>
                <w:sz w:val="24"/>
                <w:szCs w:val="24"/>
              </w:rPr>
              <w:t>0,5</w:t>
            </w:r>
          </w:p>
        </w:tc>
        <w:tc>
          <w:tcPr>
            <w:tcW w:w="1559" w:type="dxa"/>
          </w:tcPr>
          <w:p w:rsidR="002209B8" w:rsidRPr="00025B0B" w:rsidRDefault="00C5165B" w:rsidP="0006285C">
            <w:pPr>
              <w:jc w:val="center"/>
              <w:rPr>
                <w:sz w:val="24"/>
                <w:szCs w:val="24"/>
              </w:rPr>
            </w:pPr>
            <w:r>
              <w:rPr>
                <w:sz w:val="24"/>
                <w:szCs w:val="24"/>
              </w:rPr>
              <w:t>0,5</w:t>
            </w:r>
          </w:p>
        </w:tc>
        <w:tc>
          <w:tcPr>
            <w:tcW w:w="3402" w:type="dxa"/>
          </w:tcPr>
          <w:p w:rsidR="002209B8" w:rsidRPr="00A11751" w:rsidRDefault="00C5165B" w:rsidP="0006285C">
            <w:pPr>
              <w:jc w:val="both"/>
              <w:rPr>
                <w:sz w:val="24"/>
                <w:szCs w:val="24"/>
              </w:rPr>
            </w:pPr>
            <w:r>
              <w:rPr>
                <w:sz w:val="24"/>
                <w:szCs w:val="24"/>
              </w:rPr>
              <w:t>Устный опрос</w:t>
            </w:r>
          </w:p>
        </w:tc>
      </w:tr>
      <w:tr w:rsidR="00C5165B" w:rsidRPr="00EE2D00" w:rsidTr="0006285C">
        <w:tc>
          <w:tcPr>
            <w:tcW w:w="540" w:type="dxa"/>
          </w:tcPr>
          <w:p w:rsidR="00C5165B" w:rsidRPr="00025B0B" w:rsidRDefault="00C5165B" w:rsidP="007A3D60">
            <w:pPr>
              <w:jc w:val="both"/>
              <w:rPr>
                <w:sz w:val="24"/>
                <w:szCs w:val="24"/>
              </w:rPr>
            </w:pPr>
            <w:r w:rsidRPr="00025B0B">
              <w:rPr>
                <w:sz w:val="24"/>
                <w:szCs w:val="24"/>
              </w:rPr>
              <w:t>2</w:t>
            </w:r>
          </w:p>
        </w:tc>
        <w:tc>
          <w:tcPr>
            <w:tcW w:w="6231" w:type="dxa"/>
          </w:tcPr>
          <w:p w:rsidR="00C5165B" w:rsidRPr="00AC66D7" w:rsidRDefault="00C5165B" w:rsidP="007A3D60">
            <w:pPr>
              <w:widowControl w:val="0"/>
              <w:tabs>
                <w:tab w:val="left" w:pos="191"/>
              </w:tabs>
              <w:autoSpaceDE w:val="0"/>
              <w:autoSpaceDN w:val="0"/>
              <w:adjustRightInd w:val="0"/>
              <w:spacing w:line="281" w:lineRule="exact"/>
              <w:rPr>
                <w:color w:val="000000"/>
                <w:sz w:val="24"/>
                <w:szCs w:val="24"/>
              </w:rPr>
            </w:pPr>
            <w:r>
              <w:rPr>
                <w:color w:val="000000"/>
                <w:sz w:val="24"/>
                <w:szCs w:val="24"/>
              </w:rPr>
              <w:t>Знакомство с правилами письма и разлиновкой тетради</w:t>
            </w:r>
          </w:p>
        </w:tc>
        <w:tc>
          <w:tcPr>
            <w:tcW w:w="1701" w:type="dxa"/>
          </w:tcPr>
          <w:p w:rsidR="00C5165B" w:rsidRPr="00025B0B" w:rsidRDefault="00C5165B" w:rsidP="007A3D60">
            <w:pPr>
              <w:jc w:val="center"/>
              <w:rPr>
                <w:sz w:val="24"/>
                <w:szCs w:val="24"/>
              </w:rPr>
            </w:pPr>
            <w:r>
              <w:rPr>
                <w:sz w:val="24"/>
                <w:szCs w:val="24"/>
              </w:rPr>
              <w:t>1</w:t>
            </w:r>
          </w:p>
        </w:tc>
        <w:tc>
          <w:tcPr>
            <w:tcW w:w="1417" w:type="dxa"/>
          </w:tcPr>
          <w:p w:rsidR="00C5165B" w:rsidRPr="00025B0B" w:rsidRDefault="00C5165B" w:rsidP="007A3D60">
            <w:pPr>
              <w:jc w:val="center"/>
              <w:rPr>
                <w:sz w:val="24"/>
                <w:szCs w:val="24"/>
              </w:rPr>
            </w:pPr>
            <w:r>
              <w:rPr>
                <w:sz w:val="24"/>
                <w:szCs w:val="24"/>
              </w:rPr>
              <w:t>0,5</w:t>
            </w:r>
          </w:p>
        </w:tc>
        <w:tc>
          <w:tcPr>
            <w:tcW w:w="1559" w:type="dxa"/>
          </w:tcPr>
          <w:p w:rsidR="00C5165B" w:rsidRPr="00025B0B" w:rsidRDefault="00C5165B" w:rsidP="007A3D60">
            <w:pPr>
              <w:jc w:val="center"/>
              <w:rPr>
                <w:sz w:val="24"/>
                <w:szCs w:val="24"/>
              </w:rPr>
            </w:pPr>
            <w:r>
              <w:rPr>
                <w:sz w:val="24"/>
                <w:szCs w:val="24"/>
              </w:rPr>
              <w:t>0,5</w:t>
            </w:r>
          </w:p>
        </w:tc>
        <w:tc>
          <w:tcPr>
            <w:tcW w:w="3402" w:type="dxa"/>
          </w:tcPr>
          <w:p w:rsidR="00C5165B" w:rsidRPr="00A11751" w:rsidRDefault="00C5165B" w:rsidP="007A3D60">
            <w:pPr>
              <w:jc w:val="both"/>
              <w:rPr>
                <w:sz w:val="24"/>
                <w:szCs w:val="24"/>
              </w:rPr>
            </w:pPr>
            <w:r>
              <w:rPr>
                <w:sz w:val="24"/>
                <w:szCs w:val="24"/>
              </w:rPr>
              <w:t>Индивидуальный опрос</w:t>
            </w:r>
          </w:p>
        </w:tc>
      </w:tr>
      <w:tr w:rsidR="00C5165B" w:rsidRPr="00EE2D00" w:rsidTr="0006285C">
        <w:tc>
          <w:tcPr>
            <w:tcW w:w="540" w:type="dxa"/>
          </w:tcPr>
          <w:p w:rsidR="00C5165B" w:rsidRPr="00025B0B" w:rsidRDefault="00C5165B" w:rsidP="007A3D60">
            <w:pPr>
              <w:jc w:val="both"/>
              <w:rPr>
                <w:sz w:val="24"/>
                <w:szCs w:val="24"/>
              </w:rPr>
            </w:pPr>
            <w:r w:rsidRPr="00025B0B">
              <w:rPr>
                <w:sz w:val="24"/>
                <w:szCs w:val="24"/>
              </w:rPr>
              <w:t>3</w:t>
            </w:r>
          </w:p>
        </w:tc>
        <w:tc>
          <w:tcPr>
            <w:tcW w:w="6231" w:type="dxa"/>
          </w:tcPr>
          <w:p w:rsidR="00C5165B" w:rsidRPr="00AC66D7" w:rsidRDefault="00C5165B" w:rsidP="0006285C">
            <w:pPr>
              <w:widowControl w:val="0"/>
              <w:tabs>
                <w:tab w:val="left" w:pos="191"/>
              </w:tabs>
              <w:autoSpaceDE w:val="0"/>
              <w:autoSpaceDN w:val="0"/>
              <w:adjustRightInd w:val="0"/>
              <w:spacing w:line="281" w:lineRule="exact"/>
              <w:rPr>
                <w:color w:val="000000"/>
                <w:sz w:val="24"/>
                <w:szCs w:val="24"/>
              </w:rPr>
            </w:pPr>
            <w:r w:rsidRPr="00AC66D7">
              <w:rPr>
                <w:sz w:val="24"/>
                <w:szCs w:val="24"/>
              </w:rPr>
              <w:t>Обведение по контуру узоров, составление узоров, штриховка</w:t>
            </w:r>
          </w:p>
        </w:tc>
        <w:tc>
          <w:tcPr>
            <w:tcW w:w="1701" w:type="dxa"/>
          </w:tcPr>
          <w:p w:rsidR="00C5165B" w:rsidRPr="00025B0B" w:rsidRDefault="00C5165B" w:rsidP="0006285C">
            <w:pPr>
              <w:jc w:val="center"/>
              <w:rPr>
                <w:sz w:val="24"/>
                <w:szCs w:val="24"/>
              </w:rPr>
            </w:pPr>
            <w:r>
              <w:rPr>
                <w:sz w:val="24"/>
                <w:szCs w:val="24"/>
              </w:rPr>
              <w:t>6</w:t>
            </w:r>
          </w:p>
        </w:tc>
        <w:tc>
          <w:tcPr>
            <w:tcW w:w="1417" w:type="dxa"/>
          </w:tcPr>
          <w:p w:rsidR="00C5165B" w:rsidRPr="00025B0B" w:rsidRDefault="00C5165B" w:rsidP="0006285C">
            <w:pPr>
              <w:jc w:val="center"/>
              <w:rPr>
                <w:sz w:val="24"/>
                <w:szCs w:val="24"/>
              </w:rPr>
            </w:pPr>
            <w:r>
              <w:rPr>
                <w:sz w:val="24"/>
                <w:szCs w:val="24"/>
              </w:rPr>
              <w:t>3</w:t>
            </w:r>
          </w:p>
        </w:tc>
        <w:tc>
          <w:tcPr>
            <w:tcW w:w="1559" w:type="dxa"/>
          </w:tcPr>
          <w:p w:rsidR="00C5165B" w:rsidRPr="00025B0B" w:rsidRDefault="00C5165B" w:rsidP="0006285C">
            <w:pPr>
              <w:jc w:val="center"/>
              <w:rPr>
                <w:sz w:val="24"/>
                <w:szCs w:val="24"/>
              </w:rPr>
            </w:pPr>
            <w:r>
              <w:rPr>
                <w:sz w:val="24"/>
                <w:szCs w:val="24"/>
              </w:rPr>
              <w:t>3</w:t>
            </w:r>
          </w:p>
        </w:tc>
        <w:tc>
          <w:tcPr>
            <w:tcW w:w="3402" w:type="dxa"/>
          </w:tcPr>
          <w:p w:rsidR="00C5165B" w:rsidRPr="00A11751" w:rsidRDefault="00C5165B" w:rsidP="0006285C">
            <w:pPr>
              <w:jc w:val="both"/>
              <w:rPr>
                <w:sz w:val="24"/>
                <w:szCs w:val="24"/>
              </w:rPr>
            </w:pPr>
            <w:r>
              <w:rPr>
                <w:sz w:val="24"/>
                <w:szCs w:val="24"/>
              </w:rPr>
              <w:t>Индивидуальный опрос</w:t>
            </w:r>
          </w:p>
        </w:tc>
      </w:tr>
      <w:tr w:rsidR="00C5165B" w:rsidRPr="00EE2D00" w:rsidTr="0006285C">
        <w:trPr>
          <w:trHeight w:val="212"/>
        </w:trPr>
        <w:tc>
          <w:tcPr>
            <w:tcW w:w="540" w:type="dxa"/>
          </w:tcPr>
          <w:p w:rsidR="00C5165B" w:rsidRPr="00025B0B" w:rsidRDefault="00C5165B" w:rsidP="007A3D60">
            <w:pPr>
              <w:jc w:val="both"/>
              <w:rPr>
                <w:sz w:val="24"/>
                <w:szCs w:val="24"/>
              </w:rPr>
            </w:pPr>
            <w:r>
              <w:rPr>
                <w:sz w:val="24"/>
                <w:szCs w:val="24"/>
              </w:rPr>
              <w:t>4</w:t>
            </w:r>
          </w:p>
        </w:tc>
        <w:tc>
          <w:tcPr>
            <w:tcW w:w="6231" w:type="dxa"/>
          </w:tcPr>
          <w:p w:rsidR="00C5165B" w:rsidRPr="00025B0B" w:rsidRDefault="00C5165B" w:rsidP="0006285C">
            <w:pPr>
              <w:rPr>
                <w:rFonts w:eastAsia="Times New Roman"/>
                <w:color w:val="000000"/>
                <w:sz w:val="24"/>
                <w:szCs w:val="24"/>
              </w:rPr>
            </w:pPr>
            <w:r>
              <w:rPr>
                <w:rFonts w:eastAsia="Times New Roman"/>
                <w:color w:val="000000"/>
                <w:sz w:val="24"/>
                <w:szCs w:val="24"/>
              </w:rPr>
              <w:t>Печатаем буквы</w:t>
            </w:r>
          </w:p>
        </w:tc>
        <w:tc>
          <w:tcPr>
            <w:tcW w:w="1701" w:type="dxa"/>
          </w:tcPr>
          <w:p w:rsidR="00C5165B" w:rsidRPr="00025B0B" w:rsidRDefault="00C5165B" w:rsidP="0006285C">
            <w:pPr>
              <w:jc w:val="center"/>
              <w:rPr>
                <w:sz w:val="24"/>
                <w:szCs w:val="24"/>
              </w:rPr>
            </w:pPr>
            <w:r>
              <w:rPr>
                <w:sz w:val="24"/>
                <w:szCs w:val="24"/>
              </w:rPr>
              <w:t>61</w:t>
            </w:r>
          </w:p>
        </w:tc>
        <w:tc>
          <w:tcPr>
            <w:tcW w:w="1417" w:type="dxa"/>
          </w:tcPr>
          <w:p w:rsidR="00C5165B" w:rsidRPr="00025B0B" w:rsidRDefault="00C5165B" w:rsidP="0006285C">
            <w:pPr>
              <w:jc w:val="center"/>
              <w:rPr>
                <w:sz w:val="24"/>
                <w:szCs w:val="24"/>
              </w:rPr>
            </w:pPr>
            <w:r>
              <w:rPr>
                <w:sz w:val="24"/>
                <w:szCs w:val="24"/>
              </w:rPr>
              <w:t>30</w:t>
            </w:r>
          </w:p>
        </w:tc>
        <w:tc>
          <w:tcPr>
            <w:tcW w:w="1559" w:type="dxa"/>
          </w:tcPr>
          <w:p w:rsidR="00C5165B" w:rsidRPr="00025B0B" w:rsidRDefault="00C5165B" w:rsidP="0006285C">
            <w:pPr>
              <w:jc w:val="center"/>
              <w:rPr>
                <w:sz w:val="24"/>
                <w:szCs w:val="24"/>
              </w:rPr>
            </w:pPr>
            <w:r>
              <w:rPr>
                <w:sz w:val="24"/>
                <w:szCs w:val="24"/>
              </w:rPr>
              <w:t>31</w:t>
            </w:r>
          </w:p>
        </w:tc>
        <w:tc>
          <w:tcPr>
            <w:tcW w:w="3402" w:type="dxa"/>
          </w:tcPr>
          <w:p w:rsidR="00C5165B" w:rsidRPr="004803B5" w:rsidRDefault="00C5165B" w:rsidP="0006285C">
            <w:pPr>
              <w:jc w:val="both"/>
              <w:rPr>
                <w:sz w:val="24"/>
                <w:szCs w:val="24"/>
              </w:rPr>
            </w:pPr>
            <w:r w:rsidRPr="004803B5">
              <w:rPr>
                <w:sz w:val="24"/>
                <w:szCs w:val="24"/>
              </w:rPr>
              <w:t>Устный опрос</w:t>
            </w:r>
          </w:p>
        </w:tc>
      </w:tr>
      <w:tr w:rsidR="00C5165B" w:rsidRPr="00EE2D00" w:rsidTr="0006285C">
        <w:trPr>
          <w:trHeight w:val="212"/>
        </w:trPr>
        <w:tc>
          <w:tcPr>
            <w:tcW w:w="540" w:type="dxa"/>
          </w:tcPr>
          <w:p w:rsidR="00C5165B" w:rsidRPr="00025B0B" w:rsidRDefault="00C5165B" w:rsidP="007A3D60">
            <w:pPr>
              <w:jc w:val="both"/>
              <w:rPr>
                <w:sz w:val="24"/>
                <w:szCs w:val="24"/>
              </w:rPr>
            </w:pPr>
            <w:r>
              <w:rPr>
                <w:sz w:val="24"/>
                <w:szCs w:val="24"/>
              </w:rPr>
              <w:t>5</w:t>
            </w:r>
          </w:p>
        </w:tc>
        <w:tc>
          <w:tcPr>
            <w:tcW w:w="6231" w:type="dxa"/>
          </w:tcPr>
          <w:p w:rsidR="00C5165B" w:rsidRDefault="00C5165B" w:rsidP="0006285C">
            <w:pPr>
              <w:rPr>
                <w:rFonts w:eastAsia="Times New Roman"/>
                <w:color w:val="000000"/>
                <w:sz w:val="24"/>
                <w:szCs w:val="24"/>
              </w:rPr>
            </w:pPr>
            <w:r>
              <w:rPr>
                <w:rFonts w:eastAsia="Times New Roman"/>
                <w:color w:val="000000"/>
                <w:sz w:val="24"/>
                <w:szCs w:val="24"/>
              </w:rPr>
              <w:t>Промежуточная аттестация</w:t>
            </w:r>
          </w:p>
        </w:tc>
        <w:tc>
          <w:tcPr>
            <w:tcW w:w="1701" w:type="dxa"/>
          </w:tcPr>
          <w:p w:rsidR="00C5165B" w:rsidRDefault="00C5165B" w:rsidP="0006285C">
            <w:pPr>
              <w:jc w:val="center"/>
              <w:rPr>
                <w:sz w:val="24"/>
                <w:szCs w:val="24"/>
              </w:rPr>
            </w:pPr>
            <w:r>
              <w:rPr>
                <w:sz w:val="24"/>
                <w:szCs w:val="24"/>
              </w:rPr>
              <w:t>1</w:t>
            </w:r>
          </w:p>
        </w:tc>
        <w:tc>
          <w:tcPr>
            <w:tcW w:w="1417" w:type="dxa"/>
          </w:tcPr>
          <w:p w:rsidR="00C5165B" w:rsidRDefault="00C5165B" w:rsidP="0006285C">
            <w:pPr>
              <w:jc w:val="center"/>
              <w:rPr>
                <w:sz w:val="24"/>
                <w:szCs w:val="24"/>
              </w:rPr>
            </w:pPr>
            <w:r>
              <w:rPr>
                <w:sz w:val="24"/>
                <w:szCs w:val="24"/>
              </w:rPr>
              <w:t>0</w:t>
            </w:r>
          </w:p>
        </w:tc>
        <w:tc>
          <w:tcPr>
            <w:tcW w:w="1559" w:type="dxa"/>
          </w:tcPr>
          <w:p w:rsidR="00C5165B" w:rsidRDefault="00C5165B" w:rsidP="0006285C">
            <w:pPr>
              <w:jc w:val="center"/>
              <w:rPr>
                <w:sz w:val="24"/>
                <w:szCs w:val="24"/>
              </w:rPr>
            </w:pPr>
            <w:r>
              <w:rPr>
                <w:sz w:val="24"/>
                <w:szCs w:val="24"/>
              </w:rPr>
              <w:t>1</w:t>
            </w:r>
          </w:p>
        </w:tc>
        <w:tc>
          <w:tcPr>
            <w:tcW w:w="3402" w:type="dxa"/>
          </w:tcPr>
          <w:p w:rsidR="00C5165B" w:rsidRPr="004803B5" w:rsidRDefault="00C5165B" w:rsidP="004803B5">
            <w:pPr>
              <w:jc w:val="both"/>
              <w:rPr>
                <w:sz w:val="24"/>
                <w:szCs w:val="24"/>
              </w:rPr>
            </w:pPr>
            <w:r w:rsidRPr="004803B5">
              <w:rPr>
                <w:sz w:val="24"/>
                <w:szCs w:val="24"/>
              </w:rPr>
              <w:t>Проверочная работа</w:t>
            </w:r>
          </w:p>
          <w:p w:rsidR="00C5165B" w:rsidRDefault="00C5165B" w:rsidP="0006285C">
            <w:pPr>
              <w:jc w:val="both"/>
              <w:rPr>
                <w:sz w:val="24"/>
                <w:szCs w:val="24"/>
              </w:rPr>
            </w:pPr>
          </w:p>
        </w:tc>
      </w:tr>
      <w:tr w:rsidR="00C5165B" w:rsidRPr="00EE2D00" w:rsidTr="0006285C">
        <w:trPr>
          <w:trHeight w:val="212"/>
        </w:trPr>
        <w:tc>
          <w:tcPr>
            <w:tcW w:w="540" w:type="dxa"/>
          </w:tcPr>
          <w:p w:rsidR="00C5165B" w:rsidRPr="00025B0B" w:rsidRDefault="00C5165B" w:rsidP="007A3D60">
            <w:pPr>
              <w:jc w:val="both"/>
              <w:rPr>
                <w:sz w:val="24"/>
                <w:szCs w:val="24"/>
              </w:rPr>
            </w:pPr>
            <w:r>
              <w:rPr>
                <w:sz w:val="24"/>
                <w:szCs w:val="24"/>
              </w:rPr>
              <w:t>6</w:t>
            </w:r>
          </w:p>
        </w:tc>
        <w:tc>
          <w:tcPr>
            <w:tcW w:w="6231" w:type="dxa"/>
          </w:tcPr>
          <w:p w:rsidR="00C5165B" w:rsidRDefault="00C5165B" w:rsidP="0006285C">
            <w:pPr>
              <w:rPr>
                <w:rFonts w:eastAsia="Times New Roman"/>
                <w:color w:val="000000"/>
                <w:sz w:val="24"/>
                <w:szCs w:val="24"/>
              </w:rPr>
            </w:pPr>
            <w:r>
              <w:rPr>
                <w:rFonts w:eastAsia="Times New Roman"/>
                <w:color w:val="000000"/>
                <w:sz w:val="24"/>
                <w:szCs w:val="24"/>
              </w:rPr>
              <w:t xml:space="preserve">Аттестация </w:t>
            </w:r>
            <w:proofErr w:type="gramStart"/>
            <w:r>
              <w:rPr>
                <w:rFonts w:eastAsia="Times New Roman"/>
                <w:color w:val="000000"/>
                <w:sz w:val="24"/>
                <w:szCs w:val="24"/>
              </w:rPr>
              <w:t>обучающихся</w:t>
            </w:r>
            <w:proofErr w:type="gramEnd"/>
            <w:r>
              <w:rPr>
                <w:rFonts w:eastAsia="Times New Roman"/>
                <w:color w:val="000000"/>
                <w:sz w:val="24"/>
                <w:szCs w:val="24"/>
              </w:rPr>
              <w:t xml:space="preserve"> по завершению </w:t>
            </w:r>
            <w:r w:rsidRPr="004803B5">
              <w:rPr>
                <w:rFonts w:eastAsia="Times New Roman"/>
                <w:color w:val="000000"/>
                <w:sz w:val="24"/>
                <w:szCs w:val="24"/>
              </w:rPr>
              <w:t xml:space="preserve"> реализации дополнительной общеобразовательной программы</w:t>
            </w:r>
          </w:p>
        </w:tc>
        <w:tc>
          <w:tcPr>
            <w:tcW w:w="1701" w:type="dxa"/>
          </w:tcPr>
          <w:p w:rsidR="00C5165B" w:rsidRDefault="00C5165B" w:rsidP="0006285C">
            <w:pPr>
              <w:jc w:val="center"/>
              <w:rPr>
                <w:sz w:val="24"/>
                <w:szCs w:val="24"/>
              </w:rPr>
            </w:pPr>
            <w:r>
              <w:rPr>
                <w:sz w:val="24"/>
                <w:szCs w:val="24"/>
              </w:rPr>
              <w:t>1</w:t>
            </w:r>
          </w:p>
        </w:tc>
        <w:tc>
          <w:tcPr>
            <w:tcW w:w="1417" w:type="dxa"/>
          </w:tcPr>
          <w:p w:rsidR="00C5165B" w:rsidRDefault="00C5165B" w:rsidP="0006285C">
            <w:pPr>
              <w:jc w:val="center"/>
              <w:rPr>
                <w:sz w:val="24"/>
                <w:szCs w:val="24"/>
              </w:rPr>
            </w:pPr>
            <w:r>
              <w:rPr>
                <w:sz w:val="24"/>
                <w:szCs w:val="24"/>
              </w:rPr>
              <w:t>0</w:t>
            </w:r>
          </w:p>
        </w:tc>
        <w:tc>
          <w:tcPr>
            <w:tcW w:w="1559" w:type="dxa"/>
          </w:tcPr>
          <w:p w:rsidR="00C5165B" w:rsidRDefault="00C5165B" w:rsidP="0006285C">
            <w:pPr>
              <w:jc w:val="center"/>
              <w:rPr>
                <w:sz w:val="24"/>
                <w:szCs w:val="24"/>
              </w:rPr>
            </w:pPr>
            <w:r>
              <w:rPr>
                <w:sz w:val="24"/>
                <w:szCs w:val="24"/>
              </w:rPr>
              <w:t>1</w:t>
            </w:r>
          </w:p>
        </w:tc>
        <w:tc>
          <w:tcPr>
            <w:tcW w:w="3402" w:type="dxa"/>
          </w:tcPr>
          <w:p w:rsidR="00C5165B" w:rsidRDefault="00C5165B" w:rsidP="0006285C">
            <w:pPr>
              <w:jc w:val="both"/>
              <w:rPr>
                <w:sz w:val="24"/>
                <w:szCs w:val="24"/>
              </w:rPr>
            </w:pPr>
            <w:r w:rsidRPr="004803B5">
              <w:rPr>
                <w:sz w:val="24"/>
                <w:szCs w:val="24"/>
              </w:rPr>
              <w:t>Итоговая проверочная работа</w:t>
            </w:r>
          </w:p>
        </w:tc>
      </w:tr>
      <w:tr w:rsidR="00C5165B" w:rsidRPr="00EE2D00" w:rsidTr="0006285C">
        <w:trPr>
          <w:trHeight w:val="212"/>
        </w:trPr>
        <w:tc>
          <w:tcPr>
            <w:tcW w:w="540" w:type="dxa"/>
          </w:tcPr>
          <w:p w:rsidR="00C5165B" w:rsidRPr="00025B0B" w:rsidRDefault="00C5165B" w:rsidP="0006285C">
            <w:pPr>
              <w:jc w:val="both"/>
              <w:rPr>
                <w:sz w:val="24"/>
                <w:szCs w:val="24"/>
              </w:rPr>
            </w:pPr>
          </w:p>
        </w:tc>
        <w:tc>
          <w:tcPr>
            <w:tcW w:w="6231" w:type="dxa"/>
          </w:tcPr>
          <w:p w:rsidR="00C5165B" w:rsidRDefault="00C5165B" w:rsidP="0006285C">
            <w:pPr>
              <w:rPr>
                <w:rFonts w:eastAsia="Times New Roman"/>
                <w:color w:val="000000"/>
                <w:sz w:val="24"/>
                <w:szCs w:val="24"/>
              </w:rPr>
            </w:pPr>
            <w:proofErr w:type="spellStart"/>
            <w:r>
              <w:rPr>
                <w:rFonts w:eastAsia="Times New Roman"/>
                <w:color w:val="000000"/>
                <w:sz w:val="24"/>
                <w:szCs w:val="24"/>
              </w:rPr>
              <w:t>Досуговые</w:t>
            </w:r>
            <w:proofErr w:type="spellEnd"/>
            <w:r>
              <w:rPr>
                <w:rFonts w:eastAsia="Times New Roman"/>
                <w:color w:val="000000"/>
                <w:sz w:val="24"/>
                <w:szCs w:val="24"/>
              </w:rPr>
              <w:t xml:space="preserve"> мероприятия</w:t>
            </w:r>
          </w:p>
        </w:tc>
        <w:tc>
          <w:tcPr>
            <w:tcW w:w="1701" w:type="dxa"/>
          </w:tcPr>
          <w:p w:rsidR="00C5165B" w:rsidRDefault="00C5165B" w:rsidP="0006285C">
            <w:pPr>
              <w:jc w:val="center"/>
              <w:rPr>
                <w:sz w:val="24"/>
                <w:szCs w:val="24"/>
              </w:rPr>
            </w:pPr>
            <w:r>
              <w:rPr>
                <w:sz w:val="24"/>
                <w:szCs w:val="24"/>
              </w:rPr>
              <w:t>1</w:t>
            </w:r>
          </w:p>
        </w:tc>
        <w:tc>
          <w:tcPr>
            <w:tcW w:w="1417" w:type="dxa"/>
          </w:tcPr>
          <w:p w:rsidR="00C5165B" w:rsidRDefault="00C5165B" w:rsidP="0006285C">
            <w:pPr>
              <w:jc w:val="center"/>
              <w:rPr>
                <w:sz w:val="24"/>
                <w:szCs w:val="24"/>
              </w:rPr>
            </w:pPr>
            <w:r>
              <w:rPr>
                <w:sz w:val="24"/>
                <w:szCs w:val="24"/>
              </w:rPr>
              <w:t>0</w:t>
            </w:r>
          </w:p>
        </w:tc>
        <w:tc>
          <w:tcPr>
            <w:tcW w:w="1559" w:type="dxa"/>
          </w:tcPr>
          <w:p w:rsidR="00C5165B" w:rsidRDefault="00C5165B" w:rsidP="0006285C">
            <w:pPr>
              <w:jc w:val="center"/>
              <w:rPr>
                <w:sz w:val="24"/>
                <w:szCs w:val="24"/>
              </w:rPr>
            </w:pPr>
            <w:r>
              <w:rPr>
                <w:sz w:val="24"/>
                <w:szCs w:val="24"/>
              </w:rPr>
              <w:t>1</w:t>
            </w:r>
          </w:p>
        </w:tc>
        <w:tc>
          <w:tcPr>
            <w:tcW w:w="3402" w:type="dxa"/>
          </w:tcPr>
          <w:p w:rsidR="00C5165B" w:rsidRDefault="00C5165B" w:rsidP="0006285C">
            <w:pPr>
              <w:jc w:val="both"/>
              <w:rPr>
                <w:sz w:val="24"/>
                <w:szCs w:val="24"/>
              </w:rPr>
            </w:pPr>
          </w:p>
        </w:tc>
      </w:tr>
      <w:tr w:rsidR="00C5165B" w:rsidRPr="00EE2D00" w:rsidTr="0006285C">
        <w:trPr>
          <w:trHeight w:val="212"/>
        </w:trPr>
        <w:tc>
          <w:tcPr>
            <w:tcW w:w="540" w:type="dxa"/>
          </w:tcPr>
          <w:p w:rsidR="00C5165B" w:rsidRPr="00025B0B" w:rsidRDefault="00C5165B" w:rsidP="0006285C">
            <w:pPr>
              <w:jc w:val="both"/>
              <w:rPr>
                <w:sz w:val="24"/>
                <w:szCs w:val="24"/>
              </w:rPr>
            </w:pPr>
          </w:p>
        </w:tc>
        <w:tc>
          <w:tcPr>
            <w:tcW w:w="6231" w:type="dxa"/>
          </w:tcPr>
          <w:p w:rsidR="00C5165B" w:rsidRDefault="00C5165B" w:rsidP="0006285C">
            <w:pPr>
              <w:rPr>
                <w:rFonts w:eastAsia="Times New Roman"/>
                <w:color w:val="000000"/>
                <w:sz w:val="24"/>
                <w:szCs w:val="24"/>
              </w:rPr>
            </w:pPr>
            <w:r w:rsidRPr="00025B0B">
              <w:rPr>
                <w:sz w:val="24"/>
                <w:szCs w:val="24"/>
              </w:rPr>
              <w:t>Итого:</w:t>
            </w:r>
          </w:p>
        </w:tc>
        <w:tc>
          <w:tcPr>
            <w:tcW w:w="1701" w:type="dxa"/>
          </w:tcPr>
          <w:p w:rsidR="00C5165B" w:rsidRDefault="00C5165B" w:rsidP="0006285C">
            <w:pPr>
              <w:jc w:val="center"/>
              <w:rPr>
                <w:sz w:val="24"/>
                <w:szCs w:val="24"/>
              </w:rPr>
            </w:pPr>
            <w:r>
              <w:rPr>
                <w:sz w:val="24"/>
                <w:szCs w:val="24"/>
              </w:rPr>
              <w:t>72</w:t>
            </w:r>
          </w:p>
        </w:tc>
        <w:tc>
          <w:tcPr>
            <w:tcW w:w="1417" w:type="dxa"/>
          </w:tcPr>
          <w:p w:rsidR="00C5165B" w:rsidRDefault="00C5165B" w:rsidP="0006285C">
            <w:pPr>
              <w:jc w:val="center"/>
              <w:rPr>
                <w:sz w:val="24"/>
                <w:szCs w:val="24"/>
              </w:rPr>
            </w:pPr>
            <w:r>
              <w:rPr>
                <w:sz w:val="24"/>
                <w:szCs w:val="24"/>
              </w:rPr>
              <w:t>34</w:t>
            </w:r>
          </w:p>
        </w:tc>
        <w:tc>
          <w:tcPr>
            <w:tcW w:w="1559" w:type="dxa"/>
          </w:tcPr>
          <w:p w:rsidR="00C5165B" w:rsidRDefault="00C5165B" w:rsidP="0006285C">
            <w:pPr>
              <w:jc w:val="center"/>
              <w:rPr>
                <w:sz w:val="24"/>
                <w:szCs w:val="24"/>
              </w:rPr>
            </w:pPr>
            <w:r>
              <w:rPr>
                <w:sz w:val="24"/>
                <w:szCs w:val="24"/>
              </w:rPr>
              <w:t>38</w:t>
            </w:r>
          </w:p>
        </w:tc>
        <w:tc>
          <w:tcPr>
            <w:tcW w:w="3402" w:type="dxa"/>
          </w:tcPr>
          <w:p w:rsidR="00C5165B" w:rsidRDefault="00C5165B" w:rsidP="0006285C">
            <w:pPr>
              <w:jc w:val="both"/>
              <w:rPr>
                <w:sz w:val="24"/>
                <w:szCs w:val="24"/>
              </w:rPr>
            </w:pPr>
          </w:p>
        </w:tc>
      </w:tr>
    </w:tbl>
    <w:p w:rsidR="0006285C" w:rsidRDefault="0006285C" w:rsidP="002209B8">
      <w:pPr>
        <w:autoSpaceDE w:val="0"/>
        <w:autoSpaceDN w:val="0"/>
        <w:adjustRightInd w:val="0"/>
        <w:spacing w:line="276" w:lineRule="auto"/>
        <w:jc w:val="center"/>
        <w:rPr>
          <w:b/>
          <w:sz w:val="24"/>
          <w:szCs w:val="24"/>
        </w:rPr>
      </w:pPr>
    </w:p>
    <w:p w:rsidR="004803B5" w:rsidRDefault="004803B5" w:rsidP="002209B8">
      <w:pPr>
        <w:autoSpaceDE w:val="0"/>
        <w:autoSpaceDN w:val="0"/>
        <w:adjustRightInd w:val="0"/>
        <w:spacing w:line="276" w:lineRule="auto"/>
        <w:jc w:val="center"/>
        <w:rPr>
          <w:b/>
          <w:sz w:val="24"/>
          <w:szCs w:val="24"/>
        </w:rPr>
      </w:pPr>
    </w:p>
    <w:p w:rsidR="002209B8" w:rsidRPr="0063764E" w:rsidRDefault="002209B8" w:rsidP="002209B8">
      <w:pPr>
        <w:autoSpaceDE w:val="0"/>
        <w:autoSpaceDN w:val="0"/>
        <w:adjustRightInd w:val="0"/>
        <w:spacing w:line="276" w:lineRule="auto"/>
        <w:jc w:val="center"/>
        <w:rPr>
          <w:rFonts w:eastAsiaTheme="minorHAnsi"/>
          <w:b/>
          <w:bCs/>
          <w:lang w:eastAsia="en-US"/>
        </w:rPr>
      </w:pPr>
      <w:r w:rsidRPr="0063764E">
        <w:rPr>
          <w:b/>
          <w:sz w:val="24"/>
          <w:szCs w:val="24"/>
        </w:rPr>
        <w:lastRenderedPageBreak/>
        <w:t>Содержание программы</w:t>
      </w:r>
    </w:p>
    <w:p w:rsidR="002209B8" w:rsidRPr="00F7575D" w:rsidRDefault="005B490F" w:rsidP="002209B8">
      <w:pPr>
        <w:shd w:val="clear" w:color="auto" w:fill="FFFFFF" w:themeFill="background1"/>
        <w:spacing w:before="100" w:beforeAutospacing="1" w:line="276" w:lineRule="auto"/>
        <w:ind w:right="14" w:firstLine="326"/>
        <w:rPr>
          <w:rFonts w:eastAsiaTheme="minorHAnsi"/>
          <w:b/>
          <w:bCs/>
          <w:sz w:val="24"/>
          <w:szCs w:val="24"/>
          <w:lang w:eastAsia="en-US"/>
        </w:rPr>
      </w:pPr>
      <w:r>
        <w:rPr>
          <w:rFonts w:eastAsiaTheme="minorHAnsi"/>
          <w:b/>
          <w:bCs/>
          <w:sz w:val="24"/>
          <w:szCs w:val="24"/>
          <w:lang w:eastAsia="en-US"/>
        </w:rPr>
        <w:t xml:space="preserve">Содержание образовательного модуля </w:t>
      </w:r>
      <w:r w:rsidR="002209B8">
        <w:rPr>
          <w:rFonts w:eastAsiaTheme="minorHAnsi"/>
          <w:b/>
          <w:bCs/>
          <w:sz w:val="24"/>
          <w:szCs w:val="24"/>
          <w:lang w:eastAsia="en-US"/>
        </w:rPr>
        <w:t xml:space="preserve"> программ</w:t>
      </w:r>
      <w:proofErr w:type="gramStart"/>
      <w:r w:rsidR="002209B8">
        <w:rPr>
          <w:rFonts w:eastAsiaTheme="minorHAnsi"/>
          <w:b/>
          <w:bCs/>
          <w:sz w:val="24"/>
          <w:szCs w:val="24"/>
          <w:lang w:eastAsia="en-US"/>
        </w:rPr>
        <w:t>ы«</w:t>
      </w:r>
      <w:proofErr w:type="gramEnd"/>
      <w:r w:rsidR="002209B8">
        <w:rPr>
          <w:rFonts w:eastAsiaTheme="minorHAnsi"/>
          <w:b/>
          <w:bCs/>
          <w:sz w:val="24"/>
          <w:szCs w:val="24"/>
          <w:lang w:eastAsia="en-US"/>
        </w:rPr>
        <w:t>Логика</w:t>
      </w:r>
      <w:r w:rsidR="002209B8" w:rsidRPr="00F7575D">
        <w:rPr>
          <w:rFonts w:eastAsiaTheme="minorHAnsi"/>
          <w:b/>
          <w:bCs/>
          <w:sz w:val="24"/>
          <w:szCs w:val="24"/>
          <w:lang w:eastAsia="en-US"/>
        </w:rPr>
        <w:t>»</w:t>
      </w:r>
    </w:p>
    <w:tbl>
      <w:tblPr>
        <w:tblStyle w:val="a5"/>
        <w:tblW w:w="0" w:type="auto"/>
        <w:tblLook w:val="04A0"/>
      </w:tblPr>
      <w:tblGrid>
        <w:gridCol w:w="2802"/>
        <w:gridCol w:w="5670"/>
        <w:gridCol w:w="5670"/>
      </w:tblGrid>
      <w:tr w:rsidR="002209B8" w:rsidRPr="00F7575D" w:rsidTr="00F65C26">
        <w:tc>
          <w:tcPr>
            <w:tcW w:w="2802" w:type="dxa"/>
          </w:tcPr>
          <w:p w:rsidR="002209B8" w:rsidRPr="00F7575D" w:rsidRDefault="002209B8" w:rsidP="0006285C">
            <w:pPr>
              <w:spacing w:before="100" w:beforeAutospacing="1" w:after="100" w:afterAutospacing="1" w:line="276" w:lineRule="auto"/>
              <w:ind w:right="14"/>
              <w:jc w:val="center"/>
              <w:rPr>
                <w:rFonts w:eastAsiaTheme="minorHAnsi"/>
                <w:b/>
                <w:bCs/>
                <w:sz w:val="24"/>
                <w:szCs w:val="24"/>
                <w:lang w:eastAsia="en-US"/>
              </w:rPr>
            </w:pPr>
            <w:r w:rsidRPr="00F7575D">
              <w:rPr>
                <w:rFonts w:eastAsiaTheme="minorHAnsi"/>
                <w:b/>
                <w:bCs/>
                <w:sz w:val="24"/>
                <w:szCs w:val="24"/>
                <w:lang w:eastAsia="en-US"/>
              </w:rPr>
              <w:t>Раздел</w:t>
            </w:r>
          </w:p>
        </w:tc>
        <w:tc>
          <w:tcPr>
            <w:tcW w:w="5670" w:type="dxa"/>
          </w:tcPr>
          <w:p w:rsidR="002209B8" w:rsidRPr="00F7575D" w:rsidRDefault="002209B8" w:rsidP="0006285C">
            <w:pPr>
              <w:spacing w:before="100" w:beforeAutospacing="1" w:after="100" w:afterAutospacing="1" w:line="276" w:lineRule="auto"/>
              <w:ind w:right="14"/>
              <w:jc w:val="center"/>
              <w:rPr>
                <w:rFonts w:eastAsiaTheme="minorHAnsi"/>
                <w:b/>
                <w:bCs/>
                <w:sz w:val="24"/>
                <w:szCs w:val="24"/>
                <w:lang w:eastAsia="en-US"/>
              </w:rPr>
            </w:pPr>
            <w:r w:rsidRPr="00F7575D">
              <w:rPr>
                <w:rFonts w:eastAsiaTheme="minorHAnsi"/>
                <w:b/>
                <w:bCs/>
                <w:sz w:val="24"/>
                <w:szCs w:val="24"/>
                <w:lang w:eastAsia="en-US"/>
              </w:rPr>
              <w:t>Теория</w:t>
            </w:r>
          </w:p>
        </w:tc>
        <w:tc>
          <w:tcPr>
            <w:tcW w:w="5670" w:type="dxa"/>
          </w:tcPr>
          <w:p w:rsidR="002209B8" w:rsidRPr="00F7575D" w:rsidRDefault="002209B8" w:rsidP="0006285C">
            <w:pPr>
              <w:spacing w:before="100" w:beforeAutospacing="1" w:after="100" w:afterAutospacing="1" w:line="276" w:lineRule="auto"/>
              <w:ind w:right="14"/>
              <w:jc w:val="center"/>
              <w:rPr>
                <w:rFonts w:eastAsiaTheme="minorHAnsi"/>
                <w:b/>
                <w:bCs/>
                <w:sz w:val="24"/>
                <w:szCs w:val="24"/>
                <w:lang w:eastAsia="en-US"/>
              </w:rPr>
            </w:pPr>
            <w:r w:rsidRPr="00F7575D">
              <w:rPr>
                <w:rFonts w:eastAsiaTheme="minorHAnsi"/>
                <w:b/>
                <w:bCs/>
                <w:sz w:val="24"/>
                <w:szCs w:val="24"/>
                <w:lang w:eastAsia="en-US"/>
              </w:rPr>
              <w:t>Практика</w:t>
            </w:r>
          </w:p>
        </w:tc>
      </w:tr>
      <w:tr w:rsidR="00514FEF" w:rsidRPr="00F7575D" w:rsidTr="00F65C26">
        <w:tc>
          <w:tcPr>
            <w:tcW w:w="2802" w:type="dxa"/>
          </w:tcPr>
          <w:p w:rsidR="00514FEF" w:rsidRPr="00BE6365" w:rsidRDefault="00514FEF" w:rsidP="007A3D60">
            <w:pPr>
              <w:spacing w:line="276" w:lineRule="auto"/>
              <w:rPr>
                <w:rFonts w:eastAsia="Times New Roman"/>
                <w:b/>
                <w:sz w:val="24"/>
                <w:szCs w:val="24"/>
                <w:lang w:eastAsia="ar-SA"/>
              </w:rPr>
            </w:pPr>
            <w:r>
              <w:rPr>
                <w:rFonts w:eastAsia="Times New Roman"/>
                <w:b/>
                <w:sz w:val="24"/>
                <w:szCs w:val="24"/>
                <w:lang w:eastAsia="ar-SA"/>
              </w:rPr>
              <w:t>Вводный инструктаж по безопасному поведению</w:t>
            </w:r>
          </w:p>
        </w:tc>
        <w:tc>
          <w:tcPr>
            <w:tcW w:w="5670" w:type="dxa"/>
          </w:tcPr>
          <w:p w:rsidR="00514FEF" w:rsidRPr="00BE6365" w:rsidRDefault="00514FEF" w:rsidP="007A3D60">
            <w:pPr>
              <w:spacing w:line="276" w:lineRule="auto"/>
              <w:rPr>
                <w:rFonts w:eastAsia="Times New Roman"/>
                <w:b/>
                <w:sz w:val="24"/>
                <w:szCs w:val="24"/>
                <w:lang w:eastAsia="ar-SA"/>
              </w:rPr>
            </w:pPr>
            <w:r>
              <w:rPr>
                <w:rFonts w:eastAsia="Times New Roman"/>
                <w:sz w:val="24"/>
                <w:szCs w:val="24"/>
                <w:lang w:eastAsia="ar-SA"/>
              </w:rPr>
              <w:t xml:space="preserve">Безопасное поведение </w:t>
            </w:r>
            <w:r w:rsidRPr="008B1DD1">
              <w:rPr>
                <w:rFonts w:eastAsia="Times New Roman"/>
                <w:sz w:val="24"/>
                <w:szCs w:val="24"/>
                <w:lang w:eastAsia="ar-SA"/>
              </w:rPr>
              <w:t xml:space="preserve"> детей  на дороге, </w:t>
            </w:r>
            <w:r>
              <w:rPr>
                <w:rFonts w:eastAsia="Times New Roman"/>
                <w:sz w:val="24"/>
                <w:szCs w:val="24"/>
                <w:lang w:eastAsia="ar-SA"/>
              </w:rPr>
              <w:t>безопасное поведение во время занятий и на переменах</w:t>
            </w:r>
          </w:p>
        </w:tc>
        <w:tc>
          <w:tcPr>
            <w:tcW w:w="5670" w:type="dxa"/>
          </w:tcPr>
          <w:p w:rsidR="00514FEF" w:rsidRPr="00BE6365" w:rsidRDefault="00514FEF" w:rsidP="007A3D60">
            <w:pPr>
              <w:spacing w:line="276" w:lineRule="auto"/>
              <w:rPr>
                <w:rFonts w:eastAsia="Times New Roman"/>
                <w:b/>
                <w:sz w:val="24"/>
                <w:szCs w:val="24"/>
                <w:lang w:eastAsia="ar-SA"/>
              </w:rPr>
            </w:pPr>
            <w:r w:rsidRPr="00BE6365">
              <w:rPr>
                <w:rFonts w:eastAsia="Times New Roman"/>
                <w:sz w:val="24"/>
                <w:szCs w:val="24"/>
                <w:lang w:eastAsia="ar-SA"/>
              </w:rPr>
              <w:t>Игры и упражнения.</w:t>
            </w:r>
          </w:p>
        </w:tc>
      </w:tr>
      <w:tr w:rsidR="00514FEF" w:rsidRPr="00F7575D" w:rsidTr="00F65C26">
        <w:tc>
          <w:tcPr>
            <w:tcW w:w="2802" w:type="dxa"/>
          </w:tcPr>
          <w:p w:rsidR="00514FEF" w:rsidRPr="00F7575D" w:rsidRDefault="00514FEF" w:rsidP="0006285C">
            <w:pPr>
              <w:spacing w:before="100" w:beforeAutospacing="1" w:after="100" w:afterAutospacing="1" w:line="276" w:lineRule="auto"/>
              <w:ind w:right="14"/>
              <w:rPr>
                <w:rFonts w:eastAsiaTheme="minorHAnsi"/>
                <w:bCs/>
                <w:sz w:val="24"/>
                <w:szCs w:val="24"/>
                <w:lang w:eastAsia="en-US"/>
              </w:rPr>
            </w:pPr>
            <w:r w:rsidRPr="00F7575D">
              <w:rPr>
                <w:rFonts w:eastAsiaTheme="minorHAnsi"/>
                <w:bCs/>
                <w:sz w:val="24"/>
                <w:szCs w:val="24"/>
                <w:lang w:eastAsia="en-US"/>
              </w:rPr>
              <w:t>Форма</w:t>
            </w:r>
          </w:p>
          <w:p w:rsidR="00514FEF" w:rsidRPr="00F7575D" w:rsidRDefault="00514FEF" w:rsidP="0006285C">
            <w:pPr>
              <w:spacing w:before="100" w:beforeAutospacing="1" w:after="100" w:afterAutospacing="1" w:line="276" w:lineRule="auto"/>
              <w:ind w:right="14"/>
              <w:rPr>
                <w:rFonts w:eastAsiaTheme="minorHAnsi"/>
                <w:b/>
                <w:bCs/>
                <w:sz w:val="24"/>
                <w:szCs w:val="24"/>
                <w:lang w:eastAsia="en-US"/>
              </w:rPr>
            </w:pPr>
          </w:p>
          <w:p w:rsidR="00514FEF" w:rsidRPr="00F7575D" w:rsidRDefault="00514FEF" w:rsidP="0006285C">
            <w:pPr>
              <w:spacing w:before="100" w:beforeAutospacing="1" w:after="100" w:afterAutospacing="1" w:line="276" w:lineRule="auto"/>
              <w:ind w:right="14"/>
              <w:rPr>
                <w:rFonts w:eastAsiaTheme="minorHAnsi"/>
                <w:b/>
                <w:bCs/>
                <w:sz w:val="24"/>
                <w:szCs w:val="24"/>
                <w:lang w:eastAsia="en-US"/>
              </w:rPr>
            </w:pPr>
          </w:p>
          <w:p w:rsidR="00514FEF" w:rsidRPr="00F7575D" w:rsidRDefault="00514FEF" w:rsidP="0006285C">
            <w:pPr>
              <w:spacing w:before="100" w:beforeAutospacing="1" w:after="100" w:afterAutospacing="1" w:line="276" w:lineRule="auto"/>
              <w:ind w:right="14"/>
              <w:rPr>
                <w:rFonts w:eastAsiaTheme="minorHAnsi"/>
                <w:b/>
                <w:bCs/>
                <w:sz w:val="24"/>
                <w:szCs w:val="24"/>
                <w:lang w:eastAsia="en-US"/>
              </w:rPr>
            </w:pPr>
          </w:p>
        </w:tc>
        <w:tc>
          <w:tcPr>
            <w:tcW w:w="5670" w:type="dxa"/>
          </w:tcPr>
          <w:p w:rsidR="00514FEF" w:rsidRPr="00F7575D" w:rsidRDefault="00514FEF" w:rsidP="0006285C">
            <w:pPr>
              <w:spacing w:line="276" w:lineRule="auto"/>
              <w:ind w:right="14"/>
              <w:jc w:val="both"/>
              <w:rPr>
                <w:rFonts w:eastAsia="Times New Roman"/>
                <w:sz w:val="24"/>
                <w:szCs w:val="24"/>
              </w:rPr>
            </w:pPr>
            <w:r w:rsidRPr="00F7575D">
              <w:rPr>
                <w:rFonts w:eastAsia="Times New Roman"/>
                <w:sz w:val="24"/>
                <w:szCs w:val="24"/>
              </w:rPr>
              <w:t xml:space="preserve">     Сравнение предметов</w:t>
            </w:r>
            <w:r>
              <w:rPr>
                <w:rFonts w:eastAsia="Times New Roman"/>
                <w:sz w:val="24"/>
                <w:szCs w:val="24"/>
              </w:rPr>
              <w:t xml:space="preserve">. </w:t>
            </w:r>
            <w:r w:rsidRPr="00F7575D">
              <w:rPr>
                <w:rFonts w:eastAsia="Times New Roman"/>
                <w:sz w:val="24"/>
                <w:szCs w:val="24"/>
              </w:rPr>
              <w:t>Сходство и различие (сравнение  геометрических фигур)</w:t>
            </w:r>
            <w:r>
              <w:rPr>
                <w:rFonts w:eastAsia="Times New Roman"/>
                <w:sz w:val="24"/>
                <w:szCs w:val="24"/>
              </w:rPr>
              <w:t xml:space="preserve">. </w:t>
            </w:r>
            <w:r w:rsidRPr="00F7575D">
              <w:rPr>
                <w:rFonts w:eastAsia="Times New Roman"/>
                <w:sz w:val="24"/>
                <w:szCs w:val="24"/>
              </w:rPr>
              <w:t>Сравнение  по  величине (сходство и различие предметов)</w:t>
            </w:r>
            <w:r>
              <w:rPr>
                <w:rFonts w:eastAsia="Times New Roman"/>
                <w:sz w:val="24"/>
                <w:szCs w:val="24"/>
              </w:rPr>
              <w:t xml:space="preserve">. </w:t>
            </w:r>
            <w:r w:rsidRPr="00F7575D">
              <w:rPr>
                <w:rFonts w:eastAsia="Times New Roman"/>
                <w:sz w:val="24"/>
                <w:szCs w:val="24"/>
              </w:rPr>
              <w:t xml:space="preserve">Сравнение  предметов </w:t>
            </w:r>
            <w:r>
              <w:rPr>
                <w:rFonts w:eastAsia="Times New Roman"/>
                <w:sz w:val="24"/>
                <w:szCs w:val="24"/>
              </w:rPr>
              <w:t xml:space="preserve"> по количеству и форме (больше, </w:t>
            </w:r>
            <w:r w:rsidRPr="00F7575D">
              <w:rPr>
                <w:rFonts w:eastAsia="Times New Roman"/>
                <w:sz w:val="24"/>
                <w:szCs w:val="24"/>
              </w:rPr>
              <w:t>мень</w:t>
            </w:r>
            <w:r>
              <w:rPr>
                <w:rFonts w:eastAsia="Times New Roman"/>
                <w:sz w:val="24"/>
                <w:szCs w:val="24"/>
              </w:rPr>
              <w:t xml:space="preserve">ше). </w:t>
            </w:r>
            <w:r w:rsidRPr="00F7575D">
              <w:rPr>
                <w:rFonts w:eastAsia="Times New Roman"/>
                <w:sz w:val="24"/>
                <w:szCs w:val="24"/>
              </w:rPr>
              <w:t>Понятие «четырёхугольник»</w:t>
            </w:r>
          </w:p>
          <w:p w:rsidR="00514FEF" w:rsidRPr="00F7575D" w:rsidRDefault="00514FEF" w:rsidP="0006285C">
            <w:pPr>
              <w:spacing w:line="276" w:lineRule="auto"/>
              <w:ind w:right="14"/>
              <w:jc w:val="both"/>
              <w:rPr>
                <w:rFonts w:eastAsia="Times New Roman"/>
                <w:sz w:val="24"/>
                <w:szCs w:val="24"/>
              </w:rPr>
            </w:pPr>
            <w:r w:rsidRPr="00F7575D">
              <w:rPr>
                <w:rFonts w:eastAsia="Times New Roman"/>
                <w:sz w:val="24"/>
                <w:szCs w:val="24"/>
              </w:rPr>
              <w:t>Сравнение, зарисовка геометрических фигур;  понятия «вне», «внутри»</w:t>
            </w:r>
          </w:p>
        </w:tc>
        <w:tc>
          <w:tcPr>
            <w:tcW w:w="5670" w:type="dxa"/>
          </w:tcPr>
          <w:p w:rsidR="00514FEF" w:rsidRPr="00F7575D" w:rsidRDefault="00514FEF" w:rsidP="0006285C">
            <w:pPr>
              <w:spacing w:line="276" w:lineRule="auto"/>
              <w:jc w:val="both"/>
              <w:rPr>
                <w:sz w:val="24"/>
                <w:szCs w:val="24"/>
              </w:rPr>
            </w:pPr>
            <w:proofErr w:type="gramStart"/>
            <w:r w:rsidRPr="00F7575D">
              <w:rPr>
                <w:rFonts w:eastAsia="Times New Roman"/>
                <w:sz w:val="24"/>
                <w:szCs w:val="24"/>
                <w:lang w:eastAsia="ar-SA"/>
              </w:rPr>
              <w:t>Игры, упражнения на выявление имеющихся у воспитанников ЗУН.</w:t>
            </w:r>
            <w:proofErr w:type="gramEnd"/>
          </w:p>
          <w:p w:rsidR="00514FEF" w:rsidRPr="00F7575D" w:rsidRDefault="00514FEF" w:rsidP="009D675D">
            <w:pPr>
              <w:jc w:val="both"/>
              <w:rPr>
                <w:rFonts w:eastAsia="Times New Roman"/>
                <w:sz w:val="24"/>
                <w:szCs w:val="24"/>
                <w:lang w:eastAsia="ar-SA"/>
              </w:rPr>
            </w:pPr>
            <w:r w:rsidRPr="00F7575D">
              <w:rPr>
                <w:rFonts w:eastAsia="Times New Roman"/>
                <w:sz w:val="24"/>
                <w:szCs w:val="24"/>
                <w:lang w:eastAsia="ar-SA"/>
              </w:rPr>
              <w:t xml:space="preserve">     Игры-упражнения на сравнение предметов по различным признакам (размер, форма, цвет), используя приемы наложения и приложения.</w:t>
            </w:r>
          </w:p>
          <w:p w:rsidR="00514FEF" w:rsidRPr="00F7575D" w:rsidRDefault="00514FEF" w:rsidP="009D675D">
            <w:pPr>
              <w:jc w:val="both"/>
              <w:rPr>
                <w:sz w:val="24"/>
                <w:szCs w:val="24"/>
              </w:rPr>
            </w:pPr>
            <w:r w:rsidRPr="00F7575D">
              <w:rPr>
                <w:rFonts w:eastAsia="Times New Roman"/>
                <w:sz w:val="24"/>
                <w:szCs w:val="24"/>
                <w:lang w:eastAsia="ar-SA"/>
              </w:rPr>
              <w:t xml:space="preserve">        Игры-упражнения «Найди предметы», «Выше - ниже».</w:t>
            </w:r>
          </w:p>
          <w:p w:rsidR="00514FEF" w:rsidRPr="00F7575D" w:rsidRDefault="00514FEF" w:rsidP="009D675D">
            <w:pPr>
              <w:jc w:val="both"/>
              <w:rPr>
                <w:sz w:val="24"/>
                <w:szCs w:val="24"/>
              </w:rPr>
            </w:pPr>
            <w:r w:rsidRPr="00F7575D">
              <w:rPr>
                <w:rFonts w:eastAsia="Times New Roman"/>
                <w:sz w:val="24"/>
                <w:szCs w:val="24"/>
                <w:lang w:eastAsia="ar-SA"/>
              </w:rPr>
              <w:t>Игры-упражнения на узнавание, различение, нахождение отличительных особенностей геометрических фигур; упражнения на группировку фигур по форме; выкладывание контуров фигур из палочек, ниток и т. </w:t>
            </w:r>
            <w:proofErr w:type="spellStart"/>
            <w:r w:rsidRPr="00F7575D">
              <w:rPr>
                <w:rFonts w:eastAsia="Times New Roman"/>
                <w:sz w:val="24"/>
                <w:szCs w:val="24"/>
                <w:lang w:eastAsia="ar-SA"/>
              </w:rPr>
              <w:t>д</w:t>
            </w:r>
            <w:proofErr w:type="spellEnd"/>
          </w:p>
          <w:p w:rsidR="00514FEF" w:rsidRPr="00F7575D" w:rsidRDefault="00514FEF" w:rsidP="009D675D">
            <w:pPr>
              <w:jc w:val="both"/>
              <w:rPr>
                <w:sz w:val="24"/>
                <w:szCs w:val="24"/>
              </w:rPr>
            </w:pPr>
            <w:r w:rsidRPr="00F7575D">
              <w:rPr>
                <w:sz w:val="24"/>
                <w:szCs w:val="24"/>
              </w:rPr>
              <w:t xml:space="preserve">      Показывают и называют стороны, углы, вершины фигур. Сравнивают фигуры, чертят геометрические фигуры в тетради.</w:t>
            </w:r>
          </w:p>
          <w:p w:rsidR="00514FEF" w:rsidRPr="00F7575D" w:rsidRDefault="00514FEF" w:rsidP="009D675D">
            <w:pPr>
              <w:jc w:val="both"/>
              <w:rPr>
                <w:sz w:val="24"/>
                <w:szCs w:val="24"/>
              </w:rPr>
            </w:pPr>
            <w:r w:rsidRPr="00F7575D">
              <w:rPr>
                <w:sz w:val="24"/>
                <w:szCs w:val="24"/>
              </w:rPr>
              <w:t xml:space="preserve">      Классифицируют фигуры по 1 – 3 признакам (форма, размер, цвет).</w:t>
            </w:r>
          </w:p>
        </w:tc>
      </w:tr>
      <w:tr w:rsidR="00514FEF" w:rsidRPr="00F7575D" w:rsidTr="00F65C26">
        <w:trPr>
          <w:trHeight w:val="983"/>
        </w:trPr>
        <w:tc>
          <w:tcPr>
            <w:tcW w:w="2802" w:type="dxa"/>
          </w:tcPr>
          <w:p w:rsidR="00514FEF" w:rsidRPr="00F7575D" w:rsidRDefault="00514FEF" w:rsidP="0006285C">
            <w:pPr>
              <w:spacing w:line="276" w:lineRule="auto"/>
              <w:rPr>
                <w:rFonts w:eastAsia="Times New Roman"/>
                <w:bCs/>
                <w:sz w:val="24"/>
                <w:szCs w:val="24"/>
              </w:rPr>
            </w:pPr>
            <w:r w:rsidRPr="00F7575D">
              <w:rPr>
                <w:rFonts w:eastAsia="Times New Roman"/>
                <w:bCs/>
                <w:sz w:val="24"/>
                <w:szCs w:val="24"/>
              </w:rPr>
              <w:t>Количество и счёт</w:t>
            </w:r>
          </w:p>
          <w:p w:rsidR="00514FEF" w:rsidRPr="00F7575D" w:rsidRDefault="00514FEF" w:rsidP="0006285C">
            <w:pPr>
              <w:spacing w:line="276" w:lineRule="auto"/>
              <w:rPr>
                <w:rFonts w:eastAsia="Times New Roman"/>
                <w:bCs/>
                <w:sz w:val="24"/>
                <w:szCs w:val="24"/>
              </w:rPr>
            </w:pPr>
          </w:p>
          <w:p w:rsidR="00514FEF" w:rsidRPr="00F7575D" w:rsidRDefault="00514FEF" w:rsidP="0006285C">
            <w:pPr>
              <w:spacing w:line="276" w:lineRule="auto"/>
              <w:rPr>
                <w:rFonts w:eastAsia="Times New Roman"/>
                <w:bCs/>
                <w:sz w:val="24"/>
                <w:szCs w:val="24"/>
              </w:rPr>
            </w:pPr>
          </w:p>
          <w:p w:rsidR="00514FEF" w:rsidRPr="00F7575D" w:rsidRDefault="00514FEF" w:rsidP="0006285C">
            <w:pPr>
              <w:spacing w:line="276" w:lineRule="auto"/>
              <w:rPr>
                <w:rFonts w:eastAsia="Times New Roman"/>
                <w:bCs/>
                <w:sz w:val="24"/>
                <w:szCs w:val="24"/>
              </w:rPr>
            </w:pPr>
          </w:p>
          <w:p w:rsidR="00514FEF" w:rsidRPr="00F7575D" w:rsidRDefault="00514FEF" w:rsidP="0006285C">
            <w:pPr>
              <w:spacing w:line="276" w:lineRule="auto"/>
              <w:rPr>
                <w:rFonts w:eastAsia="Times New Roman"/>
                <w:bCs/>
                <w:sz w:val="24"/>
                <w:szCs w:val="24"/>
              </w:rPr>
            </w:pPr>
          </w:p>
          <w:p w:rsidR="00514FEF" w:rsidRPr="00F7575D" w:rsidRDefault="00514FEF" w:rsidP="0006285C">
            <w:pPr>
              <w:spacing w:line="276" w:lineRule="auto"/>
              <w:rPr>
                <w:rFonts w:eastAsia="Times New Roman"/>
                <w:bCs/>
                <w:sz w:val="24"/>
                <w:szCs w:val="24"/>
              </w:rPr>
            </w:pPr>
          </w:p>
          <w:p w:rsidR="00514FEF" w:rsidRPr="00F7575D" w:rsidRDefault="00514FEF" w:rsidP="0006285C">
            <w:pPr>
              <w:spacing w:line="276" w:lineRule="auto"/>
              <w:rPr>
                <w:rFonts w:eastAsia="Times New Roman"/>
                <w:bCs/>
                <w:sz w:val="24"/>
                <w:szCs w:val="24"/>
              </w:rPr>
            </w:pPr>
          </w:p>
          <w:p w:rsidR="00514FEF" w:rsidRPr="00F7575D" w:rsidRDefault="00514FEF" w:rsidP="0006285C">
            <w:pPr>
              <w:spacing w:line="276" w:lineRule="auto"/>
              <w:rPr>
                <w:rFonts w:eastAsia="Times New Roman"/>
                <w:bCs/>
                <w:sz w:val="24"/>
                <w:szCs w:val="24"/>
              </w:rPr>
            </w:pPr>
          </w:p>
          <w:p w:rsidR="00514FEF" w:rsidRPr="00F7575D" w:rsidRDefault="00514FEF" w:rsidP="0006285C">
            <w:pPr>
              <w:spacing w:line="276" w:lineRule="auto"/>
              <w:rPr>
                <w:rFonts w:eastAsia="Times New Roman"/>
                <w:sz w:val="24"/>
                <w:szCs w:val="24"/>
              </w:rPr>
            </w:pPr>
          </w:p>
        </w:tc>
        <w:tc>
          <w:tcPr>
            <w:tcW w:w="5670" w:type="dxa"/>
          </w:tcPr>
          <w:p w:rsidR="00514FEF" w:rsidRPr="00F7575D" w:rsidRDefault="00514FEF" w:rsidP="0006285C">
            <w:pPr>
              <w:spacing w:line="276" w:lineRule="auto"/>
              <w:ind w:right="14"/>
              <w:jc w:val="both"/>
              <w:rPr>
                <w:rFonts w:eastAsia="Times New Roman"/>
                <w:sz w:val="24"/>
                <w:szCs w:val="24"/>
              </w:rPr>
            </w:pPr>
            <w:r w:rsidRPr="00F7575D">
              <w:rPr>
                <w:rFonts w:eastAsia="Times New Roman"/>
                <w:sz w:val="24"/>
                <w:szCs w:val="24"/>
              </w:rPr>
              <w:lastRenderedPageBreak/>
              <w:t xml:space="preserve">     Знакомство с числами и  цифрами от 1 до 10. Образование числа 1.Знакомство </w:t>
            </w:r>
            <w:r>
              <w:rPr>
                <w:rFonts w:eastAsia="Times New Roman"/>
                <w:sz w:val="24"/>
                <w:szCs w:val="24"/>
              </w:rPr>
              <w:t xml:space="preserve">с числом и  цифрой 2. </w:t>
            </w:r>
            <w:r w:rsidRPr="00F7575D">
              <w:rPr>
                <w:rFonts w:eastAsia="Times New Roman"/>
                <w:sz w:val="24"/>
                <w:szCs w:val="24"/>
              </w:rPr>
              <w:t>Счёт предметов.</w:t>
            </w:r>
            <w:r w:rsidRPr="00F7575D">
              <w:rPr>
                <w:sz w:val="24"/>
                <w:szCs w:val="24"/>
              </w:rPr>
              <w:t xml:space="preserve"> Знакомство с </w:t>
            </w:r>
            <w:r w:rsidRPr="00F7575D">
              <w:rPr>
                <w:rFonts w:eastAsia="Times New Roman"/>
                <w:sz w:val="24"/>
                <w:szCs w:val="24"/>
              </w:rPr>
              <w:t>образованием  числа 3</w:t>
            </w:r>
            <w:r>
              <w:rPr>
                <w:rFonts w:eastAsia="Times New Roman"/>
                <w:sz w:val="24"/>
                <w:szCs w:val="24"/>
              </w:rPr>
              <w:t xml:space="preserve">. </w:t>
            </w:r>
            <w:r w:rsidRPr="00F7575D">
              <w:rPr>
                <w:rFonts w:eastAsia="Times New Roman"/>
                <w:sz w:val="24"/>
                <w:szCs w:val="24"/>
              </w:rPr>
              <w:t>Знакомство с образованием числа 4</w:t>
            </w:r>
            <w:r>
              <w:rPr>
                <w:rFonts w:eastAsia="Times New Roman"/>
                <w:sz w:val="24"/>
                <w:szCs w:val="24"/>
              </w:rPr>
              <w:t>.</w:t>
            </w:r>
            <w:r w:rsidRPr="00F7575D">
              <w:rPr>
                <w:rFonts w:eastAsia="Times New Roman"/>
                <w:sz w:val="24"/>
                <w:szCs w:val="24"/>
              </w:rPr>
              <w:t xml:space="preserve">Знакомство с  образованием числа 5. Состав числа 5 .Порядковый счёт. Порядковые числительные (первый,  второй, третий и т.д.). </w:t>
            </w:r>
            <w:r w:rsidRPr="00F7575D">
              <w:rPr>
                <w:rFonts w:eastAsia="Times New Roman"/>
                <w:sz w:val="24"/>
                <w:szCs w:val="24"/>
              </w:rPr>
              <w:lastRenderedPageBreak/>
              <w:t>Сравнение  по  количеству (сравнение групп  предметов). Знакомство с образованием числа 6</w:t>
            </w:r>
            <w:r>
              <w:rPr>
                <w:rFonts w:eastAsia="Times New Roman"/>
                <w:sz w:val="24"/>
                <w:szCs w:val="24"/>
              </w:rPr>
              <w:t xml:space="preserve">. </w:t>
            </w:r>
            <w:r w:rsidRPr="00F7575D">
              <w:rPr>
                <w:rFonts w:eastAsia="Times New Roman"/>
                <w:sz w:val="24"/>
                <w:szCs w:val="24"/>
              </w:rPr>
              <w:t>Состав числа 6.Знакомство с образованием числа 7.Сравнение  по величине (понятия «толстый - тонкий», «длинный – короткий). Знакомство с числом 8. Счёт предметов в пределах 8</w:t>
            </w:r>
          </w:p>
          <w:p w:rsidR="00514FEF" w:rsidRPr="00F7575D" w:rsidRDefault="00514FEF" w:rsidP="0006285C">
            <w:pPr>
              <w:spacing w:line="276" w:lineRule="auto"/>
              <w:ind w:left="-108" w:firstLine="208"/>
              <w:jc w:val="both"/>
              <w:rPr>
                <w:rFonts w:eastAsia="Times New Roman"/>
                <w:sz w:val="24"/>
                <w:szCs w:val="24"/>
              </w:rPr>
            </w:pPr>
            <w:r w:rsidRPr="00F7575D">
              <w:rPr>
                <w:rFonts w:eastAsia="Times New Roman"/>
                <w:sz w:val="24"/>
                <w:szCs w:val="24"/>
              </w:rPr>
              <w:t xml:space="preserve">Сравнение  предметов  по весу, количеству и </w:t>
            </w:r>
            <w:proofErr w:type="spellStart"/>
            <w:r w:rsidRPr="00F7575D">
              <w:rPr>
                <w:rFonts w:eastAsia="Times New Roman"/>
                <w:sz w:val="24"/>
                <w:szCs w:val="24"/>
              </w:rPr>
              <w:t>величине</w:t>
            </w:r>
            <w:proofErr w:type="gramStart"/>
            <w:r w:rsidRPr="00F7575D">
              <w:rPr>
                <w:rFonts w:eastAsia="Times New Roman"/>
                <w:sz w:val="24"/>
                <w:szCs w:val="24"/>
              </w:rPr>
              <w:t>.З</w:t>
            </w:r>
            <w:proofErr w:type="gramEnd"/>
            <w:r w:rsidRPr="00F7575D">
              <w:rPr>
                <w:rFonts w:eastAsia="Times New Roman"/>
                <w:sz w:val="24"/>
                <w:szCs w:val="24"/>
              </w:rPr>
              <w:t>накомство</w:t>
            </w:r>
            <w:proofErr w:type="spellEnd"/>
            <w:r w:rsidRPr="00F7575D">
              <w:rPr>
                <w:rFonts w:eastAsia="Times New Roman"/>
                <w:sz w:val="24"/>
                <w:szCs w:val="24"/>
              </w:rPr>
              <w:t xml:space="preserve"> с образованием числа 9.Числовой ряд от 1 до 10</w:t>
            </w:r>
            <w:r>
              <w:rPr>
                <w:rFonts w:eastAsia="Times New Roman"/>
                <w:sz w:val="24"/>
                <w:szCs w:val="24"/>
              </w:rPr>
              <w:t xml:space="preserve">. </w:t>
            </w:r>
            <w:r w:rsidRPr="00F7575D">
              <w:rPr>
                <w:rFonts w:eastAsia="Times New Roman"/>
                <w:sz w:val="24"/>
                <w:szCs w:val="24"/>
              </w:rPr>
              <w:t xml:space="preserve">Сравнение  по количеству (больше, меньше). Составление арифметических задач на </w:t>
            </w:r>
            <w:proofErr w:type="spellStart"/>
            <w:r w:rsidRPr="00F7575D">
              <w:rPr>
                <w:rFonts w:eastAsia="Times New Roman"/>
                <w:sz w:val="24"/>
                <w:szCs w:val="24"/>
              </w:rPr>
              <w:t>вычитание</w:t>
            </w:r>
            <w:proofErr w:type="gramStart"/>
            <w:r w:rsidRPr="00F7575D">
              <w:rPr>
                <w:rFonts w:eastAsia="Times New Roman"/>
                <w:sz w:val="24"/>
                <w:szCs w:val="24"/>
              </w:rPr>
              <w:t>.З</w:t>
            </w:r>
            <w:proofErr w:type="gramEnd"/>
            <w:r w:rsidRPr="00F7575D">
              <w:rPr>
                <w:rFonts w:eastAsia="Times New Roman"/>
                <w:sz w:val="24"/>
                <w:szCs w:val="24"/>
              </w:rPr>
              <w:t>накомство</w:t>
            </w:r>
            <w:proofErr w:type="spellEnd"/>
            <w:r w:rsidRPr="00F7575D">
              <w:rPr>
                <w:rFonts w:eastAsia="Times New Roman"/>
                <w:sz w:val="24"/>
                <w:szCs w:val="24"/>
              </w:rPr>
              <w:t xml:space="preserve"> с образованием числа 10.Решение  арифметических </w:t>
            </w:r>
            <w:proofErr w:type="spellStart"/>
            <w:r w:rsidRPr="00F7575D">
              <w:rPr>
                <w:rFonts w:eastAsia="Times New Roman"/>
                <w:sz w:val="24"/>
                <w:szCs w:val="24"/>
              </w:rPr>
              <w:t>задач.Знакомство</w:t>
            </w:r>
            <w:proofErr w:type="spellEnd"/>
            <w:r w:rsidRPr="00F7575D">
              <w:rPr>
                <w:rFonts w:eastAsia="Times New Roman"/>
                <w:sz w:val="24"/>
                <w:szCs w:val="24"/>
              </w:rPr>
              <w:t xml:space="preserve"> с меркой.</w:t>
            </w:r>
            <w:r>
              <w:rPr>
                <w:rFonts w:eastAsia="Times New Roman"/>
                <w:sz w:val="24"/>
                <w:szCs w:val="24"/>
              </w:rPr>
              <w:t xml:space="preserve">  Промежуточная аттестация</w:t>
            </w:r>
          </w:p>
        </w:tc>
        <w:tc>
          <w:tcPr>
            <w:tcW w:w="5670" w:type="dxa"/>
          </w:tcPr>
          <w:p w:rsidR="00514FEF" w:rsidRPr="00F7575D" w:rsidRDefault="00514FEF" w:rsidP="0006285C">
            <w:pPr>
              <w:spacing w:line="276" w:lineRule="auto"/>
              <w:jc w:val="both"/>
              <w:rPr>
                <w:sz w:val="24"/>
                <w:szCs w:val="24"/>
              </w:rPr>
            </w:pPr>
            <w:proofErr w:type="gramStart"/>
            <w:r w:rsidRPr="00F7575D">
              <w:rPr>
                <w:rFonts w:eastAsia="Times New Roman"/>
                <w:sz w:val="24"/>
                <w:szCs w:val="24"/>
                <w:lang w:eastAsia="ar-SA"/>
              </w:rPr>
              <w:lastRenderedPageBreak/>
              <w:t xml:space="preserve">Счет предметов в пределах 10; обозначение количества предметов соответствующей цифрой; образование предыдущего и последующего числа натурального ряда; получение большего числа из меньшего и меньшего из большего путем добавления или убавления одного предмета; составление групп, содержащих определенное </w:t>
            </w:r>
            <w:r w:rsidRPr="00F7575D">
              <w:rPr>
                <w:rFonts w:eastAsia="Times New Roman"/>
                <w:sz w:val="24"/>
                <w:szCs w:val="24"/>
                <w:lang w:eastAsia="ar-SA"/>
              </w:rPr>
              <w:lastRenderedPageBreak/>
              <w:t>количество предметов; счет предметов на слух, на ощупь, отсчет движений.</w:t>
            </w:r>
            <w:proofErr w:type="gramEnd"/>
            <w:r w:rsidRPr="00F7575D">
              <w:rPr>
                <w:rFonts w:eastAsia="Times New Roman"/>
                <w:sz w:val="24"/>
                <w:szCs w:val="24"/>
                <w:lang w:eastAsia="ar-SA"/>
              </w:rPr>
              <w:t xml:space="preserve"> Игры-упражнения «Найди столько же», «Сосчитай геометрические фигуры», «Соедини картинку с карточкой»», «Соедини по порядку»</w:t>
            </w:r>
          </w:p>
          <w:p w:rsidR="00514FEF" w:rsidRPr="00F7575D" w:rsidRDefault="00514FEF" w:rsidP="0006285C">
            <w:pPr>
              <w:spacing w:line="276" w:lineRule="auto"/>
              <w:jc w:val="both"/>
              <w:rPr>
                <w:sz w:val="24"/>
                <w:szCs w:val="24"/>
              </w:rPr>
            </w:pPr>
            <w:r w:rsidRPr="00F7575D">
              <w:rPr>
                <w:sz w:val="24"/>
                <w:szCs w:val="24"/>
              </w:rPr>
              <w:t xml:space="preserve">      Пишут  цифры в клетке  – (печатные цифры).</w:t>
            </w:r>
          </w:p>
          <w:p w:rsidR="00514FEF" w:rsidRPr="00F7575D" w:rsidRDefault="00514FEF" w:rsidP="0006285C">
            <w:pPr>
              <w:spacing w:line="276" w:lineRule="auto"/>
              <w:jc w:val="both"/>
              <w:rPr>
                <w:sz w:val="24"/>
                <w:szCs w:val="24"/>
              </w:rPr>
            </w:pPr>
            <w:r w:rsidRPr="00F7575D">
              <w:rPr>
                <w:sz w:val="24"/>
                <w:szCs w:val="24"/>
              </w:rPr>
              <w:t>Считают в пределах 10, используя порядковые числительные (первый, второй).</w:t>
            </w:r>
          </w:p>
          <w:p w:rsidR="00514FEF" w:rsidRPr="00F7575D" w:rsidRDefault="00514FEF" w:rsidP="0006285C">
            <w:pPr>
              <w:spacing w:line="276" w:lineRule="auto"/>
              <w:jc w:val="both"/>
              <w:rPr>
                <w:sz w:val="24"/>
                <w:szCs w:val="24"/>
              </w:rPr>
            </w:pPr>
            <w:r w:rsidRPr="00F7575D">
              <w:rPr>
                <w:sz w:val="24"/>
                <w:szCs w:val="24"/>
              </w:rPr>
              <w:t>Сопоставляют число, цифру и количество предметов от 1 до 10. Сравнивают числа – соседи.</w:t>
            </w:r>
          </w:p>
          <w:p w:rsidR="00514FEF" w:rsidRPr="00F7575D" w:rsidRDefault="00514FEF" w:rsidP="0006285C">
            <w:pPr>
              <w:spacing w:line="276" w:lineRule="auto"/>
              <w:jc w:val="both"/>
              <w:rPr>
                <w:sz w:val="24"/>
                <w:szCs w:val="24"/>
              </w:rPr>
            </w:pPr>
            <w:r w:rsidRPr="00F7575D">
              <w:rPr>
                <w:sz w:val="24"/>
                <w:szCs w:val="24"/>
              </w:rPr>
              <w:t>Преобразуют неравенство в равенство и наоборот.</w:t>
            </w:r>
          </w:p>
          <w:p w:rsidR="00514FEF" w:rsidRPr="00F7575D" w:rsidRDefault="00514FEF" w:rsidP="0006285C">
            <w:pPr>
              <w:spacing w:line="276" w:lineRule="auto"/>
              <w:jc w:val="both"/>
              <w:rPr>
                <w:sz w:val="24"/>
                <w:szCs w:val="24"/>
              </w:rPr>
            </w:pPr>
            <w:r w:rsidRPr="00F7575D">
              <w:rPr>
                <w:sz w:val="24"/>
                <w:szCs w:val="24"/>
              </w:rPr>
              <w:t xml:space="preserve">Основные математические знаки +, -, =, &lt;, &gt;  пишут и применяют при решении примеров и </w:t>
            </w:r>
            <w:proofErr w:type="spellStart"/>
            <w:r w:rsidRPr="00F7575D">
              <w:rPr>
                <w:sz w:val="24"/>
                <w:szCs w:val="24"/>
              </w:rPr>
              <w:t>задач</w:t>
            </w:r>
            <w:proofErr w:type="gramStart"/>
            <w:r w:rsidRPr="00F7575D">
              <w:rPr>
                <w:sz w:val="24"/>
                <w:szCs w:val="24"/>
              </w:rPr>
              <w:t>.П</w:t>
            </w:r>
            <w:proofErr w:type="gramEnd"/>
            <w:r w:rsidRPr="00F7575D">
              <w:rPr>
                <w:sz w:val="24"/>
                <w:szCs w:val="24"/>
              </w:rPr>
              <w:t>ридумывают</w:t>
            </w:r>
            <w:proofErr w:type="spellEnd"/>
            <w:r w:rsidRPr="00F7575D">
              <w:rPr>
                <w:sz w:val="24"/>
                <w:szCs w:val="24"/>
              </w:rPr>
              <w:t xml:space="preserve"> задачи по рисункам, решают их с опорой на наглядный </w:t>
            </w:r>
            <w:proofErr w:type="spellStart"/>
            <w:r w:rsidRPr="00F7575D">
              <w:rPr>
                <w:sz w:val="24"/>
                <w:szCs w:val="24"/>
              </w:rPr>
              <w:t>материал.Решают</w:t>
            </w:r>
            <w:proofErr w:type="spellEnd"/>
            <w:r w:rsidRPr="00F7575D">
              <w:rPr>
                <w:sz w:val="24"/>
                <w:szCs w:val="24"/>
              </w:rPr>
              <w:t xml:space="preserve"> задания творческого </w:t>
            </w:r>
            <w:proofErr w:type="spellStart"/>
            <w:r w:rsidRPr="00F7575D">
              <w:rPr>
                <w:sz w:val="24"/>
                <w:szCs w:val="24"/>
              </w:rPr>
              <w:t>характера.</w:t>
            </w:r>
            <w:r>
              <w:rPr>
                <w:rFonts w:eastAsia="Times New Roman"/>
                <w:sz w:val="24"/>
                <w:szCs w:val="24"/>
                <w:lang w:eastAsia="ar-SA"/>
              </w:rPr>
              <w:t>У</w:t>
            </w:r>
            <w:r w:rsidRPr="00F7575D">
              <w:rPr>
                <w:rFonts w:eastAsia="Times New Roman"/>
                <w:sz w:val="24"/>
                <w:szCs w:val="24"/>
                <w:lang w:eastAsia="ar-SA"/>
              </w:rPr>
              <w:t>пражнения</w:t>
            </w:r>
            <w:proofErr w:type="spellEnd"/>
            <w:r w:rsidRPr="00F7575D">
              <w:rPr>
                <w:rFonts w:eastAsia="Times New Roman"/>
                <w:sz w:val="24"/>
                <w:szCs w:val="24"/>
                <w:lang w:eastAsia="ar-SA"/>
              </w:rPr>
              <w:t xml:space="preserve"> на определение уровня обученности по программе</w:t>
            </w:r>
            <w:r>
              <w:rPr>
                <w:rFonts w:eastAsia="Times New Roman"/>
                <w:sz w:val="24"/>
                <w:szCs w:val="24"/>
                <w:lang w:eastAsia="ar-SA"/>
              </w:rPr>
              <w:t>. Проверочная работа.</w:t>
            </w:r>
          </w:p>
        </w:tc>
      </w:tr>
      <w:tr w:rsidR="00514FEF" w:rsidRPr="00F7575D" w:rsidTr="00F65C26">
        <w:tc>
          <w:tcPr>
            <w:tcW w:w="2802" w:type="dxa"/>
          </w:tcPr>
          <w:p w:rsidR="00514FEF" w:rsidRPr="00F7575D" w:rsidRDefault="00514FEF" w:rsidP="0006285C">
            <w:pPr>
              <w:spacing w:line="276" w:lineRule="auto"/>
              <w:ind w:left="140" w:hanging="248"/>
              <w:rPr>
                <w:rFonts w:eastAsia="Times New Roman"/>
                <w:bCs/>
                <w:sz w:val="24"/>
                <w:szCs w:val="24"/>
              </w:rPr>
            </w:pPr>
            <w:r w:rsidRPr="00F7575D">
              <w:rPr>
                <w:rFonts w:eastAsia="Times New Roman"/>
                <w:bCs/>
                <w:sz w:val="24"/>
                <w:szCs w:val="24"/>
              </w:rPr>
              <w:lastRenderedPageBreak/>
              <w:t>Ориентировка в пространстве</w:t>
            </w:r>
          </w:p>
          <w:p w:rsidR="00514FEF" w:rsidRPr="00F7575D" w:rsidRDefault="00514FEF" w:rsidP="0006285C">
            <w:pPr>
              <w:spacing w:line="276" w:lineRule="auto"/>
              <w:rPr>
                <w:rFonts w:eastAsia="Times New Roman"/>
                <w:bCs/>
                <w:sz w:val="24"/>
                <w:szCs w:val="24"/>
              </w:rPr>
            </w:pPr>
          </w:p>
          <w:p w:rsidR="00514FEF" w:rsidRPr="00F7575D" w:rsidRDefault="00514FEF" w:rsidP="0006285C">
            <w:pPr>
              <w:spacing w:line="276" w:lineRule="auto"/>
              <w:rPr>
                <w:rFonts w:eastAsia="Times New Roman"/>
                <w:bCs/>
                <w:sz w:val="24"/>
                <w:szCs w:val="24"/>
              </w:rPr>
            </w:pPr>
          </w:p>
          <w:p w:rsidR="00514FEF" w:rsidRPr="00F7575D" w:rsidRDefault="00514FEF" w:rsidP="0006285C">
            <w:pPr>
              <w:spacing w:line="276" w:lineRule="auto"/>
              <w:rPr>
                <w:rFonts w:eastAsia="Times New Roman"/>
                <w:bCs/>
                <w:sz w:val="24"/>
                <w:szCs w:val="24"/>
              </w:rPr>
            </w:pPr>
          </w:p>
          <w:p w:rsidR="00514FEF" w:rsidRPr="00F7575D" w:rsidRDefault="00514FEF" w:rsidP="0006285C">
            <w:pPr>
              <w:spacing w:line="276" w:lineRule="auto"/>
              <w:rPr>
                <w:rFonts w:eastAsia="Times New Roman"/>
                <w:bCs/>
                <w:sz w:val="24"/>
                <w:szCs w:val="24"/>
              </w:rPr>
            </w:pPr>
          </w:p>
          <w:p w:rsidR="00514FEF" w:rsidRPr="00F7575D" w:rsidRDefault="00514FEF" w:rsidP="0006285C">
            <w:pPr>
              <w:spacing w:line="276" w:lineRule="auto"/>
              <w:rPr>
                <w:rFonts w:eastAsia="Times New Roman"/>
                <w:bCs/>
                <w:sz w:val="24"/>
                <w:szCs w:val="24"/>
              </w:rPr>
            </w:pPr>
          </w:p>
          <w:p w:rsidR="00514FEF" w:rsidRPr="00F7575D" w:rsidRDefault="00514FEF" w:rsidP="0006285C">
            <w:pPr>
              <w:spacing w:line="276" w:lineRule="auto"/>
              <w:rPr>
                <w:rFonts w:eastAsia="Times New Roman"/>
                <w:bCs/>
                <w:sz w:val="24"/>
                <w:szCs w:val="24"/>
              </w:rPr>
            </w:pPr>
          </w:p>
          <w:p w:rsidR="00514FEF" w:rsidRPr="00F7575D" w:rsidRDefault="00514FEF" w:rsidP="0006285C">
            <w:pPr>
              <w:spacing w:line="276" w:lineRule="auto"/>
              <w:rPr>
                <w:rFonts w:eastAsia="Times New Roman"/>
                <w:bCs/>
                <w:sz w:val="24"/>
                <w:szCs w:val="24"/>
              </w:rPr>
            </w:pPr>
          </w:p>
          <w:p w:rsidR="00514FEF" w:rsidRPr="00F7575D" w:rsidRDefault="00514FEF" w:rsidP="0006285C">
            <w:pPr>
              <w:spacing w:line="276" w:lineRule="auto"/>
              <w:rPr>
                <w:rFonts w:eastAsia="Times New Roman"/>
                <w:bCs/>
                <w:sz w:val="24"/>
                <w:szCs w:val="24"/>
              </w:rPr>
            </w:pPr>
          </w:p>
          <w:p w:rsidR="00514FEF" w:rsidRPr="00F7575D" w:rsidRDefault="00514FEF" w:rsidP="0006285C">
            <w:pPr>
              <w:spacing w:line="276" w:lineRule="auto"/>
              <w:rPr>
                <w:rFonts w:eastAsia="Times New Roman"/>
                <w:bCs/>
                <w:sz w:val="24"/>
                <w:szCs w:val="24"/>
              </w:rPr>
            </w:pPr>
          </w:p>
          <w:p w:rsidR="00514FEF" w:rsidRPr="00F7575D" w:rsidRDefault="00514FEF" w:rsidP="0006285C">
            <w:pPr>
              <w:spacing w:line="276" w:lineRule="auto"/>
              <w:rPr>
                <w:rFonts w:eastAsia="Times New Roman"/>
                <w:bCs/>
                <w:sz w:val="24"/>
                <w:szCs w:val="24"/>
              </w:rPr>
            </w:pPr>
          </w:p>
          <w:p w:rsidR="00514FEF" w:rsidRPr="00F7575D" w:rsidRDefault="00514FEF" w:rsidP="0006285C">
            <w:pPr>
              <w:spacing w:line="276" w:lineRule="auto"/>
              <w:rPr>
                <w:rFonts w:eastAsia="Times New Roman"/>
                <w:bCs/>
                <w:sz w:val="24"/>
                <w:szCs w:val="24"/>
              </w:rPr>
            </w:pPr>
          </w:p>
          <w:p w:rsidR="00514FEF" w:rsidRPr="00F7575D" w:rsidRDefault="00514FEF" w:rsidP="0006285C">
            <w:pPr>
              <w:spacing w:line="276" w:lineRule="auto"/>
              <w:rPr>
                <w:rFonts w:eastAsia="Times New Roman"/>
                <w:bCs/>
                <w:sz w:val="24"/>
                <w:szCs w:val="24"/>
              </w:rPr>
            </w:pPr>
          </w:p>
          <w:p w:rsidR="00514FEF" w:rsidRPr="00F7575D" w:rsidRDefault="00514FEF" w:rsidP="0006285C">
            <w:pPr>
              <w:spacing w:line="276" w:lineRule="auto"/>
              <w:rPr>
                <w:rFonts w:eastAsia="Times New Roman"/>
                <w:bCs/>
                <w:sz w:val="24"/>
                <w:szCs w:val="24"/>
              </w:rPr>
            </w:pPr>
          </w:p>
          <w:p w:rsidR="00514FEF" w:rsidRPr="00F7575D" w:rsidRDefault="00514FEF" w:rsidP="0006285C">
            <w:pPr>
              <w:spacing w:line="276" w:lineRule="auto"/>
              <w:rPr>
                <w:rFonts w:eastAsia="Times New Roman"/>
                <w:bCs/>
                <w:sz w:val="24"/>
                <w:szCs w:val="24"/>
              </w:rPr>
            </w:pPr>
          </w:p>
        </w:tc>
        <w:tc>
          <w:tcPr>
            <w:tcW w:w="5670" w:type="dxa"/>
          </w:tcPr>
          <w:p w:rsidR="00514FEF" w:rsidRPr="00F7575D" w:rsidRDefault="00514FEF" w:rsidP="0006285C">
            <w:pPr>
              <w:spacing w:line="276" w:lineRule="auto"/>
              <w:ind w:right="14"/>
              <w:jc w:val="both"/>
              <w:rPr>
                <w:rFonts w:eastAsia="Times New Roman"/>
                <w:sz w:val="24"/>
                <w:szCs w:val="24"/>
              </w:rPr>
            </w:pPr>
            <w:r w:rsidRPr="00F7575D">
              <w:rPr>
                <w:rFonts w:eastAsia="Times New Roman"/>
                <w:sz w:val="24"/>
                <w:szCs w:val="24"/>
              </w:rPr>
              <w:lastRenderedPageBreak/>
              <w:t xml:space="preserve">     Понятия «вправо» - «влево», «вперёд» - «назад», «слева» </w:t>
            </w:r>
            <w:proofErr w:type="gramStart"/>
            <w:r w:rsidRPr="00F7575D">
              <w:rPr>
                <w:rFonts w:eastAsia="Times New Roman"/>
                <w:sz w:val="24"/>
                <w:szCs w:val="24"/>
              </w:rPr>
              <w:t>-«</w:t>
            </w:r>
            <w:proofErr w:type="gramEnd"/>
            <w:r w:rsidRPr="00F7575D">
              <w:rPr>
                <w:rFonts w:eastAsia="Times New Roman"/>
                <w:sz w:val="24"/>
                <w:szCs w:val="24"/>
              </w:rPr>
              <w:t>справа», «впереди», -«сзади»).Различие понятий «ближе», «дальше», «сзади», «перед»).Ориентировка  в пространстве (понятия «рядом», «около», «под»). Составление и решение задач со словами «справа», «слева», «между»</w:t>
            </w:r>
            <w:proofErr w:type="gramStart"/>
            <w:r w:rsidRPr="00F7575D">
              <w:rPr>
                <w:rFonts w:eastAsia="Times New Roman"/>
                <w:sz w:val="24"/>
                <w:szCs w:val="24"/>
              </w:rPr>
              <w:t>.Р</w:t>
            </w:r>
            <w:proofErr w:type="gramEnd"/>
            <w:r w:rsidRPr="00F7575D">
              <w:rPr>
                <w:rFonts w:eastAsia="Times New Roman"/>
                <w:sz w:val="24"/>
                <w:szCs w:val="24"/>
              </w:rPr>
              <w:t>ешение логических задач.</w:t>
            </w:r>
          </w:p>
          <w:p w:rsidR="00514FEF" w:rsidRPr="00F7575D" w:rsidRDefault="00514FEF" w:rsidP="0006285C">
            <w:pPr>
              <w:spacing w:line="276" w:lineRule="auto"/>
              <w:ind w:right="14"/>
              <w:jc w:val="both"/>
              <w:rPr>
                <w:rFonts w:eastAsia="Times New Roman"/>
                <w:sz w:val="24"/>
                <w:szCs w:val="24"/>
              </w:rPr>
            </w:pPr>
          </w:p>
        </w:tc>
        <w:tc>
          <w:tcPr>
            <w:tcW w:w="5670" w:type="dxa"/>
          </w:tcPr>
          <w:p w:rsidR="00514FEF" w:rsidRPr="00F7575D" w:rsidRDefault="00514FEF" w:rsidP="0006285C">
            <w:pPr>
              <w:spacing w:line="276" w:lineRule="auto"/>
              <w:jc w:val="both"/>
              <w:rPr>
                <w:sz w:val="24"/>
                <w:szCs w:val="24"/>
              </w:rPr>
            </w:pPr>
            <w:r w:rsidRPr="00F7575D">
              <w:rPr>
                <w:rFonts w:eastAsia="Times New Roman"/>
                <w:sz w:val="24"/>
                <w:szCs w:val="24"/>
                <w:lang w:eastAsia="ar-SA"/>
              </w:rPr>
              <w:t>Игры-упражнения на ориентировку в пространстве «</w:t>
            </w:r>
            <w:proofErr w:type="gramStart"/>
            <w:r w:rsidRPr="00F7575D">
              <w:rPr>
                <w:rFonts w:eastAsia="Times New Roman"/>
                <w:sz w:val="24"/>
                <w:szCs w:val="24"/>
                <w:lang w:eastAsia="ar-SA"/>
              </w:rPr>
              <w:t>Кто</w:t>
            </w:r>
            <w:proofErr w:type="gramEnd"/>
            <w:r w:rsidRPr="00F7575D">
              <w:rPr>
                <w:rFonts w:eastAsia="Times New Roman"/>
                <w:sz w:val="24"/>
                <w:szCs w:val="24"/>
                <w:lang w:eastAsia="ar-SA"/>
              </w:rPr>
              <w:t xml:space="preserve"> где стоит», «Живые цифры», «Каждому числу своё место»</w:t>
            </w:r>
            <w:r>
              <w:rPr>
                <w:rFonts w:eastAsia="Times New Roman"/>
                <w:sz w:val="24"/>
                <w:szCs w:val="24"/>
                <w:lang w:eastAsia="ar-SA"/>
              </w:rPr>
              <w:t>.</w:t>
            </w:r>
          </w:p>
          <w:p w:rsidR="00514FEF" w:rsidRPr="00F7575D" w:rsidRDefault="00514FEF" w:rsidP="0006285C">
            <w:pPr>
              <w:spacing w:line="276" w:lineRule="auto"/>
              <w:jc w:val="both"/>
              <w:rPr>
                <w:sz w:val="24"/>
                <w:szCs w:val="24"/>
              </w:rPr>
            </w:pPr>
            <w:proofErr w:type="gramStart"/>
            <w:r w:rsidRPr="00F7575D">
              <w:rPr>
                <w:sz w:val="24"/>
                <w:szCs w:val="24"/>
              </w:rPr>
              <w:t>Игры-упражнения на определение  положения  предметов в пространстве (слева, справа, вверху, внизу); направление движения: слева направо, справа налево, сверху вниз, снизу вверх, вперед, назад, в том же направлении, в противоположном направлении; усваивают понятия: далеко, близко, дальше, ближе, высоко, низко, рядом.</w:t>
            </w:r>
            <w:proofErr w:type="gramEnd"/>
          </w:p>
          <w:p w:rsidR="00514FEF" w:rsidRPr="00F7575D" w:rsidRDefault="00514FEF" w:rsidP="0006285C">
            <w:pPr>
              <w:spacing w:line="276" w:lineRule="auto"/>
              <w:jc w:val="both"/>
              <w:rPr>
                <w:sz w:val="24"/>
                <w:szCs w:val="24"/>
              </w:rPr>
            </w:pPr>
            <w:r w:rsidRPr="00F7575D">
              <w:rPr>
                <w:sz w:val="24"/>
                <w:szCs w:val="24"/>
              </w:rPr>
              <w:tab/>
              <w:t xml:space="preserve">Упражнения на сравнение  предметов, </w:t>
            </w:r>
            <w:r w:rsidRPr="00F7575D">
              <w:rPr>
                <w:sz w:val="24"/>
                <w:szCs w:val="24"/>
              </w:rPr>
              <w:lastRenderedPageBreak/>
              <w:t xml:space="preserve">используя методы наложения, прием </w:t>
            </w:r>
            <w:proofErr w:type="spellStart"/>
            <w:r w:rsidRPr="00F7575D">
              <w:rPr>
                <w:sz w:val="24"/>
                <w:szCs w:val="24"/>
              </w:rPr>
              <w:t>попарного</w:t>
            </w:r>
            <w:proofErr w:type="spellEnd"/>
            <w:r w:rsidRPr="00F7575D">
              <w:rPr>
                <w:sz w:val="24"/>
                <w:szCs w:val="24"/>
              </w:rPr>
              <w:t xml:space="preserve"> сравнения, и выделение  предметов  из группы предметов по 2 – 3 признакам.</w:t>
            </w:r>
          </w:p>
          <w:p w:rsidR="00514FEF" w:rsidRPr="00F7575D" w:rsidRDefault="00514FEF" w:rsidP="0006285C">
            <w:pPr>
              <w:spacing w:line="276" w:lineRule="auto"/>
              <w:jc w:val="both"/>
              <w:rPr>
                <w:sz w:val="24"/>
                <w:szCs w:val="24"/>
              </w:rPr>
            </w:pPr>
            <w:r w:rsidRPr="00F7575D">
              <w:rPr>
                <w:sz w:val="24"/>
                <w:szCs w:val="24"/>
              </w:rPr>
              <w:tab/>
              <w:t>Находят в группе предметов «лишний» предмет.</w:t>
            </w:r>
          </w:p>
        </w:tc>
      </w:tr>
      <w:tr w:rsidR="00514FEF" w:rsidRPr="00F7575D" w:rsidTr="00F65C26">
        <w:tc>
          <w:tcPr>
            <w:tcW w:w="2802" w:type="dxa"/>
          </w:tcPr>
          <w:p w:rsidR="00514FEF" w:rsidRPr="00F7575D" w:rsidRDefault="00514FEF" w:rsidP="0006285C">
            <w:pPr>
              <w:spacing w:line="276" w:lineRule="auto"/>
              <w:ind w:left="-114" w:firstLine="6"/>
              <w:rPr>
                <w:rFonts w:eastAsia="Times New Roman"/>
                <w:bCs/>
                <w:sz w:val="24"/>
                <w:szCs w:val="24"/>
              </w:rPr>
            </w:pPr>
            <w:r w:rsidRPr="00F7575D">
              <w:rPr>
                <w:rFonts w:eastAsia="Times New Roman"/>
                <w:bCs/>
                <w:sz w:val="24"/>
                <w:szCs w:val="24"/>
              </w:rPr>
              <w:lastRenderedPageBreak/>
              <w:t>Ориентировка во времени</w:t>
            </w:r>
          </w:p>
          <w:p w:rsidR="00514FEF" w:rsidRPr="00F7575D" w:rsidRDefault="00514FEF" w:rsidP="0006285C">
            <w:pPr>
              <w:spacing w:line="276" w:lineRule="auto"/>
              <w:ind w:left="-114" w:firstLine="6"/>
              <w:rPr>
                <w:rFonts w:eastAsia="Times New Roman"/>
                <w:bCs/>
                <w:sz w:val="24"/>
                <w:szCs w:val="24"/>
              </w:rPr>
            </w:pPr>
          </w:p>
          <w:p w:rsidR="00514FEF" w:rsidRPr="00F7575D" w:rsidRDefault="00514FEF" w:rsidP="0006285C">
            <w:pPr>
              <w:spacing w:line="276" w:lineRule="auto"/>
              <w:ind w:left="-114" w:firstLine="6"/>
              <w:rPr>
                <w:rFonts w:eastAsia="Times New Roman"/>
                <w:bCs/>
                <w:sz w:val="24"/>
                <w:szCs w:val="24"/>
              </w:rPr>
            </w:pPr>
          </w:p>
          <w:p w:rsidR="00514FEF" w:rsidRPr="00F7575D" w:rsidRDefault="00514FEF" w:rsidP="0006285C">
            <w:pPr>
              <w:spacing w:line="276" w:lineRule="auto"/>
              <w:ind w:left="-114" w:firstLine="6"/>
              <w:rPr>
                <w:rFonts w:eastAsia="Times New Roman"/>
                <w:bCs/>
                <w:sz w:val="24"/>
                <w:szCs w:val="24"/>
              </w:rPr>
            </w:pPr>
          </w:p>
          <w:p w:rsidR="00514FEF" w:rsidRPr="00F7575D" w:rsidRDefault="00514FEF" w:rsidP="0006285C">
            <w:pPr>
              <w:spacing w:line="276" w:lineRule="auto"/>
              <w:ind w:left="-114" w:firstLine="6"/>
              <w:rPr>
                <w:rFonts w:eastAsia="Times New Roman"/>
                <w:bCs/>
                <w:sz w:val="24"/>
                <w:szCs w:val="24"/>
              </w:rPr>
            </w:pPr>
          </w:p>
          <w:p w:rsidR="00514FEF" w:rsidRPr="00F7575D" w:rsidRDefault="00514FEF" w:rsidP="0006285C">
            <w:pPr>
              <w:spacing w:line="276" w:lineRule="auto"/>
              <w:ind w:left="-114" w:firstLine="6"/>
              <w:rPr>
                <w:rFonts w:eastAsia="Times New Roman"/>
                <w:bCs/>
                <w:sz w:val="24"/>
                <w:szCs w:val="24"/>
              </w:rPr>
            </w:pPr>
          </w:p>
          <w:p w:rsidR="00514FEF" w:rsidRPr="00F7575D" w:rsidRDefault="00514FEF" w:rsidP="0006285C">
            <w:pPr>
              <w:spacing w:line="276" w:lineRule="auto"/>
              <w:ind w:left="-114" w:firstLine="6"/>
              <w:rPr>
                <w:rFonts w:eastAsia="Times New Roman"/>
                <w:bCs/>
                <w:sz w:val="24"/>
                <w:szCs w:val="24"/>
              </w:rPr>
            </w:pPr>
          </w:p>
          <w:p w:rsidR="00514FEF" w:rsidRPr="00F7575D" w:rsidRDefault="00514FEF" w:rsidP="0006285C">
            <w:pPr>
              <w:spacing w:line="276" w:lineRule="auto"/>
              <w:ind w:left="-114" w:firstLine="6"/>
              <w:rPr>
                <w:rFonts w:eastAsia="Times New Roman"/>
                <w:bCs/>
                <w:sz w:val="24"/>
                <w:szCs w:val="24"/>
              </w:rPr>
            </w:pPr>
          </w:p>
          <w:p w:rsidR="00514FEF" w:rsidRPr="00F7575D" w:rsidRDefault="00514FEF" w:rsidP="0006285C">
            <w:pPr>
              <w:spacing w:line="276" w:lineRule="auto"/>
              <w:ind w:left="-114" w:firstLine="6"/>
              <w:rPr>
                <w:rFonts w:eastAsia="Times New Roman"/>
                <w:bCs/>
                <w:sz w:val="24"/>
                <w:szCs w:val="24"/>
              </w:rPr>
            </w:pPr>
          </w:p>
          <w:p w:rsidR="00514FEF" w:rsidRPr="00F7575D" w:rsidRDefault="00514FEF" w:rsidP="0006285C">
            <w:pPr>
              <w:spacing w:line="276" w:lineRule="auto"/>
              <w:ind w:left="-114" w:firstLine="6"/>
              <w:rPr>
                <w:rFonts w:eastAsia="Times New Roman"/>
                <w:bCs/>
                <w:sz w:val="24"/>
                <w:szCs w:val="24"/>
              </w:rPr>
            </w:pPr>
          </w:p>
          <w:p w:rsidR="00514FEF" w:rsidRPr="00F7575D" w:rsidRDefault="00514FEF" w:rsidP="0006285C">
            <w:pPr>
              <w:spacing w:line="276" w:lineRule="auto"/>
              <w:ind w:left="140" w:hanging="248"/>
              <w:rPr>
                <w:rFonts w:eastAsia="Times New Roman"/>
                <w:bCs/>
                <w:sz w:val="24"/>
                <w:szCs w:val="24"/>
              </w:rPr>
            </w:pPr>
          </w:p>
        </w:tc>
        <w:tc>
          <w:tcPr>
            <w:tcW w:w="5670" w:type="dxa"/>
          </w:tcPr>
          <w:p w:rsidR="00514FEF" w:rsidRPr="00F7575D" w:rsidRDefault="00514FEF" w:rsidP="0006285C">
            <w:pPr>
              <w:spacing w:line="276" w:lineRule="auto"/>
              <w:ind w:left="-108"/>
              <w:jc w:val="both"/>
              <w:rPr>
                <w:rFonts w:eastAsia="Times New Roman"/>
                <w:sz w:val="24"/>
                <w:szCs w:val="24"/>
              </w:rPr>
            </w:pPr>
            <w:r w:rsidRPr="00F7575D">
              <w:rPr>
                <w:rFonts w:eastAsia="Times New Roman"/>
                <w:sz w:val="24"/>
                <w:szCs w:val="24"/>
              </w:rPr>
              <w:t xml:space="preserve"> Последовательность времён </w:t>
            </w:r>
            <w:proofErr w:type="spellStart"/>
            <w:r w:rsidRPr="00F7575D">
              <w:rPr>
                <w:rFonts w:eastAsia="Times New Roman"/>
                <w:sz w:val="24"/>
                <w:szCs w:val="24"/>
              </w:rPr>
              <w:t>года</w:t>
            </w:r>
            <w:proofErr w:type="gramStart"/>
            <w:r w:rsidRPr="00F7575D">
              <w:rPr>
                <w:rFonts w:eastAsia="Times New Roman"/>
                <w:sz w:val="24"/>
                <w:szCs w:val="24"/>
              </w:rPr>
              <w:t>.В</w:t>
            </w:r>
            <w:proofErr w:type="gramEnd"/>
            <w:r w:rsidRPr="00F7575D">
              <w:rPr>
                <w:rFonts w:eastAsia="Times New Roman"/>
                <w:sz w:val="24"/>
                <w:szCs w:val="24"/>
              </w:rPr>
              <w:t>ременные</w:t>
            </w:r>
            <w:proofErr w:type="spellEnd"/>
            <w:r w:rsidRPr="00F7575D">
              <w:rPr>
                <w:rFonts w:eastAsia="Times New Roman"/>
                <w:sz w:val="24"/>
                <w:szCs w:val="24"/>
              </w:rPr>
              <w:t xml:space="preserve"> отношения - </w:t>
            </w:r>
            <w:proofErr w:type="spellStart"/>
            <w:r w:rsidRPr="00F7575D">
              <w:rPr>
                <w:rFonts w:eastAsia="Times New Roman"/>
                <w:sz w:val="24"/>
                <w:szCs w:val="24"/>
              </w:rPr>
              <w:t>сутки.Последовательность</w:t>
            </w:r>
            <w:proofErr w:type="spellEnd"/>
            <w:r w:rsidRPr="00F7575D">
              <w:rPr>
                <w:rFonts w:eastAsia="Times New Roman"/>
                <w:sz w:val="24"/>
                <w:szCs w:val="24"/>
              </w:rPr>
              <w:t xml:space="preserve"> дней недели, порядковый счёт.</w:t>
            </w:r>
            <w:r>
              <w:rPr>
                <w:rFonts w:eastAsia="Times New Roman"/>
                <w:bCs/>
                <w:sz w:val="24"/>
                <w:szCs w:val="24"/>
              </w:rPr>
              <w:t xml:space="preserve"> Аттестация </w:t>
            </w:r>
            <w:proofErr w:type="gramStart"/>
            <w:r>
              <w:rPr>
                <w:rFonts w:eastAsia="Times New Roman"/>
                <w:bCs/>
                <w:sz w:val="24"/>
                <w:szCs w:val="24"/>
              </w:rPr>
              <w:t>обучающихся</w:t>
            </w:r>
            <w:proofErr w:type="gramEnd"/>
            <w:r>
              <w:rPr>
                <w:rFonts w:eastAsia="Times New Roman"/>
                <w:bCs/>
                <w:sz w:val="24"/>
                <w:szCs w:val="24"/>
              </w:rPr>
              <w:t xml:space="preserve"> по завершению</w:t>
            </w:r>
            <w:r w:rsidRPr="00352B9E">
              <w:rPr>
                <w:rFonts w:eastAsia="Times New Roman"/>
                <w:bCs/>
                <w:sz w:val="24"/>
                <w:szCs w:val="24"/>
              </w:rPr>
              <w:t xml:space="preserve"> реализации дополнительной общеобразовательной программы</w:t>
            </w:r>
          </w:p>
          <w:p w:rsidR="00514FEF" w:rsidRPr="00F7575D" w:rsidRDefault="00514FEF" w:rsidP="0006285C">
            <w:pPr>
              <w:spacing w:line="276" w:lineRule="auto"/>
              <w:ind w:left="-108"/>
              <w:jc w:val="both"/>
              <w:rPr>
                <w:rFonts w:eastAsia="Times New Roman"/>
                <w:sz w:val="24"/>
                <w:szCs w:val="24"/>
              </w:rPr>
            </w:pPr>
          </w:p>
        </w:tc>
        <w:tc>
          <w:tcPr>
            <w:tcW w:w="5670" w:type="dxa"/>
          </w:tcPr>
          <w:p w:rsidR="00514FEF" w:rsidRPr="00F7575D" w:rsidRDefault="00514FEF" w:rsidP="0006285C">
            <w:pPr>
              <w:spacing w:line="276" w:lineRule="auto"/>
              <w:jc w:val="both"/>
              <w:rPr>
                <w:sz w:val="24"/>
                <w:szCs w:val="24"/>
              </w:rPr>
            </w:pPr>
            <w:r w:rsidRPr="00F7575D">
              <w:rPr>
                <w:rFonts w:eastAsia="Times New Roman"/>
                <w:sz w:val="24"/>
                <w:szCs w:val="24"/>
                <w:lang w:eastAsia="ar-SA"/>
              </w:rPr>
              <w:t xml:space="preserve">Рассматривание картинок, иллюстраций, составление рассказов по ним. </w:t>
            </w:r>
          </w:p>
          <w:p w:rsidR="00514FEF" w:rsidRPr="00F7575D" w:rsidRDefault="00514FEF" w:rsidP="0006285C">
            <w:pPr>
              <w:spacing w:line="276" w:lineRule="auto"/>
              <w:jc w:val="both"/>
              <w:rPr>
                <w:sz w:val="24"/>
                <w:szCs w:val="24"/>
              </w:rPr>
            </w:pPr>
            <w:r w:rsidRPr="00F7575D">
              <w:rPr>
                <w:sz w:val="24"/>
                <w:szCs w:val="24"/>
              </w:rPr>
              <w:t xml:space="preserve">     Знакомятся с понятиями: год, месяц, день недели, время года, время суток. Знакомятся с весенними, летними, осенними, зимними месяцами.</w:t>
            </w:r>
          </w:p>
          <w:p w:rsidR="00514FEF" w:rsidRPr="00F7575D" w:rsidRDefault="00514FEF" w:rsidP="0006285C">
            <w:pPr>
              <w:spacing w:line="276" w:lineRule="auto"/>
              <w:jc w:val="both"/>
              <w:rPr>
                <w:sz w:val="24"/>
                <w:szCs w:val="24"/>
              </w:rPr>
            </w:pPr>
            <w:r w:rsidRPr="00F7575D">
              <w:rPr>
                <w:sz w:val="24"/>
                <w:szCs w:val="24"/>
              </w:rPr>
              <w:t xml:space="preserve">     Упражнения на  определение, какой день недели был вчера, позавчера, какой сегодня, какой будет завтра и послезавтра.</w:t>
            </w:r>
          </w:p>
          <w:p w:rsidR="00514FEF" w:rsidRPr="00F7575D" w:rsidRDefault="00514FEF" w:rsidP="0006285C">
            <w:pPr>
              <w:snapToGrid w:val="0"/>
              <w:spacing w:line="276" w:lineRule="auto"/>
              <w:jc w:val="both"/>
              <w:rPr>
                <w:rFonts w:eastAsia="Times New Roman"/>
                <w:sz w:val="24"/>
                <w:szCs w:val="24"/>
                <w:lang w:eastAsia="ar-SA"/>
              </w:rPr>
            </w:pPr>
            <w:r w:rsidRPr="00F7575D">
              <w:rPr>
                <w:sz w:val="24"/>
                <w:szCs w:val="24"/>
              </w:rPr>
              <w:t>Используют в речи понятия: долго, дольше, скоро, скорее, потом, быстро, медленно, давно;</w:t>
            </w:r>
            <w:r w:rsidRPr="00F7575D">
              <w:rPr>
                <w:rFonts w:eastAsia="Times New Roman"/>
                <w:sz w:val="24"/>
                <w:szCs w:val="24"/>
                <w:lang w:eastAsia="ar-SA"/>
              </w:rPr>
              <w:t xml:space="preserve">  развивать умение ориентироваться в пространстве, передвигаться в заданном направлении; развивать мышление, память,  </w:t>
            </w:r>
            <w:proofErr w:type="spellStart"/>
            <w:r w:rsidRPr="00F7575D">
              <w:rPr>
                <w:rFonts w:eastAsia="Times New Roman"/>
                <w:sz w:val="24"/>
                <w:szCs w:val="24"/>
                <w:lang w:eastAsia="ar-SA"/>
              </w:rPr>
              <w:t>воображение</w:t>
            </w:r>
            <w:proofErr w:type="gramStart"/>
            <w:r>
              <w:rPr>
                <w:rFonts w:eastAsia="Times New Roman"/>
                <w:sz w:val="24"/>
                <w:szCs w:val="24"/>
                <w:lang w:eastAsia="ar-SA"/>
              </w:rPr>
              <w:t>.</w:t>
            </w:r>
            <w:r w:rsidRPr="00F7575D">
              <w:rPr>
                <w:rFonts w:eastAsia="Times New Roman"/>
                <w:sz w:val="24"/>
                <w:szCs w:val="24"/>
                <w:lang w:eastAsia="ar-SA"/>
              </w:rPr>
              <w:t>И</w:t>
            </w:r>
            <w:proofErr w:type="gramEnd"/>
            <w:r w:rsidRPr="00F7575D">
              <w:rPr>
                <w:rFonts w:eastAsia="Times New Roman"/>
                <w:sz w:val="24"/>
                <w:szCs w:val="24"/>
                <w:lang w:eastAsia="ar-SA"/>
              </w:rPr>
              <w:t>гры</w:t>
            </w:r>
            <w:proofErr w:type="spellEnd"/>
            <w:r w:rsidRPr="00F7575D">
              <w:rPr>
                <w:rFonts w:eastAsia="Times New Roman"/>
                <w:sz w:val="24"/>
                <w:szCs w:val="24"/>
                <w:lang w:eastAsia="ar-SA"/>
              </w:rPr>
              <w:t xml:space="preserve"> и упражнения на определение уровня обученности по программе</w:t>
            </w:r>
            <w:r>
              <w:rPr>
                <w:rFonts w:eastAsia="Times New Roman"/>
                <w:sz w:val="24"/>
                <w:szCs w:val="24"/>
                <w:lang w:eastAsia="ar-SA"/>
              </w:rPr>
              <w:t xml:space="preserve">. </w:t>
            </w:r>
            <w:r w:rsidRPr="00F7575D">
              <w:rPr>
                <w:rFonts w:eastAsia="Times New Roman"/>
                <w:sz w:val="24"/>
                <w:szCs w:val="24"/>
              </w:rPr>
              <w:t>Итоговая проверочная работа</w:t>
            </w:r>
          </w:p>
        </w:tc>
      </w:tr>
    </w:tbl>
    <w:p w:rsidR="002209B8" w:rsidRDefault="002209B8" w:rsidP="002209B8">
      <w:pPr>
        <w:pStyle w:val="a4"/>
        <w:shd w:val="clear" w:color="auto" w:fill="FFFFFF" w:themeFill="background1"/>
        <w:spacing w:line="276" w:lineRule="auto"/>
        <w:ind w:right="14"/>
        <w:rPr>
          <w:rFonts w:eastAsiaTheme="minorHAnsi"/>
          <w:b/>
          <w:bCs/>
          <w:lang w:eastAsia="en-US"/>
        </w:rPr>
      </w:pPr>
    </w:p>
    <w:p w:rsidR="00F74C1D" w:rsidRDefault="00F74C1D" w:rsidP="002209B8">
      <w:pPr>
        <w:pStyle w:val="a4"/>
        <w:shd w:val="clear" w:color="auto" w:fill="FFFFFF" w:themeFill="background1"/>
        <w:spacing w:line="276" w:lineRule="auto"/>
        <w:ind w:right="14"/>
        <w:rPr>
          <w:rFonts w:eastAsiaTheme="minorHAnsi"/>
          <w:b/>
          <w:bCs/>
          <w:sz w:val="24"/>
          <w:szCs w:val="24"/>
          <w:lang w:eastAsia="en-US"/>
        </w:rPr>
      </w:pPr>
    </w:p>
    <w:p w:rsidR="00F74C1D" w:rsidRDefault="00F74C1D" w:rsidP="002209B8">
      <w:pPr>
        <w:pStyle w:val="a4"/>
        <w:shd w:val="clear" w:color="auto" w:fill="FFFFFF" w:themeFill="background1"/>
        <w:spacing w:line="276" w:lineRule="auto"/>
        <w:ind w:right="14"/>
        <w:rPr>
          <w:rFonts w:eastAsiaTheme="minorHAnsi"/>
          <w:b/>
          <w:bCs/>
          <w:sz w:val="24"/>
          <w:szCs w:val="24"/>
          <w:lang w:eastAsia="en-US"/>
        </w:rPr>
      </w:pPr>
    </w:p>
    <w:p w:rsidR="00F74C1D" w:rsidRDefault="00F74C1D" w:rsidP="002209B8">
      <w:pPr>
        <w:pStyle w:val="a4"/>
        <w:shd w:val="clear" w:color="auto" w:fill="FFFFFF" w:themeFill="background1"/>
        <w:spacing w:line="276" w:lineRule="auto"/>
        <w:ind w:right="14"/>
        <w:rPr>
          <w:rFonts w:eastAsiaTheme="minorHAnsi"/>
          <w:b/>
          <w:bCs/>
          <w:sz w:val="24"/>
          <w:szCs w:val="24"/>
          <w:lang w:eastAsia="en-US"/>
        </w:rPr>
      </w:pPr>
    </w:p>
    <w:p w:rsidR="00F74C1D" w:rsidRDefault="00F74C1D" w:rsidP="002209B8">
      <w:pPr>
        <w:pStyle w:val="a4"/>
        <w:shd w:val="clear" w:color="auto" w:fill="FFFFFF" w:themeFill="background1"/>
        <w:spacing w:line="276" w:lineRule="auto"/>
        <w:ind w:right="14"/>
        <w:rPr>
          <w:rFonts w:eastAsiaTheme="minorHAnsi"/>
          <w:b/>
          <w:bCs/>
          <w:sz w:val="24"/>
          <w:szCs w:val="24"/>
          <w:lang w:eastAsia="en-US"/>
        </w:rPr>
      </w:pPr>
    </w:p>
    <w:p w:rsidR="00F74C1D" w:rsidRDefault="00F74C1D" w:rsidP="002209B8">
      <w:pPr>
        <w:pStyle w:val="a4"/>
        <w:shd w:val="clear" w:color="auto" w:fill="FFFFFF" w:themeFill="background1"/>
        <w:spacing w:line="276" w:lineRule="auto"/>
        <w:ind w:right="14"/>
        <w:rPr>
          <w:rFonts w:eastAsiaTheme="minorHAnsi"/>
          <w:b/>
          <w:bCs/>
          <w:sz w:val="24"/>
          <w:szCs w:val="24"/>
          <w:lang w:eastAsia="en-US"/>
        </w:rPr>
      </w:pPr>
    </w:p>
    <w:p w:rsidR="00F74C1D" w:rsidRDefault="00F74C1D" w:rsidP="002209B8">
      <w:pPr>
        <w:pStyle w:val="a4"/>
        <w:shd w:val="clear" w:color="auto" w:fill="FFFFFF" w:themeFill="background1"/>
        <w:spacing w:line="276" w:lineRule="auto"/>
        <w:ind w:right="14"/>
        <w:rPr>
          <w:rFonts w:eastAsiaTheme="minorHAnsi"/>
          <w:b/>
          <w:bCs/>
          <w:sz w:val="24"/>
          <w:szCs w:val="24"/>
          <w:lang w:eastAsia="en-US"/>
        </w:rPr>
      </w:pPr>
    </w:p>
    <w:p w:rsidR="00F74C1D" w:rsidRDefault="00F74C1D" w:rsidP="002209B8">
      <w:pPr>
        <w:pStyle w:val="a4"/>
        <w:shd w:val="clear" w:color="auto" w:fill="FFFFFF" w:themeFill="background1"/>
        <w:spacing w:line="276" w:lineRule="auto"/>
        <w:ind w:right="14"/>
        <w:rPr>
          <w:rFonts w:eastAsiaTheme="minorHAnsi"/>
          <w:b/>
          <w:bCs/>
          <w:sz w:val="24"/>
          <w:szCs w:val="24"/>
          <w:lang w:eastAsia="en-US"/>
        </w:rPr>
      </w:pPr>
    </w:p>
    <w:p w:rsidR="009D675D" w:rsidRDefault="009D675D" w:rsidP="002B63E8">
      <w:pPr>
        <w:shd w:val="clear" w:color="auto" w:fill="FFFFFF" w:themeFill="background1"/>
        <w:spacing w:line="276" w:lineRule="auto"/>
        <w:ind w:right="14"/>
        <w:rPr>
          <w:rFonts w:eastAsiaTheme="minorHAnsi"/>
          <w:b/>
          <w:bCs/>
          <w:sz w:val="24"/>
          <w:szCs w:val="24"/>
          <w:lang w:eastAsia="en-US"/>
        </w:rPr>
      </w:pPr>
    </w:p>
    <w:p w:rsidR="002B63E8" w:rsidRPr="002B63E8" w:rsidRDefault="002B63E8" w:rsidP="002B63E8">
      <w:pPr>
        <w:shd w:val="clear" w:color="auto" w:fill="FFFFFF" w:themeFill="background1"/>
        <w:spacing w:line="276" w:lineRule="auto"/>
        <w:ind w:right="14"/>
        <w:rPr>
          <w:rFonts w:eastAsiaTheme="minorHAnsi"/>
          <w:b/>
          <w:bCs/>
          <w:sz w:val="24"/>
          <w:szCs w:val="24"/>
          <w:lang w:eastAsia="en-US"/>
        </w:rPr>
      </w:pPr>
    </w:p>
    <w:p w:rsidR="002209B8" w:rsidRPr="007303A4" w:rsidRDefault="002209B8" w:rsidP="002209B8">
      <w:pPr>
        <w:pStyle w:val="a4"/>
        <w:shd w:val="clear" w:color="auto" w:fill="FFFFFF" w:themeFill="background1"/>
        <w:spacing w:line="276" w:lineRule="auto"/>
        <w:ind w:right="14"/>
        <w:rPr>
          <w:rFonts w:eastAsiaTheme="minorHAnsi"/>
          <w:b/>
          <w:bCs/>
          <w:lang w:eastAsia="en-US"/>
        </w:rPr>
      </w:pPr>
      <w:r w:rsidRPr="0006285C">
        <w:rPr>
          <w:rFonts w:eastAsiaTheme="minorHAnsi"/>
          <w:b/>
          <w:bCs/>
          <w:sz w:val="24"/>
          <w:szCs w:val="24"/>
          <w:lang w:eastAsia="en-US"/>
        </w:rPr>
        <w:lastRenderedPageBreak/>
        <w:t xml:space="preserve">Содержание </w:t>
      </w:r>
      <w:r w:rsidR="005B490F">
        <w:rPr>
          <w:rFonts w:eastAsiaTheme="minorHAnsi"/>
          <w:b/>
          <w:bCs/>
          <w:sz w:val="24"/>
          <w:szCs w:val="24"/>
          <w:lang w:eastAsia="en-US"/>
        </w:rPr>
        <w:t xml:space="preserve">образовательного </w:t>
      </w:r>
      <w:proofErr w:type="spellStart"/>
      <w:r w:rsidR="005B490F">
        <w:rPr>
          <w:rFonts w:eastAsiaTheme="minorHAnsi"/>
          <w:b/>
          <w:bCs/>
          <w:sz w:val="24"/>
          <w:szCs w:val="24"/>
          <w:lang w:eastAsia="en-US"/>
        </w:rPr>
        <w:t>модуля</w:t>
      </w:r>
      <w:r w:rsidRPr="0006285C">
        <w:rPr>
          <w:rFonts w:eastAsiaTheme="minorHAnsi"/>
          <w:b/>
          <w:bCs/>
          <w:sz w:val="24"/>
          <w:szCs w:val="24"/>
          <w:lang w:eastAsia="en-US"/>
        </w:rPr>
        <w:t>программы</w:t>
      </w:r>
      <w:proofErr w:type="spellEnd"/>
      <w:proofErr w:type="gramStart"/>
      <w:r w:rsidRPr="00FA447C">
        <w:rPr>
          <w:rFonts w:eastAsiaTheme="minorHAnsi"/>
          <w:b/>
          <w:bCs/>
          <w:sz w:val="24"/>
          <w:szCs w:val="24"/>
          <w:lang w:eastAsia="en-US"/>
        </w:rPr>
        <w:t>«О</w:t>
      </w:r>
      <w:proofErr w:type="gramEnd"/>
      <w:r w:rsidRPr="00FA447C">
        <w:rPr>
          <w:rFonts w:eastAsiaTheme="minorHAnsi"/>
          <w:b/>
          <w:bCs/>
          <w:sz w:val="24"/>
          <w:szCs w:val="24"/>
          <w:lang w:eastAsia="en-US"/>
        </w:rPr>
        <w:t>бучение чтению и развитие речи»</w:t>
      </w:r>
    </w:p>
    <w:tbl>
      <w:tblPr>
        <w:tblStyle w:val="a5"/>
        <w:tblW w:w="0" w:type="auto"/>
        <w:tblLayout w:type="fixed"/>
        <w:tblLook w:val="04A0"/>
      </w:tblPr>
      <w:tblGrid>
        <w:gridCol w:w="2943"/>
        <w:gridCol w:w="7230"/>
        <w:gridCol w:w="3827"/>
      </w:tblGrid>
      <w:tr w:rsidR="002209B8" w:rsidTr="0002703D">
        <w:tc>
          <w:tcPr>
            <w:tcW w:w="2943" w:type="dxa"/>
          </w:tcPr>
          <w:p w:rsidR="002209B8" w:rsidRDefault="002209B8" w:rsidP="0006285C">
            <w:pPr>
              <w:spacing w:before="100" w:beforeAutospacing="1" w:after="100" w:afterAutospacing="1" w:line="276" w:lineRule="auto"/>
              <w:ind w:right="14"/>
              <w:jc w:val="center"/>
              <w:rPr>
                <w:rFonts w:eastAsiaTheme="minorHAnsi"/>
                <w:b/>
                <w:bCs/>
                <w:lang w:eastAsia="en-US"/>
              </w:rPr>
            </w:pPr>
            <w:r>
              <w:rPr>
                <w:rFonts w:eastAsiaTheme="minorHAnsi"/>
                <w:b/>
                <w:bCs/>
                <w:lang w:eastAsia="en-US"/>
              </w:rPr>
              <w:t>Раздел</w:t>
            </w:r>
          </w:p>
        </w:tc>
        <w:tc>
          <w:tcPr>
            <w:tcW w:w="7230" w:type="dxa"/>
          </w:tcPr>
          <w:p w:rsidR="002209B8" w:rsidRDefault="002209B8" w:rsidP="0006285C">
            <w:pPr>
              <w:spacing w:before="100" w:beforeAutospacing="1" w:after="100" w:afterAutospacing="1" w:line="276" w:lineRule="auto"/>
              <w:ind w:right="14"/>
              <w:jc w:val="center"/>
              <w:rPr>
                <w:rFonts w:eastAsiaTheme="minorHAnsi"/>
                <w:b/>
                <w:bCs/>
                <w:lang w:eastAsia="en-US"/>
              </w:rPr>
            </w:pPr>
            <w:r>
              <w:rPr>
                <w:rFonts w:eastAsiaTheme="minorHAnsi"/>
                <w:b/>
                <w:bCs/>
                <w:lang w:eastAsia="en-US"/>
              </w:rPr>
              <w:t>Теория</w:t>
            </w:r>
          </w:p>
        </w:tc>
        <w:tc>
          <w:tcPr>
            <w:tcW w:w="3827" w:type="dxa"/>
          </w:tcPr>
          <w:p w:rsidR="002209B8" w:rsidRDefault="002209B8" w:rsidP="0006285C">
            <w:pPr>
              <w:spacing w:before="100" w:beforeAutospacing="1" w:after="100" w:afterAutospacing="1" w:line="276" w:lineRule="auto"/>
              <w:ind w:right="14"/>
              <w:jc w:val="center"/>
              <w:rPr>
                <w:rFonts w:eastAsiaTheme="minorHAnsi"/>
                <w:b/>
                <w:bCs/>
                <w:lang w:eastAsia="en-US"/>
              </w:rPr>
            </w:pPr>
            <w:r>
              <w:rPr>
                <w:rFonts w:eastAsiaTheme="minorHAnsi"/>
                <w:b/>
                <w:bCs/>
                <w:lang w:eastAsia="en-US"/>
              </w:rPr>
              <w:t>Практика</w:t>
            </w:r>
          </w:p>
        </w:tc>
      </w:tr>
      <w:tr w:rsidR="002209B8" w:rsidTr="0002703D">
        <w:tc>
          <w:tcPr>
            <w:tcW w:w="2943" w:type="dxa"/>
          </w:tcPr>
          <w:p w:rsidR="002209B8" w:rsidRDefault="002209B8" w:rsidP="0006285C">
            <w:pPr>
              <w:spacing w:before="100" w:beforeAutospacing="1" w:after="100" w:afterAutospacing="1" w:line="276" w:lineRule="auto"/>
              <w:ind w:right="14"/>
              <w:rPr>
                <w:b/>
                <w:bCs/>
                <w:sz w:val="24"/>
                <w:szCs w:val="24"/>
              </w:rPr>
            </w:pPr>
            <w:r w:rsidRPr="006F5405">
              <w:rPr>
                <w:b/>
                <w:bCs/>
                <w:sz w:val="24"/>
                <w:szCs w:val="24"/>
              </w:rPr>
              <w:t>Речь. Предложение. Слово.</w:t>
            </w:r>
          </w:p>
          <w:p w:rsidR="002209B8" w:rsidRDefault="002209B8" w:rsidP="0006285C">
            <w:pPr>
              <w:spacing w:before="100" w:beforeAutospacing="1" w:after="100" w:afterAutospacing="1" w:line="276" w:lineRule="auto"/>
              <w:ind w:right="14"/>
              <w:rPr>
                <w:b/>
                <w:bCs/>
                <w:sz w:val="24"/>
                <w:szCs w:val="24"/>
              </w:rPr>
            </w:pPr>
          </w:p>
          <w:p w:rsidR="002209B8" w:rsidRDefault="002209B8" w:rsidP="0006285C">
            <w:pPr>
              <w:spacing w:before="100" w:beforeAutospacing="1" w:after="100" w:afterAutospacing="1" w:line="276" w:lineRule="auto"/>
              <w:ind w:right="14"/>
              <w:rPr>
                <w:b/>
                <w:bCs/>
                <w:sz w:val="24"/>
                <w:szCs w:val="24"/>
              </w:rPr>
            </w:pPr>
          </w:p>
          <w:p w:rsidR="002209B8" w:rsidRDefault="002209B8" w:rsidP="0006285C">
            <w:pPr>
              <w:spacing w:before="100" w:beforeAutospacing="1" w:after="100" w:afterAutospacing="1" w:line="276" w:lineRule="auto"/>
              <w:ind w:right="14"/>
              <w:rPr>
                <w:b/>
                <w:bCs/>
                <w:sz w:val="24"/>
                <w:szCs w:val="24"/>
              </w:rPr>
            </w:pPr>
          </w:p>
          <w:p w:rsidR="002209B8" w:rsidRDefault="002209B8" w:rsidP="0006285C">
            <w:pPr>
              <w:spacing w:before="100" w:beforeAutospacing="1" w:after="100" w:afterAutospacing="1" w:line="276" w:lineRule="auto"/>
              <w:ind w:right="14"/>
              <w:rPr>
                <w:rFonts w:eastAsiaTheme="minorHAnsi"/>
                <w:b/>
                <w:bCs/>
                <w:lang w:eastAsia="en-US"/>
              </w:rPr>
            </w:pPr>
          </w:p>
        </w:tc>
        <w:tc>
          <w:tcPr>
            <w:tcW w:w="7230" w:type="dxa"/>
          </w:tcPr>
          <w:p w:rsidR="00256288" w:rsidRDefault="002209B8" w:rsidP="0006285C">
            <w:pPr>
              <w:spacing w:line="276" w:lineRule="auto"/>
              <w:ind w:right="14"/>
              <w:jc w:val="both"/>
              <w:rPr>
                <w:color w:val="000000"/>
                <w:sz w:val="24"/>
                <w:szCs w:val="24"/>
              </w:rPr>
            </w:pPr>
            <w:r w:rsidRPr="00B814E6">
              <w:rPr>
                <w:sz w:val="24"/>
                <w:szCs w:val="24"/>
              </w:rPr>
              <w:t xml:space="preserve">Звуки речи, способы их </w:t>
            </w:r>
            <w:proofErr w:type="spellStart"/>
            <w:r w:rsidRPr="00B814E6">
              <w:rPr>
                <w:sz w:val="24"/>
                <w:szCs w:val="24"/>
              </w:rPr>
              <w:t>образования</w:t>
            </w:r>
            <w:proofErr w:type="gramStart"/>
            <w:r w:rsidRPr="00B814E6">
              <w:rPr>
                <w:sz w:val="24"/>
                <w:szCs w:val="24"/>
              </w:rPr>
              <w:t>.П</w:t>
            </w:r>
            <w:proofErr w:type="gramEnd"/>
            <w:r w:rsidRPr="00B814E6">
              <w:rPr>
                <w:sz w:val="24"/>
                <w:szCs w:val="24"/>
              </w:rPr>
              <w:t>редложение</w:t>
            </w:r>
            <w:proofErr w:type="spellEnd"/>
            <w:r w:rsidRPr="00B814E6">
              <w:rPr>
                <w:sz w:val="24"/>
                <w:szCs w:val="24"/>
              </w:rPr>
              <w:t xml:space="preserve">. Слово. Слова-предметы. Слова-действия. </w:t>
            </w:r>
            <w:proofErr w:type="spellStart"/>
            <w:r w:rsidRPr="00B814E6">
              <w:rPr>
                <w:sz w:val="24"/>
                <w:szCs w:val="24"/>
              </w:rPr>
              <w:t>Слова-признаки</w:t>
            </w:r>
            <w:proofErr w:type="gramStart"/>
            <w:r w:rsidRPr="00B814E6">
              <w:rPr>
                <w:sz w:val="24"/>
                <w:szCs w:val="24"/>
              </w:rPr>
              <w:t>.</w:t>
            </w:r>
            <w:r w:rsidRPr="00B814E6">
              <w:rPr>
                <w:color w:val="000000"/>
                <w:sz w:val="24"/>
                <w:szCs w:val="24"/>
              </w:rPr>
              <w:t>С</w:t>
            </w:r>
            <w:proofErr w:type="gramEnd"/>
            <w:r w:rsidRPr="00B814E6">
              <w:rPr>
                <w:color w:val="000000"/>
                <w:sz w:val="24"/>
                <w:szCs w:val="24"/>
              </w:rPr>
              <w:t>оставление</w:t>
            </w:r>
            <w:proofErr w:type="spellEnd"/>
            <w:r w:rsidRPr="00B814E6">
              <w:rPr>
                <w:color w:val="000000"/>
                <w:sz w:val="24"/>
                <w:szCs w:val="24"/>
              </w:rPr>
              <w:t xml:space="preserve"> предложений по картинке</w:t>
            </w:r>
            <w:r>
              <w:rPr>
                <w:color w:val="000000"/>
                <w:sz w:val="24"/>
                <w:szCs w:val="24"/>
              </w:rPr>
              <w:t>.</w:t>
            </w:r>
          </w:p>
          <w:p w:rsidR="002209B8" w:rsidRPr="001F7B6F" w:rsidRDefault="00256288" w:rsidP="0006285C">
            <w:pPr>
              <w:spacing w:line="276" w:lineRule="auto"/>
              <w:ind w:right="14"/>
              <w:jc w:val="both"/>
              <w:rPr>
                <w:color w:val="000000"/>
                <w:sz w:val="24"/>
                <w:szCs w:val="24"/>
              </w:rPr>
            </w:pPr>
            <w:r>
              <w:rPr>
                <w:color w:val="000000"/>
                <w:sz w:val="24"/>
                <w:szCs w:val="24"/>
              </w:rPr>
              <w:t xml:space="preserve">Правила дорожного </w:t>
            </w:r>
            <w:proofErr w:type="spellStart"/>
            <w:r>
              <w:rPr>
                <w:color w:val="000000"/>
                <w:sz w:val="24"/>
                <w:szCs w:val="24"/>
              </w:rPr>
              <w:t>движени</w:t>
            </w:r>
            <w:r w:rsidR="00DA46F0">
              <w:rPr>
                <w:color w:val="000000"/>
                <w:sz w:val="24"/>
                <w:szCs w:val="24"/>
              </w:rPr>
              <w:t>я</w:t>
            </w:r>
            <w:proofErr w:type="gramStart"/>
            <w:r>
              <w:rPr>
                <w:color w:val="000000"/>
                <w:sz w:val="24"/>
                <w:szCs w:val="24"/>
              </w:rPr>
              <w:t>.</w:t>
            </w:r>
            <w:r w:rsidR="002209B8" w:rsidRPr="00B814E6">
              <w:rPr>
                <w:color w:val="000000"/>
                <w:sz w:val="24"/>
                <w:szCs w:val="24"/>
              </w:rPr>
              <w:t>О</w:t>
            </w:r>
            <w:proofErr w:type="gramEnd"/>
            <w:r w:rsidR="002209B8" w:rsidRPr="00B814E6">
              <w:rPr>
                <w:color w:val="000000"/>
                <w:sz w:val="24"/>
                <w:szCs w:val="24"/>
              </w:rPr>
              <w:t>писание</w:t>
            </w:r>
            <w:proofErr w:type="spellEnd"/>
            <w:r w:rsidR="002209B8" w:rsidRPr="00B814E6">
              <w:rPr>
                <w:color w:val="000000"/>
                <w:sz w:val="24"/>
                <w:szCs w:val="24"/>
              </w:rPr>
              <w:t xml:space="preserve"> картинки. Текст. Составление текста по опорным словам</w:t>
            </w:r>
          </w:p>
        </w:tc>
        <w:tc>
          <w:tcPr>
            <w:tcW w:w="3827" w:type="dxa"/>
          </w:tcPr>
          <w:p w:rsidR="002209B8" w:rsidRPr="000035C6" w:rsidRDefault="002209B8" w:rsidP="0006285C">
            <w:pPr>
              <w:autoSpaceDE w:val="0"/>
              <w:autoSpaceDN w:val="0"/>
              <w:adjustRightInd w:val="0"/>
              <w:spacing w:line="276" w:lineRule="auto"/>
              <w:jc w:val="both"/>
              <w:rPr>
                <w:rFonts w:eastAsiaTheme="minorHAnsi"/>
                <w:sz w:val="24"/>
                <w:szCs w:val="24"/>
                <w:lang w:eastAsia="en-US"/>
              </w:rPr>
            </w:pPr>
            <w:r w:rsidRPr="000035C6">
              <w:rPr>
                <w:rFonts w:eastAsiaTheme="minorHAnsi"/>
                <w:sz w:val="24"/>
                <w:szCs w:val="24"/>
                <w:lang w:eastAsia="en-US"/>
              </w:rPr>
              <w:t xml:space="preserve">Упражнения на </w:t>
            </w:r>
            <w:proofErr w:type="spellStart"/>
            <w:r w:rsidRPr="000035C6">
              <w:rPr>
                <w:rFonts w:eastAsiaTheme="minorHAnsi"/>
                <w:sz w:val="24"/>
                <w:szCs w:val="24"/>
                <w:lang w:eastAsia="en-US"/>
              </w:rPr>
              <w:t>формированиеумений</w:t>
            </w:r>
            <w:proofErr w:type="spellEnd"/>
            <w:r w:rsidRPr="000035C6">
              <w:rPr>
                <w:rFonts w:eastAsiaTheme="minorHAnsi"/>
                <w:sz w:val="24"/>
                <w:szCs w:val="24"/>
                <w:lang w:eastAsia="en-US"/>
              </w:rPr>
              <w:t xml:space="preserve"> и навыков </w:t>
            </w:r>
            <w:proofErr w:type="spellStart"/>
            <w:r w:rsidRPr="000035C6">
              <w:rPr>
                <w:rFonts w:eastAsiaTheme="minorHAnsi"/>
                <w:sz w:val="24"/>
                <w:szCs w:val="24"/>
                <w:lang w:eastAsia="en-US"/>
              </w:rPr>
              <w:t>правильносогласовывать</w:t>
            </w:r>
            <w:proofErr w:type="spellEnd"/>
            <w:r w:rsidRPr="000035C6">
              <w:rPr>
                <w:rFonts w:eastAsiaTheme="minorHAnsi"/>
                <w:sz w:val="24"/>
                <w:szCs w:val="24"/>
                <w:lang w:eastAsia="en-US"/>
              </w:rPr>
              <w:t xml:space="preserve"> слова </w:t>
            </w:r>
            <w:proofErr w:type="spellStart"/>
            <w:r w:rsidRPr="000035C6">
              <w:rPr>
                <w:rFonts w:eastAsiaTheme="minorHAnsi"/>
                <w:sz w:val="24"/>
                <w:szCs w:val="24"/>
                <w:lang w:eastAsia="en-US"/>
              </w:rPr>
              <w:t>впредложении</w:t>
            </w:r>
            <w:proofErr w:type="spellEnd"/>
            <w:r w:rsidRPr="000035C6">
              <w:rPr>
                <w:rFonts w:eastAsiaTheme="minorHAnsi"/>
                <w:sz w:val="24"/>
                <w:szCs w:val="24"/>
                <w:lang w:eastAsia="en-US"/>
              </w:rPr>
              <w:t>.</w:t>
            </w:r>
          </w:p>
          <w:p w:rsidR="002209B8" w:rsidRPr="0056104A" w:rsidRDefault="002209B8" w:rsidP="0006285C">
            <w:pPr>
              <w:autoSpaceDE w:val="0"/>
              <w:autoSpaceDN w:val="0"/>
              <w:adjustRightInd w:val="0"/>
              <w:spacing w:line="276" w:lineRule="auto"/>
              <w:jc w:val="both"/>
              <w:rPr>
                <w:rFonts w:eastAsiaTheme="minorHAnsi"/>
                <w:sz w:val="24"/>
                <w:szCs w:val="24"/>
                <w:lang w:eastAsia="en-US"/>
              </w:rPr>
            </w:pPr>
            <w:proofErr w:type="spellStart"/>
            <w:r w:rsidRPr="000035C6">
              <w:rPr>
                <w:rFonts w:eastAsiaTheme="minorHAnsi"/>
                <w:sz w:val="24"/>
                <w:szCs w:val="24"/>
                <w:lang w:eastAsia="en-US"/>
              </w:rPr>
              <w:t>Пересказываниенебольшихсказок</w:t>
            </w:r>
            <w:proofErr w:type="spellEnd"/>
            <w:r w:rsidRPr="000035C6">
              <w:rPr>
                <w:rFonts w:eastAsiaTheme="minorHAnsi"/>
                <w:sz w:val="24"/>
                <w:szCs w:val="24"/>
                <w:lang w:eastAsia="en-US"/>
              </w:rPr>
              <w:t xml:space="preserve"> и рассказов по </w:t>
            </w:r>
            <w:proofErr w:type="spellStart"/>
            <w:r w:rsidRPr="000035C6">
              <w:rPr>
                <w:rFonts w:eastAsiaTheme="minorHAnsi"/>
                <w:sz w:val="24"/>
                <w:szCs w:val="24"/>
                <w:lang w:eastAsia="en-US"/>
              </w:rPr>
              <w:t>содержаниюкартины</w:t>
            </w:r>
            <w:proofErr w:type="spellEnd"/>
            <w:r w:rsidRPr="000035C6">
              <w:rPr>
                <w:rFonts w:eastAsiaTheme="minorHAnsi"/>
                <w:sz w:val="24"/>
                <w:szCs w:val="24"/>
                <w:lang w:eastAsia="en-US"/>
              </w:rPr>
              <w:t xml:space="preserve">, по серии </w:t>
            </w:r>
            <w:proofErr w:type="spellStart"/>
            <w:r w:rsidRPr="000035C6">
              <w:rPr>
                <w:rFonts w:eastAsiaTheme="minorHAnsi"/>
                <w:sz w:val="24"/>
                <w:szCs w:val="24"/>
                <w:lang w:eastAsia="en-US"/>
              </w:rPr>
              <w:t>сюжетныхкартинок</w:t>
            </w:r>
            <w:proofErr w:type="spellEnd"/>
            <w:r>
              <w:rPr>
                <w:rFonts w:eastAsiaTheme="minorHAnsi"/>
                <w:sz w:val="24"/>
                <w:szCs w:val="24"/>
                <w:lang w:eastAsia="en-US"/>
              </w:rPr>
              <w:t>.</w:t>
            </w:r>
          </w:p>
          <w:p w:rsidR="002209B8" w:rsidRPr="000035C6" w:rsidRDefault="002209B8" w:rsidP="0006285C">
            <w:pPr>
              <w:autoSpaceDE w:val="0"/>
              <w:autoSpaceDN w:val="0"/>
              <w:adjustRightInd w:val="0"/>
              <w:spacing w:line="276" w:lineRule="auto"/>
              <w:jc w:val="both"/>
              <w:rPr>
                <w:rFonts w:eastAsiaTheme="minorHAnsi"/>
                <w:sz w:val="24"/>
                <w:szCs w:val="24"/>
                <w:lang w:eastAsia="en-US"/>
              </w:rPr>
            </w:pPr>
            <w:r w:rsidRPr="000035C6">
              <w:rPr>
                <w:rFonts w:eastAsiaTheme="minorHAnsi"/>
                <w:sz w:val="24"/>
                <w:szCs w:val="24"/>
                <w:lang w:eastAsia="en-US"/>
              </w:rPr>
              <w:t xml:space="preserve">Упражнения на </w:t>
            </w:r>
            <w:proofErr w:type="spellStart"/>
            <w:r w:rsidRPr="000035C6">
              <w:rPr>
                <w:rFonts w:eastAsiaTheme="minorHAnsi"/>
                <w:sz w:val="24"/>
                <w:szCs w:val="24"/>
                <w:lang w:eastAsia="en-US"/>
              </w:rPr>
              <w:t>формированиеумений</w:t>
            </w:r>
            <w:proofErr w:type="spellEnd"/>
            <w:r w:rsidRPr="000035C6">
              <w:rPr>
                <w:rFonts w:eastAsiaTheme="minorHAnsi"/>
                <w:sz w:val="24"/>
                <w:szCs w:val="24"/>
                <w:lang w:eastAsia="en-US"/>
              </w:rPr>
              <w:t xml:space="preserve"> и навыков </w:t>
            </w:r>
            <w:proofErr w:type="spellStart"/>
            <w:r w:rsidRPr="000035C6">
              <w:rPr>
                <w:rFonts w:eastAsiaTheme="minorHAnsi"/>
                <w:sz w:val="24"/>
                <w:szCs w:val="24"/>
                <w:lang w:eastAsia="en-US"/>
              </w:rPr>
              <w:t>диалогическойречи</w:t>
            </w:r>
            <w:proofErr w:type="spellEnd"/>
            <w:r w:rsidRPr="000035C6">
              <w:rPr>
                <w:rFonts w:eastAsiaTheme="minorHAnsi"/>
                <w:sz w:val="24"/>
                <w:szCs w:val="24"/>
                <w:lang w:eastAsia="en-US"/>
              </w:rPr>
              <w:t>.</w:t>
            </w:r>
          </w:p>
          <w:p w:rsidR="002209B8" w:rsidRPr="0056104A" w:rsidRDefault="002209B8" w:rsidP="0006285C">
            <w:pPr>
              <w:autoSpaceDE w:val="0"/>
              <w:autoSpaceDN w:val="0"/>
              <w:adjustRightInd w:val="0"/>
              <w:spacing w:line="276" w:lineRule="auto"/>
              <w:jc w:val="both"/>
              <w:rPr>
                <w:rFonts w:eastAsiaTheme="minorHAnsi"/>
                <w:sz w:val="24"/>
                <w:szCs w:val="24"/>
                <w:lang w:eastAsia="en-US"/>
              </w:rPr>
            </w:pPr>
            <w:r w:rsidRPr="000035C6">
              <w:rPr>
                <w:rFonts w:eastAsiaTheme="minorHAnsi"/>
                <w:sz w:val="24"/>
                <w:szCs w:val="24"/>
                <w:lang w:eastAsia="en-US"/>
              </w:rPr>
              <w:t xml:space="preserve">Упражнения на </w:t>
            </w:r>
            <w:proofErr w:type="spellStart"/>
            <w:r w:rsidRPr="000035C6">
              <w:rPr>
                <w:rFonts w:eastAsiaTheme="minorHAnsi"/>
                <w:sz w:val="24"/>
                <w:szCs w:val="24"/>
                <w:lang w:eastAsia="en-US"/>
              </w:rPr>
              <w:t>формированиеумения</w:t>
            </w:r>
            <w:proofErr w:type="spellEnd"/>
            <w:r w:rsidRPr="000035C6">
              <w:rPr>
                <w:rFonts w:eastAsiaTheme="minorHAnsi"/>
                <w:sz w:val="24"/>
                <w:szCs w:val="24"/>
                <w:lang w:eastAsia="en-US"/>
              </w:rPr>
              <w:t xml:space="preserve"> задавать вопросы и отвечать на них</w:t>
            </w:r>
            <w:r>
              <w:rPr>
                <w:rFonts w:eastAsiaTheme="minorHAnsi"/>
                <w:sz w:val="18"/>
                <w:szCs w:val="18"/>
                <w:lang w:eastAsia="en-US"/>
              </w:rPr>
              <w:t>.</w:t>
            </w:r>
          </w:p>
        </w:tc>
      </w:tr>
      <w:tr w:rsidR="00514FEF" w:rsidTr="0002703D">
        <w:tc>
          <w:tcPr>
            <w:tcW w:w="2943" w:type="dxa"/>
          </w:tcPr>
          <w:p w:rsidR="00514FEF" w:rsidRPr="00BE6365" w:rsidRDefault="00514FEF" w:rsidP="007A3D60">
            <w:pPr>
              <w:spacing w:line="276" w:lineRule="auto"/>
              <w:rPr>
                <w:rFonts w:eastAsia="Times New Roman"/>
                <w:b/>
                <w:sz w:val="24"/>
                <w:szCs w:val="24"/>
                <w:lang w:eastAsia="ar-SA"/>
              </w:rPr>
            </w:pPr>
            <w:r>
              <w:rPr>
                <w:rFonts w:eastAsia="Times New Roman"/>
                <w:b/>
                <w:sz w:val="24"/>
                <w:szCs w:val="24"/>
                <w:lang w:eastAsia="ar-SA"/>
              </w:rPr>
              <w:t>Вводный инструктаж по безопасному поведению</w:t>
            </w:r>
          </w:p>
        </w:tc>
        <w:tc>
          <w:tcPr>
            <w:tcW w:w="7230" w:type="dxa"/>
          </w:tcPr>
          <w:p w:rsidR="00514FEF" w:rsidRPr="00BE6365" w:rsidRDefault="00514FEF" w:rsidP="007A3D60">
            <w:pPr>
              <w:spacing w:line="276" w:lineRule="auto"/>
              <w:rPr>
                <w:rFonts w:eastAsia="Times New Roman"/>
                <w:b/>
                <w:sz w:val="24"/>
                <w:szCs w:val="24"/>
                <w:lang w:eastAsia="ar-SA"/>
              </w:rPr>
            </w:pPr>
            <w:r>
              <w:rPr>
                <w:rFonts w:eastAsia="Times New Roman"/>
                <w:sz w:val="24"/>
                <w:szCs w:val="24"/>
                <w:lang w:eastAsia="ar-SA"/>
              </w:rPr>
              <w:t xml:space="preserve">Безопасное поведение </w:t>
            </w:r>
            <w:r w:rsidRPr="008B1DD1">
              <w:rPr>
                <w:rFonts w:eastAsia="Times New Roman"/>
                <w:sz w:val="24"/>
                <w:szCs w:val="24"/>
                <w:lang w:eastAsia="ar-SA"/>
              </w:rPr>
              <w:t xml:space="preserve"> детей  на дороге, </w:t>
            </w:r>
            <w:r>
              <w:rPr>
                <w:rFonts w:eastAsia="Times New Roman"/>
                <w:sz w:val="24"/>
                <w:szCs w:val="24"/>
                <w:lang w:eastAsia="ar-SA"/>
              </w:rPr>
              <w:t>безопасное поведение во время занятий и на переменах</w:t>
            </w:r>
          </w:p>
        </w:tc>
        <w:tc>
          <w:tcPr>
            <w:tcW w:w="3827" w:type="dxa"/>
          </w:tcPr>
          <w:p w:rsidR="00514FEF" w:rsidRPr="00BE6365" w:rsidRDefault="00514FEF" w:rsidP="007A3D60">
            <w:pPr>
              <w:spacing w:line="276" w:lineRule="auto"/>
              <w:rPr>
                <w:rFonts w:eastAsia="Times New Roman"/>
                <w:b/>
                <w:sz w:val="24"/>
                <w:szCs w:val="24"/>
                <w:lang w:eastAsia="ar-SA"/>
              </w:rPr>
            </w:pPr>
            <w:r w:rsidRPr="00BE6365">
              <w:rPr>
                <w:rFonts w:eastAsia="Times New Roman"/>
                <w:sz w:val="24"/>
                <w:szCs w:val="24"/>
                <w:lang w:eastAsia="ar-SA"/>
              </w:rPr>
              <w:t>Игры и упражнения.</w:t>
            </w:r>
          </w:p>
        </w:tc>
      </w:tr>
      <w:tr w:rsidR="002209B8" w:rsidTr="0002703D">
        <w:tc>
          <w:tcPr>
            <w:tcW w:w="2943" w:type="dxa"/>
          </w:tcPr>
          <w:p w:rsidR="002209B8" w:rsidRPr="00A11751" w:rsidRDefault="002209B8" w:rsidP="0006285C">
            <w:pPr>
              <w:spacing w:line="276" w:lineRule="auto"/>
              <w:rPr>
                <w:rFonts w:eastAsia="Times New Roman"/>
                <w:sz w:val="24"/>
                <w:szCs w:val="24"/>
              </w:rPr>
            </w:pPr>
            <w:r w:rsidRPr="00B814E6">
              <w:rPr>
                <w:rFonts w:eastAsia="Times New Roman"/>
                <w:b/>
                <w:color w:val="000000"/>
                <w:sz w:val="24"/>
                <w:szCs w:val="24"/>
              </w:rPr>
              <w:t>В мире звуков и букв</w:t>
            </w:r>
          </w:p>
        </w:tc>
        <w:tc>
          <w:tcPr>
            <w:tcW w:w="7230" w:type="dxa"/>
          </w:tcPr>
          <w:p w:rsidR="002209B8" w:rsidRPr="000035C6" w:rsidRDefault="002209B8" w:rsidP="00352B9E">
            <w:pPr>
              <w:spacing w:line="276" w:lineRule="auto"/>
              <w:rPr>
                <w:sz w:val="24"/>
                <w:szCs w:val="24"/>
              </w:rPr>
            </w:pPr>
            <w:r w:rsidRPr="00B814E6">
              <w:rPr>
                <w:bCs/>
                <w:sz w:val="24"/>
                <w:szCs w:val="24"/>
              </w:rPr>
              <w:t xml:space="preserve">Звуки и </w:t>
            </w:r>
            <w:proofErr w:type="spellStart"/>
            <w:r w:rsidRPr="00B814E6">
              <w:rPr>
                <w:bCs/>
                <w:sz w:val="24"/>
                <w:szCs w:val="24"/>
              </w:rPr>
              <w:t>буквы</w:t>
            </w:r>
            <w:proofErr w:type="gramStart"/>
            <w:r w:rsidRPr="00B814E6">
              <w:rPr>
                <w:bCs/>
                <w:sz w:val="24"/>
                <w:szCs w:val="24"/>
              </w:rPr>
              <w:t>.</w:t>
            </w:r>
            <w:r w:rsidRPr="00B814E6">
              <w:rPr>
                <w:sz w:val="24"/>
                <w:szCs w:val="24"/>
              </w:rPr>
              <w:t>П</w:t>
            </w:r>
            <w:proofErr w:type="gramEnd"/>
            <w:r w:rsidRPr="00B814E6">
              <w:rPr>
                <w:sz w:val="24"/>
                <w:szCs w:val="24"/>
              </w:rPr>
              <w:t>онятия</w:t>
            </w:r>
            <w:proofErr w:type="spellEnd"/>
            <w:r w:rsidRPr="00B814E6">
              <w:rPr>
                <w:sz w:val="24"/>
                <w:szCs w:val="24"/>
              </w:rPr>
              <w:t xml:space="preserve"> «звук», «буква». Гласные и согласные </w:t>
            </w:r>
            <w:proofErr w:type="spellStart"/>
            <w:r w:rsidRPr="00B814E6">
              <w:rPr>
                <w:sz w:val="24"/>
                <w:szCs w:val="24"/>
              </w:rPr>
              <w:t>звуки</w:t>
            </w:r>
            <w:proofErr w:type="gramStart"/>
            <w:r w:rsidRPr="00B814E6">
              <w:rPr>
                <w:sz w:val="24"/>
                <w:szCs w:val="24"/>
              </w:rPr>
              <w:t>.З</w:t>
            </w:r>
            <w:proofErr w:type="gramEnd"/>
            <w:r w:rsidRPr="00B814E6">
              <w:rPr>
                <w:sz w:val="24"/>
                <w:szCs w:val="24"/>
              </w:rPr>
              <w:t>вук</w:t>
            </w:r>
            <w:proofErr w:type="spellEnd"/>
            <w:r w:rsidRPr="00B814E6">
              <w:rPr>
                <w:sz w:val="24"/>
                <w:szCs w:val="24"/>
              </w:rPr>
              <w:t xml:space="preserve"> и буква А. Звук и буква У.Звук и буква О.Звуки М - М´. Буква </w:t>
            </w:r>
            <w:proofErr w:type="spellStart"/>
            <w:r w:rsidRPr="00B814E6">
              <w:rPr>
                <w:sz w:val="24"/>
                <w:szCs w:val="24"/>
              </w:rPr>
              <w:t>М.ЗвукиС-С</w:t>
            </w:r>
            <w:proofErr w:type="spellEnd"/>
            <w:r w:rsidRPr="00B814E6">
              <w:rPr>
                <w:sz w:val="24"/>
                <w:szCs w:val="24"/>
              </w:rPr>
              <w:t xml:space="preserve">´. Буква С. Звуки Х-Х´. Буква Х.Звуки Р-Р´. Буква Р.Звук Ш. Буква Ш.Дифференциация звуков  </w:t>
            </w:r>
            <w:proofErr w:type="spellStart"/>
            <w:r w:rsidRPr="00B814E6">
              <w:rPr>
                <w:sz w:val="24"/>
                <w:szCs w:val="24"/>
              </w:rPr>
              <w:t>с-ш</w:t>
            </w:r>
            <w:proofErr w:type="spellEnd"/>
            <w:r>
              <w:rPr>
                <w:sz w:val="24"/>
                <w:szCs w:val="24"/>
              </w:rPr>
              <w:t xml:space="preserve">. </w:t>
            </w:r>
            <w:r w:rsidRPr="00B814E6">
              <w:rPr>
                <w:sz w:val="24"/>
                <w:szCs w:val="24"/>
              </w:rPr>
              <w:t>Звук и буква Ы. Звуки Л-Л´. Буква Л</w:t>
            </w:r>
            <w:r>
              <w:rPr>
                <w:sz w:val="24"/>
                <w:szCs w:val="24"/>
              </w:rPr>
              <w:t xml:space="preserve">. </w:t>
            </w:r>
            <w:r w:rsidRPr="00B814E6">
              <w:rPr>
                <w:sz w:val="24"/>
                <w:szCs w:val="24"/>
              </w:rPr>
              <w:t xml:space="preserve">Дифференциация звуков  </w:t>
            </w:r>
            <w:proofErr w:type="spellStart"/>
            <w:r w:rsidRPr="00B814E6">
              <w:rPr>
                <w:sz w:val="24"/>
                <w:szCs w:val="24"/>
              </w:rPr>
              <w:t>л-р</w:t>
            </w:r>
            <w:proofErr w:type="spellEnd"/>
            <w:r>
              <w:rPr>
                <w:sz w:val="24"/>
                <w:szCs w:val="24"/>
              </w:rPr>
              <w:t xml:space="preserve">. </w:t>
            </w:r>
            <w:r w:rsidRPr="00B814E6">
              <w:rPr>
                <w:sz w:val="24"/>
                <w:szCs w:val="24"/>
              </w:rPr>
              <w:t xml:space="preserve">Звуки Н-Н´. Буква Н. Звуки </w:t>
            </w:r>
            <w:proofErr w:type="gramStart"/>
            <w:r w:rsidRPr="00B814E6">
              <w:rPr>
                <w:sz w:val="24"/>
                <w:szCs w:val="24"/>
              </w:rPr>
              <w:t>К-К</w:t>
            </w:r>
            <w:proofErr w:type="gramEnd"/>
            <w:r w:rsidRPr="00B814E6">
              <w:rPr>
                <w:sz w:val="24"/>
                <w:szCs w:val="24"/>
              </w:rPr>
              <w:t xml:space="preserve">´. Буква К. Звуки Т-Т´. Буква Т. Звук и буква И. Звуки П-П´. Буква П. Звуки З-З´. Буква З. Дифференциация звуков  </w:t>
            </w:r>
            <w:proofErr w:type="spellStart"/>
            <w:r w:rsidRPr="00B814E6">
              <w:rPr>
                <w:sz w:val="24"/>
                <w:szCs w:val="24"/>
              </w:rPr>
              <w:t>с-з</w:t>
            </w:r>
            <w:proofErr w:type="spellEnd"/>
            <w:r>
              <w:rPr>
                <w:sz w:val="24"/>
                <w:szCs w:val="24"/>
              </w:rPr>
              <w:t xml:space="preserve">. </w:t>
            </w:r>
            <w:r w:rsidRPr="00B814E6">
              <w:rPr>
                <w:sz w:val="24"/>
                <w:szCs w:val="24"/>
              </w:rPr>
              <w:t xml:space="preserve">Звук Й. Буква Й. Дифференциация звуков  </w:t>
            </w:r>
            <w:proofErr w:type="spellStart"/>
            <w:r w:rsidRPr="00B814E6">
              <w:rPr>
                <w:sz w:val="24"/>
                <w:szCs w:val="24"/>
              </w:rPr>
              <w:t>й-и</w:t>
            </w:r>
            <w:proofErr w:type="spellEnd"/>
            <w:r>
              <w:rPr>
                <w:sz w:val="24"/>
                <w:szCs w:val="24"/>
              </w:rPr>
              <w:t>.</w:t>
            </w:r>
            <w:r w:rsidRPr="00B814E6">
              <w:rPr>
                <w:sz w:val="24"/>
                <w:szCs w:val="24"/>
              </w:rPr>
              <w:t xml:space="preserve"> Звуки </w:t>
            </w:r>
            <w:proofErr w:type="gramStart"/>
            <w:r w:rsidRPr="00B814E6">
              <w:rPr>
                <w:sz w:val="24"/>
                <w:szCs w:val="24"/>
              </w:rPr>
              <w:t>Г-Г</w:t>
            </w:r>
            <w:proofErr w:type="gramEnd"/>
            <w:r w:rsidRPr="00B814E6">
              <w:rPr>
                <w:sz w:val="24"/>
                <w:szCs w:val="24"/>
              </w:rPr>
              <w:t xml:space="preserve">´. Буква Г. Дифференциация звуков  </w:t>
            </w:r>
            <w:proofErr w:type="spellStart"/>
            <w:r w:rsidRPr="00B814E6">
              <w:rPr>
                <w:sz w:val="24"/>
                <w:szCs w:val="24"/>
              </w:rPr>
              <w:t>г-к</w:t>
            </w:r>
            <w:proofErr w:type="spellEnd"/>
            <w:r>
              <w:rPr>
                <w:sz w:val="24"/>
                <w:szCs w:val="24"/>
              </w:rPr>
              <w:t>.</w:t>
            </w:r>
            <w:r w:rsidRPr="00B814E6">
              <w:rPr>
                <w:sz w:val="24"/>
                <w:szCs w:val="24"/>
              </w:rPr>
              <w:t xml:space="preserve"> Звуки </w:t>
            </w:r>
            <w:proofErr w:type="gramStart"/>
            <w:r w:rsidRPr="00B814E6">
              <w:rPr>
                <w:sz w:val="24"/>
                <w:szCs w:val="24"/>
              </w:rPr>
              <w:t>В-В</w:t>
            </w:r>
            <w:proofErr w:type="gramEnd"/>
            <w:r w:rsidRPr="00B814E6">
              <w:rPr>
                <w:sz w:val="24"/>
                <w:szCs w:val="24"/>
              </w:rPr>
              <w:t xml:space="preserve">´. Буква В. Звуки Д-Д´. Буква Д. Дифференциация звуков  </w:t>
            </w:r>
            <w:proofErr w:type="spellStart"/>
            <w:r w:rsidRPr="00B814E6">
              <w:rPr>
                <w:sz w:val="24"/>
                <w:szCs w:val="24"/>
              </w:rPr>
              <w:t>д-т</w:t>
            </w:r>
            <w:proofErr w:type="spellEnd"/>
            <w:r>
              <w:rPr>
                <w:sz w:val="24"/>
                <w:szCs w:val="24"/>
              </w:rPr>
              <w:t xml:space="preserve">. </w:t>
            </w:r>
            <w:r w:rsidRPr="00B814E6">
              <w:rPr>
                <w:sz w:val="24"/>
                <w:szCs w:val="24"/>
              </w:rPr>
              <w:t xml:space="preserve">Звуки Б-Б´. Буква Б. Дифференциация звуков  </w:t>
            </w:r>
            <w:proofErr w:type="spellStart"/>
            <w:r w:rsidRPr="00B814E6">
              <w:rPr>
                <w:sz w:val="24"/>
                <w:szCs w:val="24"/>
              </w:rPr>
              <w:t>б-п</w:t>
            </w:r>
            <w:proofErr w:type="spellEnd"/>
            <w:r>
              <w:rPr>
                <w:sz w:val="24"/>
                <w:szCs w:val="24"/>
              </w:rPr>
              <w:t xml:space="preserve">. </w:t>
            </w:r>
            <w:r w:rsidRPr="00B814E6">
              <w:rPr>
                <w:sz w:val="24"/>
                <w:szCs w:val="24"/>
              </w:rPr>
              <w:t xml:space="preserve">Звук Ж. </w:t>
            </w:r>
            <w:r w:rsidRPr="00B814E6">
              <w:rPr>
                <w:sz w:val="24"/>
                <w:szCs w:val="24"/>
              </w:rPr>
              <w:lastRenderedPageBreak/>
              <w:t xml:space="preserve">Буква Ж. Дифференциация звуков  </w:t>
            </w:r>
            <w:proofErr w:type="spellStart"/>
            <w:r w:rsidRPr="00B814E6">
              <w:rPr>
                <w:sz w:val="24"/>
                <w:szCs w:val="24"/>
              </w:rPr>
              <w:t>ж-з</w:t>
            </w:r>
            <w:proofErr w:type="spellEnd"/>
            <w:r>
              <w:rPr>
                <w:sz w:val="24"/>
                <w:szCs w:val="24"/>
              </w:rPr>
              <w:t>.</w:t>
            </w:r>
            <w:r w:rsidRPr="00B814E6">
              <w:rPr>
                <w:sz w:val="24"/>
                <w:szCs w:val="24"/>
              </w:rPr>
              <w:t xml:space="preserve"> Дифференциация звуков  </w:t>
            </w:r>
            <w:proofErr w:type="spellStart"/>
            <w:r w:rsidRPr="00B814E6">
              <w:rPr>
                <w:sz w:val="24"/>
                <w:szCs w:val="24"/>
              </w:rPr>
              <w:t>ж-ш</w:t>
            </w:r>
            <w:proofErr w:type="spellEnd"/>
            <w:r>
              <w:rPr>
                <w:sz w:val="24"/>
                <w:szCs w:val="24"/>
              </w:rPr>
              <w:t>.</w:t>
            </w:r>
            <w:r w:rsidRPr="00B814E6">
              <w:rPr>
                <w:sz w:val="24"/>
                <w:szCs w:val="24"/>
              </w:rPr>
              <w:t xml:space="preserve"> Звук и буква Е</w:t>
            </w:r>
            <w:r>
              <w:rPr>
                <w:sz w:val="24"/>
                <w:szCs w:val="24"/>
              </w:rPr>
              <w:t>.</w:t>
            </w:r>
            <w:r w:rsidRPr="00B814E6">
              <w:rPr>
                <w:sz w:val="24"/>
                <w:szCs w:val="24"/>
              </w:rPr>
              <w:t xml:space="preserve"> Буква Ь</w:t>
            </w:r>
            <w:r>
              <w:rPr>
                <w:sz w:val="24"/>
                <w:szCs w:val="24"/>
              </w:rPr>
              <w:t>.</w:t>
            </w:r>
            <w:r w:rsidRPr="00B814E6">
              <w:rPr>
                <w:sz w:val="24"/>
                <w:szCs w:val="24"/>
              </w:rPr>
              <w:t xml:space="preserve"> Звук и буква  Я</w:t>
            </w:r>
            <w:r>
              <w:rPr>
                <w:sz w:val="24"/>
                <w:szCs w:val="24"/>
              </w:rPr>
              <w:t>.</w:t>
            </w:r>
            <w:r w:rsidRPr="00B814E6">
              <w:rPr>
                <w:sz w:val="24"/>
                <w:szCs w:val="24"/>
              </w:rPr>
              <w:t xml:space="preserve"> Звук и буква  Ю</w:t>
            </w:r>
            <w:r>
              <w:rPr>
                <w:sz w:val="24"/>
                <w:szCs w:val="24"/>
              </w:rPr>
              <w:t>.</w:t>
            </w:r>
            <w:r w:rsidRPr="00B814E6">
              <w:rPr>
                <w:sz w:val="24"/>
                <w:szCs w:val="24"/>
              </w:rPr>
              <w:t xml:space="preserve"> Звук и буква  Ё</w:t>
            </w:r>
            <w:r>
              <w:rPr>
                <w:sz w:val="24"/>
                <w:szCs w:val="24"/>
              </w:rPr>
              <w:t xml:space="preserve">. </w:t>
            </w:r>
            <w:r w:rsidRPr="00B814E6">
              <w:rPr>
                <w:sz w:val="24"/>
                <w:szCs w:val="24"/>
              </w:rPr>
              <w:t xml:space="preserve">Дифференциация звуков  </w:t>
            </w:r>
            <w:proofErr w:type="gramStart"/>
            <w:r w:rsidRPr="00B814E6">
              <w:rPr>
                <w:sz w:val="24"/>
                <w:szCs w:val="24"/>
              </w:rPr>
              <w:t>Ё-Е</w:t>
            </w:r>
            <w:proofErr w:type="gramEnd"/>
            <w:r>
              <w:rPr>
                <w:sz w:val="24"/>
                <w:szCs w:val="24"/>
              </w:rPr>
              <w:t>.</w:t>
            </w:r>
            <w:r w:rsidRPr="00B814E6">
              <w:rPr>
                <w:sz w:val="24"/>
                <w:szCs w:val="24"/>
              </w:rPr>
              <w:t xml:space="preserve"> Звук Ч. Буква Ч. Дифференциация звуков  </w:t>
            </w:r>
            <w:proofErr w:type="spellStart"/>
            <w:r w:rsidRPr="00B814E6">
              <w:rPr>
                <w:sz w:val="24"/>
                <w:szCs w:val="24"/>
              </w:rPr>
              <w:t>ч-с-ш</w:t>
            </w:r>
            <w:proofErr w:type="spellEnd"/>
            <w:proofErr w:type="gramStart"/>
            <w:r>
              <w:rPr>
                <w:sz w:val="24"/>
                <w:szCs w:val="24"/>
              </w:rPr>
              <w:t xml:space="preserve">.. </w:t>
            </w:r>
            <w:proofErr w:type="gramEnd"/>
            <w:r w:rsidRPr="00B814E6">
              <w:rPr>
                <w:sz w:val="24"/>
                <w:szCs w:val="24"/>
              </w:rPr>
              <w:t xml:space="preserve">Дифференциация звуков  </w:t>
            </w:r>
            <w:proofErr w:type="spellStart"/>
            <w:r w:rsidRPr="00B814E6">
              <w:rPr>
                <w:sz w:val="24"/>
                <w:szCs w:val="24"/>
              </w:rPr>
              <w:t>ч-ть</w:t>
            </w:r>
            <w:proofErr w:type="spellEnd"/>
            <w:r>
              <w:rPr>
                <w:sz w:val="24"/>
                <w:szCs w:val="24"/>
              </w:rPr>
              <w:t xml:space="preserve">. </w:t>
            </w:r>
            <w:r w:rsidRPr="00B814E6">
              <w:rPr>
                <w:sz w:val="24"/>
                <w:szCs w:val="24"/>
              </w:rPr>
              <w:t>Звук и буква  Э</w:t>
            </w:r>
            <w:r>
              <w:rPr>
                <w:sz w:val="24"/>
                <w:szCs w:val="24"/>
              </w:rPr>
              <w:t xml:space="preserve">. </w:t>
            </w:r>
            <w:r w:rsidRPr="00B814E6">
              <w:rPr>
                <w:sz w:val="24"/>
                <w:szCs w:val="24"/>
              </w:rPr>
              <w:t xml:space="preserve">Звук Ц. Буква Ц. Дифференциация звуков  </w:t>
            </w:r>
            <w:proofErr w:type="spellStart"/>
            <w:r w:rsidRPr="00B814E6">
              <w:rPr>
                <w:sz w:val="24"/>
                <w:szCs w:val="24"/>
              </w:rPr>
              <w:t>ц-ч</w:t>
            </w:r>
            <w:proofErr w:type="spellEnd"/>
            <w:r>
              <w:rPr>
                <w:sz w:val="24"/>
                <w:szCs w:val="24"/>
              </w:rPr>
              <w:t>.</w:t>
            </w:r>
            <w:r w:rsidRPr="00B814E6">
              <w:rPr>
                <w:sz w:val="24"/>
                <w:szCs w:val="24"/>
              </w:rPr>
              <w:t xml:space="preserve"> Дифференциация звуков  </w:t>
            </w:r>
            <w:proofErr w:type="spellStart"/>
            <w:r w:rsidRPr="00B814E6">
              <w:rPr>
                <w:sz w:val="24"/>
                <w:szCs w:val="24"/>
              </w:rPr>
              <w:t>ц-с</w:t>
            </w:r>
            <w:proofErr w:type="spellEnd"/>
            <w:r>
              <w:rPr>
                <w:sz w:val="24"/>
                <w:szCs w:val="24"/>
              </w:rPr>
              <w:t>.</w:t>
            </w:r>
            <w:r w:rsidRPr="00B814E6">
              <w:rPr>
                <w:sz w:val="24"/>
                <w:szCs w:val="24"/>
              </w:rPr>
              <w:t xml:space="preserve"> Звуки  Ф-Ф´. Буква Ф. Звук Щ. Буква  Щ</w:t>
            </w:r>
            <w:r>
              <w:rPr>
                <w:sz w:val="24"/>
                <w:szCs w:val="24"/>
              </w:rPr>
              <w:t>.</w:t>
            </w:r>
            <w:r w:rsidRPr="00B814E6">
              <w:rPr>
                <w:sz w:val="24"/>
                <w:szCs w:val="24"/>
              </w:rPr>
              <w:t xml:space="preserve"> Дифференциация звуков  </w:t>
            </w:r>
            <w:proofErr w:type="spellStart"/>
            <w:r w:rsidRPr="00B814E6">
              <w:rPr>
                <w:sz w:val="24"/>
                <w:szCs w:val="24"/>
              </w:rPr>
              <w:t>щ-с</w:t>
            </w:r>
            <w:proofErr w:type="spellEnd"/>
            <w:r w:rsidRPr="00B814E6">
              <w:rPr>
                <w:sz w:val="24"/>
                <w:szCs w:val="24"/>
              </w:rPr>
              <w:t xml:space="preserve">, </w:t>
            </w:r>
            <w:proofErr w:type="spellStart"/>
            <w:r w:rsidRPr="00B814E6">
              <w:rPr>
                <w:sz w:val="24"/>
                <w:szCs w:val="24"/>
              </w:rPr>
              <w:t>щ-ч</w:t>
            </w:r>
            <w:proofErr w:type="spellEnd"/>
            <w:r>
              <w:rPr>
                <w:sz w:val="24"/>
                <w:szCs w:val="24"/>
              </w:rPr>
              <w:t xml:space="preserve">.   </w:t>
            </w:r>
            <w:r w:rsidRPr="00B814E6">
              <w:rPr>
                <w:sz w:val="24"/>
                <w:szCs w:val="24"/>
              </w:rPr>
              <w:t>Буква Ъ</w:t>
            </w:r>
            <w:r>
              <w:rPr>
                <w:sz w:val="24"/>
                <w:szCs w:val="24"/>
              </w:rPr>
              <w:t>.</w:t>
            </w:r>
            <w:r w:rsidRPr="00B814E6">
              <w:rPr>
                <w:rFonts w:eastAsia="Times New Roman"/>
                <w:color w:val="000000"/>
                <w:sz w:val="24"/>
                <w:szCs w:val="24"/>
              </w:rPr>
              <w:t xml:space="preserve"> Алфавит</w:t>
            </w:r>
            <w:r>
              <w:rPr>
                <w:rFonts w:eastAsia="Times New Roman"/>
                <w:color w:val="000000"/>
                <w:sz w:val="24"/>
                <w:szCs w:val="24"/>
              </w:rPr>
              <w:t>.</w:t>
            </w:r>
            <w:r>
              <w:rPr>
                <w:sz w:val="24"/>
                <w:szCs w:val="24"/>
              </w:rPr>
              <w:t xml:space="preserve"> Промежуточная </w:t>
            </w:r>
            <w:r w:rsidR="00352B9E">
              <w:rPr>
                <w:sz w:val="24"/>
                <w:szCs w:val="24"/>
              </w:rPr>
              <w:t>аттестация</w:t>
            </w:r>
          </w:p>
        </w:tc>
        <w:tc>
          <w:tcPr>
            <w:tcW w:w="3827" w:type="dxa"/>
          </w:tcPr>
          <w:p w:rsidR="002209B8" w:rsidRPr="00E60ED4" w:rsidRDefault="002209B8" w:rsidP="0006285C">
            <w:pPr>
              <w:autoSpaceDE w:val="0"/>
              <w:autoSpaceDN w:val="0"/>
              <w:adjustRightInd w:val="0"/>
              <w:spacing w:line="276" w:lineRule="auto"/>
              <w:jc w:val="both"/>
              <w:rPr>
                <w:rFonts w:eastAsiaTheme="minorHAnsi"/>
                <w:sz w:val="24"/>
                <w:szCs w:val="24"/>
                <w:lang w:eastAsia="en-US"/>
              </w:rPr>
            </w:pPr>
            <w:r w:rsidRPr="00E60ED4">
              <w:rPr>
                <w:rFonts w:eastAsiaTheme="minorHAnsi"/>
                <w:sz w:val="24"/>
                <w:szCs w:val="24"/>
                <w:lang w:eastAsia="en-US"/>
              </w:rPr>
              <w:lastRenderedPageBreak/>
              <w:t>Упражнения в правильном произношении  гласных  согласных звуков.</w:t>
            </w:r>
          </w:p>
          <w:p w:rsidR="002209B8" w:rsidRPr="00E60ED4" w:rsidRDefault="002209B8" w:rsidP="0006285C">
            <w:pPr>
              <w:autoSpaceDE w:val="0"/>
              <w:autoSpaceDN w:val="0"/>
              <w:adjustRightInd w:val="0"/>
              <w:spacing w:line="276" w:lineRule="auto"/>
              <w:jc w:val="both"/>
              <w:rPr>
                <w:rFonts w:eastAsiaTheme="minorHAnsi"/>
                <w:sz w:val="24"/>
                <w:szCs w:val="24"/>
                <w:lang w:eastAsia="en-US"/>
              </w:rPr>
            </w:pPr>
            <w:r w:rsidRPr="00E60ED4">
              <w:rPr>
                <w:rFonts w:eastAsiaTheme="minorHAnsi"/>
                <w:sz w:val="24"/>
                <w:szCs w:val="24"/>
                <w:lang w:eastAsia="en-US"/>
              </w:rPr>
              <w:t xml:space="preserve">Упражнения на развитие фонематического </w:t>
            </w:r>
            <w:proofErr w:type="spellStart"/>
            <w:r w:rsidRPr="00E60ED4">
              <w:rPr>
                <w:rFonts w:eastAsiaTheme="minorHAnsi"/>
                <w:sz w:val="24"/>
                <w:szCs w:val="24"/>
                <w:lang w:eastAsia="en-US"/>
              </w:rPr>
              <w:t>слуха</w:t>
            </w:r>
            <w:proofErr w:type="gramStart"/>
            <w:r w:rsidRPr="00E60ED4">
              <w:rPr>
                <w:rFonts w:eastAsiaTheme="minorHAnsi"/>
                <w:sz w:val="24"/>
                <w:szCs w:val="24"/>
                <w:lang w:eastAsia="en-US"/>
              </w:rPr>
              <w:t>.З</w:t>
            </w:r>
            <w:proofErr w:type="gramEnd"/>
            <w:r w:rsidRPr="00E60ED4">
              <w:rPr>
                <w:rFonts w:eastAsiaTheme="minorHAnsi"/>
                <w:sz w:val="24"/>
                <w:szCs w:val="24"/>
                <w:lang w:eastAsia="en-US"/>
              </w:rPr>
              <w:t>накомство</w:t>
            </w:r>
            <w:proofErr w:type="spellEnd"/>
            <w:r w:rsidRPr="00E60ED4">
              <w:rPr>
                <w:rFonts w:eastAsiaTheme="minorHAnsi"/>
                <w:sz w:val="24"/>
                <w:szCs w:val="24"/>
                <w:lang w:eastAsia="en-US"/>
              </w:rPr>
              <w:t xml:space="preserve"> с буквой.</w:t>
            </w:r>
          </w:p>
          <w:p w:rsidR="002209B8" w:rsidRPr="00E60ED4" w:rsidRDefault="002209B8" w:rsidP="0006285C">
            <w:pPr>
              <w:autoSpaceDE w:val="0"/>
              <w:autoSpaceDN w:val="0"/>
              <w:adjustRightInd w:val="0"/>
              <w:spacing w:line="276" w:lineRule="auto"/>
              <w:jc w:val="both"/>
              <w:rPr>
                <w:rFonts w:eastAsiaTheme="minorHAnsi"/>
                <w:sz w:val="24"/>
                <w:szCs w:val="24"/>
                <w:lang w:eastAsia="en-US"/>
              </w:rPr>
            </w:pPr>
            <w:r w:rsidRPr="00E60ED4">
              <w:rPr>
                <w:rFonts w:eastAsiaTheme="minorHAnsi"/>
                <w:sz w:val="24"/>
                <w:szCs w:val="24"/>
                <w:lang w:eastAsia="en-US"/>
              </w:rPr>
              <w:t xml:space="preserve">Графическое изображение </w:t>
            </w:r>
            <w:proofErr w:type="spellStart"/>
            <w:r w:rsidRPr="00E60ED4">
              <w:rPr>
                <w:rFonts w:eastAsiaTheme="minorHAnsi"/>
                <w:sz w:val="24"/>
                <w:szCs w:val="24"/>
                <w:lang w:eastAsia="en-US"/>
              </w:rPr>
              <w:t>буквы</w:t>
            </w:r>
            <w:proofErr w:type="gramStart"/>
            <w:r w:rsidRPr="00E60ED4">
              <w:rPr>
                <w:rFonts w:eastAsiaTheme="minorHAnsi"/>
                <w:sz w:val="24"/>
                <w:szCs w:val="24"/>
                <w:lang w:eastAsia="en-US"/>
              </w:rPr>
              <w:t>.Ч</w:t>
            </w:r>
            <w:proofErr w:type="gramEnd"/>
            <w:r w:rsidRPr="00E60ED4">
              <w:rPr>
                <w:rFonts w:eastAsiaTheme="minorHAnsi"/>
                <w:sz w:val="24"/>
                <w:szCs w:val="24"/>
                <w:lang w:eastAsia="en-US"/>
              </w:rPr>
              <w:t>тение</w:t>
            </w:r>
            <w:proofErr w:type="spellEnd"/>
            <w:r w:rsidRPr="00E60ED4">
              <w:rPr>
                <w:rFonts w:eastAsiaTheme="minorHAnsi"/>
                <w:sz w:val="24"/>
                <w:szCs w:val="24"/>
                <w:lang w:eastAsia="en-US"/>
              </w:rPr>
              <w:t xml:space="preserve"> отдельных букв </w:t>
            </w:r>
            <w:proofErr w:type="spellStart"/>
            <w:r w:rsidRPr="00E60ED4">
              <w:rPr>
                <w:rFonts w:eastAsiaTheme="minorHAnsi"/>
                <w:sz w:val="24"/>
                <w:szCs w:val="24"/>
                <w:lang w:eastAsia="en-US"/>
              </w:rPr>
              <w:t>исочетания</w:t>
            </w:r>
            <w:proofErr w:type="spellEnd"/>
            <w:r w:rsidRPr="00E60ED4">
              <w:rPr>
                <w:rFonts w:eastAsiaTheme="minorHAnsi"/>
                <w:sz w:val="24"/>
                <w:szCs w:val="24"/>
                <w:lang w:eastAsia="en-US"/>
              </w:rPr>
              <w:t xml:space="preserve"> букв.</w:t>
            </w:r>
          </w:p>
          <w:p w:rsidR="002209B8" w:rsidRDefault="002209B8" w:rsidP="0006285C">
            <w:pPr>
              <w:autoSpaceDE w:val="0"/>
              <w:autoSpaceDN w:val="0"/>
              <w:adjustRightInd w:val="0"/>
              <w:spacing w:line="276" w:lineRule="auto"/>
              <w:jc w:val="both"/>
              <w:rPr>
                <w:rFonts w:eastAsiaTheme="minorHAnsi"/>
                <w:sz w:val="24"/>
                <w:szCs w:val="24"/>
                <w:lang w:eastAsia="en-US"/>
              </w:rPr>
            </w:pPr>
            <w:r w:rsidRPr="00E60ED4">
              <w:rPr>
                <w:rFonts w:eastAsiaTheme="minorHAnsi"/>
                <w:sz w:val="24"/>
                <w:szCs w:val="24"/>
                <w:lang w:eastAsia="en-US"/>
              </w:rPr>
              <w:t xml:space="preserve">Составление слогов, слов </w:t>
            </w:r>
            <w:proofErr w:type="spellStart"/>
            <w:r w:rsidRPr="00E60ED4">
              <w:rPr>
                <w:rFonts w:eastAsiaTheme="minorHAnsi"/>
                <w:sz w:val="24"/>
                <w:szCs w:val="24"/>
                <w:lang w:eastAsia="en-US"/>
              </w:rPr>
              <w:t>ипредложений</w:t>
            </w:r>
            <w:proofErr w:type="spellEnd"/>
            <w:r w:rsidRPr="00E60ED4">
              <w:rPr>
                <w:rFonts w:eastAsiaTheme="minorHAnsi"/>
                <w:sz w:val="24"/>
                <w:szCs w:val="24"/>
                <w:lang w:eastAsia="en-US"/>
              </w:rPr>
              <w:t>.</w:t>
            </w:r>
          </w:p>
          <w:p w:rsidR="002209B8" w:rsidRPr="0056104A" w:rsidRDefault="002209B8" w:rsidP="0006285C">
            <w:pPr>
              <w:autoSpaceDE w:val="0"/>
              <w:autoSpaceDN w:val="0"/>
              <w:adjustRightInd w:val="0"/>
              <w:spacing w:line="276" w:lineRule="auto"/>
              <w:jc w:val="both"/>
              <w:rPr>
                <w:rFonts w:eastAsiaTheme="minorHAnsi"/>
                <w:sz w:val="24"/>
                <w:szCs w:val="24"/>
                <w:lang w:eastAsia="en-US"/>
              </w:rPr>
            </w:pPr>
            <w:r>
              <w:rPr>
                <w:rFonts w:eastAsia="Times New Roman"/>
                <w:lang w:eastAsia="ar-SA"/>
              </w:rPr>
              <w:lastRenderedPageBreak/>
              <w:t>У</w:t>
            </w:r>
            <w:r w:rsidRPr="000D65FB">
              <w:rPr>
                <w:rFonts w:eastAsia="Times New Roman"/>
                <w:lang w:eastAsia="ar-SA"/>
              </w:rPr>
              <w:t>пражнения на определение уровня обученности по программе</w:t>
            </w:r>
            <w:r>
              <w:rPr>
                <w:rFonts w:eastAsia="Times New Roman"/>
                <w:lang w:eastAsia="ar-SA"/>
              </w:rPr>
              <w:t>.</w:t>
            </w:r>
            <w:r>
              <w:rPr>
                <w:rFonts w:eastAsia="Times New Roman"/>
                <w:sz w:val="24"/>
                <w:szCs w:val="24"/>
              </w:rPr>
              <w:t xml:space="preserve"> Проверочная работа</w:t>
            </w:r>
          </w:p>
        </w:tc>
      </w:tr>
      <w:tr w:rsidR="002209B8" w:rsidTr="0002703D">
        <w:tc>
          <w:tcPr>
            <w:tcW w:w="2943" w:type="dxa"/>
          </w:tcPr>
          <w:p w:rsidR="002209B8" w:rsidRPr="00A11751" w:rsidRDefault="002209B8" w:rsidP="0006285C">
            <w:pPr>
              <w:spacing w:line="276" w:lineRule="auto"/>
              <w:rPr>
                <w:rFonts w:eastAsia="Times New Roman"/>
                <w:bCs/>
                <w:sz w:val="24"/>
                <w:szCs w:val="24"/>
              </w:rPr>
            </w:pPr>
            <w:r w:rsidRPr="00B814E6">
              <w:rPr>
                <w:b/>
                <w:sz w:val="24"/>
                <w:szCs w:val="24"/>
              </w:rPr>
              <w:lastRenderedPageBreak/>
              <w:t>Чудеса в стране слов</w:t>
            </w:r>
          </w:p>
        </w:tc>
        <w:tc>
          <w:tcPr>
            <w:tcW w:w="7230" w:type="dxa"/>
          </w:tcPr>
          <w:p w:rsidR="002209B8" w:rsidRDefault="002209B8" w:rsidP="00352B9E">
            <w:pPr>
              <w:spacing w:line="276" w:lineRule="auto"/>
              <w:ind w:right="14"/>
              <w:jc w:val="both"/>
              <w:rPr>
                <w:rFonts w:eastAsia="Times New Roman"/>
                <w:sz w:val="24"/>
                <w:szCs w:val="24"/>
              </w:rPr>
            </w:pPr>
            <w:r>
              <w:rPr>
                <w:rFonts w:eastAsia="Times New Roman"/>
                <w:color w:val="000000"/>
                <w:sz w:val="24"/>
                <w:szCs w:val="24"/>
              </w:rPr>
              <w:t>Слова противоположные по смыслу.</w:t>
            </w:r>
            <w:r w:rsidRPr="00B814E6">
              <w:rPr>
                <w:rFonts w:eastAsia="Times New Roman"/>
                <w:color w:val="000000"/>
                <w:sz w:val="24"/>
                <w:szCs w:val="24"/>
              </w:rPr>
              <w:t xml:space="preserve"> Слова близкие по смыслу</w:t>
            </w:r>
            <w:r>
              <w:rPr>
                <w:rFonts w:eastAsia="Times New Roman"/>
                <w:color w:val="000000"/>
                <w:sz w:val="24"/>
                <w:szCs w:val="24"/>
              </w:rPr>
              <w:t>.</w:t>
            </w:r>
            <w:r w:rsidRPr="00B814E6">
              <w:rPr>
                <w:rFonts w:eastAsia="Times New Roman"/>
                <w:color w:val="000000"/>
                <w:sz w:val="24"/>
                <w:szCs w:val="24"/>
              </w:rPr>
              <w:t xml:space="preserve"> Родственные слова</w:t>
            </w:r>
            <w:r>
              <w:rPr>
                <w:rFonts w:eastAsia="Times New Roman"/>
                <w:color w:val="000000"/>
                <w:sz w:val="24"/>
                <w:szCs w:val="24"/>
              </w:rPr>
              <w:t>.</w:t>
            </w:r>
            <w:r w:rsidRPr="00B814E6">
              <w:rPr>
                <w:rFonts w:eastAsia="Times New Roman"/>
                <w:color w:val="000000"/>
                <w:sz w:val="24"/>
                <w:szCs w:val="24"/>
              </w:rPr>
              <w:t xml:space="preserve"> Ребусы, </w:t>
            </w:r>
            <w:r>
              <w:rPr>
                <w:rFonts w:eastAsia="Times New Roman"/>
                <w:color w:val="000000"/>
                <w:sz w:val="24"/>
                <w:szCs w:val="24"/>
              </w:rPr>
              <w:t>анаграммы, шарады, скороговорки.</w:t>
            </w:r>
            <w:r w:rsidRPr="00B814E6">
              <w:rPr>
                <w:rFonts w:eastAsia="Times New Roman"/>
                <w:color w:val="000000"/>
                <w:sz w:val="24"/>
                <w:szCs w:val="24"/>
              </w:rPr>
              <w:t xml:space="preserve"> Составление рифмы к словам</w:t>
            </w:r>
            <w:r>
              <w:rPr>
                <w:rFonts w:eastAsia="Times New Roman"/>
                <w:color w:val="000000"/>
                <w:sz w:val="24"/>
                <w:szCs w:val="24"/>
              </w:rPr>
              <w:t>.</w:t>
            </w:r>
            <w:r w:rsidRPr="00B814E6">
              <w:rPr>
                <w:rFonts w:eastAsia="Times New Roman"/>
                <w:color w:val="000000"/>
                <w:sz w:val="24"/>
                <w:szCs w:val="24"/>
              </w:rPr>
              <w:t xml:space="preserve"> Конкурс знатоков. Речевой </w:t>
            </w:r>
            <w:proofErr w:type="spellStart"/>
            <w:r w:rsidRPr="00B814E6">
              <w:rPr>
                <w:rFonts w:eastAsia="Times New Roman"/>
                <w:color w:val="000000"/>
                <w:sz w:val="24"/>
                <w:szCs w:val="24"/>
              </w:rPr>
              <w:t>этикет</w:t>
            </w:r>
            <w:proofErr w:type="gramStart"/>
            <w:r>
              <w:rPr>
                <w:rFonts w:eastAsia="Times New Roman"/>
                <w:color w:val="000000"/>
                <w:sz w:val="24"/>
                <w:szCs w:val="24"/>
              </w:rPr>
              <w:t>.</w:t>
            </w:r>
            <w:r w:rsidRPr="00B814E6">
              <w:rPr>
                <w:sz w:val="24"/>
                <w:szCs w:val="24"/>
              </w:rPr>
              <w:t>Н</w:t>
            </w:r>
            <w:proofErr w:type="gramEnd"/>
            <w:r w:rsidRPr="00B814E6">
              <w:rPr>
                <w:sz w:val="24"/>
                <w:szCs w:val="24"/>
              </w:rPr>
              <w:t>ахождение</w:t>
            </w:r>
            <w:proofErr w:type="spellEnd"/>
            <w:r w:rsidRPr="00B814E6">
              <w:rPr>
                <w:sz w:val="24"/>
                <w:szCs w:val="24"/>
              </w:rPr>
              <w:t xml:space="preserve"> живых и неживых предметов</w:t>
            </w:r>
            <w:r>
              <w:rPr>
                <w:sz w:val="24"/>
                <w:szCs w:val="24"/>
              </w:rPr>
              <w:t>.</w:t>
            </w:r>
            <w:r>
              <w:rPr>
                <w:rFonts w:eastAsia="Times New Roman"/>
                <w:sz w:val="24"/>
                <w:szCs w:val="24"/>
              </w:rPr>
              <w:t xml:space="preserve"> День </w:t>
            </w:r>
            <w:proofErr w:type="gramStart"/>
            <w:r>
              <w:rPr>
                <w:rFonts w:eastAsia="Times New Roman"/>
                <w:sz w:val="24"/>
                <w:szCs w:val="24"/>
              </w:rPr>
              <w:t>г</w:t>
            </w:r>
            <w:r w:rsidRPr="00B814E6">
              <w:rPr>
                <w:rFonts w:eastAsia="Times New Roman"/>
                <w:sz w:val="24"/>
                <w:szCs w:val="24"/>
              </w:rPr>
              <w:t>рамотея</w:t>
            </w:r>
            <w:proofErr w:type="gramEnd"/>
            <w:r>
              <w:rPr>
                <w:rFonts w:eastAsia="Times New Roman"/>
                <w:sz w:val="24"/>
                <w:szCs w:val="24"/>
              </w:rPr>
              <w:t xml:space="preserve">. </w:t>
            </w:r>
            <w:r w:rsidR="00514FEF">
              <w:rPr>
                <w:rFonts w:eastAsia="Times New Roman"/>
                <w:sz w:val="24"/>
                <w:szCs w:val="24"/>
              </w:rPr>
              <w:t xml:space="preserve">Аттестация </w:t>
            </w:r>
            <w:proofErr w:type="gramStart"/>
            <w:r w:rsidR="00514FEF">
              <w:rPr>
                <w:rFonts w:eastAsia="Times New Roman"/>
                <w:sz w:val="24"/>
                <w:szCs w:val="24"/>
              </w:rPr>
              <w:t>обучающихся</w:t>
            </w:r>
            <w:proofErr w:type="gramEnd"/>
            <w:r w:rsidR="00514FEF">
              <w:rPr>
                <w:rFonts w:eastAsia="Times New Roman"/>
                <w:sz w:val="24"/>
                <w:szCs w:val="24"/>
              </w:rPr>
              <w:t xml:space="preserve"> по завершению</w:t>
            </w:r>
            <w:r w:rsidR="00352B9E" w:rsidRPr="00352B9E">
              <w:rPr>
                <w:rFonts w:eastAsia="Times New Roman"/>
                <w:sz w:val="24"/>
                <w:szCs w:val="24"/>
              </w:rPr>
              <w:t xml:space="preserve"> реализации дополнительной общеобразовательной программы</w:t>
            </w:r>
          </w:p>
        </w:tc>
        <w:tc>
          <w:tcPr>
            <w:tcW w:w="3827" w:type="dxa"/>
          </w:tcPr>
          <w:p w:rsidR="002209B8" w:rsidRPr="0056104A" w:rsidRDefault="002209B8" w:rsidP="0006285C">
            <w:pPr>
              <w:autoSpaceDE w:val="0"/>
              <w:autoSpaceDN w:val="0"/>
              <w:adjustRightInd w:val="0"/>
              <w:spacing w:line="276" w:lineRule="auto"/>
              <w:jc w:val="both"/>
              <w:rPr>
                <w:rFonts w:eastAsiaTheme="minorHAnsi"/>
                <w:sz w:val="24"/>
                <w:szCs w:val="24"/>
                <w:lang w:eastAsia="en-US"/>
              </w:rPr>
            </w:pPr>
            <w:r w:rsidRPr="001B7AFD">
              <w:rPr>
                <w:rFonts w:eastAsiaTheme="minorHAnsi"/>
                <w:sz w:val="24"/>
                <w:szCs w:val="24"/>
                <w:lang w:eastAsia="en-US"/>
              </w:rPr>
              <w:t xml:space="preserve">Упражнения и задания </w:t>
            </w:r>
            <w:proofErr w:type="spellStart"/>
            <w:r w:rsidRPr="001B7AFD">
              <w:rPr>
                <w:rFonts w:eastAsiaTheme="minorHAnsi"/>
                <w:sz w:val="24"/>
                <w:szCs w:val="24"/>
                <w:lang w:eastAsia="en-US"/>
              </w:rPr>
              <w:t>наформирование</w:t>
            </w:r>
            <w:proofErr w:type="spellEnd"/>
            <w:r w:rsidRPr="001B7AFD">
              <w:rPr>
                <w:rFonts w:eastAsiaTheme="minorHAnsi"/>
                <w:sz w:val="24"/>
                <w:szCs w:val="24"/>
                <w:lang w:eastAsia="en-US"/>
              </w:rPr>
              <w:t xml:space="preserve"> и </w:t>
            </w:r>
            <w:proofErr w:type="spellStart"/>
            <w:r w:rsidRPr="001B7AFD">
              <w:rPr>
                <w:rFonts w:eastAsiaTheme="minorHAnsi"/>
                <w:sz w:val="24"/>
                <w:szCs w:val="24"/>
                <w:lang w:eastAsia="en-US"/>
              </w:rPr>
              <w:t>развитиефантазирования</w:t>
            </w:r>
            <w:proofErr w:type="spellEnd"/>
            <w:r w:rsidRPr="001B7AFD">
              <w:rPr>
                <w:rFonts w:eastAsiaTheme="minorHAnsi"/>
                <w:sz w:val="24"/>
                <w:szCs w:val="24"/>
                <w:lang w:eastAsia="en-US"/>
              </w:rPr>
              <w:t>:</w:t>
            </w:r>
          </w:p>
          <w:p w:rsidR="002209B8" w:rsidRPr="001B7AFD" w:rsidRDefault="002209B8" w:rsidP="0006285C">
            <w:pPr>
              <w:autoSpaceDE w:val="0"/>
              <w:autoSpaceDN w:val="0"/>
              <w:adjustRightInd w:val="0"/>
              <w:spacing w:line="276" w:lineRule="auto"/>
              <w:jc w:val="both"/>
              <w:rPr>
                <w:rFonts w:eastAsiaTheme="minorHAnsi"/>
                <w:sz w:val="24"/>
                <w:szCs w:val="24"/>
                <w:lang w:eastAsia="en-US"/>
              </w:rPr>
            </w:pPr>
            <w:r w:rsidRPr="001B7AFD">
              <w:rPr>
                <w:rFonts w:eastAsiaTheme="minorHAnsi"/>
                <w:sz w:val="24"/>
                <w:szCs w:val="24"/>
                <w:lang w:eastAsia="en-US"/>
              </w:rPr>
              <w:t>- прием фантастических гипотез - уметь подбирать</w:t>
            </w:r>
            <w:r>
              <w:rPr>
                <w:rFonts w:eastAsiaTheme="minorHAnsi"/>
                <w:sz w:val="24"/>
                <w:szCs w:val="24"/>
                <w:lang w:eastAsia="en-US"/>
              </w:rPr>
              <w:t xml:space="preserve"> ('что было бы, если ...);</w:t>
            </w:r>
          </w:p>
          <w:p w:rsidR="002209B8" w:rsidRPr="001B7AFD" w:rsidRDefault="002209B8" w:rsidP="0006285C">
            <w:pPr>
              <w:autoSpaceDE w:val="0"/>
              <w:autoSpaceDN w:val="0"/>
              <w:adjustRightInd w:val="0"/>
              <w:spacing w:line="276" w:lineRule="auto"/>
              <w:jc w:val="both"/>
              <w:rPr>
                <w:rFonts w:eastAsiaTheme="minorHAnsi"/>
                <w:sz w:val="24"/>
                <w:szCs w:val="24"/>
                <w:lang w:eastAsia="en-US"/>
              </w:rPr>
            </w:pPr>
            <w:r>
              <w:rPr>
                <w:rFonts w:eastAsiaTheme="minorHAnsi"/>
                <w:sz w:val="24"/>
                <w:szCs w:val="24"/>
                <w:lang w:eastAsia="en-US"/>
              </w:rPr>
              <w:t>- сочетание сказок к</w:t>
            </w:r>
            <w:r w:rsidRPr="001B7AFD">
              <w:rPr>
                <w:rFonts w:eastAsiaTheme="minorHAnsi"/>
                <w:sz w:val="24"/>
                <w:szCs w:val="24"/>
                <w:lang w:eastAsia="en-US"/>
              </w:rPr>
              <w:t xml:space="preserve"> </w:t>
            </w:r>
            <w:proofErr w:type="spellStart"/>
            <w:r w:rsidRPr="001B7AFD">
              <w:rPr>
                <w:rFonts w:eastAsiaTheme="minorHAnsi"/>
                <w:sz w:val="24"/>
                <w:szCs w:val="24"/>
                <w:lang w:eastAsia="en-US"/>
              </w:rPr>
              <w:t>словуиспользованием</w:t>
            </w:r>
            <w:proofErr w:type="spellEnd"/>
            <w:r w:rsidRPr="001B7AFD">
              <w:rPr>
                <w:rFonts w:eastAsiaTheme="minorHAnsi"/>
                <w:sz w:val="24"/>
                <w:szCs w:val="24"/>
                <w:lang w:eastAsia="en-US"/>
              </w:rPr>
              <w:t xml:space="preserve"> </w:t>
            </w:r>
            <w:proofErr w:type="spellStart"/>
            <w:r w:rsidRPr="001B7AFD">
              <w:rPr>
                <w:rFonts w:eastAsiaTheme="minorHAnsi"/>
                <w:sz w:val="24"/>
                <w:szCs w:val="24"/>
                <w:lang w:eastAsia="en-US"/>
              </w:rPr>
              <w:t>приемаоживления</w:t>
            </w:r>
            <w:proofErr w:type="spellEnd"/>
            <w:r w:rsidRPr="001B7AFD">
              <w:rPr>
                <w:rFonts w:eastAsiaTheme="minorHAnsi"/>
                <w:sz w:val="24"/>
                <w:szCs w:val="24"/>
                <w:lang w:eastAsia="en-US"/>
              </w:rPr>
              <w:t xml:space="preserve">, увеличения </w:t>
            </w:r>
            <w:proofErr w:type="gramStart"/>
            <w:r w:rsidRPr="001B7AFD">
              <w:rPr>
                <w:rFonts w:eastAsiaTheme="minorHAnsi"/>
                <w:sz w:val="24"/>
                <w:szCs w:val="24"/>
                <w:lang w:eastAsia="en-US"/>
              </w:rPr>
              <w:t>-у</w:t>
            </w:r>
            <w:proofErr w:type="gramEnd"/>
            <w:r w:rsidRPr="001B7AFD">
              <w:rPr>
                <w:rFonts w:eastAsiaTheme="minorHAnsi"/>
                <w:sz w:val="24"/>
                <w:szCs w:val="24"/>
                <w:lang w:eastAsia="en-US"/>
              </w:rPr>
              <w:t>меньшения, ускорения -замедления, дробления</w:t>
            </w:r>
          </w:p>
          <w:p w:rsidR="002209B8" w:rsidRPr="001B7AFD" w:rsidRDefault="002209B8" w:rsidP="0006285C">
            <w:pPr>
              <w:autoSpaceDE w:val="0"/>
              <w:autoSpaceDN w:val="0"/>
              <w:adjustRightInd w:val="0"/>
              <w:spacing w:line="276" w:lineRule="auto"/>
              <w:jc w:val="both"/>
              <w:rPr>
                <w:rFonts w:eastAsiaTheme="minorHAnsi"/>
                <w:sz w:val="24"/>
                <w:szCs w:val="24"/>
                <w:lang w:eastAsia="en-US"/>
              </w:rPr>
            </w:pPr>
            <w:r w:rsidRPr="001B7AFD">
              <w:rPr>
                <w:rFonts w:eastAsiaTheme="minorHAnsi"/>
                <w:sz w:val="24"/>
                <w:szCs w:val="24"/>
                <w:lang w:eastAsia="en-US"/>
              </w:rPr>
              <w:t>объединения;</w:t>
            </w:r>
          </w:p>
          <w:p w:rsidR="002209B8" w:rsidRPr="001B7AFD" w:rsidRDefault="002209B8" w:rsidP="0006285C">
            <w:pPr>
              <w:autoSpaceDE w:val="0"/>
              <w:autoSpaceDN w:val="0"/>
              <w:adjustRightInd w:val="0"/>
              <w:spacing w:line="276" w:lineRule="auto"/>
              <w:jc w:val="both"/>
              <w:rPr>
                <w:rFonts w:eastAsiaTheme="minorHAnsi"/>
                <w:sz w:val="24"/>
                <w:szCs w:val="24"/>
                <w:lang w:eastAsia="en-US"/>
              </w:rPr>
            </w:pPr>
            <w:r w:rsidRPr="001B7AFD">
              <w:rPr>
                <w:rFonts w:eastAsiaTheme="minorHAnsi"/>
                <w:sz w:val="24"/>
                <w:szCs w:val="24"/>
                <w:lang w:eastAsia="en-US"/>
              </w:rPr>
              <w:t xml:space="preserve">- придумывание </w:t>
            </w:r>
            <w:proofErr w:type="spellStart"/>
            <w:r w:rsidRPr="001B7AFD">
              <w:rPr>
                <w:rFonts w:eastAsiaTheme="minorHAnsi"/>
                <w:sz w:val="24"/>
                <w:szCs w:val="24"/>
                <w:lang w:eastAsia="en-US"/>
              </w:rPr>
              <w:t>фантастическихобъектов</w:t>
            </w:r>
            <w:proofErr w:type="spellEnd"/>
            <w:r w:rsidRPr="001B7AFD">
              <w:rPr>
                <w:rFonts w:eastAsiaTheme="minorHAnsi"/>
                <w:sz w:val="24"/>
                <w:szCs w:val="24"/>
                <w:lang w:eastAsia="en-US"/>
              </w:rPr>
              <w:t xml:space="preserve">: растений, </w:t>
            </w:r>
            <w:proofErr w:type="spellStart"/>
            <w:r w:rsidRPr="001B7AFD">
              <w:rPr>
                <w:rFonts w:eastAsiaTheme="minorHAnsi"/>
                <w:sz w:val="24"/>
                <w:szCs w:val="24"/>
                <w:lang w:eastAsia="en-US"/>
              </w:rPr>
              <w:t>животных</w:t>
            </w:r>
            <w:proofErr w:type="gramStart"/>
            <w:r w:rsidRPr="001B7AFD">
              <w:rPr>
                <w:rFonts w:eastAsiaTheme="minorHAnsi"/>
                <w:sz w:val="24"/>
                <w:szCs w:val="24"/>
                <w:lang w:eastAsia="en-US"/>
              </w:rPr>
              <w:t>,и</w:t>
            </w:r>
            <w:proofErr w:type="gramEnd"/>
            <w:r w:rsidRPr="001B7AFD">
              <w:rPr>
                <w:rFonts w:eastAsiaTheme="minorHAnsi"/>
                <w:sz w:val="24"/>
                <w:szCs w:val="24"/>
                <w:lang w:eastAsia="en-US"/>
              </w:rPr>
              <w:t>грушек</w:t>
            </w:r>
            <w:proofErr w:type="spellEnd"/>
            <w:r w:rsidRPr="001B7AFD">
              <w:rPr>
                <w:rFonts w:eastAsiaTheme="minorHAnsi"/>
                <w:sz w:val="24"/>
                <w:szCs w:val="24"/>
                <w:lang w:eastAsia="en-US"/>
              </w:rPr>
              <w:t xml:space="preserve"> и пр.;</w:t>
            </w:r>
          </w:p>
          <w:p w:rsidR="002209B8" w:rsidRPr="001B7AFD" w:rsidRDefault="002209B8" w:rsidP="0006285C">
            <w:pPr>
              <w:autoSpaceDE w:val="0"/>
              <w:autoSpaceDN w:val="0"/>
              <w:adjustRightInd w:val="0"/>
              <w:spacing w:line="276" w:lineRule="auto"/>
              <w:jc w:val="both"/>
              <w:rPr>
                <w:rFonts w:eastAsiaTheme="minorHAnsi"/>
                <w:sz w:val="24"/>
                <w:szCs w:val="24"/>
                <w:lang w:eastAsia="en-US"/>
              </w:rPr>
            </w:pPr>
            <w:r>
              <w:rPr>
                <w:rFonts w:eastAsiaTheme="minorHAnsi"/>
                <w:sz w:val="24"/>
                <w:szCs w:val="24"/>
                <w:lang w:eastAsia="en-US"/>
              </w:rPr>
              <w:t>- сочинение историй, сказок.</w:t>
            </w:r>
          </w:p>
          <w:p w:rsidR="002209B8" w:rsidRDefault="002209B8" w:rsidP="0006285C">
            <w:pPr>
              <w:spacing w:line="276" w:lineRule="auto"/>
              <w:jc w:val="both"/>
              <w:rPr>
                <w:sz w:val="24"/>
                <w:szCs w:val="24"/>
              </w:rPr>
            </w:pPr>
            <w:proofErr w:type="spellStart"/>
            <w:r w:rsidRPr="001B7AFD">
              <w:rPr>
                <w:rFonts w:eastAsiaTheme="minorHAnsi"/>
                <w:sz w:val="24"/>
                <w:szCs w:val="24"/>
                <w:lang w:eastAsia="en-US"/>
              </w:rPr>
              <w:t>Словотворчество</w:t>
            </w:r>
            <w:proofErr w:type="gramStart"/>
            <w:r w:rsidRPr="001B7AFD">
              <w:rPr>
                <w:rFonts w:eastAsiaTheme="minorHAnsi"/>
                <w:sz w:val="24"/>
                <w:szCs w:val="24"/>
                <w:lang w:eastAsia="en-US"/>
              </w:rPr>
              <w:t>.</w:t>
            </w:r>
            <w:r>
              <w:rPr>
                <w:rFonts w:eastAsia="Times New Roman"/>
                <w:sz w:val="24"/>
                <w:szCs w:val="24"/>
              </w:rPr>
              <w:t>И</w:t>
            </w:r>
            <w:proofErr w:type="gramEnd"/>
            <w:r>
              <w:rPr>
                <w:rFonts w:eastAsia="Times New Roman"/>
                <w:sz w:val="24"/>
                <w:szCs w:val="24"/>
              </w:rPr>
              <w:t>тоговая</w:t>
            </w:r>
            <w:proofErr w:type="spellEnd"/>
            <w:r>
              <w:rPr>
                <w:rFonts w:eastAsia="Times New Roman"/>
                <w:sz w:val="24"/>
                <w:szCs w:val="24"/>
              </w:rPr>
              <w:t xml:space="preserve"> проверочная работа. </w:t>
            </w:r>
            <w:r>
              <w:rPr>
                <w:rFonts w:eastAsia="Times New Roman"/>
                <w:lang w:eastAsia="ar-SA"/>
              </w:rPr>
              <w:t>И</w:t>
            </w:r>
            <w:r w:rsidRPr="000D65FB">
              <w:rPr>
                <w:rFonts w:eastAsia="Times New Roman"/>
                <w:lang w:eastAsia="ar-SA"/>
              </w:rPr>
              <w:t>гры и упражнения на определение уровня обученности по программе</w:t>
            </w:r>
          </w:p>
        </w:tc>
      </w:tr>
      <w:tr w:rsidR="002A3B7A" w:rsidTr="0002703D">
        <w:tc>
          <w:tcPr>
            <w:tcW w:w="2943" w:type="dxa"/>
          </w:tcPr>
          <w:p w:rsidR="002A3B7A" w:rsidRPr="00B814E6" w:rsidRDefault="002A3B7A" w:rsidP="0006285C">
            <w:pPr>
              <w:spacing w:line="276" w:lineRule="auto"/>
              <w:rPr>
                <w:b/>
                <w:sz w:val="24"/>
                <w:szCs w:val="24"/>
              </w:rPr>
            </w:pPr>
            <w:proofErr w:type="spellStart"/>
            <w:r>
              <w:rPr>
                <w:b/>
                <w:sz w:val="24"/>
                <w:szCs w:val="24"/>
              </w:rPr>
              <w:lastRenderedPageBreak/>
              <w:t>Досуговые</w:t>
            </w:r>
            <w:proofErr w:type="spellEnd"/>
            <w:r>
              <w:rPr>
                <w:b/>
                <w:sz w:val="24"/>
                <w:szCs w:val="24"/>
              </w:rPr>
              <w:t xml:space="preserve"> мероприятия</w:t>
            </w:r>
          </w:p>
        </w:tc>
        <w:tc>
          <w:tcPr>
            <w:tcW w:w="7230" w:type="dxa"/>
          </w:tcPr>
          <w:p w:rsidR="002A3B7A" w:rsidRPr="00BE6365" w:rsidRDefault="002A3B7A" w:rsidP="0087058F">
            <w:pPr>
              <w:spacing w:line="276" w:lineRule="auto"/>
              <w:ind w:left="-108"/>
              <w:jc w:val="both"/>
              <w:rPr>
                <w:rFonts w:eastAsia="Times New Roman"/>
                <w:sz w:val="24"/>
                <w:szCs w:val="24"/>
                <w:lang w:eastAsia="ar-SA"/>
              </w:rPr>
            </w:pPr>
            <w:r>
              <w:rPr>
                <w:rFonts w:eastAsia="Times New Roman"/>
                <w:sz w:val="24"/>
                <w:szCs w:val="24"/>
                <w:lang w:eastAsia="ar-SA"/>
              </w:rPr>
              <w:t>П</w:t>
            </w:r>
            <w:r w:rsidRPr="00676B7D">
              <w:rPr>
                <w:rFonts w:eastAsia="Times New Roman"/>
                <w:sz w:val="24"/>
                <w:szCs w:val="24"/>
                <w:lang w:eastAsia="ar-SA"/>
              </w:rPr>
              <w:t xml:space="preserve">овышение у детей мотивации к познавательной и творческой деятельности через формирование и расширение у них интереса и представлений о явлениях и событиях, относящихся к тематике заявленного мероприятия. В создании индивидуальных, семейных и коллективных проектов в большей мере раскрываются творческие и продуктивные способности, как детей, так и взрослых. Вместе с этим у детей развивается потребность в достижении и представлении наглядного результата своей деятельности, в демонстрации своих личных или коллективных успехов. </w:t>
            </w:r>
            <w:r>
              <w:rPr>
                <w:rFonts w:eastAsia="Times New Roman"/>
                <w:sz w:val="24"/>
                <w:szCs w:val="24"/>
                <w:lang w:eastAsia="ar-SA"/>
              </w:rPr>
              <w:t>Т</w:t>
            </w:r>
            <w:r w:rsidRPr="00676B7D">
              <w:rPr>
                <w:rFonts w:eastAsia="Times New Roman"/>
                <w:sz w:val="24"/>
                <w:szCs w:val="24"/>
                <w:lang w:eastAsia="ar-SA"/>
              </w:rPr>
              <w:t>ворческие мероприятия являются хорошим средством для повышения качества взаимодействия и укрепление сотрудничества с семьей путем активного включения ее в образовательный процесс на подготовительных этапах (участие в создании семейных проектов) и при реализации мероприятий.</w:t>
            </w:r>
          </w:p>
        </w:tc>
        <w:tc>
          <w:tcPr>
            <w:tcW w:w="3827" w:type="dxa"/>
          </w:tcPr>
          <w:p w:rsidR="002A3B7A" w:rsidRPr="00BE6365" w:rsidRDefault="002A3B7A" w:rsidP="0087058F">
            <w:pPr>
              <w:spacing w:line="276" w:lineRule="auto"/>
              <w:jc w:val="both"/>
              <w:rPr>
                <w:rFonts w:eastAsia="Times New Roman"/>
                <w:sz w:val="24"/>
                <w:szCs w:val="24"/>
                <w:lang w:eastAsia="ar-SA"/>
              </w:rPr>
            </w:pPr>
            <w:r>
              <w:rPr>
                <w:rFonts w:eastAsia="Times New Roman"/>
                <w:sz w:val="24"/>
                <w:szCs w:val="24"/>
                <w:lang w:eastAsia="ar-SA"/>
              </w:rPr>
              <w:t>Экск</w:t>
            </w:r>
            <w:r w:rsidR="00A50AE3">
              <w:rPr>
                <w:rFonts w:eastAsia="Times New Roman"/>
                <w:sz w:val="24"/>
                <w:szCs w:val="24"/>
                <w:lang w:eastAsia="ar-SA"/>
              </w:rPr>
              <w:t xml:space="preserve">урсия в </w:t>
            </w:r>
            <w:r>
              <w:rPr>
                <w:rFonts w:eastAsia="Times New Roman"/>
                <w:sz w:val="24"/>
                <w:szCs w:val="24"/>
                <w:lang w:eastAsia="ar-SA"/>
              </w:rPr>
              <w:t xml:space="preserve"> музей</w:t>
            </w:r>
            <w:r w:rsidR="00A50AE3">
              <w:rPr>
                <w:rFonts w:eastAsia="Times New Roman"/>
                <w:sz w:val="24"/>
                <w:szCs w:val="24"/>
                <w:lang w:eastAsia="ar-SA"/>
              </w:rPr>
              <w:t xml:space="preserve"> ДДТ</w:t>
            </w:r>
            <w:r>
              <w:rPr>
                <w:rFonts w:eastAsia="Times New Roman"/>
                <w:sz w:val="24"/>
                <w:szCs w:val="24"/>
                <w:lang w:eastAsia="ar-SA"/>
              </w:rPr>
              <w:t>, п</w:t>
            </w:r>
            <w:r w:rsidRPr="00F75BFC">
              <w:rPr>
                <w:rFonts w:eastAsia="Times New Roman"/>
                <w:sz w:val="24"/>
                <w:szCs w:val="24"/>
                <w:lang w:eastAsia="ar-SA"/>
              </w:rPr>
              <w:t>осещение спектаклей и концертов, подготов</w:t>
            </w:r>
            <w:r>
              <w:rPr>
                <w:rFonts w:eastAsia="Times New Roman"/>
                <w:sz w:val="24"/>
                <w:szCs w:val="24"/>
                <w:lang w:eastAsia="ar-SA"/>
              </w:rPr>
              <w:t>ленных детскими коллективами ДДТ, п</w:t>
            </w:r>
            <w:r w:rsidRPr="00F75BFC">
              <w:rPr>
                <w:rFonts w:eastAsia="Times New Roman"/>
                <w:sz w:val="24"/>
                <w:szCs w:val="24"/>
                <w:lang w:eastAsia="ar-SA"/>
              </w:rPr>
              <w:t>ознавательное мероприятие «Береги природу</w:t>
            </w:r>
            <w:proofErr w:type="gramStart"/>
            <w:r w:rsidRPr="00F75BFC">
              <w:rPr>
                <w:rFonts w:eastAsia="Times New Roman"/>
                <w:sz w:val="24"/>
                <w:szCs w:val="24"/>
                <w:lang w:eastAsia="ar-SA"/>
              </w:rPr>
              <w:t>»Н</w:t>
            </w:r>
            <w:proofErr w:type="gramEnd"/>
            <w:r w:rsidRPr="00F75BFC">
              <w:rPr>
                <w:rFonts w:eastAsia="Times New Roman"/>
                <w:sz w:val="24"/>
                <w:szCs w:val="24"/>
                <w:lang w:eastAsia="ar-SA"/>
              </w:rPr>
              <w:t>овогодний праздник «Здравствуй, Дедушка Мороз»</w:t>
            </w:r>
            <w:r>
              <w:rPr>
                <w:rFonts w:eastAsia="Times New Roman"/>
                <w:sz w:val="24"/>
                <w:szCs w:val="24"/>
                <w:lang w:eastAsia="ar-SA"/>
              </w:rPr>
              <w:t>, в</w:t>
            </w:r>
            <w:r w:rsidRPr="002A3B7A">
              <w:rPr>
                <w:rFonts w:eastAsia="Times New Roman"/>
                <w:sz w:val="24"/>
                <w:szCs w:val="24"/>
                <w:lang w:eastAsia="ar-SA"/>
              </w:rPr>
              <w:t>ыпускной праздник «</w:t>
            </w:r>
            <w:proofErr w:type="spellStart"/>
            <w:r w:rsidRPr="002A3B7A">
              <w:rPr>
                <w:rFonts w:eastAsia="Times New Roman"/>
                <w:sz w:val="24"/>
                <w:szCs w:val="24"/>
                <w:lang w:eastAsia="ar-SA"/>
              </w:rPr>
              <w:t>Несмеяна</w:t>
            </w:r>
            <w:proofErr w:type="spellEnd"/>
            <w:r w:rsidRPr="002A3B7A">
              <w:rPr>
                <w:rFonts w:eastAsia="Times New Roman"/>
                <w:sz w:val="24"/>
                <w:szCs w:val="24"/>
                <w:lang w:eastAsia="ar-SA"/>
              </w:rPr>
              <w:t xml:space="preserve"> идёт в школу»  </w:t>
            </w:r>
          </w:p>
        </w:tc>
      </w:tr>
    </w:tbl>
    <w:p w:rsidR="00F74C1D" w:rsidRDefault="00F74C1D" w:rsidP="002A3B7A">
      <w:pPr>
        <w:shd w:val="clear" w:color="auto" w:fill="FFFFFF" w:themeFill="background1"/>
        <w:spacing w:line="276" w:lineRule="auto"/>
        <w:ind w:right="14"/>
        <w:rPr>
          <w:rFonts w:eastAsiaTheme="minorHAnsi"/>
          <w:b/>
          <w:bCs/>
          <w:sz w:val="24"/>
          <w:szCs w:val="24"/>
          <w:lang w:eastAsia="en-US"/>
        </w:rPr>
      </w:pPr>
    </w:p>
    <w:p w:rsidR="00F65C26" w:rsidRDefault="00F65C26" w:rsidP="002A3B7A">
      <w:pPr>
        <w:shd w:val="clear" w:color="auto" w:fill="FFFFFF" w:themeFill="background1"/>
        <w:spacing w:line="276" w:lineRule="auto"/>
        <w:ind w:right="14"/>
        <w:rPr>
          <w:rFonts w:eastAsiaTheme="minorHAnsi"/>
          <w:b/>
          <w:bCs/>
          <w:sz w:val="24"/>
          <w:szCs w:val="24"/>
          <w:lang w:eastAsia="en-US"/>
        </w:rPr>
      </w:pPr>
    </w:p>
    <w:p w:rsidR="00F65C26" w:rsidRDefault="00F65C26" w:rsidP="002A3B7A">
      <w:pPr>
        <w:shd w:val="clear" w:color="auto" w:fill="FFFFFF" w:themeFill="background1"/>
        <w:spacing w:line="276" w:lineRule="auto"/>
        <w:ind w:right="14"/>
        <w:rPr>
          <w:rFonts w:eastAsiaTheme="minorHAnsi"/>
          <w:b/>
          <w:bCs/>
          <w:sz w:val="24"/>
          <w:szCs w:val="24"/>
          <w:lang w:eastAsia="en-US"/>
        </w:rPr>
      </w:pPr>
    </w:p>
    <w:p w:rsidR="00F65C26" w:rsidRDefault="00F65C26" w:rsidP="002A3B7A">
      <w:pPr>
        <w:shd w:val="clear" w:color="auto" w:fill="FFFFFF" w:themeFill="background1"/>
        <w:spacing w:line="276" w:lineRule="auto"/>
        <w:ind w:right="14"/>
        <w:rPr>
          <w:rFonts w:eastAsiaTheme="minorHAnsi"/>
          <w:b/>
          <w:bCs/>
          <w:sz w:val="24"/>
          <w:szCs w:val="24"/>
          <w:lang w:eastAsia="en-US"/>
        </w:rPr>
      </w:pPr>
    </w:p>
    <w:p w:rsidR="00F65C26" w:rsidRDefault="00F65C26" w:rsidP="002A3B7A">
      <w:pPr>
        <w:shd w:val="clear" w:color="auto" w:fill="FFFFFF" w:themeFill="background1"/>
        <w:spacing w:line="276" w:lineRule="auto"/>
        <w:ind w:right="14"/>
        <w:rPr>
          <w:rFonts w:eastAsiaTheme="minorHAnsi"/>
          <w:b/>
          <w:bCs/>
          <w:sz w:val="24"/>
          <w:szCs w:val="24"/>
          <w:lang w:eastAsia="en-US"/>
        </w:rPr>
      </w:pPr>
    </w:p>
    <w:p w:rsidR="00F65C26" w:rsidRDefault="00F65C26" w:rsidP="002A3B7A">
      <w:pPr>
        <w:shd w:val="clear" w:color="auto" w:fill="FFFFFF" w:themeFill="background1"/>
        <w:spacing w:line="276" w:lineRule="auto"/>
        <w:ind w:right="14"/>
        <w:rPr>
          <w:rFonts w:eastAsiaTheme="minorHAnsi"/>
          <w:b/>
          <w:bCs/>
          <w:sz w:val="24"/>
          <w:szCs w:val="24"/>
          <w:lang w:eastAsia="en-US"/>
        </w:rPr>
      </w:pPr>
    </w:p>
    <w:p w:rsidR="00F65C26" w:rsidRDefault="00F65C26" w:rsidP="002A3B7A">
      <w:pPr>
        <w:shd w:val="clear" w:color="auto" w:fill="FFFFFF" w:themeFill="background1"/>
        <w:spacing w:line="276" w:lineRule="auto"/>
        <w:ind w:right="14"/>
        <w:rPr>
          <w:rFonts w:eastAsiaTheme="minorHAnsi"/>
          <w:b/>
          <w:bCs/>
          <w:sz w:val="24"/>
          <w:szCs w:val="24"/>
          <w:lang w:eastAsia="en-US"/>
        </w:rPr>
      </w:pPr>
    </w:p>
    <w:p w:rsidR="00F65C26" w:rsidRDefault="00F65C26" w:rsidP="002A3B7A">
      <w:pPr>
        <w:shd w:val="clear" w:color="auto" w:fill="FFFFFF" w:themeFill="background1"/>
        <w:spacing w:line="276" w:lineRule="auto"/>
        <w:ind w:right="14"/>
        <w:rPr>
          <w:rFonts w:eastAsiaTheme="minorHAnsi"/>
          <w:b/>
          <w:bCs/>
          <w:sz w:val="24"/>
          <w:szCs w:val="24"/>
          <w:lang w:eastAsia="en-US"/>
        </w:rPr>
      </w:pPr>
    </w:p>
    <w:p w:rsidR="00F65C26" w:rsidRDefault="00F65C26" w:rsidP="002A3B7A">
      <w:pPr>
        <w:shd w:val="clear" w:color="auto" w:fill="FFFFFF" w:themeFill="background1"/>
        <w:spacing w:line="276" w:lineRule="auto"/>
        <w:ind w:right="14"/>
        <w:rPr>
          <w:rFonts w:eastAsiaTheme="minorHAnsi"/>
          <w:b/>
          <w:bCs/>
          <w:sz w:val="24"/>
          <w:szCs w:val="24"/>
          <w:lang w:eastAsia="en-US"/>
        </w:rPr>
      </w:pPr>
    </w:p>
    <w:p w:rsidR="00F65C26" w:rsidRDefault="00F65C26" w:rsidP="002A3B7A">
      <w:pPr>
        <w:shd w:val="clear" w:color="auto" w:fill="FFFFFF" w:themeFill="background1"/>
        <w:spacing w:line="276" w:lineRule="auto"/>
        <w:ind w:right="14"/>
        <w:rPr>
          <w:rFonts w:eastAsiaTheme="minorHAnsi"/>
          <w:b/>
          <w:bCs/>
          <w:sz w:val="24"/>
          <w:szCs w:val="24"/>
          <w:lang w:eastAsia="en-US"/>
        </w:rPr>
      </w:pPr>
    </w:p>
    <w:p w:rsidR="00F65C26" w:rsidRDefault="00F65C26" w:rsidP="002A3B7A">
      <w:pPr>
        <w:shd w:val="clear" w:color="auto" w:fill="FFFFFF" w:themeFill="background1"/>
        <w:spacing w:line="276" w:lineRule="auto"/>
        <w:ind w:right="14"/>
        <w:rPr>
          <w:rFonts w:eastAsiaTheme="minorHAnsi"/>
          <w:b/>
          <w:bCs/>
          <w:sz w:val="24"/>
          <w:szCs w:val="24"/>
          <w:lang w:eastAsia="en-US"/>
        </w:rPr>
      </w:pPr>
    </w:p>
    <w:p w:rsidR="00F65C26" w:rsidRDefault="00F65C26" w:rsidP="002A3B7A">
      <w:pPr>
        <w:shd w:val="clear" w:color="auto" w:fill="FFFFFF" w:themeFill="background1"/>
        <w:spacing w:line="276" w:lineRule="auto"/>
        <w:ind w:right="14"/>
        <w:rPr>
          <w:rFonts w:eastAsiaTheme="minorHAnsi"/>
          <w:b/>
          <w:bCs/>
          <w:sz w:val="24"/>
          <w:szCs w:val="24"/>
          <w:lang w:eastAsia="en-US"/>
        </w:rPr>
      </w:pPr>
    </w:p>
    <w:p w:rsidR="00F65C26" w:rsidRDefault="00F65C26" w:rsidP="002A3B7A">
      <w:pPr>
        <w:shd w:val="clear" w:color="auto" w:fill="FFFFFF" w:themeFill="background1"/>
        <w:spacing w:line="276" w:lineRule="auto"/>
        <w:ind w:right="14"/>
        <w:rPr>
          <w:rFonts w:eastAsiaTheme="minorHAnsi"/>
          <w:b/>
          <w:bCs/>
          <w:sz w:val="24"/>
          <w:szCs w:val="24"/>
          <w:lang w:eastAsia="en-US"/>
        </w:rPr>
      </w:pPr>
    </w:p>
    <w:p w:rsidR="00F65C26" w:rsidRDefault="00F65C26" w:rsidP="002A3B7A">
      <w:pPr>
        <w:shd w:val="clear" w:color="auto" w:fill="FFFFFF" w:themeFill="background1"/>
        <w:spacing w:line="276" w:lineRule="auto"/>
        <w:ind w:right="14"/>
        <w:rPr>
          <w:rFonts w:eastAsiaTheme="minorHAnsi"/>
          <w:b/>
          <w:bCs/>
          <w:sz w:val="24"/>
          <w:szCs w:val="24"/>
          <w:lang w:eastAsia="en-US"/>
        </w:rPr>
      </w:pPr>
    </w:p>
    <w:p w:rsidR="00F65C26" w:rsidRPr="002A3B7A" w:rsidRDefault="00F65C26" w:rsidP="002A3B7A">
      <w:pPr>
        <w:shd w:val="clear" w:color="auto" w:fill="FFFFFF" w:themeFill="background1"/>
        <w:spacing w:line="276" w:lineRule="auto"/>
        <w:ind w:right="14"/>
        <w:rPr>
          <w:rFonts w:eastAsiaTheme="minorHAnsi"/>
          <w:b/>
          <w:bCs/>
          <w:sz w:val="24"/>
          <w:szCs w:val="24"/>
          <w:lang w:eastAsia="en-US"/>
        </w:rPr>
      </w:pPr>
    </w:p>
    <w:p w:rsidR="002209B8" w:rsidRPr="002B0506" w:rsidRDefault="005B490F" w:rsidP="002209B8">
      <w:pPr>
        <w:pStyle w:val="a4"/>
        <w:shd w:val="clear" w:color="auto" w:fill="FFFFFF" w:themeFill="background1"/>
        <w:spacing w:line="276" w:lineRule="auto"/>
        <w:ind w:right="14"/>
        <w:rPr>
          <w:rFonts w:eastAsiaTheme="minorHAnsi"/>
          <w:b/>
          <w:bCs/>
          <w:lang w:eastAsia="en-US"/>
        </w:rPr>
      </w:pPr>
      <w:r>
        <w:rPr>
          <w:rFonts w:eastAsiaTheme="minorHAnsi"/>
          <w:b/>
          <w:bCs/>
          <w:sz w:val="24"/>
          <w:szCs w:val="24"/>
          <w:lang w:eastAsia="en-US"/>
        </w:rPr>
        <w:lastRenderedPageBreak/>
        <w:t xml:space="preserve">Содержание образовательного модуля </w:t>
      </w:r>
      <w:r w:rsidR="002209B8" w:rsidRPr="0006285C">
        <w:rPr>
          <w:rFonts w:eastAsiaTheme="minorHAnsi"/>
          <w:b/>
          <w:bCs/>
          <w:sz w:val="24"/>
          <w:szCs w:val="24"/>
          <w:lang w:eastAsia="en-US"/>
        </w:rPr>
        <w:t xml:space="preserve"> программы</w:t>
      </w:r>
      <w:proofErr w:type="gramStart"/>
      <w:r w:rsidR="002209B8" w:rsidRPr="00615A98">
        <w:rPr>
          <w:rFonts w:eastAsiaTheme="minorHAnsi"/>
          <w:b/>
          <w:bCs/>
          <w:sz w:val="24"/>
          <w:szCs w:val="24"/>
          <w:lang w:eastAsia="en-US"/>
        </w:rPr>
        <w:t>«О</w:t>
      </w:r>
      <w:proofErr w:type="gramEnd"/>
      <w:r w:rsidR="002209B8" w:rsidRPr="00615A98">
        <w:rPr>
          <w:rFonts w:eastAsiaTheme="minorHAnsi"/>
          <w:b/>
          <w:bCs/>
          <w:sz w:val="24"/>
          <w:szCs w:val="24"/>
          <w:lang w:eastAsia="en-US"/>
        </w:rPr>
        <w:t>сновы письма и развитие моторики</w:t>
      </w:r>
      <w:r w:rsidR="002209B8">
        <w:rPr>
          <w:rFonts w:eastAsiaTheme="minorHAnsi"/>
          <w:b/>
          <w:bCs/>
          <w:sz w:val="24"/>
          <w:szCs w:val="24"/>
          <w:lang w:eastAsia="en-US"/>
        </w:rPr>
        <w:t>»</w:t>
      </w:r>
    </w:p>
    <w:tbl>
      <w:tblPr>
        <w:tblStyle w:val="a5"/>
        <w:tblW w:w="0" w:type="auto"/>
        <w:tblLook w:val="04A0"/>
      </w:tblPr>
      <w:tblGrid>
        <w:gridCol w:w="3510"/>
        <w:gridCol w:w="5387"/>
        <w:gridCol w:w="4961"/>
      </w:tblGrid>
      <w:tr w:rsidR="002209B8" w:rsidTr="0002703D">
        <w:tc>
          <w:tcPr>
            <w:tcW w:w="3510" w:type="dxa"/>
          </w:tcPr>
          <w:p w:rsidR="002209B8" w:rsidRDefault="002209B8" w:rsidP="0006285C">
            <w:pPr>
              <w:spacing w:before="100" w:beforeAutospacing="1" w:after="100" w:afterAutospacing="1" w:line="276" w:lineRule="auto"/>
              <w:ind w:right="14"/>
              <w:jc w:val="center"/>
              <w:rPr>
                <w:rFonts w:eastAsiaTheme="minorHAnsi"/>
                <w:b/>
                <w:bCs/>
                <w:lang w:eastAsia="en-US"/>
              </w:rPr>
            </w:pPr>
            <w:r>
              <w:rPr>
                <w:rFonts w:eastAsiaTheme="minorHAnsi"/>
                <w:b/>
                <w:bCs/>
                <w:lang w:eastAsia="en-US"/>
              </w:rPr>
              <w:t>Раздел</w:t>
            </w:r>
          </w:p>
        </w:tc>
        <w:tc>
          <w:tcPr>
            <w:tcW w:w="5387" w:type="dxa"/>
          </w:tcPr>
          <w:p w:rsidR="002209B8" w:rsidRDefault="002209B8" w:rsidP="0006285C">
            <w:pPr>
              <w:spacing w:before="100" w:beforeAutospacing="1" w:after="100" w:afterAutospacing="1" w:line="276" w:lineRule="auto"/>
              <w:ind w:right="14"/>
              <w:jc w:val="center"/>
              <w:rPr>
                <w:rFonts w:eastAsiaTheme="minorHAnsi"/>
                <w:b/>
                <w:bCs/>
                <w:lang w:eastAsia="en-US"/>
              </w:rPr>
            </w:pPr>
            <w:r>
              <w:rPr>
                <w:rFonts w:eastAsiaTheme="minorHAnsi"/>
                <w:b/>
                <w:bCs/>
                <w:lang w:eastAsia="en-US"/>
              </w:rPr>
              <w:t>Теория</w:t>
            </w:r>
          </w:p>
        </w:tc>
        <w:tc>
          <w:tcPr>
            <w:tcW w:w="4961" w:type="dxa"/>
          </w:tcPr>
          <w:p w:rsidR="002209B8" w:rsidRDefault="002209B8" w:rsidP="0006285C">
            <w:pPr>
              <w:spacing w:before="100" w:beforeAutospacing="1" w:after="100" w:afterAutospacing="1" w:line="276" w:lineRule="auto"/>
              <w:ind w:right="14"/>
              <w:jc w:val="center"/>
              <w:rPr>
                <w:rFonts w:eastAsiaTheme="minorHAnsi"/>
                <w:b/>
                <w:bCs/>
                <w:lang w:eastAsia="en-US"/>
              </w:rPr>
            </w:pPr>
            <w:r>
              <w:rPr>
                <w:rFonts w:eastAsiaTheme="minorHAnsi"/>
                <w:b/>
                <w:bCs/>
                <w:lang w:eastAsia="en-US"/>
              </w:rPr>
              <w:t>Практика</w:t>
            </w:r>
          </w:p>
        </w:tc>
      </w:tr>
      <w:tr w:rsidR="00514FEF" w:rsidTr="0002703D">
        <w:tc>
          <w:tcPr>
            <w:tcW w:w="3510" w:type="dxa"/>
          </w:tcPr>
          <w:p w:rsidR="00514FEF" w:rsidRPr="00BE6365" w:rsidRDefault="00514FEF" w:rsidP="007A3D60">
            <w:pPr>
              <w:spacing w:line="276" w:lineRule="auto"/>
              <w:rPr>
                <w:rFonts w:eastAsia="Times New Roman"/>
                <w:b/>
                <w:sz w:val="24"/>
                <w:szCs w:val="24"/>
                <w:lang w:eastAsia="ar-SA"/>
              </w:rPr>
            </w:pPr>
            <w:r>
              <w:rPr>
                <w:rFonts w:eastAsia="Times New Roman"/>
                <w:b/>
                <w:sz w:val="24"/>
                <w:szCs w:val="24"/>
                <w:lang w:eastAsia="ar-SA"/>
              </w:rPr>
              <w:t>Вводный инструктаж по безопасному поведению</w:t>
            </w:r>
          </w:p>
        </w:tc>
        <w:tc>
          <w:tcPr>
            <w:tcW w:w="5387" w:type="dxa"/>
          </w:tcPr>
          <w:p w:rsidR="00514FEF" w:rsidRPr="00BE6365" w:rsidRDefault="00514FEF" w:rsidP="007A3D60">
            <w:pPr>
              <w:spacing w:line="276" w:lineRule="auto"/>
              <w:rPr>
                <w:rFonts w:eastAsia="Times New Roman"/>
                <w:b/>
                <w:sz w:val="24"/>
                <w:szCs w:val="24"/>
                <w:lang w:eastAsia="ar-SA"/>
              </w:rPr>
            </w:pPr>
            <w:r>
              <w:rPr>
                <w:rFonts w:eastAsia="Times New Roman"/>
                <w:sz w:val="24"/>
                <w:szCs w:val="24"/>
                <w:lang w:eastAsia="ar-SA"/>
              </w:rPr>
              <w:t xml:space="preserve">Безопасное поведение </w:t>
            </w:r>
            <w:r w:rsidRPr="008B1DD1">
              <w:rPr>
                <w:rFonts w:eastAsia="Times New Roman"/>
                <w:sz w:val="24"/>
                <w:szCs w:val="24"/>
                <w:lang w:eastAsia="ar-SA"/>
              </w:rPr>
              <w:t xml:space="preserve"> детей  на дороге, </w:t>
            </w:r>
            <w:r>
              <w:rPr>
                <w:rFonts w:eastAsia="Times New Roman"/>
                <w:sz w:val="24"/>
                <w:szCs w:val="24"/>
                <w:lang w:eastAsia="ar-SA"/>
              </w:rPr>
              <w:t>безопасное поведение во время занятий и на переменах</w:t>
            </w:r>
          </w:p>
        </w:tc>
        <w:tc>
          <w:tcPr>
            <w:tcW w:w="4961" w:type="dxa"/>
          </w:tcPr>
          <w:p w:rsidR="00514FEF" w:rsidRPr="00BE6365" w:rsidRDefault="00514FEF" w:rsidP="007A3D60">
            <w:pPr>
              <w:spacing w:line="276" w:lineRule="auto"/>
              <w:rPr>
                <w:rFonts w:eastAsia="Times New Roman"/>
                <w:b/>
                <w:sz w:val="24"/>
                <w:szCs w:val="24"/>
                <w:lang w:eastAsia="ar-SA"/>
              </w:rPr>
            </w:pPr>
            <w:r w:rsidRPr="00BE6365">
              <w:rPr>
                <w:rFonts w:eastAsia="Times New Roman"/>
                <w:sz w:val="24"/>
                <w:szCs w:val="24"/>
                <w:lang w:eastAsia="ar-SA"/>
              </w:rPr>
              <w:t>Игры и упражнения.</w:t>
            </w:r>
          </w:p>
        </w:tc>
      </w:tr>
      <w:tr w:rsidR="00514FEF" w:rsidTr="0002703D">
        <w:tc>
          <w:tcPr>
            <w:tcW w:w="3510" w:type="dxa"/>
          </w:tcPr>
          <w:p w:rsidR="00514FEF" w:rsidRDefault="00514FEF" w:rsidP="0006285C">
            <w:pPr>
              <w:spacing w:before="100" w:beforeAutospacing="1" w:after="100" w:afterAutospacing="1" w:line="276" w:lineRule="auto"/>
              <w:ind w:right="14"/>
              <w:rPr>
                <w:rFonts w:eastAsiaTheme="minorHAnsi"/>
                <w:b/>
                <w:bCs/>
                <w:lang w:eastAsia="en-US"/>
              </w:rPr>
            </w:pPr>
            <w:r>
              <w:rPr>
                <w:color w:val="000000"/>
                <w:sz w:val="24"/>
                <w:szCs w:val="24"/>
              </w:rPr>
              <w:t>Знакомство с правилами письма и разлиновкой тетради</w:t>
            </w:r>
          </w:p>
        </w:tc>
        <w:tc>
          <w:tcPr>
            <w:tcW w:w="5387" w:type="dxa"/>
          </w:tcPr>
          <w:p w:rsidR="00514FEF" w:rsidRPr="00B70914" w:rsidRDefault="00514FEF" w:rsidP="0006285C">
            <w:pPr>
              <w:spacing w:line="276" w:lineRule="auto"/>
              <w:ind w:right="14"/>
              <w:jc w:val="both"/>
              <w:rPr>
                <w:color w:val="000000"/>
                <w:sz w:val="24"/>
                <w:szCs w:val="24"/>
              </w:rPr>
            </w:pPr>
            <w:r w:rsidRPr="00B70914">
              <w:rPr>
                <w:color w:val="000000"/>
                <w:sz w:val="24"/>
                <w:szCs w:val="24"/>
              </w:rPr>
              <w:t xml:space="preserve">     Правила посадки. Расположение тетради при письме. Умение держать ручку.</w:t>
            </w:r>
          </w:p>
          <w:p w:rsidR="00514FEF" w:rsidRPr="00B70914" w:rsidRDefault="00514FEF" w:rsidP="0006285C">
            <w:pPr>
              <w:spacing w:line="276" w:lineRule="auto"/>
              <w:ind w:right="14"/>
              <w:jc w:val="both"/>
              <w:rPr>
                <w:sz w:val="24"/>
                <w:szCs w:val="24"/>
              </w:rPr>
            </w:pPr>
            <w:r w:rsidRPr="00B70914">
              <w:rPr>
                <w:color w:val="000000"/>
                <w:sz w:val="24"/>
                <w:szCs w:val="24"/>
              </w:rPr>
              <w:t xml:space="preserve">     Строка и междустрочное пространство. Письмо наклонных палочек и линий с закруглением внизу.</w:t>
            </w:r>
          </w:p>
        </w:tc>
        <w:tc>
          <w:tcPr>
            <w:tcW w:w="4961" w:type="dxa"/>
          </w:tcPr>
          <w:p w:rsidR="00514FEF" w:rsidRDefault="00514FEF" w:rsidP="0006285C">
            <w:pPr>
              <w:autoSpaceDE w:val="0"/>
              <w:autoSpaceDN w:val="0"/>
              <w:adjustRightInd w:val="0"/>
              <w:spacing w:line="276" w:lineRule="auto"/>
              <w:jc w:val="both"/>
              <w:rPr>
                <w:sz w:val="24"/>
                <w:szCs w:val="24"/>
              </w:rPr>
            </w:pPr>
            <w:r w:rsidRPr="00367A3C">
              <w:rPr>
                <w:sz w:val="24"/>
                <w:szCs w:val="24"/>
              </w:rPr>
              <w:t xml:space="preserve">Упражнения по ориентации на листе. Обводки по контору. </w:t>
            </w:r>
            <w:r>
              <w:rPr>
                <w:sz w:val="24"/>
                <w:szCs w:val="24"/>
              </w:rPr>
              <w:t>Работа по команде педагога</w:t>
            </w:r>
            <w:r w:rsidRPr="00367A3C">
              <w:rPr>
                <w:sz w:val="24"/>
                <w:szCs w:val="24"/>
              </w:rPr>
              <w:t>: в верхнем правом углу, в нижнем левом углу, на верхней строке, на нижней строке отмечать точки. Рисование в тетради в клетку фигур на основе обвода клеток и по диагонали клетки (квадрат, п</w:t>
            </w:r>
            <w:r>
              <w:rPr>
                <w:sz w:val="24"/>
                <w:szCs w:val="24"/>
              </w:rPr>
              <w:t xml:space="preserve">рямоугольник,  флажок, ёлочка), </w:t>
            </w:r>
            <w:r w:rsidRPr="00367A3C">
              <w:rPr>
                <w:sz w:val="24"/>
                <w:szCs w:val="24"/>
              </w:rPr>
              <w:t>раскрашивание. Гимнастика для пальчиков.</w:t>
            </w:r>
          </w:p>
          <w:p w:rsidR="00514FEF" w:rsidRPr="00FE46DD" w:rsidRDefault="00514FEF" w:rsidP="0006285C">
            <w:pPr>
              <w:autoSpaceDE w:val="0"/>
              <w:autoSpaceDN w:val="0"/>
              <w:adjustRightInd w:val="0"/>
              <w:spacing w:line="276" w:lineRule="auto"/>
              <w:jc w:val="both"/>
              <w:rPr>
                <w:rFonts w:eastAsiaTheme="minorHAnsi"/>
                <w:sz w:val="24"/>
                <w:szCs w:val="24"/>
                <w:lang w:eastAsia="en-US"/>
              </w:rPr>
            </w:pPr>
            <w:r w:rsidRPr="00FE46DD">
              <w:rPr>
                <w:sz w:val="24"/>
                <w:szCs w:val="24"/>
              </w:rPr>
              <w:t xml:space="preserve">Работа в тетради с направляющей линией (по письму). Написание палочек, крючков. Штриховка фигур в узкую линию по точечному образцу. Отгадывание загадок. Логическое упражнение </w:t>
            </w:r>
          </w:p>
        </w:tc>
      </w:tr>
      <w:tr w:rsidR="00514FEF" w:rsidTr="0002703D">
        <w:tc>
          <w:tcPr>
            <w:tcW w:w="3510" w:type="dxa"/>
          </w:tcPr>
          <w:p w:rsidR="00514FEF" w:rsidRPr="00A11751" w:rsidRDefault="00514FEF" w:rsidP="0006285C">
            <w:pPr>
              <w:spacing w:line="276" w:lineRule="auto"/>
              <w:rPr>
                <w:rFonts w:eastAsia="Times New Roman"/>
                <w:sz w:val="24"/>
                <w:szCs w:val="24"/>
              </w:rPr>
            </w:pPr>
            <w:r w:rsidRPr="00AC66D7">
              <w:rPr>
                <w:sz w:val="24"/>
                <w:szCs w:val="24"/>
              </w:rPr>
              <w:t>Обведение по контуру узоров, составление узоров, штриховка</w:t>
            </w:r>
          </w:p>
        </w:tc>
        <w:tc>
          <w:tcPr>
            <w:tcW w:w="5387" w:type="dxa"/>
          </w:tcPr>
          <w:p w:rsidR="00514FEF" w:rsidRPr="00B70914" w:rsidRDefault="00514FEF" w:rsidP="0006285C">
            <w:pPr>
              <w:spacing w:line="276" w:lineRule="auto"/>
              <w:jc w:val="both"/>
              <w:rPr>
                <w:color w:val="000000"/>
                <w:sz w:val="24"/>
                <w:szCs w:val="24"/>
              </w:rPr>
            </w:pPr>
            <w:r w:rsidRPr="00B70914">
              <w:rPr>
                <w:color w:val="000000"/>
                <w:sz w:val="24"/>
                <w:szCs w:val="24"/>
              </w:rPr>
              <w:t xml:space="preserve">     Письмо наклонных палочек.  Узор «Кит». Раскрашивание пространства около контура. Письмо прямых линий. Узор «Снеговик». Прямая наклонная линия. Узор «Мишка». Наклонная линия с закруглением внизу и вверху. Прямая линия с закруглением внизу или вверху, линия с петлей внизу. Узор «Цветок». Овал. Линия с закруглением внизу или вверху.</w:t>
            </w:r>
          </w:p>
        </w:tc>
        <w:tc>
          <w:tcPr>
            <w:tcW w:w="4961" w:type="dxa"/>
          </w:tcPr>
          <w:p w:rsidR="00514FEF" w:rsidRPr="00870A8D" w:rsidRDefault="00514FEF" w:rsidP="0006285C">
            <w:pPr>
              <w:autoSpaceDE w:val="0"/>
              <w:autoSpaceDN w:val="0"/>
              <w:adjustRightInd w:val="0"/>
              <w:spacing w:line="276" w:lineRule="auto"/>
              <w:jc w:val="both"/>
              <w:rPr>
                <w:rFonts w:eastAsiaTheme="minorHAnsi"/>
                <w:sz w:val="24"/>
                <w:szCs w:val="24"/>
                <w:lang w:eastAsia="en-US"/>
              </w:rPr>
            </w:pPr>
            <w:r w:rsidRPr="00870A8D">
              <w:rPr>
                <w:rFonts w:eastAsiaTheme="minorHAnsi"/>
                <w:sz w:val="24"/>
                <w:szCs w:val="24"/>
                <w:lang w:eastAsia="en-US"/>
              </w:rPr>
              <w:t xml:space="preserve">Рисование простейших узоров по клеточкам. Повторение  продолженного узора. </w:t>
            </w:r>
            <w:r w:rsidRPr="00870A8D">
              <w:rPr>
                <w:sz w:val="24"/>
                <w:szCs w:val="24"/>
              </w:rPr>
              <w:t>Работа с трафаретной линейкой.</w:t>
            </w:r>
            <w:r w:rsidRPr="00870A8D">
              <w:rPr>
                <w:rFonts w:eastAsiaTheme="minorHAnsi"/>
                <w:sz w:val="24"/>
                <w:szCs w:val="24"/>
                <w:lang w:eastAsia="en-US"/>
              </w:rPr>
              <w:t xml:space="preserve"> Построение простейших рисунков из геометрических фигур по образцу и собственному замыслу.</w:t>
            </w:r>
          </w:p>
          <w:p w:rsidR="00514FEF" w:rsidRPr="00870A8D" w:rsidRDefault="00514FEF" w:rsidP="0006285C">
            <w:pPr>
              <w:autoSpaceDE w:val="0"/>
              <w:autoSpaceDN w:val="0"/>
              <w:adjustRightInd w:val="0"/>
              <w:spacing w:line="276" w:lineRule="auto"/>
              <w:rPr>
                <w:rFonts w:eastAsiaTheme="minorHAnsi"/>
                <w:sz w:val="18"/>
                <w:szCs w:val="18"/>
                <w:lang w:eastAsia="en-US"/>
              </w:rPr>
            </w:pPr>
            <w:r w:rsidRPr="00870A8D">
              <w:rPr>
                <w:rFonts w:eastAsiaTheme="minorHAnsi"/>
                <w:sz w:val="24"/>
                <w:szCs w:val="24"/>
                <w:lang w:eastAsia="en-US"/>
              </w:rPr>
              <w:t>Закрашивание внутреннего пространства предмета.</w:t>
            </w:r>
          </w:p>
        </w:tc>
      </w:tr>
      <w:tr w:rsidR="00514FEF" w:rsidTr="0002703D">
        <w:tc>
          <w:tcPr>
            <w:tcW w:w="3510" w:type="dxa"/>
          </w:tcPr>
          <w:p w:rsidR="00514FEF" w:rsidRPr="00A11751" w:rsidRDefault="00514FEF" w:rsidP="0006285C">
            <w:pPr>
              <w:spacing w:line="276" w:lineRule="auto"/>
              <w:rPr>
                <w:rFonts w:eastAsia="Times New Roman"/>
                <w:bCs/>
                <w:sz w:val="24"/>
                <w:szCs w:val="24"/>
              </w:rPr>
            </w:pPr>
            <w:r>
              <w:rPr>
                <w:rFonts w:eastAsia="Times New Roman"/>
                <w:color w:val="000000"/>
                <w:sz w:val="24"/>
                <w:szCs w:val="24"/>
              </w:rPr>
              <w:t>Печатаем буквы</w:t>
            </w:r>
          </w:p>
        </w:tc>
        <w:tc>
          <w:tcPr>
            <w:tcW w:w="5387" w:type="dxa"/>
          </w:tcPr>
          <w:p w:rsidR="00514FEF" w:rsidRDefault="00514FEF" w:rsidP="0006285C">
            <w:pPr>
              <w:pStyle w:val="a3"/>
              <w:spacing w:before="0" w:beforeAutospacing="0" w:after="0" w:afterAutospacing="0" w:line="276" w:lineRule="auto"/>
              <w:jc w:val="both"/>
              <w:rPr>
                <w:color w:val="000000"/>
              </w:rPr>
            </w:pPr>
            <w:r>
              <w:rPr>
                <w:color w:val="000000"/>
              </w:rPr>
              <w:t xml:space="preserve">     Письмо печатной буквы </w:t>
            </w:r>
            <w:proofErr w:type="spellStart"/>
            <w:r>
              <w:rPr>
                <w:color w:val="000000"/>
              </w:rPr>
              <w:t>Аа</w:t>
            </w:r>
            <w:proofErr w:type="spellEnd"/>
            <w:r>
              <w:rPr>
                <w:color w:val="000000"/>
              </w:rPr>
              <w:t xml:space="preserve">. Письмо печатной </w:t>
            </w:r>
            <w:r>
              <w:rPr>
                <w:color w:val="000000"/>
              </w:rPr>
              <w:lastRenderedPageBreak/>
              <w:t>буквы </w:t>
            </w:r>
            <w:proofErr w:type="spellStart"/>
            <w:r>
              <w:rPr>
                <w:color w:val="000000"/>
              </w:rPr>
              <w:t>Уу</w:t>
            </w:r>
            <w:proofErr w:type="spellEnd"/>
            <w:r>
              <w:rPr>
                <w:color w:val="000000"/>
              </w:rPr>
              <w:t>. Письмо печатной буквы </w:t>
            </w:r>
            <w:proofErr w:type="spellStart"/>
            <w:r>
              <w:rPr>
                <w:color w:val="000000"/>
              </w:rPr>
              <w:t>Оо</w:t>
            </w:r>
            <w:proofErr w:type="spellEnd"/>
            <w:r>
              <w:rPr>
                <w:color w:val="000000"/>
              </w:rPr>
              <w:t xml:space="preserve">. Письмо печатной буквы </w:t>
            </w:r>
            <w:proofErr w:type="gramStart"/>
            <w:r>
              <w:rPr>
                <w:color w:val="000000"/>
              </w:rPr>
              <w:t>Мм</w:t>
            </w:r>
            <w:proofErr w:type="gramEnd"/>
            <w:r>
              <w:rPr>
                <w:color w:val="000000"/>
              </w:rPr>
              <w:t xml:space="preserve">. Письмо печатных букв:  </w:t>
            </w:r>
            <w:proofErr w:type="spellStart"/>
            <w:r>
              <w:rPr>
                <w:color w:val="000000"/>
              </w:rPr>
              <w:t>С</w:t>
            </w:r>
            <w:proofErr w:type="gramStart"/>
            <w:r>
              <w:rPr>
                <w:color w:val="000000"/>
              </w:rPr>
              <w:t>,с</w:t>
            </w:r>
            <w:proofErr w:type="spellEnd"/>
            <w:proofErr w:type="gramEnd"/>
            <w:r>
              <w:rPr>
                <w:color w:val="000000"/>
              </w:rPr>
              <w:t xml:space="preserve">. Письмо печатной буквы </w:t>
            </w:r>
            <w:proofErr w:type="spellStart"/>
            <w:r>
              <w:rPr>
                <w:color w:val="000000"/>
              </w:rPr>
              <w:t>Хх</w:t>
            </w:r>
            <w:proofErr w:type="spellEnd"/>
            <w:r>
              <w:rPr>
                <w:color w:val="000000"/>
              </w:rPr>
              <w:t>. Письмо печатных букв: </w:t>
            </w:r>
            <w:proofErr w:type="spellStart"/>
            <w:r>
              <w:rPr>
                <w:color w:val="000000"/>
              </w:rPr>
              <w:t>Рр</w:t>
            </w:r>
            <w:proofErr w:type="spellEnd"/>
            <w:r>
              <w:rPr>
                <w:color w:val="000000"/>
              </w:rPr>
              <w:t>. Письмо печатных букв</w:t>
            </w:r>
            <w:r>
              <w:rPr>
                <w:iCs/>
                <w:color w:val="000000"/>
              </w:rPr>
              <w:t xml:space="preserve">: </w:t>
            </w:r>
            <w:proofErr w:type="spellStart"/>
            <w:r>
              <w:rPr>
                <w:color w:val="000000"/>
              </w:rPr>
              <w:t>Ш</w:t>
            </w:r>
            <w:proofErr w:type="gramStart"/>
            <w:r>
              <w:rPr>
                <w:color w:val="000000"/>
              </w:rPr>
              <w:t>,ш</w:t>
            </w:r>
            <w:proofErr w:type="spellEnd"/>
            <w:proofErr w:type="gramEnd"/>
            <w:r>
              <w:rPr>
                <w:color w:val="000000"/>
              </w:rPr>
              <w:t xml:space="preserve">. Письмо печатной буквы </w:t>
            </w:r>
            <w:proofErr w:type="spellStart"/>
            <w:r>
              <w:rPr>
                <w:color w:val="000000"/>
              </w:rPr>
              <w:t>ы</w:t>
            </w:r>
            <w:proofErr w:type="spellEnd"/>
            <w:r>
              <w:rPr>
                <w:color w:val="000000"/>
              </w:rPr>
              <w:t xml:space="preserve">. Письмо печатной буквы </w:t>
            </w:r>
            <w:proofErr w:type="spellStart"/>
            <w:r>
              <w:rPr>
                <w:color w:val="000000"/>
              </w:rPr>
              <w:t>Лл</w:t>
            </w:r>
            <w:proofErr w:type="spellEnd"/>
            <w:r>
              <w:rPr>
                <w:color w:val="000000"/>
              </w:rPr>
              <w:t>. Письмо печатных букв: </w:t>
            </w:r>
            <w:proofErr w:type="spellStart"/>
            <w:r>
              <w:rPr>
                <w:color w:val="000000"/>
              </w:rPr>
              <w:t>Нн</w:t>
            </w:r>
            <w:proofErr w:type="spellEnd"/>
            <w:r>
              <w:rPr>
                <w:color w:val="000000"/>
              </w:rPr>
              <w:t xml:space="preserve">. Письмо печатных букв:  </w:t>
            </w:r>
            <w:proofErr w:type="spellStart"/>
            <w:r>
              <w:rPr>
                <w:color w:val="000000"/>
              </w:rPr>
              <w:t>К</w:t>
            </w:r>
            <w:proofErr w:type="gramStart"/>
            <w:r>
              <w:rPr>
                <w:color w:val="000000"/>
              </w:rPr>
              <w:t>,к</w:t>
            </w:r>
            <w:proofErr w:type="spellEnd"/>
            <w:proofErr w:type="gramEnd"/>
            <w:r>
              <w:rPr>
                <w:color w:val="000000"/>
              </w:rPr>
              <w:t xml:space="preserve"> Письмо печатных букв: </w:t>
            </w:r>
            <w:proofErr w:type="spellStart"/>
            <w:r>
              <w:rPr>
                <w:color w:val="000000"/>
              </w:rPr>
              <w:t>Т</w:t>
            </w:r>
            <w:proofErr w:type="gramStart"/>
            <w:r>
              <w:rPr>
                <w:color w:val="000000"/>
              </w:rPr>
              <w:t>,т</w:t>
            </w:r>
            <w:proofErr w:type="spellEnd"/>
            <w:proofErr w:type="gramEnd"/>
            <w:r>
              <w:rPr>
                <w:color w:val="000000"/>
              </w:rPr>
              <w:t xml:space="preserve"> . Письмо печатной буквы Ии. Письмо печатных букв: </w:t>
            </w:r>
            <w:proofErr w:type="spellStart"/>
            <w:r>
              <w:rPr>
                <w:color w:val="000000"/>
              </w:rPr>
              <w:t>П</w:t>
            </w:r>
            <w:proofErr w:type="gramStart"/>
            <w:r>
              <w:rPr>
                <w:color w:val="000000"/>
              </w:rPr>
              <w:t>,п</w:t>
            </w:r>
            <w:proofErr w:type="spellEnd"/>
            <w:proofErr w:type="gramEnd"/>
            <w:r>
              <w:rPr>
                <w:color w:val="000000"/>
              </w:rPr>
              <w:t>. Письмо печатных букв: </w:t>
            </w:r>
            <w:proofErr w:type="gramStart"/>
            <w:r>
              <w:rPr>
                <w:color w:val="000000"/>
              </w:rPr>
              <w:t>З</w:t>
            </w:r>
            <w:proofErr w:type="gramEnd"/>
            <w:r>
              <w:rPr>
                <w:color w:val="000000"/>
              </w:rPr>
              <w:t xml:space="preserve">, </w:t>
            </w:r>
            <w:proofErr w:type="spellStart"/>
            <w:r>
              <w:rPr>
                <w:color w:val="000000"/>
              </w:rPr>
              <w:t>з</w:t>
            </w:r>
            <w:proofErr w:type="spellEnd"/>
            <w:r>
              <w:rPr>
                <w:color w:val="000000"/>
              </w:rPr>
              <w:t xml:space="preserve">. Письмо печатной буквы Й </w:t>
            </w:r>
            <w:proofErr w:type="spellStart"/>
            <w:r>
              <w:rPr>
                <w:color w:val="000000"/>
              </w:rPr>
              <w:t>й</w:t>
            </w:r>
            <w:proofErr w:type="spellEnd"/>
            <w:r>
              <w:rPr>
                <w:color w:val="000000"/>
              </w:rPr>
              <w:t>. Письмо печатных букв: </w:t>
            </w:r>
            <w:proofErr w:type="spellStart"/>
            <w:r>
              <w:rPr>
                <w:color w:val="000000"/>
              </w:rPr>
              <w:t>Г</w:t>
            </w:r>
            <w:proofErr w:type="gramStart"/>
            <w:r>
              <w:rPr>
                <w:color w:val="000000"/>
              </w:rPr>
              <w:t>,г</w:t>
            </w:r>
            <w:proofErr w:type="spellEnd"/>
            <w:proofErr w:type="gramEnd"/>
            <w:r>
              <w:rPr>
                <w:color w:val="000000"/>
              </w:rPr>
              <w:t>. Письмо печатных букв: </w:t>
            </w:r>
            <w:proofErr w:type="spellStart"/>
            <w:r>
              <w:rPr>
                <w:color w:val="000000"/>
              </w:rPr>
              <w:t>В</w:t>
            </w:r>
            <w:proofErr w:type="gramStart"/>
            <w:r>
              <w:rPr>
                <w:color w:val="000000"/>
              </w:rPr>
              <w:t>,в</w:t>
            </w:r>
            <w:proofErr w:type="spellEnd"/>
            <w:proofErr w:type="gramEnd"/>
            <w:r>
              <w:rPr>
                <w:color w:val="000000"/>
              </w:rPr>
              <w:t xml:space="preserve"> . Письмо печатных букв: Д, д. Письмо печатных букв: </w:t>
            </w:r>
            <w:proofErr w:type="gramStart"/>
            <w:r>
              <w:rPr>
                <w:color w:val="000000"/>
              </w:rPr>
              <w:t>Б</w:t>
            </w:r>
            <w:proofErr w:type="gramEnd"/>
            <w:r>
              <w:rPr>
                <w:color w:val="000000"/>
              </w:rPr>
              <w:t>, б.   Письмо печатных букв</w:t>
            </w:r>
            <w:r>
              <w:rPr>
                <w:i/>
                <w:iCs/>
                <w:color w:val="000000"/>
              </w:rPr>
              <w:t>: </w:t>
            </w:r>
            <w:proofErr w:type="gramStart"/>
            <w:r>
              <w:rPr>
                <w:color w:val="000000"/>
              </w:rPr>
              <w:t>Ж</w:t>
            </w:r>
            <w:proofErr w:type="gramEnd"/>
            <w:r>
              <w:rPr>
                <w:color w:val="000000"/>
              </w:rPr>
              <w:t>, ж</w:t>
            </w:r>
          </w:p>
          <w:p w:rsidR="00464063" w:rsidRDefault="00514FEF" w:rsidP="00352B9E">
            <w:pPr>
              <w:pStyle w:val="a3"/>
              <w:spacing w:before="0" w:beforeAutospacing="0" w:after="0" w:afterAutospacing="0" w:line="276" w:lineRule="auto"/>
              <w:jc w:val="both"/>
              <w:rPr>
                <w:color w:val="000000"/>
              </w:rPr>
            </w:pPr>
            <w:r>
              <w:rPr>
                <w:color w:val="000000"/>
              </w:rPr>
              <w:t xml:space="preserve">Промежуточная аттестация.  Письмо печатной буквы Ее. Письмо печатной  буквы  </w:t>
            </w:r>
            <w:proofErr w:type="spellStart"/>
            <w:r>
              <w:rPr>
                <w:color w:val="000000"/>
              </w:rPr>
              <w:t>ь</w:t>
            </w:r>
            <w:proofErr w:type="spellEnd"/>
            <w:r>
              <w:rPr>
                <w:color w:val="000000"/>
              </w:rPr>
              <w:t xml:space="preserve">. Письмо печатной буквы Я, я. </w:t>
            </w:r>
            <w:r w:rsidRPr="00DA46F0">
              <w:rPr>
                <w:color w:val="000000"/>
              </w:rPr>
              <w:t>Чтение слов с изученными буквами. Все профессии нужны, все профессии важны</w:t>
            </w:r>
            <w:r>
              <w:rPr>
                <w:color w:val="000000"/>
              </w:rPr>
              <w:t xml:space="preserve">. Письмо печатной буквы </w:t>
            </w:r>
            <w:proofErr w:type="gramStart"/>
            <w:r>
              <w:rPr>
                <w:color w:val="000000"/>
              </w:rPr>
              <w:t>Ю</w:t>
            </w:r>
            <w:proofErr w:type="gramEnd"/>
            <w:r>
              <w:rPr>
                <w:color w:val="000000"/>
              </w:rPr>
              <w:t xml:space="preserve">, </w:t>
            </w:r>
            <w:proofErr w:type="spellStart"/>
            <w:r>
              <w:rPr>
                <w:color w:val="000000"/>
              </w:rPr>
              <w:t>ю</w:t>
            </w:r>
            <w:proofErr w:type="spellEnd"/>
            <w:r>
              <w:rPr>
                <w:color w:val="000000"/>
              </w:rPr>
              <w:t xml:space="preserve">. Письмо печатной буквы Ёё. Письмо печатных букв Ч, ч. Письмо печатной буквы Э, э. Письмо печатной буквы </w:t>
            </w:r>
            <w:proofErr w:type="gramStart"/>
            <w:r>
              <w:rPr>
                <w:color w:val="000000"/>
              </w:rPr>
              <w:t>Ц</w:t>
            </w:r>
            <w:proofErr w:type="gramEnd"/>
            <w:r>
              <w:rPr>
                <w:color w:val="000000"/>
              </w:rPr>
              <w:t xml:space="preserve">, </w:t>
            </w:r>
            <w:proofErr w:type="spellStart"/>
            <w:r>
              <w:rPr>
                <w:color w:val="000000"/>
              </w:rPr>
              <w:t>ц</w:t>
            </w:r>
            <w:proofErr w:type="spellEnd"/>
            <w:r>
              <w:rPr>
                <w:color w:val="000000"/>
              </w:rPr>
              <w:t xml:space="preserve">. Письмо печатных букв: Ф, ф. Письмо печатных букв </w:t>
            </w:r>
            <w:proofErr w:type="spellStart"/>
            <w:r>
              <w:rPr>
                <w:color w:val="000000"/>
              </w:rPr>
              <w:t>Щщ</w:t>
            </w:r>
            <w:proofErr w:type="spellEnd"/>
            <w:r>
              <w:rPr>
                <w:color w:val="000000"/>
              </w:rPr>
              <w:t xml:space="preserve">. Письмо печатных букв </w:t>
            </w:r>
            <w:proofErr w:type="spellStart"/>
            <w:r>
              <w:rPr>
                <w:color w:val="000000"/>
              </w:rPr>
              <w:t>ъ</w:t>
            </w:r>
            <w:proofErr w:type="spellEnd"/>
            <w:r>
              <w:rPr>
                <w:color w:val="000000"/>
              </w:rPr>
              <w:t xml:space="preserve">. Закрепление технологии написания печатных букв. </w:t>
            </w:r>
          </w:p>
          <w:p w:rsidR="00514FEF" w:rsidRPr="006D39BD" w:rsidRDefault="00514FEF" w:rsidP="00464063">
            <w:pPr>
              <w:pStyle w:val="a3"/>
              <w:spacing w:before="0" w:beforeAutospacing="0" w:after="0" w:afterAutospacing="0" w:line="276" w:lineRule="auto"/>
              <w:rPr>
                <w:color w:val="000000"/>
              </w:rPr>
            </w:pPr>
            <w:r>
              <w:rPr>
                <w:color w:val="000000"/>
              </w:rPr>
              <w:t xml:space="preserve">Аттестация </w:t>
            </w:r>
            <w:proofErr w:type="gramStart"/>
            <w:r>
              <w:rPr>
                <w:color w:val="000000"/>
              </w:rPr>
              <w:t>обучающихся</w:t>
            </w:r>
            <w:proofErr w:type="gramEnd"/>
            <w:r>
              <w:rPr>
                <w:color w:val="000000"/>
              </w:rPr>
              <w:t xml:space="preserve"> по завершению</w:t>
            </w:r>
            <w:r w:rsidR="00464063">
              <w:rPr>
                <w:color w:val="000000"/>
              </w:rPr>
              <w:t xml:space="preserve"> реализации </w:t>
            </w:r>
            <w:r w:rsidRPr="00352B9E">
              <w:rPr>
                <w:color w:val="000000"/>
              </w:rPr>
              <w:t>дополнительной общеобразовательной программы</w:t>
            </w:r>
          </w:p>
        </w:tc>
        <w:tc>
          <w:tcPr>
            <w:tcW w:w="4961" w:type="dxa"/>
          </w:tcPr>
          <w:p w:rsidR="00514FEF" w:rsidRDefault="00514FEF" w:rsidP="0006285C">
            <w:pPr>
              <w:spacing w:line="276" w:lineRule="auto"/>
              <w:jc w:val="both"/>
              <w:rPr>
                <w:sz w:val="24"/>
                <w:szCs w:val="24"/>
              </w:rPr>
            </w:pPr>
            <w:r w:rsidRPr="00686EC1">
              <w:rPr>
                <w:sz w:val="24"/>
                <w:szCs w:val="24"/>
              </w:rPr>
              <w:lastRenderedPageBreak/>
              <w:t xml:space="preserve">Письмо элементов букв в тетрадях с узкой </w:t>
            </w:r>
            <w:r w:rsidRPr="00686EC1">
              <w:rPr>
                <w:sz w:val="24"/>
                <w:szCs w:val="24"/>
              </w:rPr>
              <w:lastRenderedPageBreak/>
              <w:t>линейкой. Выполнение заданий: письмо</w:t>
            </w:r>
            <w:r>
              <w:rPr>
                <w:sz w:val="24"/>
                <w:szCs w:val="24"/>
              </w:rPr>
              <w:t xml:space="preserve"> печатных </w:t>
            </w:r>
            <w:r w:rsidRPr="00686EC1">
              <w:rPr>
                <w:sz w:val="24"/>
                <w:szCs w:val="24"/>
              </w:rPr>
              <w:t xml:space="preserve"> букв  и штриховка по образцу. Раскрашивание и штриховка рисунков.</w:t>
            </w:r>
          </w:p>
          <w:p w:rsidR="00514FEF" w:rsidRPr="00686EC1" w:rsidRDefault="00514FEF" w:rsidP="0006285C">
            <w:pPr>
              <w:spacing w:line="276" w:lineRule="auto"/>
              <w:jc w:val="both"/>
              <w:rPr>
                <w:sz w:val="24"/>
                <w:szCs w:val="24"/>
              </w:rPr>
            </w:pPr>
            <w:r>
              <w:rPr>
                <w:sz w:val="24"/>
                <w:szCs w:val="24"/>
              </w:rPr>
              <w:t xml:space="preserve">     Штриховка </w:t>
            </w:r>
            <w:r w:rsidRPr="00686EC1">
              <w:rPr>
                <w:sz w:val="24"/>
                <w:szCs w:val="24"/>
              </w:rPr>
              <w:t xml:space="preserve">горизонтальными, вертикальными и перекрёстными </w:t>
            </w:r>
            <w:proofErr w:type="spellStart"/>
            <w:r w:rsidRPr="00686EC1">
              <w:rPr>
                <w:sz w:val="24"/>
                <w:szCs w:val="24"/>
              </w:rPr>
              <w:t>линиями</w:t>
            </w:r>
            <w:proofErr w:type="gramStart"/>
            <w:r w:rsidRPr="00686EC1">
              <w:rPr>
                <w:sz w:val="24"/>
                <w:szCs w:val="24"/>
              </w:rPr>
              <w:t>.П</w:t>
            </w:r>
            <w:proofErr w:type="gramEnd"/>
            <w:r w:rsidRPr="00686EC1">
              <w:rPr>
                <w:sz w:val="24"/>
                <w:szCs w:val="24"/>
              </w:rPr>
              <w:t>исьмо</w:t>
            </w:r>
            <w:proofErr w:type="spellEnd"/>
            <w:r>
              <w:rPr>
                <w:sz w:val="24"/>
                <w:szCs w:val="24"/>
              </w:rPr>
              <w:t xml:space="preserve"> печатными буквами</w:t>
            </w:r>
            <w:r w:rsidRPr="00686EC1">
              <w:rPr>
                <w:sz w:val="24"/>
                <w:szCs w:val="24"/>
              </w:rPr>
              <w:t xml:space="preserve"> изученных элементов букв, слов</w:t>
            </w:r>
            <w:r>
              <w:rPr>
                <w:sz w:val="24"/>
                <w:szCs w:val="24"/>
              </w:rPr>
              <w:t xml:space="preserve">, </w:t>
            </w:r>
            <w:proofErr w:type="spellStart"/>
            <w:r>
              <w:rPr>
                <w:sz w:val="24"/>
                <w:szCs w:val="24"/>
              </w:rPr>
              <w:t>предложений.</w:t>
            </w:r>
            <w:r>
              <w:rPr>
                <w:rFonts w:eastAsia="Times New Roman"/>
                <w:lang w:eastAsia="ar-SA"/>
              </w:rPr>
              <w:t>И</w:t>
            </w:r>
            <w:r w:rsidRPr="000D65FB">
              <w:rPr>
                <w:rFonts w:eastAsia="Times New Roman"/>
                <w:lang w:eastAsia="ar-SA"/>
              </w:rPr>
              <w:t>гры</w:t>
            </w:r>
            <w:proofErr w:type="spellEnd"/>
            <w:r w:rsidRPr="000D65FB">
              <w:rPr>
                <w:rFonts w:eastAsia="Times New Roman"/>
                <w:lang w:eastAsia="ar-SA"/>
              </w:rPr>
              <w:t xml:space="preserve"> и упражнения на определение уровня обученности по программе</w:t>
            </w:r>
            <w:r>
              <w:rPr>
                <w:rFonts w:eastAsia="Times New Roman"/>
                <w:lang w:eastAsia="ar-SA"/>
              </w:rPr>
              <w:t>.</w:t>
            </w:r>
          </w:p>
          <w:p w:rsidR="00514FEF" w:rsidRDefault="00514FEF" w:rsidP="0006285C">
            <w:pPr>
              <w:spacing w:line="276" w:lineRule="auto"/>
              <w:jc w:val="both"/>
              <w:rPr>
                <w:sz w:val="24"/>
                <w:szCs w:val="24"/>
              </w:rPr>
            </w:pPr>
          </w:p>
        </w:tc>
      </w:tr>
    </w:tbl>
    <w:p w:rsidR="002209B8" w:rsidRDefault="002209B8" w:rsidP="002209B8">
      <w:pPr>
        <w:pStyle w:val="a3"/>
        <w:spacing w:before="0" w:beforeAutospacing="0" w:after="0" w:afterAutospacing="0"/>
        <w:jc w:val="center"/>
        <w:rPr>
          <w:b/>
          <w:bCs/>
        </w:rPr>
      </w:pPr>
    </w:p>
    <w:p w:rsidR="0002703D" w:rsidRDefault="0002703D" w:rsidP="00A11BA7">
      <w:pPr>
        <w:pStyle w:val="a3"/>
        <w:spacing w:before="0" w:beforeAutospacing="0" w:after="0" w:afterAutospacing="0" w:line="276" w:lineRule="auto"/>
        <w:rPr>
          <w:b/>
          <w:bCs/>
        </w:rPr>
      </w:pPr>
    </w:p>
    <w:p w:rsidR="00F65C26" w:rsidRDefault="00F65C26" w:rsidP="00A11BA7">
      <w:pPr>
        <w:pStyle w:val="a3"/>
        <w:spacing w:before="0" w:beforeAutospacing="0" w:after="0" w:afterAutospacing="0" w:line="276" w:lineRule="auto"/>
        <w:rPr>
          <w:b/>
          <w:bCs/>
        </w:rPr>
      </w:pPr>
    </w:p>
    <w:p w:rsidR="002209B8" w:rsidRDefault="002209B8" w:rsidP="002209B8">
      <w:pPr>
        <w:pStyle w:val="a3"/>
        <w:spacing w:before="0" w:beforeAutospacing="0" w:after="0" w:afterAutospacing="0" w:line="276" w:lineRule="auto"/>
        <w:jc w:val="center"/>
        <w:rPr>
          <w:b/>
          <w:bCs/>
        </w:rPr>
      </w:pPr>
      <w:r>
        <w:rPr>
          <w:b/>
          <w:bCs/>
        </w:rPr>
        <w:lastRenderedPageBreak/>
        <w:t xml:space="preserve">Планируемые результаты </w:t>
      </w:r>
    </w:p>
    <w:p w:rsidR="002209B8" w:rsidRDefault="002209B8" w:rsidP="002209B8">
      <w:pPr>
        <w:pStyle w:val="a3"/>
        <w:spacing w:before="0" w:beforeAutospacing="0" w:after="0" w:afterAutospacing="0" w:line="276" w:lineRule="auto"/>
        <w:jc w:val="center"/>
        <w:rPr>
          <w:b/>
          <w:bCs/>
        </w:rPr>
      </w:pPr>
    </w:p>
    <w:p w:rsidR="002209B8" w:rsidRPr="008D18E4" w:rsidRDefault="002209B8" w:rsidP="002209B8">
      <w:pPr>
        <w:pStyle w:val="a3"/>
        <w:spacing w:before="0" w:beforeAutospacing="0" w:after="0" w:afterAutospacing="0" w:line="276" w:lineRule="auto"/>
        <w:rPr>
          <w:b/>
          <w:bCs/>
        </w:rPr>
      </w:pPr>
      <w:r w:rsidRPr="0030415B">
        <w:rPr>
          <w:lang w:eastAsia="ar-SA"/>
        </w:rPr>
        <w:t>В</w:t>
      </w:r>
      <w:r w:rsidR="00464063">
        <w:rPr>
          <w:lang w:eastAsia="ar-SA"/>
        </w:rPr>
        <w:t xml:space="preserve"> конце года обучения  по образовательному модулю </w:t>
      </w:r>
      <w:r w:rsidRPr="008D18E4">
        <w:rPr>
          <w:b/>
          <w:bCs/>
          <w:u w:val="single"/>
        </w:rPr>
        <w:t>«</w:t>
      </w:r>
      <w:r>
        <w:rPr>
          <w:rFonts w:eastAsiaTheme="minorHAnsi"/>
          <w:b/>
          <w:u w:val="single"/>
          <w:lang w:eastAsia="en-US"/>
        </w:rPr>
        <w:t>Логика</w:t>
      </w:r>
      <w:proofErr w:type="gramStart"/>
      <w:r w:rsidRPr="00645C15">
        <w:rPr>
          <w:b/>
          <w:bCs/>
          <w:u w:val="single"/>
        </w:rPr>
        <w:t>»</w:t>
      </w:r>
      <w:r>
        <w:rPr>
          <w:lang w:eastAsia="ar-SA"/>
        </w:rPr>
        <w:t>у</w:t>
      </w:r>
      <w:proofErr w:type="gramEnd"/>
      <w:r>
        <w:rPr>
          <w:lang w:eastAsia="ar-SA"/>
        </w:rPr>
        <w:t>чащиеся</w:t>
      </w:r>
      <w:r w:rsidRPr="0030415B">
        <w:rPr>
          <w:lang w:eastAsia="ar-SA"/>
        </w:rPr>
        <w:t xml:space="preserve"> должны:</w:t>
      </w:r>
    </w:p>
    <w:tbl>
      <w:tblPr>
        <w:tblW w:w="14890" w:type="dxa"/>
        <w:tblInd w:w="-40" w:type="dxa"/>
        <w:tblLayout w:type="fixed"/>
        <w:tblLook w:val="0000"/>
      </w:tblPr>
      <w:tblGrid>
        <w:gridCol w:w="7236"/>
        <w:gridCol w:w="7654"/>
      </w:tblGrid>
      <w:tr w:rsidR="002209B8" w:rsidRPr="000D65FB" w:rsidTr="00A11BA7">
        <w:tc>
          <w:tcPr>
            <w:tcW w:w="7236" w:type="dxa"/>
            <w:tcBorders>
              <w:top w:val="single" w:sz="4" w:space="0" w:color="000000"/>
              <w:left w:val="single" w:sz="4" w:space="0" w:color="000000"/>
              <w:bottom w:val="single" w:sz="4" w:space="0" w:color="000000"/>
            </w:tcBorders>
          </w:tcPr>
          <w:p w:rsidR="002209B8" w:rsidRPr="00B9619F" w:rsidRDefault="002209B8" w:rsidP="0006285C">
            <w:pPr>
              <w:snapToGrid w:val="0"/>
              <w:spacing w:line="276" w:lineRule="auto"/>
              <w:jc w:val="center"/>
              <w:rPr>
                <w:rFonts w:eastAsia="Times New Roman"/>
                <w:sz w:val="24"/>
                <w:szCs w:val="24"/>
                <w:lang w:eastAsia="ar-SA"/>
              </w:rPr>
            </w:pPr>
            <w:r w:rsidRPr="00B9619F">
              <w:rPr>
                <w:rFonts w:eastAsia="Times New Roman"/>
                <w:sz w:val="24"/>
                <w:szCs w:val="24"/>
                <w:lang w:eastAsia="ar-SA"/>
              </w:rPr>
              <w:t>знать</w:t>
            </w:r>
          </w:p>
        </w:tc>
        <w:tc>
          <w:tcPr>
            <w:tcW w:w="7654" w:type="dxa"/>
            <w:tcBorders>
              <w:top w:val="single" w:sz="4" w:space="0" w:color="000000"/>
              <w:left w:val="single" w:sz="4" w:space="0" w:color="000000"/>
              <w:bottom w:val="single" w:sz="4" w:space="0" w:color="000000"/>
              <w:right w:val="single" w:sz="4" w:space="0" w:color="000000"/>
            </w:tcBorders>
          </w:tcPr>
          <w:p w:rsidR="002209B8" w:rsidRPr="00B9619F" w:rsidRDefault="002209B8" w:rsidP="0006285C">
            <w:pPr>
              <w:tabs>
                <w:tab w:val="left" w:pos="1395"/>
              </w:tabs>
              <w:snapToGrid w:val="0"/>
              <w:spacing w:line="276" w:lineRule="auto"/>
              <w:rPr>
                <w:rFonts w:eastAsia="Times New Roman"/>
                <w:sz w:val="24"/>
                <w:szCs w:val="24"/>
                <w:lang w:eastAsia="ar-SA"/>
              </w:rPr>
            </w:pPr>
            <w:r w:rsidRPr="00B9619F">
              <w:rPr>
                <w:rFonts w:eastAsia="Times New Roman"/>
                <w:sz w:val="24"/>
                <w:szCs w:val="24"/>
                <w:lang w:eastAsia="ar-SA"/>
              </w:rPr>
              <w:tab/>
              <w:t>уметь</w:t>
            </w:r>
          </w:p>
        </w:tc>
      </w:tr>
      <w:tr w:rsidR="002209B8" w:rsidRPr="000D65FB" w:rsidTr="00A11BA7">
        <w:tc>
          <w:tcPr>
            <w:tcW w:w="7236" w:type="dxa"/>
            <w:tcBorders>
              <w:top w:val="single" w:sz="4" w:space="0" w:color="000000"/>
              <w:left w:val="single" w:sz="4" w:space="0" w:color="000000"/>
              <w:bottom w:val="single" w:sz="4" w:space="0" w:color="000000"/>
            </w:tcBorders>
          </w:tcPr>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sz w:val="24"/>
                <w:szCs w:val="24"/>
              </w:rPr>
              <w:t xml:space="preserve">- </w:t>
            </w:r>
            <w:r w:rsidRPr="0030415B">
              <w:rPr>
                <w:rFonts w:eastAsiaTheme="minorHAnsi"/>
                <w:sz w:val="24"/>
                <w:szCs w:val="24"/>
                <w:lang w:eastAsia="en-US"/>
              </w:rPr>
              <w:t>знать правила техники безопасности;</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sz w:val="24"/>
                <w:szCs w:val="24"/>
              </w:rPr>
              <w:t>-</w:t>
            </w:r>
            <w:r w:rsidRPr="0030415B">
              <w:rPr>
                <w:rFonts w:eastAsiaTheme="minorHAnsi"/>
                <w:sz w:val="24"/>
                <w:szCs w:val="24"/>
                <w:lang w:eastAsia="en-US"/>
              </w:rPr>
              <w:t xml:space="preserve">  знать основные приемы решения нестандартных задач;</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иметь представление о свойстве числа, состоять из единиц, а  также из нескольких чисел;</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знать основные геометрические фигуры;</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знать дни недели, времена года, левая – правая сторона;</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иметь представления о пространственных и временных отношениях;</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иметь представления о понятиях – множество, признак;</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иметь первоначальные представления об  упорядочивании числовых и нечисловых множеств</w:t>
            </w:r>
            <w:r>
              <w:rPr>
                <w:rFonts w:eastAsiaTheme="minorHAnsi"/>
                <w:sz w:val="24"/>
                <w:szCs w:val="24"/>
                <w:lang w:eastAsia="en-US"/>
              </w:rPr>
              <w:t>;</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xml:space="preserve">- понимать, что при счете нельзя пропускать ни один из предметов </w:t>
            </w:r>
            <w:proofErr w:type="spellStart"/>
            <w:r w:rsidRPr="0030415B">
              <w:rPr>
                <w:rFonts w:eastAsiaTheme="minorHAnsi"/>
                <w:sz w:val="24"/>
                <w:szCs w:val="24"/>
                <w:lang w:eastAsia="en-US"/>
              </w:rPr>
              <w:t>инельзя</w:t>
            </w:r>
            <w:proofErr w:type="spellEnd"/>
            <w:r w:rsidRPr="0030415B">
              <w:rPr>
                <w:rFonts w:eastAsiaTheme="minorHAnsi"/>
                <w:sz w:val="24"/>
                <w:szCs w:val="24"/>
                <w:lang w:eastAsia="en-US"/>
              </w:rPr>
              <w:t xml:space="preserve"> ни один из них </w:t>
            </w:r>
            <w:proofErr w:type="spellStart"/>
            <w:r w:rsidRPr="0030415B">
              <w:rPr>
                <w:rFonts w:eastAsiaTheme="minorHAnsi"/>
                <w:sz w:val="24"/>
                <w:szCs w:val="24"/>
                <w:lang w:eastAsia="en-US"/>
              </w:rPr>
              <w:t>считатьдважды</w:t>
            </w:r>
            <w:proofErr w:type="spellEnd"/>
            <w:r>
              <w:rPr>
                <w:rFonts w:eastAsiaTheme="minorHAnsi"/>
                <w:sz w:val="24"/>
                <w:szCs w:val="24"/>
                <w:lang w:eastAsia="en-US"/>
              </w:rPr>
              <w:t>;</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понимать, что при ответе на вопрос «Сколько?» можно пересчитать не сам и предметы, а, например, кружки, палочки, при условии, что каждому предмету соответствует один предмет</w:t>
            </w:r>
            <w:r>
              <w:rPr>
                <w:rFonts w:eastAsiaTheme="minorHAnsi"/>
                <w:sz w:val="24"/>
                <w:szCs w:val="24"/>
                <w:lang w:eastAsia="en-US"/>
              </w:rPr>
              <w:t>;</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понимать, что ответ на вопрос «Сколько предметов?» дает последнее из названных чисел</w:t>
            </w:r>
            <w:r>
              <w:rPr>
                <w:rFonts w:eastAsiaTheme="minorHAnsi"/>
                <w:sz w:val="24"/>
                <w:szCs w:val="24"/>
                <w:lang w:eastAsia="en-US"/>
              </w:rPr>
              <w:t>;</w:t>
            </w:r>
          </w:p>
          <w:p w:rsidR="002209B8" w:rsidRPr="0030415B" w:rsidRDefault="002209B8" w:rsidP="0006285C">
            <w:pPr>
              <w:spacing w:line="276" w:lineRule="auto"/>
              <w:rPr>
                <w:sz w:val="24"/>
                <w:szCs w:val="24"/>
              </w:rPr>
            </w:pPr>
            <w:r w:rsidRPr="0030415B">
              <w:rPr>
                <w:sz w:val="24"/>
                <w:szCs w:val="24"/>
              </w:rPr>
              <w:t>- числа от 0 до 10 и их графическое изображение;</w:t>
            </w:r>
          </w:p>
          <w:p w:rsidR="002209B8" w:rsidRPr="0030415B" w:rsidRDefault="002209B8" w:rsidP="0006285C">
            <w:pPr>
              <w:spacing w:line="276" w:lineRule="auto"/>
              <w:rPr>
                <w:sz w:val="24"/>
                <w:szCs w:val="24"/>
              </w:rPr>
            </w:pPr>
            <w:r w:rsidRPr="0030415B">
              <w:rPr>
                <w:sz w:val="24"/>
                <w:szCs w:val="24"/>
              </w:rPr>
              <w:t>- порядковый счет в пределах 20;</w:t>
            </w:r>
          </w:p>
          <w:p w:rsidR="002209B8" w:rsidRPr="0030415B" w:rsidRDefault="002209B8" w:rsidP="0006285C">
            <w:pPr>
              <w:spacing w:line="276" w:lineRule="auto"/>
              <w:rPr>
                <w:sz w:val="24"/>
                <w:szCs w:val="24"/>
              </w:rPr>
            </w:pPr>
            <w:r w:rsidRPr="0030415B">
              <w:rPr>
                <w:sz w:val="24"/>
                <w:szCs w:val="24"/>
              </w:rPr>
              <w:t>- состав числа первого десятка;</w:t>
            </w:r>
          </w:p>
          <w:p w:rsidR="002209B8" w:rsidRPr="0030415B" w:rsidRDefault="002209B8" w:rsidP="0006285C">
            <w:pPr>
              <w:spacing w:line="276" w:lineRule="auto"/>
              <w:rPr>
                <w:sz w:val="24"/>
                <w:szCs w:val="24"/>
              </w:rPr>
            </w:pPr>
            <w:r w:rsidRPr="0030415B">
              <w:rPr>
                <w:sz w:val="24"/>
                <w:szCs w:val="24"/>
              </w:rPr>
              <w:t>- предшествующее число, последующее, числа – соседи;</w:t>
            </w:r>
          </w:p>
          <w:p w:rsidR="002209B8" w:rsidRPr="0030415B" w:rsidRDefault="002209B8" w:rsidP="0006285C">
            <w:pPr>
              <w:spacing w:line="276" w:lineRule="auto"/>
              <w:rPr>
                <w:sz w:val="24"/>
                <w:szCs w:val="24"/>
              </w:rPr>
            </w:pPr>
            <w:r w:rsidRPr="0030415B">
              <w:rPr>
                <w:sz w:val="24"/>
                <w:szCs w:val="24"/>
              </w:rPr>
              <w:t>- геометрические фигуры: треугольник, круг, квадрат, прямоугольник, овал, многоугольник, ромб;</w:t>
            </w:r>
          </w:p>
          <w:p w:rsidR="002209B8" w:rsidRPr="0030415B" w:rsidRDefault="002209B8" w:rsidP="0006285C">
            <w:pPr>
              <w:spacing w:line="276" w:lineRule="auto"/>
              <w:rPr>
                <w:sz w:val="24"/>
                <w:szCs w:val="24"/>
              </w:rPr>
            </w:pPr>
            <w:r w:rsidRPr="0030415B">
              <w:rPr>
                <w:sz w:val="24"/>
                <w:szCs w:val="24"/>
              </w:rPr>
              <w:t>- вершины, стороны, углы фигур;</w:t>
            </w:r>
          </w:p>
          <w:p w:rsidR="002209B8" w:rsidRPr="0030415B" w:rsidRDefault="002209B8" w:rsidP="0006285C">
            <w:pPr>
              <w:spacing w:line="276" w:lineRule="auto"/>
              <w:rPr>
                <w:sz w:val="24"/>
                <w:szCs w:val="24"/>
              </w:rPr>
            </w:pPr>
            <w:r w:rsidRPr="0030415B">
              <w:rPr>
                <w:sz w:val="24"/>
                <w:szCs w:val="24"/>
              </w:rPr>
              <w:lastRenderedPageBreak/>
              <w:t>- основные цвета и их оттенки;</w:t>
            </w:r>
          </w:p>
          <w:p w:rsidR="002209B8" w:rsidRPr="0030415B" w:rsidRDefault="002209B8" w:rsidP="0006285C">
            <w:pPr>
              <w:spacing w:line="276" w:lineRule="auto"/>
              <w:rPr>
                <w:sz w:val="24"/>
                <w:szCs w:val="24"/>
              </w:rPr>
            </w:pPr>
            <w:r w:rsidRPr="0030415B">
              <w:rPr>
                <w:sz w:val="24"/>
                <w:szCs w:val="24"/>
              </w:rPr>
              <w:t>- название сторон и углов клетки;</w:t>
            </w:r>
          </w:p>
          <w:p w:rsidR="002209B8" w:rsidRPr="0030415B" w:rsidRDefault="002209B8" w:rsidP="0006285C">
            <w:pPr>
              <w:spacing w:line="276" w:lineRule="auto"/>
              <w:rPr>
                <w:sz w:val="24"/>
                <w:szCs w:val="24"/>
              </w:rPr>
            </w:pPr>
            <w:r w:rsidRPr="0030415B">
              <w:rPr>
                <w:sz w:val="24"/>
                <w:szCs w:val="24"/>
              </w:rPr>
              <w:t>- строчку и столбик в тетради в клетку;</w:t>
            </w:r>
          </w:p>
          <w:p w:rsidR="002209B8" w:rsidRPr="0030415B" w:rsidRDefault="002209B8" w:rsidP="0006285C">
            <w:pPr>
              <w:spacing w:line="276" w:lineRule="auto"/>
              <w:rPr>
                <w:sz w:val="24"/>
                <w:szCs w:val="24"/>
              </w:rPr>
            </w:pPr>
            <w:r w:rsidRPr="0030415B">
              <w:rPr>
                <w:sz w:val="24"/>
                <w:szCs w:val="24"/>
              </w:rPr>
              <w:t xml:space="preserve">- знаки +, -, =, </w:t>
            </w:r>
            <w:r>
              <w:rPr>
                <w:sz w:val="24"/>
                <w:szCs w:val="24"/>
              </w:rPr>
              <w:t>&gt;,&lt; и правильно их использовать.</w:t>
            </w:r>
          </w:p>
          <w:p w:rsidR="002209B8" w:rsidRPr="000D65FB" w:rsidRDefault="002209B8" w:rsidP="0006285C">
            <w:pPr>
              <w:spacing w:line="276" w:lineRule="auto"/>
              <w:rPr>
                <w:rFonts w:eastAsia="Times New Roman"/>
                <w:lang w:eastAsia="ar-SA"/>
              </w:rPr>
            </w:pPr>
          </w:p>
        </w:tc>
        <w:tc>
          <w:tcPr>
            <w:tcW w:w="7654" w:type="dxa"/>
            <w:tcBorders>
              <w:top w:val="single" w:sz="4" w:space="0" w:color="000000"/>
              <w:left w:val="single" w:sz="4" w:space="0" w:color="000000"/>
              <w:bottom w:val="single" w:sz="4" w:space="0" w:color="000000"/>
              <w:right w:val="single" w:sz="4" w:space="0" w:color="000000"/>
            </w:tcBorders>
          </w:tcPr>
          <w:p w:rsidR="002209B8"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lastRenderedPageBreak/>
              <w:t>- уметь рассуждать, анализировать, сопоставлять, классифицировать, синтезировать, делать выводы</w:t>
            </w:r>
            <w:r>
              <w:rPr>
                <w:rFonts w:eastAsiaTheme="minorHAnsi"/>
                <w:sz w:val="24"/>
                <w:szCs w:val="24"/>
                <w:lang w:eastAsia="en-US"/>
              </w:rPr>
              <w:t>;</w:t>
            </w:r>
          </w:p>
          <w:p w:rsidR="002209B8" w:rsidRPr="0030415B" w:rsidRDefault="002209B8" w:rsidP="0006285C">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-уметь называть числа в прямом и обратном порядке до 20</w:t>
            </w:r>
          </w:p>
          <w:p w:rsidR="002209B8" w:rsidRPr="0030415B" w:rsidRDefault="002209B8" w:rsidP="0006285C">
            <w:pPr>
              <w:autoSpaceDE w:val="0"/>
              <w:autoSpaceDN w:val="0"/>
              <w:adjustRightInd w:val="0"/>
              <w:spacing w:line="276" w:lineRule="auto"/>
              <w:rPr>
                <w:rFonts w:eastAsia="Times New Roman"/>
                <w:sz w:val="24"/>
                <w:szCs w:val="24"/>
                <w:lang w:eastAsia="ar-SA"/>
              </w:rPr>
            </w:pPr>
            <w:r w:rsidRPr="0030415B">
              <w:rPr>
                <w:rFonts w:eastAsiaTheme="minorHAnsi"/>
                <w:sz w:val="24"/>
                <w:szCs w:val="24"/>
                <w:lang w:eastAsia="en-US"/>
              </w:rPr>
              <w:t>- уметь решать нестандартные задачи</w:t>
            </w:r>
            <w:r w:rsidRPr="0030415B">
              <w:rPr>
                <w:rFonts w:eastAsia="Times New Roman"/>
                <w:sz w:val="24"/>
                <w:szCs w:val="24"/>
                <w:lang w:eastAsia="ar-SA"/>
              </w:rPr>
              <w:t>;</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imes New Roman"/>
                <w:sz w:val="24"/>
                <w:szCs w:val="24"/>
                <w:lang w:eastAsia="ar-SA"/>
              </w:rPr>
              <w:t>-</w:t>
            </w:r>
            <w:r w:rsidRPr="0030415B">
              <w:rPr>
                <w:rFonts w:eastAsiaTheme="minorHAnsi"/>
                <w:sz w:val="24"/>
                <w:szCs w:val="24"/>
                <w:lang w:eastAsia="en-US"/>
              </w:rPr>
              <w:t xml:space="preserve"> уметь разбивать числа на единицы, </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-уметь разбить число на части или составить его из частей.</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присчитывать и отсчитывать по одному;</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находить заданную фигуру среди множества других фигур;</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видеть в предметах знакомые геометрические фигуры;</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вычерчивать геометрические фигуры от руки и при помощи линейки;</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создавать картинки из геометрических фигур;</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xml:space="preserve">- уметь ориентироваться в пространстве (перед, за, между ... ), во времени (вчера, сегодня, </w:t>
            </w:r>
            <w:proofErr w:type="spellStart"/>
            <w:r w:rsidRPr="0030415B">
              <w:rPr>
                <w:rFonts w:eastAsiaTheme="minorHAnsi"/>
                <w:sz w:val="24"/>
                <w:szCs w:val="24"/>
                <w:lang w:eastAsia="en-US"/>
              </w:rPr>
              <w:t>завтра</w:t>
            </w:r>
            <w:proofErr w:type="gramStart"/>
            <w:r w:rsidRPr="0030415B">
              <w:rPr>
                <w:rFonts w:eastAsiaTheme="minorHAnsi"/>
                <w:sz w:val="24"/>
                <w:szCs w:val="24"/>
                <w:lang w:eastAsia="en-US"/>
              </w:rPr>
              <w:t>,р</w:t>
            </w:r>
            <w:proofErr w:type="gramEnd"/>
            <w:r w:rsidRPr="0030415B">
              <w:rPr>
                <w:rFonts w:eastAsiaTheme="minorHAnsi"/>
                <w:sz w:val="24"/>
                <w:szCs w:val="24"/>
                <w:lang w:eastAsia="en-US"/>
              </w:rPr>
              <w:t>аньше</w:t>
            </w:r>
            <w:proofErr w:type="spellEnd"/>
            <w:r w:rsidRPr="0030415B">
              <w:rPr>
                <w:rFonts w:eastAsiaTheme="minorHAnsi"/>
                <w:sz w:val="24"/>
                <w:szCs w:val="24"/>
                <w:lang w:eastAsia="en-US"/>
              </w:rPr>
              <w:t>, позднее ... )</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находить признак, отличающий данную группу предметов от других групп;</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находить лишний (недостающий) предмет для данной группы;</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сравнивать группы предметов по определенным признакам;</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составлять группы по заданным признакам;</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соотносить называемое число и один из считываемых предметов;</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решать задачи при помощи наглядн</w:t>
            </w:r>
            <w:proofErr w:type="gramStart"/>
            <w:r w:rsidRPr="0030415B">
              <w:rPr>
                <w:rFonts w:eastAsiaTheme="minorHAnsi"/>
                <w:sz w:val="24"/>
                <w:szCs w:val="24"/>
                <w:lang w:eastAsia="en-US"/>
              </w:rPr>
              <w:t>о-</w:t>
            </w:r>
            <w:proofErr w:type="gramEnd"/>
            <w:r w:rsidRPr="0030415B">
              <w:rPr>
                <w:rFonts w:eastAsiaTheme="minorHAnsi"/>
                <w:sz w:val="24"/>
                <w:szCs w:val="24"/>
                <w:lang w:eastAsia="en-US"/>
              </w:rPr>
              <w:t xml:space="preserve"> образного мышления;</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владеть навыками счета предметов через образы, сравнение количества предметов;</w:t>
            </w:r>
          </w:p>
          <w:p w:rsidR="002209B8" w:rsidRPr="0030415B" w:rsidRDefault="002209B8" w:rsidP="0006285C">
            <w:pPr>
              <w:snapToGrid w:val="0"/>
              <w:spacing w:line="276" w:lineRule="auto"/>
              <w:rPr>
                <w:rFonts w:eastAsia="Times New Roman"/>
                <w:sz w:val="24"/>
                <w:szCs w:val="24"/>
                <w:lang w:eastAsia="ar-SA"/>
              </w:rPr>
            </w:pPr>
            <w:r w:rsidRPr="0030415B">
              <w:rPr>
                <w:rFonts w:eastAsia="Times New Roman"/>
                <w:sz w:val="24"/>
                <w:szCs w:val="24"/>
                <w:lang w:eastAsia="ar-SA"/>
              </w:rPr>
              <w:t>- пользоваться количественным и порядковым счетом;</w:t>
            </w:r>
          </w:p>
          <w:p w:rsidR="002209B8" w:rsidRPr="0030415B" w:rsidRDefault="002209B8" w:rsidP="0006285C">
            <w:pPr>
              <w:spacing w:line="276" w:lineRule="auto"/>
              <w:rPr>
                <w:rFonts w:eastAsia="Times New Roman"/>
                <w:sz w:val="24"/>
                <w:szCs w:val="24"/>
                <w:lang w:eastAsia="ar-SA"/>
              </w:rPr>
            </w:pPr>
            <w:r w:rsidRPr="0030415B">
              <w:rPr>
                <w:rFonts w:eastAsia="Times New Roman"/>
                <w:sz w:val="24"/>
                <w:szCs w:val="24"/>
                <w:lang w:eastAsia="ar-SA"/>
              </w:rPr>
              <w:lastRenderedPageBreak/>
              <w:t>-   уметь сравнивать предметы по длине и ширине приемом наложения;</w:t>
            </w:r>
          </w:p>
          <w:p w:rsidR="002209B8" w:rsidRPr="0030415B" w:rsidRDefault="002209B8" w:rsidP="0006285C">
            <w:pPr>
              <w:spacing w:line="276" w:lineRule="auto"/>
              <w:rPr>
                <w:rFonts w:eastAsia="Times New Roman"/>
                <w:sz w:val="24"/>
                <w:szCs w:val="24"/>
                <w:lang w:eastAsia="ar-SA"/>
              </w:rPr>
            </w:pPr>
            <w:r w:rsidRPr="0030415B">
              <w:rPr>
                <w:rFonts w:eastAsia="Times New Roman"/>
                <w:sz w:val="24"/>
                <w:szCs w:val="24"/>
                <w:lang w:eastAsia="ar-SA"/>
              </w:rPr>
              <w:t>-   ориентироваться в пространстве, определять расположение предметов относительно своего место расположения</w:t>
            </w:r>
          </w:p>
        </w:tc>
      </w:tr>
    </w:tbl>
    <w:p w:rsidR="002209B8" w:rsidRDefault="002209B8" w:rsidP="002209B8">
      <w:pPr>
        <w:shd w:val="clear" w:color="auto" w:fill="FFFFFF" w:themeFill="background1"/>
        <w:spacing w:line="276" w:lineRule="auto"/>
        <w:jc w:val="both"/>
        <w:rPr>
          <w:rFonts w:eastAsia="Times New Roman"/>
          <w:b/>
          <w:lang w:eastAsia="ar-SA"/>
        </w:rPr>
      </w:pPr>
    </w:p>
    <w:p w:rsidR="002209B8" w:rsidRPr="008D18E4" w:rsidRDefault="002209B8" w:rsidP="002209B8">
      <w:pPr>
        <w:spacing w:line="276" w:lineRule="auto"/>
        <w:rPr>
          <w:rFonts w:eastAsia="Times New Roman"/>
          <w:sz w:val="24"/>
          <w:szCs w:val="24"/>
          <w:lang w:eastAsia="ar-SA"/>
        </w:rPr>
      </w:pPr>
      <w:r w:rsidRPr="00645C15">
        <w:rPr>
          <w:rFonts w:eastAsia="Times New Roman"/>
          <w:sz w:val="24"/>
          <w:szCs w:val="24"/>
          <w:lang w:eastAsia="ar-SA"/>
        </w:rPr>
        <w:t xml:space="preserve">В конце года обучения </w:t>
      </w:r>
      <w:proofErr w:type="spellStart"/>
      <w:r w:rsidRPr="00645C15">
        <w:rPr>
          <w:rFonts w:eastAsia="Times New Roman"/>
          <w:sz w:val="24"/>
          <w:szCs w:val="24"/>
          <w:lang w:eastAsia="ar-SA"/>
        </w:rPr>
        <w:t>по</w:t>
      </w:r>
      <w:r w:rsidR="00464063">
        <w:rPr>
          <w:lang w:eastAsia="ar-SA"/>
        </w:rPr>
        <w:t>образовательному</w:t>
      </w:r>
      <w:proofErr w:type="spellEnd"/>
      <w:r w:rsidR="00464063">
        <w:rPr>
          <w:lang w:eastAsia="ar-SA"/>
        </w:rPr>
        <w:t xml:space="preserve"> модулю  </w:t>
      </w:r>
      <w:r w:rsidRPr="008D18E4">
        <w:rPr>
          <w:rFonts w:eastAsia="SymbolMT"/>
          <w:b/>
          <w:sz w:val="24"/>
          <w:szCs w:val="24"/>
          <w:u w:val="single"/>
          <w:lang w:eastAsia="en-US"/>
        </w:rPr>
        <w:t>«</w:t>
      </w:r>
      <w:r w:rsidRPr="008D18E4">
        <w:rPr>
          <w:rFonts w:eastAsiaTheme="minorHAnsi"/>
          <w:b/>
          <w:sz w:val="24"/>
          <w:szCs w:val="24"/>
          <w:u w:val="single"/>
          <w:lang w:eastAsia="en-US"/>
        </w:rPr>
        <w:t>Обучение чтению и развитие речи»</w:t>
      </w:r>
      <w:proofErr w:type="gramStart"/>
      <w:r w:rsidRPr="008D18E4">
        <w:rPr>
          <w:rFonts w:eastAsiaTheme="minorHAnsi"/>
          <w:b/>
          <w:sz w:val="24"/>
          <w:szCs w:val="24"/>
          <w:u w:val="single"/>
          <w:lang w:eastAsia="en-US"/>
        </w:rPr>
        <w:t>,</w:t>
      </w:r>
      <w:r>
        <w:rPr>
          <w:rFonts w:eastAsia="Times New Roman"/>
          <w:sz w:val="24"/>
          <w:szCs w:val="24"/>
          <w:lang w:eastAsia="ar-SA"/>
        </w:rPr>
        <w:t>у</w:t>
      </w:r>
      <w:proofErr w:type="gramEnd"/>
      <w:r>
        <w:rPr>
          <w:rFonts w:eastAsia="Times New Roman"/>
          <w:sz w:val="24"/>
          <w:szCs w:val="24"/>
          <w:lang w:eastAsia="ar-SA"/>
        </w:rPr>
        <w:t>чащиеся</w:t>
      </w:r>
      <w:r w:rsidRPr="00645C15">
        <w:rPr>
          <w:rFonts w:eastAsia="Times New Roman"/>
          <w:sz w:val="24"/>
          <w:szCs w:val="24"/>
          <w:lang w:eastAsia="ar-SA"/>
        </w:rPr>
        <w:t xml:space="preserve"> должны:</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629"/>
        <w:gridCol w:w="8221"/>
      </w:tblGrid>
      <w:tr w:rsidR="002209B8" w:rsidRPr="000D65FB" w:rsidTr="006532CF">
        <w:tc>
          <w:tcPr>
            <w:tcW w:w="6629" w:type="dxa"/>
          </w:tcPr>
          <w:p w:rsidR="002209B8" w:rsidRPr="000D65FB" w:rsidRDefault="002209B8" w:rsidP="0006285C">
            <w:pPr>
              <w:spacing w:line="276" w:lineRule="auto"/>
              <w:jc w:val="center"/>
            </w:pPr>
            <w:r w:rsidRPr="000D65FB">
              <w:t>знать</w:t>
            </w:r>
          </w:p>
        </w:tc>
        <w:tc>
          <w:tcPr>
            <w:tcW w:w="8221" w:type="dxa"/>
          </w:tcPr>
          <w:p w:rsidR="002209B8" w:rsidRPr="000D65FB" w:rsidRDefault="002209B8" w:rsidP="0006285C">
            <w:pPr>
              <w:spacing w:line="276" w:lineRule="auto"/>
              <w:jc w:val="center"/>
            </w:pPr>
            <w:r w:rsidRPr="000D65FB">
              <w:t>уметь</w:t>
            </w:r>
          </w:p>
        </w:tc>
      </w:tr>
      <w:tr w:rsidR="002209B8" w:rsidRPr="0030415B" w:rsidTr="006532CF">
        <w:tc>
          <w:tcPr>
            <w:tcW w:w="6629" w:type="dxa"/>
          </w:tcPr>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sz w:val="24"/>
                <w:szCs w:val="24"/>
              </w:rPr>
              <w:t xml:space="preserve">- </w:t>
            </w:r>
            <w:r w:rsidRPr="0030415B">
              <w:rPr>
                <w:rFonts w:eastAsiaTheme="minorHAnsi"/>
                <w:sz w:val="24"/>
                <w:szCs w:val="24"/>
                <w:lang w:eastAsia="en-US"/>
              </w:rPr>
              <w:t>знать правила техники безопасности;</w:t>
            </w:r>
          </w:p>
          <w:p w:rsidR="002209B8" w:rsidRPr="0030415B" w:rsidRDefault="002209B8" w:rsidP="0006285C">
            <w:pPr>
              <w:tabs>
                <w:tab w:val="left" w:pos="851"/>
              </w:tabs>
              <w:autoSpaceDE w:val="0"/>
              <w:autoSpaceDN w:val="0"/>
              <w:adjustRightInd w:val="0"/>
              <w:spacing w:line="276" w:lineRule="auto"/>
              <w:rPr>
                <w:rFonts w:eastAsia="TimesNewRoman"/>
                <w:sz w:val="24"/>
                <w:szCs w:val="24"/>
              </w:rPr>
            </w:pPr>
            <w:r w:rsidRPr="0030415B">
              <w:rPr>
                <w:rFonts w:eastAsia="TimesNewRoman"/>
                <w:sz w:val="24"/>
                <w:szCs w:val="24"/>
              </w:rPr>
              <w:t>-знать и употреблять вежливые слова (начало и завершение общения);</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SymbolMT"/>
                <w:sz w:val="24"/>
                <w:szCs w:val="24"/>
                <w:lang w:eastAsia="en-US"/>
              </w:rPr>
              <w:t>-</w:t>
            </w:r>
            <w:r w:rsidRPr="0030415B">
              <w:rPr>
                <w:rFonts w:eastAsiaTheme="minorHAnsi"/>
                <w:sz w:val="24"/>
                <w:szCs w:val="24"/>
                <w:lang w:eastAsia="en-US"/>
              </w:rPr>
              <w:t xml:space="preserve"> знать буквы русского </w:t>
            </w:r>
            <w:r w:rsidRPr="0030415B">
              <w:rPr>
                <w:rFonts w:eastAsia="SymbolMT"/>
                <w:sz w:val="24"/>
                <w:szCs w:val="24"/>
                <w:lang w:eastAsia="en-US"/>
              </w:rPr>
              <w:t>алфавита</w:t>
            </w:r>
            <w:r w:rsidRPr="0030415B">
              <w:rPr>
                <w:rFonts w:eastAsiaTheme="minorHAnsi"/>
                <w:sz w:val="24"/>
                <w:szCs w:val="24"/>
                <w:lang w:eastAsia="en-US"/>
              </w:rPr>
              <w:t>;</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иметь представления об интонации и выразительности речи.</w:t>
            </w:r>
          </w:p>
          <w:p w:rsidR="002209B8" w:rsidRPr="0030415B" w:rsidRDefault="002209B8" w:rsidP="0006285C">
            <w:pPr>
              <w:tabs>
                <w:tab w:val="left" w:pos="851"/>
              </w:tabs>
              <w:autoSpaceDE w:val="0"/>
              <w:autoSpaceDN w:val="0"/>
              <w:adjustRightInd w:val="0"/>
              <w:spacing w:line="276" w:lineRule="auto"/>
              <w:rPr>
                <w:rFonts w:eastAsia="TimesNewRoman"/>
                <w:sz w:val="24"/>
                <w:szCs w:val="24"/>
              </w:rPr>
            </w:pPr>
          </w:p>
          <w:p w:rsidR="002209B8" w:rsidRPr="0030415B" w:rsidRDefault="002209B8" w:rsidP="0006285C">
            <w:pPr>
              <w:spacing w:line="276" w:lineRule="auto"/>
              <w:rPr>
                <w:sz w:val="24"/>
                <w:szCs w:val="24"/>
              </w:rPr>
            </w:pPr>
          </w:p>
          <w:p w:rsidR="002209B8" w:rsidRPr="0030415B" w:rsidRDefault="002209B8" w:rsidP="0006285C">
            <w:pPr>
              <w:spacing w:line="276" w:lineRule="auto"/>
              <w:rPr>
                <w:sz w:val="24"/>
                <w:szCs w:val="24"/>
              </w:rPr>
            </w:pPr>
          </w:p>
          <w:p w:rsidR="002209B8" w:rsidRPr="0030415B" w:rsidRDefault="002209B8" w:rsidP="0006285C">
            <w:pPr>
              <w:spacing w:line="276" w:lineRule="auto"/>
              <w:rPr>
                <w:sz w:val="24"/>
                <w:szCs w:val="24"/>
              </w:rPr>
            </w:pPr>
          </w:p>
        </w:tc>
        <w:tc>
          <w:tcPr>
            <w:tcW w:w="8221" w:type="dxa"/>
          </w:tcPr>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imesNewRoman"/>
                <w:sz w:val="24"/>
                <w:szCs w:val="24"/>
              </w:rPr>
              <w:t>-</w:t>
            </w:r>
            <w:r w:rsidRPr="0030415B">
              <w:rPr>
                <w:rFonts w:eastAsiaTheme="minorHAnsi"/>
                <w:sz w:val="24"/>
                <w:szCs w:val="24"/>
                <w:lang w:eastAsia="en-US"/>
              </w:rPr>
              <w:t xml:space="preserve"> уметь правильно произносить гласные и согласные звуки;</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определять на слух наличие определенного звука в слове, его месторасположение, количество звуков;</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отчетливо произносить слова и словосочетания;</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-иметь представления об интонации и выразительности речи;</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читать отдельные буквы и сочетание нескольких букв;</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их изображать графически;</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составлять слова;</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запоминать новые слова и применять их в своей речи;</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правильно употреблять слова, видовые и родовые слова - названия;</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объяснять значение слов;</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правильно согласовывать слова в предложении;</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вести диалог;</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задавать вопросы и отвечать на них;</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 уметь подбирать рифму к заданному слову</w:t>
            </w:r>
          </w:p>
          <w:p w:rsidR="002209B8" w:rsidRPr="0030415B" w:rsidRDefault="002209B8" w:rsidP="0006285C">
            <w:pPr>
              <w:tabs>
                <w:tab w:val="left" w:pos="851"/>
              </w:tabs>
              <w:autoSpaceDE w:val="0"/>
              <w:autoSpaceDN w:val="0"/>
              <w:adjustRightInd w:val="0"/>
              <w:spacing w:line="276" w:lineRule="auto"/>
              <w:rPr>
                <w:rFonts w:eastAsia="TimesNewRoman"/>
                <w:sz w:val="24"/>
                <w:szCs w:val="24"/>
              </w:rPr>
            </w:pPr>
            <w:r w:rsidRPr="0030415B">
              <w:rPr>
                <w:rFonts w:eastAsia="TimesNewRoman"/>
                <w:sz w:val="24"/>
                <w:szCs w:val="24"/>
              </w:rPr>
              <w:t>-ориентироваться в ситуациях, соответствующих различным сферам общения;</w:t>
            </w:r>
          </w:p>
          <w:p w:rsidR="002209B8" w:rsidRPr="0030415B" w:rsidRDefault="002209B8" w:rsidP="0006285C">
            <w:pPr>
              <w:tabs>
                <w:tab w:val="left" w:pos="851"/>
              </w:tabs>
              <w:autoSpaceDE w:val="0"/>
              <w:autoSpaceDN w:val="0"/>
              <w:adjustRightInd w:val="0"/>
              <w:spacing w:line="276" w:lineRule="auto"/>
              <w:rPr>
                <w:rFonts w:eastAsia="TimesNewRoman"/>
                <w:sz w:val="24"/>
                <w:szCs w:val="24"/>
              </w:rPr>
            </w:pPr>
            <w:r w:rsidRPr="0030415B">
              <w:rPr>
                <w:rFonts w:eastAsia="TimesNewRoman"/>
                <w:sz w:val="24"/>
                <w:szCs w:val="24"/>
              </w:rPr>
              <w:t xml:space="preserve"> -артикулировать звуки русской речи, понимать, что правильная артикуляция, хорошая дикция способствуют эффективному общению;</w:t>
            </w:r>
          </w:p>
          <w:p w:rsidR="002209B8" w:rsidRPr="0030415B" w:rsidRDefault="002209B8" w:rsidP="0006285C">
            <w:pPr>
              <w:tabs>
                <w:tab w:val="left" w:pos="851"/>
              </w:tabs>
              <w:autoSpaceDE w:val="0"/>
              <w:autoSpaceDN w:val="0"/>
              <w:adjustRightInd w:val="0"/>
              <w:spacing w:line="276" w:lineRule="auto"/>
              <w:rPr>
                <w:rFonts w:eastAsia="TimesNewRoman"/>
                <w:sz w:val="24"/>
                <w:szCs w:val="24"/>
              </w:rPr>
            </w:pPr>
            <w:r w:rsidRPr="0030415B">
              <w:rPr>
                <w:rFonts w:eastAsia="TimesNewRoman"/>
                <w:sz w:val="24"/>
                <w:szCs w:val="24"/>
              </w:rPr>
              <w:t>-обращаться к собеседнику тогда, когда это уместно, отвечать на обращение;</w:t>
            </w:r>
          </w:p>
          <w:p w:rsidR="002209B8" w:rsidRPr="0030415B" w:rsidRDefault="002209B8" w:rsidP="0006285C">
            <w:pPr>
              <w:tabs>
                <w:tab w:val="left" w:pos="851"/>
              </w:tabs>
              <w:autoSpaceDE w:val="0"/>
              <w:autoSpaceDN w:val="0"/>
              <w:adjustRightInd w:val="0"/>
              <w:spacing w:line="276" w:lineRule="auto"/>
              <w:rPr>
                <w:rFonts w:eastAsia="TimesNewRoman"/>
                <w:sz w:val="24"/>
                <w:szCs w:val="24"/>
              </w:rPr>
            </w:pPr>
            <w:r w:rsidRPr="0030415B">
              <w:rPr>
                <w:rFonts w:eastAsia="TimesNewRoman"/>
                <w:sz w:val="24"/>
                <w:szCs w:val="24"/>
              </w:rPr>
              <w:t>- следовать принятым в обществе правилам поведения при разговоре:</w:t>
            </w:r>
          </w:p>
          <w:p w:rsidR="002209B8" w:rsidRPr="0030415B" w:rsidRDefault="002209B8" w:rsidP="0006285C">
            <w:pPr>
              <w:tabs>
                <w:tab w:val="left" w:pos="851"/>
              </w:tabs>
              <w:autoSpaceDE w:val="0"/>
              <w:autoSpaceDN w:val="0"/>
              <w:adjustRightInd w:val="0"/>
              <w:spacing w:line="276" w:lineRule="auto"/>
              <w:rPr>
                <w:rFonts w:eastAsia="TimesNewRoman"/>
                <w:sz w:val="24"/>
                <w:szCs w:val="24"/>
              </w:rPr>
            </w:pPr>
            <w:r w:rsidRPr="0030415B">
              <w:rPr>
                <w:rFonts w:eastAsia="TimesNewRoman"/>
                <w:sz w:val="24"/>
                <w:szCs w:val="24"/>
              </w:rPr>
              <w:t xml:space="preserve">-сообщать определенную информацию, договариваться о совместной </w:t>
            </w:r>
            <w:r w:rsidRPr="0030415B">
              <w:rPr>
                <w:rFonts w:eastAsia="TimesNewRoman"/>
                <w:sz w:val="24"/>
                <w:szCs w:val="24"/>
              </w:rPr>
              <w:lastRenderedPageBreak/>
              <w:t>деятельности;</w:t>
            </w:r>
          </w:p>
          <w:p w:rsidR="002209B8" w:rsidRPr="0030415B" w:rsidRDefault="002209B8" w:rsidP="0006285C">
            <w:pPr>
              <w:tabs>
                <w:tab w:val="left" w:pos="851"/>
              </w:tabs>
              <w:autoSpaceDE w:val="0"/>
              <w:autoSpaceDN w:val="0"/>
              <w:adjustRightInd w:val="0"/>
              <w:spacing w:line="276" w:lineRule="auto"/>
              <w:rPr>
                <w:rFonts w:eastAsia="TimesNewRoman"/>
                <w:sz w:val="24"/>
                <w:szCs w:val="24"/>
              </w:rPr>
            </w:pPr>
            <w:r w:rsidRPr="0030415B">
              <w:rPr>
                <w:rFonts w:eastAsia="TimesNewRoman"/>
                <w:sz w:val="24"/>
                <w:szCs w:val="24"/>
              </w:rPr>
              <w:t>- соблюдать культуру слушания: вежливое слушание, внимательное слушание;</w:t>
            </w:r>
          </w:p>
          <w:p w:rsidR="002209B8" w:rsidRPr="0030415B" w:rsidRDefault="002209B8" w:rsidP="0006285C">
            <w:pPr>
              <w:shd w:val="clear" w:color="auto" w:fill="FFFFFF" w:themeFill="background1"/>
              <w:spacing w:line="276" w:lineRule="auto"/>
              <w:jc w:val="both"/>
              <w:rPr>
                <w:sz w:val="24"/>
                <w:szCs w:val="24"/>
              </w:rPr>
            </w:pPr>
            <w:r w:rsidRPr="0030415B">
              <w:rPr>
                <w:sz w:val="24"/>
                <w:szCs w:val="24"/>
              </w:rPr>
              <w:t>- составлять из букв разрезной азбуки слоги всех видов и слова простой структуры;</w:t>
            </w:r>
          </w:p>
          <w:p w:rsidR="002209B8" w:rsidRPr="0030415B" w:rsidRDefault="002209B8" w:rsidP="0006285C">
            <w:pPr>
              <w:shd w:val="clear" w:color="auto" w:fill="FFFFFF" w:themeFill="background1"/>
              <w:spacing w:line="276" w:lineRule="auto"/>
              <w:jc w:val="both"/>
              <w:rPr>
                <w:sz w:val="24"/>
                <w:szCs w:val="24"/>
              </w:rPr>
            </w:pPr>
            <w:r w:rsidRPr="0030415B">
              <w:rPr>
                <w:sz w:val="24"/>
                <w:szCs w:val="24"/>
              </w:rPr>
              <w:t>- уметь составлять простые предложения и интонационно правильно проговаривать их в соответствии со знаком на конце</w:t>
            </w:r>
            <w:proofErr w:type="gramStart"/>
            <w:r w:rsidRPr="0030415B">
              <w:rPr>
                <w:sz w:val="24"/>
                <w:szCs w:val="24"/>
              </w:rPr>
              <w:t xml:space="preserve"> (.!?);</w:t>
            </w:r>
            <w:proofErr w:type="gramEnd"/>
          </w:p>
          <w:p w:rsidR="002209B8" w:rsidRPr="0030415B" w:rsidRDefault="002209B8" w:rsidP="0006285C">
            <w:pPr>
              <w:shd w:val="clear" w:color="auto" w:fill="FFFFFF" w:themeFill="background1"/>
              <w:spacing w:line="276" w:lineRule="auto"/>
              <w:jc w:val="both"/>
              <w:rPr>
                <w:sz w:val="24"/>
                <w:szCs w:val="24"/>
              </w:rPr>
            </w:pPr>
            <w:r w:rsidRPr="0030415B">
              <w:rPr>
                <w:sz w:val="24"/>
                <w:szCs w:val="24"/>
              </w:rPr>
              <w:t>- составлять рассказы, сказки по картине, по серии картин;</w:t>
            </w:r>
          </w:p>
          <w:p w:rsidR="002209B8" w:rsidRPr="0030415B" w:rsidRDefault="002209B8" w:rsidP="0006285C">
            <w:pPr>
              <w:shd w:val="clear" w:color="auto" w:fill="FFFFFF" w:themeFill="background1"/>
              <w:spacing w:line="276" w:lineRule="auto"/>
              <w:jc w:val="both"/>
              <w:rPr>
                <w:sz w:val="24"/>
                <w:szCs w:val="24"/>
              </w:rPr>
            </w:pPr>
            <w:r w:rsidRPr="0030415B">
              <w:rPr>
                <w:sz w:val="24"/>
                <w:szCs w:val="24"/>
              </w:rPr>
              <w:t>- пересказывать сказку, рассказ (</w:t>
            </w:r>
            <w:proofErr w:type="gramStart"/>
            <w:r w:rsidRPr="0030415B">
              <w:rPr>
                <w:sz w:val="24"/>
                <w:szCs w:val="24"/>
              </w:rPr>
              <w:t>небольшие</w:t>
            </w:r>
            <w:proofErr w:type="gramEnd"/>
            <w:r w:rsidRPr="0030415B">
              <w:rPr>
                <w:sz w:val="24"/>
                <w:szCs w:val="24"/>
              </w:rPr>
              <w:t xml:space="preserve"> по содержанию);</w:t>
            </w:r>
          </w:p>
        </w:tc>
      </w:tr>
    </w:tbl>
    <w:p w:rsidR="002209B8" w:rsidRDefault="002209B8" w:rsidP="002209B8">
      <w:pPr>
        <w:shd w:val="clear" w:color="auto" w:fill="FFFFFF" w:themeFill="background1"/>
        <w:spacing w:line="276" w:lineRule="auto"/>
        <w:jc w:val="both"/>
        <w:rPr>
          <w:sz w:val="24"/>
          <w:szCs w:val="24"/>
        </w:rPr>
      </w:pPr>
    </w:p>
    <w:p w:rsidR="002209B8" w:rsidRPr="008D18E4" w:rsidRDefault="002209B8" w:rsidP="002209B8">
      <w:pPr>
        <w:shd w:val="clear" w:color="auto" w:fill="FFFFFF" w:themeFill="background1"/>
        <w:spacing w:line="276" w:lineRule="auto"/>
        <w:jc w:val="both"/>
        <w:rPr>
          <w:rFonts w:eastAsia="Times New Roman"/>
          <w:color w:val="000000"/>
          <w:sz w:val="24"/>
          <w:szCs w:val="24"/>
        </w:rPr>
      </w:pPr>
      <w:r w:rsidRPr="0030415B">
        <w:rPr>
          <w:sz w:val="24"/>
          <w:szCs w:val="24"/>
        </w:rPr>
        <w:t xml:space="preserve">К концу года обучения  </w:t>
      </w:r>
      <w:proofErr w:type="spellStart"/>
      <w:r w:rsidRPr="0030415B">
        <w:rPr>
          <w:sz w:val="24"/>
          <w:szCs w:val="24"/>
        </w:rPr>
        <w:t>по</w:t>
      </w:r>
      <w:r w:rsidR="00464063">
        <w:rPr>
          <w:lang w:eastAsia="ar-SA"/>
        </w:rPr>
        <w:t>образовательному</w:t>
      </w:r>
      <w:proofErr w:type="spellEnd"/>
      <w:r w:rsidR="00464063">
        <w:rPr>
          <w:lang w:eastAsia="ar-SA"/>
        </w:rPr>
        <w:t xml:space="preserve"> модулю  </w:t>
      </w:r>
      <w:r w:rsidRPr="008D18E4">
        <w:rPr>
          <w:b/>
          <w:sz w:val="24"/>
          <w:szCs w:val="24"/>
          <w:u w:val="single"/>
        </w:rPr>
        <w:t>«Основы письма и развитие моторики»</w:t>
      </w:r>
      <w:r>
        <w:rPr>
          <w:sz w:val="24"/>
          <w:szCs w:val="24"/>
        </w:rPr>
        <w:t xml:space="preserve"> учащиеся </w:t>
      </w:r>
      <w:r w:rsidRPr="0030415B">
        <w:rPr>
          <w:sz w:val="24"/>
          <w:szCs w:val="24"/>
        </w:rPr>
        <w:t xml:space="preserve"> должны:</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912"/>
        <w:gridCol w:w="7938"/>
      </w:tblGrid>
      <w:tr w:rsidR="002209B8" w:rsidRPr="0030415B" w:rsidTr="00B9619F">
        <w:tc>
          <w:tcPr>
            <w:tcW w:w="6912" w:type="dxa"/>
          </w:tcPr>
          <w:p w:rsidR="002209B8" w:rsidRPr="0030415B" w:rsidRDefault="002209B8" w:rsidP="0006285C">
            <w:pPr>
              <w:spacing w:line="276" w:lineRule="auto"/>
              <w:jc w:val="center"/>
              <w:rPr>
                <w:sz w:val="24"/>
                <w:szCs w:val="24"/>
              </w:rPr>
            </w:pPr>
            <w:r w:rsidRPr="0030415B">
              <w:rPr>
                <w:sz w:val="24"/>
                <w:szCs w:val="24"/>
              </w:rPr>
              <w:t>знать</w:t>
            </w:r>
          </w:p>
        </w:tc>
        <w:tc>
          <w:tcPr>
            <w:tcW w:w="7938" w:type="dxa"/>
          </w:tcPr>
          <w:p w:rsidR="002209B8" w:rsidRPr="0030415B" w:rsidRDefault="002209B8" w:rsidP="0006285C">
            <w:pPr>
              <w:spacing w:line="276" w:lineRule="auto"/>
              <w:jc w:val="center"/>
              <w:rPr>
                <w:sz w:val="24"/>
                <w:szCs w:val="24"/>
              </w:rPr>
            </w:pPr>
            <w:r w:rsidRPr="0030415B">
              <w:rPr>
                <w:sz w:val="24"/>
                <w:szCs w:val="24"/>
              </w:rPr>
              <w:t>уметь</w:t>
            </w:r>
          </w:p>
        </w:tc>
      </w:tr>
      <w:tr w:rsidR="002209B8" w:rsidRPr="0030415B" w:rsidTr="00B9619F">
        <w:tc>
          <w:tcPr>
            <w:tcW w:w="6912" w:type="dxa"/>
          </w:tcPr>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-знать правила техники безопасности;</w:t>
            </w:r>
          </w:p>
          <w:p w:rsidR="002209B8" w:rsidRPr="0030415B" w:rsidRDefault="002209B8" w:rsidP="0006285C">
            <w:pPr>
              <w:tabs>
                <w:tab w:val="left" w:pos="851"/>
              </w:tabs>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-знать правила работы в тетради;</w:t>
            </w:r>
          </w:p>
          <w:p w:rsidR="002209B8" w:rsidRPr="0030415B" w:rsidRDefault="002209B8" w:rsidP="0006285C">
            <w:pPr>
              <w:tabs>
                <w:tab w:val="left" w:pos="851"/>
              </w:tabs>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-знать правила работы с трафаретной линейкой;</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знать правила закрашивания  внутреннего пространства предмета;</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знать правила выполнения  штриховки прямыми  линиями;</w:t>
            </w:r>
          </w:p>
          <w:p w:rsidR="002209B8" w:rsidRPr="0030415B" w:rsidRDefault="002209B8" w:rsidP="0006285C">
            <w:pPr>
              <w:tabs>
                <w:tab w:val="left" w:pos="851"/>
              </w:tabs>
              <w:autoSpaceDE w:val="0"/>
              <w:autoSpaceDN w:val="0"/>
              <w:adjustRightInd w:val="0"/>
              <w:spacing w:line="276" w:lineRule="auto"/>
              <w:rPr>
                <w:rFonts w:eastAsia="TimesNewRoman"/>
                <w:sz w:val="24"/>
                <w:szCs w:val="24"/>
              </w:rPr>
            </w:pPr>
            <w:r w:rsidRPr="0030415B">
              <w:rPr>
                <w:rFonts w:eastAsiaTheme="minorHAnsi"/>
                <w:sz w:val="24"/>
                <w:szCs w:val="24"/>
                <w:lang w:eastAsia="en-US"/>
              </w:rPr>
              <w:t>-буквы русского алфавита;</w:t>
            </w:r>
          </w:p>
          <w:p w:rsidR="002209B8" w:rsidRPr="0030415B" w:rsidRDefault="002209B8" w:rsidP="0006285C">
            <w:pPr>
              <w:tabs>
                <w:tab w:val="left" w:pos="851"/>
              </w:tabs>
              <w:autoSpaceDE w:val="0"/>
              <w:autoSpaceDN w:val="0"/>
              <w:adjustRightInd w:val="0"/>
              <w:spacing w:line="276" w:lineRule="auto"/>
              <w:rPr>
                <w:rFonts w:eastAsia="TimesNewRoman"/>
                <w:sz w:val="24"/>
                <w:szCs w:val="24"/>
              </w:rPr>
            </w:pPr>
            <w:r w:rsidRPr="0030415B">
              <w:rPr>
                <w:rFonts w:eastAsia="TimesNewRoman"/>
                <w:sz w:val="24"/>
                <w:szCs w:val="24"/>
              </w:rPr>
              <w:t>-элементарные гигиенические правила;</w:t>
            </w:r>
          </w:p>
          <w:p w:rsidR="002209B8" w:rsidRPr="0030415B" w:rsidRDefault="002209B8" w:rsidP="0006285C">
            <w:pPr>
              <w:spacing w:line="276" w:lineRule="auto"/>
              <w:rPr>
                <w:sz w:val="24"/>
                <w:szCs w:val="24"/>
              </w:rPr>
            </w:pPr>
            <w:r w:rsidRPr="0030415B">
              <w:rPr>
                <w:sz w:val="24"/>
                <w:szCs w:val="24"/>
              </w:rPr>
              <w:t xml:space="preserve"> -элементы прописных букв;</w:t>
            </w:r>
          </w:p>
          <w:p w:rsidR="002209B8" w:rsidRPr="0030415B" w:rsidRDefault="002209B8" w:rsidP="0006285C">
            <w:pPr>
              <w:spacing w:line="276" w:lineRule="auto"/>
              <w:rPr>
                <w:sz w:val="24"/>
                <w:szCs w:val="24"/>
              </w:rPr>
            </w:pPr>
            <w:r w:rsidRPr="0030415B">
              <w:rPr>
                <w:sz w:val="24"/>
                <w:szCs w:val="24"/>
              </w:rPr>
              <w:t>-написания печатных букв</w:t>
            </w:r>
          </w:p>
          <w:p w:rsidR="002209B8" w:rsidRPr="0030415B" w:rsidRDefault="002209B8" w:rsidP="0006285C">
            <w:pPr>
              <w:spacing w:line="276" w:lineRule="auto"/>
              <w:rPr>
                <w:sz w:val="24"/>
                <w:szCs w:val="24"/>
              </w:rPr>
            </w:pPr>
          </w:p>
          <w:p w:rsidR="002209B8" w:rsidRPr="0030415B" w:rsidRDefault="002209B8" w:rsidP="0006285C">
            <w:pPr>
              <w:spacing w:line="276" w:lineRule="auto"/>
              <w:rPr>
                <w:sz w:val="24"/>
                <w:szCs w:val="24"/>
              </w:rPr>
            </w:pPr>
          </w:p>
        </w:tc>
        <w:tc>
          <w:tcPr>
            <w:tcW w:w="7938" w:type="dxa"/>
          </w:tcPr>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sz w:val="24"/>
                <w:szCs w:val="24"/>
              </w:rPr>
              <w:t xml:space="preserve">- </w:t>
            </w:r>
            <w:r w:rsidRPr="0030415B">
              <w:rPr>
                <w:rFonts w:eastAsiaTheme="minorHAnsi"/>
                <w:sz w:val="24"/>
                <w:szCs w:val="24"/>
                <w:lang w:eastAsia="en-US"/>
              </w:rPr>
              <w:t>уметь повторить предложенный рисунок;</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продолжить предложенный узор;</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проводить карандашом линии по линиям в тетради</w:t>
            </w:r>
            <w:r>
              <w:rPr>
                <w:rFonts w:eastAsiaTheme="minorHAnsi"/>
                <w:sz w:val="24"/>
                <w:szCs w:val="24"/>
                <w:lang w:eastAsia="en-US"/>
              </w:rPr>
              <w:t>;</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владеть карандашом, ручкой;</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работать с трафаретной линейкой;</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сопоставлять собственную работу с образцом;</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построить простейший рисунок из геометрических фигур по собственному замыслу;</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выполнять штриховку прямыми линиями одного направления;</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правильно повторить предложенные элементы букв;</w:t>
            </w:r>
          </w:p>
          <w:p w:rsidR="002209B8" w:rsidRPr="0030415B" w:rsidRDefault="002209B8" w:rsidP="0006285C">
            <w:pPr>
              <w:autoSpaceDE w:val="0"/>
              <w:autoSpaceDN w:val="0"/>
              <w:adjustRightInd w:val="0"/>
              <w:spacing w:line="276" w:lineRule="auto"/>
              <w:rPr>
                <w:rFonts w:eastAsiaTheme="minorHAnsi"/>
                <w:sz w:val="24"/>
                <w:szCs w:val="24"/>
                <w:lang w:eastAsia="en-US"/>
              </w:rPr>
            </w:pPr>
            <w:r w:rsidRPr="0030415B">
              <w:rPr>
                <w:rFonts w:eastAsiaTheme="minorHAnsi"/>
                <w:sz w:val="24"/>
                <w:szCs w:val="24"/>
                <w:lang w:eastAsia="en-US"/>
              </w:rPr>
              <w:t>- уметь действовать по  указанию взрослого;</w:t>
            </w:r>
          </w:p>
          <w:p w:rsidR="002209B8" w:rsidRPr="0030415B" w:rsidRDefault="002209B8" w:rsidP="0006285C">
            <w:pPr>
              <w:shd w:val="clear" w:color="auto" w:fill="FFFFFF" w:themeFill="background1"/>
              <w:spacing w:line="276" w:lineRule="auto"/>
              <w:jc w:val="both"/>
              <w:rPr>
                <w:sz w:val="24"/>
                <w:szCs w:val="24"/>
              </w:rPr>
            </w:pPr>
            <w:r w:rsidRPr="0030415B">
              <w:rPr>
                <w:sz w:val="24"/>
                <w:szCs w:val="24"/>
              </w:rPr>
              <w:t>- производить звуковой анализ слова;</w:t>
            </w:r>
          </w:p>
          <w:p w:rsidR="002209B8" w:rsidRPr="0030415B" w:rsidRDefault="002209B8" w:rsidP="0006285C">
            <w:pPr>
              <w:shd w:val="clear" w:color="auto" w:fill="FFFFFF" w:themeFill="background1"/>
              <w:spacing w:line="276" w:lineRule="auto"/>
              <w:jc w:val="both"/>
              <w:rPr>
                <w:sz w:val="24"/>
                <w:szCs w:val="24"/>
              </w:rPr>
            </w:pPr>
            <w:r w:rsidRPr="0030415B">
              <w:rPr>
                <w:sz w:val="24"/>
                <w:szCs w:val="24"/>
              </w:rPr>
              <w:t>- правильно ставить ударения в знакомых словах;</w:t>
            </w:r>
          </w:p>
          <w:p w:rsidR="002209B8" w:rsidRPr="0030415B" w:rsidRDefault="002209B8" w:rsidP="0006285C">
            <w:pPr>
              <w:tabs>
                <w:tab w:val="left" w:pos="851"/>
              </w:tabs>
              <w:autoSpaceDE w:val="0"/>
              <w:autoSpaceDN w:val="0"/>
              <w:adjustRightInd w:val="0"/>
              <w:spacing w:line="276" w:lineRule="auto"/>
              <w:rPr>
                <w:rFonts w:eastAsia="TimesNewRoman"/>
                <w:sz w:val="24"/>
                <w:szCs w:val="24"/>
              </w:rPr>
            </w:pPr>
            <w:r w:rsidRPr="0030415B">
              <w:rPr>
                <w:rFonts w:eastAsia="TimesNewRoman"/>
                <w:sz w:val="24"/>
                <w:szCs w:val="24"/>
              </w:rPr>
              <w:t>- ориентироваться на странице тетради</w:t>
            </w:r>
            <w:r>
              <w:rPr>
                <w:rFonts w:eastAsia="TimesNewRoman"/>
                <w:sz w:val="24"/>
                <w:szCs w:val="24"/>
              </w:rPr>
              <w:t>;</w:t>
            </w:r>
          </w:p>
          <w:p w:rsidR="002209B8" w:rsidRPr="0030415B" w:rsidRDefault="002209B8" w:rsidP="0006285C">
            <w:pPr>
              <w:tabs>
                <w:tab w:val="left" w:pos="851"/>
              </w:tabs>
              <w:autoSpaceDE w:val="0"/>
              <w:autoSpaceDN w:val="0"/>
              <w:adjustRightInd w:val="0"/>
              <w:spacing w:line="276" w:lineRule="auto"/>
              <w:rPr>
                <w:rFonts w:eastAsia="TimesNewRoman"/>
                <w:sz w:val="24"/>
                <w:szCs w:val="24"/>
              </w:rPr>
            </w:pPr>
            <w:r w:rsidRPr="0030415B">
              <w:rPr>
                <w:rFonts w:eastAsia="TimesNewRoman"/>
                <w:sz w:val="24"/>
                <w:szCs w:val="24"/>
              </w:rPr>
              <w:t xml:space="preserve">-уметь изобразить графически печатные  буквы </w:t>
            </w:r>
          </w:p>
        </w:tc>
      </w:tr>
    </w:tbl>
    <w:p w:rsidR="0006285C" w:rsidRPr="00B9619F" w:rsidRDefault="0006285C" w:rsidP="00B9619F">
      <w:pPr>
        <w:autoSpaceDE w:val="0"/>
        <w:autoSpaceDN w:val="0"/>
        <w:adjustRightInd w:val="0"/>
        <w:spacing w:line="276" w:lineRule="auto"/>
        <w:jc w:val="both"/>
        <w:rPr>
          <w:rStyle w:val="c5"/>
          <w:rFonts w:eastAsia="SymbolMT"/>
          <w:sz w:val="24"/>
          <w:szCs w:val="24"/>
          <w:lang w:eastAsia="en-US"/>
        </w:rPr>
      </w:pPr>
    </w:p>
    <w:p w:rsidR="004803B5" w:rsidRDefault="004803B5" w:rsidP="002209B8">
      <w:pPr>
        <w:pStyle w:val="c18"/>
        <w:spacing w:before="0" w:beforeAutospacing="0" w:after="0" w:afterAutospacing="0" w:line="276" w:lineRule="auto"/>
        <w:jc w:val="center"/>
        <w:rPr>
          <w:rStyle w:val="c5"/>
          <w:b/>
        </w:rPr>
      </w:pPr>
    </w:p>
    <w:p w:rsidR="002209B8" w:rsidRDefault="002209B8" w:rsidP="002209B8">
      <w:pPr>
        <w:pStyle w:val="c18"/>
        <w:spacing w:before="0" w:beforeAutospacing="0" w:after="0" w:afterAutospacing="0" w:line="276" w:lineRule="auto"/>
        <w:jc w:val="center"/>
        <w:rPr>
          <w:rStyle w:val="c5"/>
          <w:b/>
        </w:rPr>
      </w:pPr>
      <w:r w:rsidRPr="009E631F">
        <w:rPr>
          <w:rStyle w:val="c5"/>
          <w:b/>
        </w:rPr>
        <w:lastRenderedPageBreak/>
        <w:t>Условия реализации программы</w:t>
      </w:r>
    </w:p>
    <w:p w:rsidR="002209B8" w:rsidRPr="009E631F" w:rsidRDefault="002209B8" w:rsidP="002209B8">
      <w:pPr>
        <w:pStyle w:val="c18"/>
        <w:spacing w:before="0" w:beforeAutospacing="0" w:after="0" w:afterAutospacing="0" w:line="276" w:lineRule="auto"/>
        <w:jc w:val="center"/>
        <w:rPr>
          <w:rStyle w:val="c5"/>
          <w:b/>
        </w:rPr>
      </w:pPr>
    </w:p>
    <w:p w:rsidR="002209B8" w:rsidRPr="008D6E0D" w:rsidRDefault="002209B8" w:rsidP="002209B8">
      <w:pPr>
        <w:spacing w:line="276" w:lineRule="auto"/>
        <w:ind w:firstLine="708"/>
        <w:jc w:val="both"/>
        <w:rPr>
          <w:rStyle w:val="c5"/>
          <w:sz w:val="20"/>
          <w:szCs w:val="20"/>
        </w:rPr>
      </w:pPr>
      <w:r>
        <w:rPr>
          <w:rFonts w:eastAsia="Times New Roman"/>
          <w:sz w:val="24"/>
          <w:szCs w:val="24"/>
        </w:rPr>
        <w:t xml:space="preserve">Для реализации образовательного процесса оборудовано светлое, просторное помещение с мебелью, </w:t>
      </w:r>
      <w:proofErr w:type="gramStart"/>
      <w:r>
        <w:rPr>
          <w:rFonts w:eastAsia="Times New Roman"/>
          <w:sz w:val="24"/>
          <w:szCs w:val="24"/>
        </w:rPr>
        <w:t>соответствующий</w:t>
      </w:r>
      <w:proofErr w:type="gramEnd"/>
      <w:r>
        <w:rPr>
          <w:rFonts w:eastAsia="Times New Roman"/>
          <w:sz w:val="24"/>
          <w:szCs w:val="24"/>
        </w:rPr>
        <w:t xml:space="preserve"> возрастным особенностям ребенка. Есть место для зоны отдыха, проведения игр. В кабинете имеется доска с мелом, телевизор ЖК, компьютер, принтер,  шкаф и стеллажи  для хранения методических пособий, дидактического материала,  настольные игры, игрушки.</w:t>
      </w:r>
    </w:p>
    <w:p w:rsidR="002209B8" w:rsidRPr="009E631F" w:rsidRDefault="002209B8" w:rsidP="002209B8">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ab/>
      </w:r>
      <w:r w:rsidRPr="009E631F">
        <w:rPr>
          <w:rFonts w:eastAsiaTheme="minorHAnsi"/>
          <w:sz w:val="24"/>
          <w:szCs w:val="24"/>
          <w:lang w:eastAsia="en-US"/>
        </w:rPr>
        <w:t>Примерный перечень дидактического и раздаточного материала, необходимого для реализации программы.</w:t>
      </w:r>
    </w:p>
    <w:p w:rsidR="002209B8" w:rsidRPr="009E631F" w:rsidRDefault="002209B8" w:rsidP="002209B8">
      <w:pPr>
        <w:autoSpaceDE w:val="0"/>
        <w:autoSpaceDN w:val="0"/>
        <w:adjustRightInd w:val="0"/>
        <w:spacing w:line="276" w:lineRule="auto"/>
        <w:rPr>
          <w:rFonts w:eastAsiaTheme="minorHAnsi"/>
          <w:b/>
          <w:sz w:val="24"/>
          <w:szCs w:val="24"/>
          <w:lang w:eastAsia="en-US"/>
        </w:rPr>
      </w:pPr>
      <w:r w:rsidRPr="009E631F">
        <w:rPr>
          <w:rFonts w:eastAsiaTheme="minorHAnsi"/>
          <w:b/>
          <w:sz w:val="24"/>
          <w:szCs w:val="24"/>
          <w:lang w:eastAsia="en-US"/>
        </w:rPr>
        <w:t>Основы письма и развитие мелкой моторики</w:t>
      </w:r>
    </w:p>
    <w:tbl>
      <w:tblPr>
        <w:tblStyle w:val="a5"/>
        <w:tblW w:w="0" w:type="auto"/>
        <w:tblLook w:val="04A0"/>
      </w:tblPr>
      <w:tblGrid>
        <w:gridCol w:w="534"/>
        <w:gridCol w:w="7087"/>
        <w:gridCol w:w="7165"/>
      </w:tblGrid>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w:t>
            </w:r>
          </w:p>
        </w:tc>
        <w:tc>
          <w:tcPr>
            <w:tcW w:w="7087" w:type="dxa"/>
          </w:tcPr>
          <w:p w:rsidR="002209B8" w:rsidRPr="009E631F" w:rsidRDefault="002209B8" w:rsidP="0006285C">
            <w:pPr>
              <w:autoSpaceDE w:val="0"/>
              <w:autoSpaceDN w:val="0"/>
              <w:adjustRightInd w:val="0"/>
              <w:spacing w:line="276" w:lineRule="auto"/>
              <w:jc w:val="center"/>
              <w:rPr>
                <w:rFonts w:eastAsiaTheme="minorHAnsi"/>
                <w:sz w:val="24"/>
                <w:szCs w:val="24"/>
                <w:lang w:eastAsia="en-US"/>
              </w:rPr>
            </w:pPr>
            <w:r w:rsidRPr="009E631F">
              <w:rPr>
                <w:rFonts w:eastAsiaTheme="minorHAnsi"/>
                <w:sz w:val="24"/>
                <w:szCs w:val="24"/>
                <w:lang w:eastAsia="en-US"/>
              </w:rPr>
              <w:t>Наименование</w:t>
            </w:r>
          </w:p>
        </w:tc>
        <w:tc>
          <w:tcPr>
            <w:tcW w:w="7165" w:type="dxa"/>
          </w:tcPr>
          <w:p w:rsidR="002209B8" w:rsidRPr="009E631F" w:rsidRDefault="002209B8" w:rsidP="0006285C">
            <w:pPr>
              <w:autoSpaceDE w:val="0"/>
              <w:autoSpaceDN w:val="0"/>
              <w:adjustRightInd w:val="0"/>
              <w:spacing w:line="276" w:lineRule="auto"/>
              <w:jc w:val="center"/>
              <w:rPr>
                <w:rFonts w:eastAsiaTheme="minorHAnsi"/>
                <w:sz w:val="24"/>
                <w:szCs w:val="24"/>
                <w:lang w:eastAsia="en-US"/>
              </w:rPr>
            </w:pPr>
            <w:r w:rsidRPr="009E631F">
              <w:rPr>
                <w:rFonts w:eastAsiaTheme="minorHAnsi"/>
                <w:sz w:val="24"/>
                <w:szCs w:val="24"/>
                <w:lang w:eastAsia="en-US"/>
              </w:rPr>
              <w:t>Количество (на 1 ребенка)</w:t>
            </w:r>
          </w:p>
        </w:tc>
      </w:tr>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1</w:t>
            </w:r>
          </w:p>
        </w:tc>
        <w:tc>
          <w:tcPr>
            <w:tcW w:w="7087"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Линейки-трафареты</w:t>
            </w:r>
          </w:p>
        </w:tc>
        <w:tc>
          <w:tcPr>
            <w:tcW w:w="7165"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1 шт.</w:t>
            </w:r>
          </w:p>
        </w:tc>
      </w:tr>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2</w:t>
            </w:r>
          </w:p>
        </w:tc>
        <w:tc>
          <w:tcPr>
            <w:tcW w:w="7087"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 xml:space="preserve">Шаблоны различных предметов </w:t>
            </w:r>
          </w:p>
        </w:tc>
        <w:tc>
          <w:tcPr>
            <w:tcW w:w="7165"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по 1 шаблону каждого вида</w:t>
            </w:r>
          </w:p>
        </w:tc>
      </w:tr>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3</w:t>
            </w:r>
          </w:p>
        </w:tc>
        <w:tc>
          <w:tcPr>
            <w:tcW w:w="7087" w:type="dxa"/>
          </w:tcPr>
          <w:p w:rsidR="002209B8" w:rsidRPr="009E631F" w:rsidRDefault="002209B8" w:rsidP="0006285C">
            <w:pPr>
              <w:autoSpaceDE w:val="0"/>
              <w:autoSpaceDN w:val="0"/>
              <w:adjustRightInd w:val="0"/>
              <w:spacing w:line="276" w:lineRule="auto"/>
              <w:rPr>
                <w:rFonts w:eastAsiaTheme="minorHAnsi"/>
                <w:sz w:val="24"/>
                <w:szCs w:val="24"/>
                <w:lang w:eastAsia="en-US"/>
              </w:rPr>
            </w:pPr>
            <w:proofErr w:type="spellStart"/>
            <w:r w:rsidRPr="009E631F">
              <w:rPr>
                <w:rFonts w:eastAsiaTheme="minorHAnsi"/>
                <w:sz w:val="24"/>
                <w:szCs w:val="24"/>
                <w:lang w:eastAsia="en-US"/>
              </w:rPr>
              <w:t>Су-Джок</w:t>
            </w:r>
            <w:proofErr w:type="spellEnd"/>
            <w:r w:rsidRPr="009E631F">
              <w:rPr>
                <w:rFonts w:eastAsiaTheme="minorHAnsi"/>
                <w:sz w:val="24"/>
                <w:szCs w:val="24"/>
                <w:lang w:eastAsia="en-US"/>
              </w:rPr>
              <w:t xml:space="preserve"> шарик</w:t>
            </w:r>
          </w:p>
        </w:tc>
        <w:tc>
          <w:tcPr>
            <w:tcW w:w="7165"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1шт</w:t>
            </w:r>
          </w:p>
        </w:tc>
      </w:tr>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4</w:t>
            </w:r>
          </w:p>
        </w:tc>
        <w:tc>
          <w:tcPr>
            <w:tcW w:w="7087"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Цветные карандаши (6 цветов)</w:t>
            </w:r>
          </w:p>
        </w:tc>
        <w:tc>
          <w:tcPr>
            <w:tcW w:w="7165"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1 упаковка</w:t>
            </w:r>
          </w:p>
        </w:tc>
      </w:tr>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5</w:t>
            </w:r>
          </w:p>
        </w:tc>
        <w:tc>
          <w:tcPr>
            <w:tcW w:w="7087"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Цветные ручки (4 цвета)</w:t>
            </w:r>
          </w:p>
        </w:tc>
        <w:tc>
          <w:tcPr>
            <w:tcW w:w="7165"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1 упаковка</w:t>
            </w:r>
          </w:p>
        </w:tc>
      </w:tr>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6</w:t>
            </w:r>
          </w:p>
        </w:tc>
        <w:tc>
          <w:tcPr>
            <w:tcW w:w="7087"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Простой карандаш</w:t>
            </w:r>
          </w:p>
        </w:tc>
        <w:tc>
          <w:tcPr>
            <w:tcW w:w="7165"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1шт</w:t>
            </w:r>
          </w:p>
        </w:tc>
      </w:tr>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7</w:t>
            </w:r>
          </w:p>
        </w:tc>
        <w:tc>
          <w:tcPr>
            <w:tcW w:w="7087"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Тетрадь в клетку, линейку</w:t>
            </w:r>
          </w:p>
        </w:tc>
        <w:tc>
          <w:tcPr>
            <w:tcW w:w="7165"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2шт</w:t>
            </w:r>
          </w:p>
        </w:tc>
      </w:tr>
    </w:tbl>
    <w:p w:rsidR="002209B8" w:rsidRPr="009E631F" w:rsidRDefault="002209B8" w:rsidP="002209B8">
      <w:pPr>
        <w:autoSpaceDE w:val="0"/>
        <w:autoSpaceDN w:val="0"/>
        <w:adjustRightInd w:val="0"/>
        <w:spacing w:line="276" w:lineRule="auto"/>
        <w:rPr>
          <w:rFonts w:eastAsiaTheme="minorHAnsi"/>
          <w:b/>
          <w:sz w:val="24"/>
          <w:szCs w:val="24"/>
          <w:lang w:eastAsia="en-US"/>
        </w:rPr>
      </w:pPr>
      <w:r>
        <w:rPr>
          <w:rFonts w:eastAsiaTheme="minorHAnsi"/>
          <w:b/>
          <w:sz w:val="24"/>
          <w:szCs w:val="24"/>
          <w:lang w:eastAsia="en-US"/>
        </w:rPr>
        <w:t>Логика</w:t>
      </w:r>
    </w:p>
    <w:tbl>
      <w:tblPr>
        <w:tblStyle w:val="a5"/>
        <w:tblW w:w="0" w:type="auto"/>
        <w:tblLook w:val="04A0"/>
      </w:tblPr>
      <w:tblGrid>
        <w:gridCol w:w="534"/>
        <w:gridCol w:w="7087"/>
        <w:gridCol w:w="7165"/>
      </w:tblGrid>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w:t>
            </w:r>
          </w:p>
        </w:tc>
        <w:tc>
          <w:tcPr>
            <w:tcW w:w="7087" w:type="dxa"/>
          </w:tcPr>
          <w:p w:rsidR="002209B8" w:rsidRPr="009E631F" w:rsidRDefault="002209B8" w:rsidP="0006285C">
            <w:pPr>
              <w:autoSpaceDE w:val="0"/>
              <w:autoSpaceDN w:val="0"/>
              <w:adjustRightInd w:val="0"/>
              <w:spacing w:line="276" w:lineRule="auto"/>
              <w:jc w:val="center"/>
              <w:rPr>
                <w:rFonts w:eastAsiaTheme="minorHAnsi"/>
                <w:sz w:val="24"/>
                <w:szCs w:val="24"/>
                <w:lang w:eastAsia="en-US"/>
              </w:rPr>
            </w:pPr>
            <w:r w:rsidRPr="009E631F">
              <w:rPr>
                <w:rFonts w:eastAsiaTheme="minorHAnsi"/>
                <w:sz w:val="24"/>
                <w:szCs w:val="24"/>
                <w:lang w:eastAsia="en-US"/>
              </w:rPr>
              <w:t>Наименование</w:t>
            </w:r>
          </w:p>
        </w:tc>
        <w:tc>
          <w:tcPr>
            <w:tcW w:w="7165" w:type="dxa"/>
          </w:tcPr>
          <w:p w:rsidR="002209B8" w:rsidRPr="009E631F" w:rsidRDefault="002209B8" w:rsidP="0006285C">
            <w:pPr>
              <w:autoSpaceDE w:val="0"/>
              <w:autoSpaceDN w:val="0"/>
              <w:adjustRightInd w:val="0"/>
              <w:spacing w:line="276" w:lineRule="auto"/>
              <w:jc w:val="center"/>
              <w:rPr>
                <w:rFonts w:eastAsiaTheme="minorHAnsi"/>
                <w:sz w:val="24"/>
                <w:szCs w:val="24"/>
                <w:lang w:eastAsia="en-US"/>
              </w:rPr>
            </w:pPr>
            <w:r w:rsidRPr="009E631F">
              <w:rPr>
                <w:rFonts w:eastAsiaTheme="minorHAnsi"/>
                <w:sz w:val="24"/>
                <w:szCs w:val="24"/>
                <w:lang w:eastAsia="en-US"/>
              </w:rPr>
              <w:t>Количество (на 1 ребенка)</w:t>
            </w:r>
          </w:p>
        </w:tc>
      </w:tr>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1</w:t>
            </w:r>
          </w:p>
        </w:tc>
        <w:tc>
          <w:tcPr>
            <w:tcW w:w="7087"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Счетные палочки двух цветов</w:t>
            </w:r>
          </w:p>
        </w:tc>
        <w:tc>
          <w:tcPr>
            <w:tcW w:w="7165"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20 шт.</w:t>
            </w:r>
          </w:p>
        </w:tc>
      </w:tr>
      <w:tr w:rsidR="002209B8" w:rsidRPr="009E631F" w:rsidTr="0006285C">
        <w:trPr>
          <w:trHeight w:val="328"/>
        </w:trPr>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2</w:t>
            </w:r>
          </w:p>
        </w:tc>
        <w:tc>
          <w:tcPr>
            <w:tcW w:w="7087" w:type="dxa"/>
          </w:tcPr>
          <w:p w:rsidR="002209B8" w:rsidRPr="009E631F" w:rsidRDefault="002209B8" w:rsidP="0006285C">
            <w:pPr>
              <w:shd w:val="clear" w:color="auto" w:fill="FFFFFF"/>
              <w:spacing w:line="276" w:lineRule="auto"/>
              <w:rPr>
                <w:rFonts w:eastAsia="Calibri"/>
                <w:color w:val="000000"/>
                <w:sz w:val="24"/>
                <w:szCs w:val="24"/>
                <w:lang w:eastAsia="ar-SA"/>
              </w:rPr>
            </w:pPr>
            <w:r w:rsidRPr="009E631F">
              <w:rPr>
                <w:rFonts w:eastAsia="Calibri"/>
                <w:color w:val="000000"/>
                <w:sz w:val="24"/>
                <w:szCs w:val="24"/>
                <w:lang w:eastAsia="ar-SA"/>
              </w:rPr>
              <w:t>Набор счётного материала</w:t>
            </w:r>
          </w:p>
        </w:tc>
        <w:tc>
          <w:tcPr>
            <w:tcW w:w="7165"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1 набор</w:t>
            </w:r>
          </w:p>
        </w:tc>
      </w:tr>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3</w:t>
            </w:r>
          </w:p>
        </w:tc>
        <w:tc>
          <w:tcPr>
            <w:tcW w:w="7087"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Деревянная линейка- 15 см</w:t>
            </w:r>
          </w:p>
        </w:tc>
        <w:tc>
          <w:tcPr>
            <w:tcW w:w="7165"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1шт</w:t>
            </w:r>
          </w:p>
        </w:tc>
      </w:tr>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4</w:t>
            </w:r>
          </w:p>
        </w:tc>
        <w:tc>
          <w:tcPr>
            <w:tcW w:w="7087"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Веер с цифрами</w:t>
            </w:r>
          </w:p>
        </w:tc>
        <w:tc>
          <w:tcPr>
            <w:tcW w:w="7165"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1шт</w:t>
            </w:r>
          </w:p>
        </w:tc>
      </w:tr>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5</w:t>
            </w:r>
          </w:p>
        </w:tc>
        <w:tc>
          <w:tcPr>
            <w:tcW w:w="7087"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Тетрадь в клетку</w:t>
            </w:r>
          </w:p>
        </w:tc>
        <w:tc>
          <w:tcPr>
            <w:tcW w:w="7165"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1шт</w:t>
            </w:r>
          </w:p>
        </w:tc>
      </w:tr>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6</w:t>
            </w:r>
          </w:p>
        </w:tc>
        <w:tc>
          <w:tcPr>
            <w:tcW w:w="7087"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Calibri"/>
                <w:color w:val="000000"/>
                <w:sz w:val="24"/>
                <w:szCs w:val="24"/>
                <w:lang w:eastAsia="ar-SA"/>
              </w:rPr>
              <w:t>Плакат настенный «Цифры»</w:t>
            </w:r>
          </w:p>
        </w:tc>
        <w:tc>
          <w:tcPr>
            <w:tcW w:w="7165" w:type="dxa"/>
          </w:tcPr>
          <w:p w:rsidR="002209B8" w:rsidRPr="009E631F" w:rsidRDefault="002209B8" w:rsidP="0006285C">
            <w:pPr>
              <w:autoSpaceDE w:val="0"/>
              <w:autoSpaceDN w:val="0"/>
              <w:adjustRightInd w:val="0"/>
              <w:spacing w:line="276" w:lineRule="auto"/>
              <w:jc w:val="center"/>
              <w:rPr>
                <w:rFonts w:eastAsiaTheme="minorHAnsi"/>
                <w:sz w:val="24"/>
                <w:szCs w:val="24"/>
                <w:lang w:eastAsia="en-US"/>
              </w:rPr>
            </w:pPr>
          </w:p>
        </w:tc>
      </w:tr>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7</w:t>
            </w:r>
          </w:p>
        </w:tc>
        <w:tc>
          <w:tcPr>
            <w:tcW w:w="7087" w:type="dxa"/>
          </w:tcPr>
          <w:p w:rsidR="002209B8" w:rsidRPr="009E631F" w:rsidRDefault="002209B8" w:rsidP="0006285C">
            <w:pPr>
              <w:autoSpaceDE w:val="0"/>
              <w:autoSpaceDN w:val="0"/>
              <w:adjustRightInd w:val="0"/>
              <w:spacing w:line="276" w:lineRule="auto"/>
              <w:rPr>
                <w:rFonts w:eastAsia="Calibri"/>
                <w:color w:val="000000"/>
                <w:sz w:val="24"/>
                <w:szCs w:val="24"/>
                <w:lang w:eastAsia="ar-SA"/>
              </w:rPr>
            </w:pPr>
            <w:r>
              <w:rPr>
                <w:rFonts w:eastAsia="Times New Roman"/>
                <w:sz w:val="24"/>
                <w:szCs w:val="24"/>
              </w:rPr>
              <w:t>Н</w:t>
            </w:r>
            <w:r w:rsidRPr="00EC18ED">
              <w:rPr>
                <w:rFonts w:eastAsia="Times New Roman"/>
                <w:sz w:val="24"/>
                <w:szCs w:val="24"/>
              </w:rPr>
              <w:t xml:space="preserve">абор </w:t>
            </w:r>
            <w:r>
              <w:rPr>
                <w:rFonts w:eastAsia="Times New Roman"/>
                <w:sz w:val="24"/>
                <w:szCs w:val="24"/>
              </w:rPr>
              <w:t xml:space="preserve"> магнитных цифр</w:t>
            </w:r>
          </w:p>
        </w:tc>
        <w:tc>
          <w:tcPr>
            <w:tcW w:w="7165" w:type="dxa"/>
          </w:tcPr>
          <w:p w:rsidR="002209B8" w:rsidRPr="00EC18ED" w:rsidRDefault="002209B8" w:rsidP="0006285C">
            <w:pPr>
              <w:pStyle w:val="a4"/>
              <w:shd w:val="clear" w:color="auto" w:fill="FFFFFF" w:themeFill="background1"/>
              <w:spacing w:line="276" w:lineRule="auto"/>
              <w:jc w:val="center"/>
              <w:rPr>
                <w:rFonts w:eastAsia="Times New Roman"/>
                <w:sz w:val="27"/>
                <w:szCs w:val="27"/>
              </w:rPr>
            </w:pPr>
          </w:p>
        </w:tc>
      </w:tr>
      <w:tr w:rsidR="002209B8" w:rsidRPr="009E631F" w:rsidTr="0006285C">
        <w:tc>
          <w:tcPr>
            <w:tcW w:w="534" w:type="dxa"/>
          </w:tcPr>
          <w:p w:rsidR="002209B8" w:rsidRDefault="002209B8" w:rsidP="0006285C">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8</w:t>
            </w:r>
          </w:p>
        </w:tc>
        <w:tc>
          <w:tcPr>
            <w:tcW w:w="7087" w:type="dxa"/>
          </w:tcPr>
          <w:p w:rsidR="002209B8" w:rsidRPr="006B31D2" w:rsidRDefault="002209B8" w:rsidP="0006285C">
            <w:pPr>
              <w:pStyle w:val="Default"/>
              <w:spacing w:line="276" w:lineRule="auto"/>
            </w:pPr>
            <w:r w:rsidRPr="006B31D2">
              <w:t>Наглядные пособия для изучения состава числа (в том числе карточки с цифрами и другими знаками)</w:t>
            </w:r>
          </w:p>
        </w:tc>
        <w:tc>
          <w:tcPr>
            <w:tcW w:w="7165" w:type="dxa"/>
          </w:tcPr>
          <w:p w:rsidR="002209B8" w:rsidRPr="00EC18ED" w:rsidRDefault="002209B8" w:rsidP="0006285C">
            <w:pPr>
              <w:pStyle w:val="a4"/>
              <w:shd w:val="clear" w:color="auto" w:fill="FFFFFF" w:themeFill="background1"/>
              <w:spacing w:line="276" w:lineRule="auto"/>
              <w:jc w:val="center"/>
              <w:rPr>
                <w:rFonts w:eastAsia="Times New Roman"/>
                <w:sz w:val="27"/>
                <w:szCs w:val="27"/>
              </w:rPr>
            </w:pPr>
          </w:p>
        </w:tc>
      </w:tr>
      <w:tr w:rsidR="002209B8" w:rsidRPr="009E631F" w:rsidTr="0006285C">
        <w:tc>
          <w:tcPr>
            <w:tcW w:w="534" w:type="dxa"/>
          </w:tcPr>
          <w:p w:rsidR="002209B8" w:rsidRDefault="002209B8" w:rsidP="0006285C">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9</w:t>
            </w:r>
          </w:p>
        </w:tc>
        <w:tc>
          <w:tcPr>
            <w:tcW w:w="7087" w:type="dxa"/>
          </w:tcPr>
          <w:p w:rsidR="002209B8" w:rsidRPr="00641520" w:rsidRDefault="002209B8" w:rsidP="0006285C">
            <w:pPr>
              <w:pStyle w:val="Default"/>
              <w:spacing w:line="276" w:lineRule="auto"/>
              <w:rPr>
                <w:rFonts w:eastAsia="Times New Roman"/>
                <w:bCs/>
              </w:rPr>
            </w:pPr>
            <w:r w:rsidRPr="00641520">
              <w:t>Рабочая тетрадь «Интеллектуальный тренинг»</w:t>
            </w:r>
          </w:p>
        </w:tc>
        <w:tc>
          <w:tcPr>
            <w:tcW w:w="7165" w:type="dxa"/>
          </w:tcPr>
          <w:p w:rsidR="002209B8" w:rsidRPr="008D18E4" w:rsidRDefault="002209B8" w:rsidP="0006285C">
            <w:pPr>
              <w:pStyle w:val="a4"/>
              <w:shd w:val="clear" w:color="auto" w:fill="FFFFFF" w:themeFill="background1"/>
              <w:spacing w:line="276" w:lineRule="auto"/>
              <w:ind w:left="0" w:firstLine="34"/>
              <w:rPr>
                <w:rFonts w:eastAsia="Times New Roman"/>
                <w:sz w:val="24"/>
                <w:szCs w:val="24"/>
              </w:rPr>
            </w:pPr>
            <w:r>
              <w:rPr>
                <w:rFonts w:eastAsia="Times New Roman"/>
                <w:sz w:val="24"/>
                <w:szCs w:val="24"/>
              </w:rPr>
              <w:t>1шт</w:t>
            </w:r>
          </w:p>
        </w:tc>
      </w:tr>
    </w:tbl>
    <w:p w:rsidR="002209B8" w:rsidRDefault="002209B8" w:rsidP="002209B8">
      <w:pPr>
        <w:autoSpaceDE w:val="0"/>
        <w:autoSpaceDN w:val="0"/>
        <w:adjustRightInd w:val="0"/>
        <w:spacing w:line="276" w:lineRule="auto"/>
        <w:rPr>
          <w:rFonts w:eastAsiaTheme="minorHAnsi"/>
          <w:b/>
          <w:sz w:val="24"/>
          <w:szCs w:val="24"/>
          <w:lang w:eastAsia="en-US"/>
        </w:rPr>
      </w:pPr>
    </w:p>
    <w:p w:rsidR="0006285C" w:rsidRDefault="0006285C" w:rsidP="002209B8">
      <w:pPr>
        <w:autoSpaceDE w:val="0"/>
        <w:autoSpaceDN w:val="0"/>
        <w:adjustRightInd w:val="0"/>
        <w:spacing w:line="276" w:lineRule="auto"/>
        <w:rPr>
          <w:rFonts w:eastAsiaTheme="minorHAnsi"/>
          <w:b/>
          <w:sz w:val="24"/>
          <w:szCs w:val="24"/>
          <w:lang w:eastAsia="en-US"/>
        </w:rPr>
      </w:pPr>
    </w:p>
    <w:p w:rsidR="002209B8" w:rsidRPr="009E631F" w:rsidRDefault="002209B8" w:rsidP="002209B8">
      <w:pPr>
        <w:autoSpaceDE w:val="0"/>
        <w:autoSpaceDN w:val="0"/>
        <w:adjustRightInd w:val="0"/>
        <w:spacing w:line="276" w:lineRule="auto"/>
        <w:rPr>
          <w:rFonts w:eastAsiaTheme="minorHAnsi"/>
          <w:b/>
          <w:sz w:val="24"/>
          <w:szCs w:val="24"/>
          <w:lang w:eastAsia="en-US"/>
        </w:rPr>
      </w:pPr>
      <w:r w:rsidRPr="009E631F">
        <w:rPr>
          <w:rFonts w:eastAsiaTheme="minorHAnsi"/>
          <w:b/>
          <w:sz w:val="24"/>
          <w:szCs w:val="24"/>
          <w:lang w:eastAsia="en-US"/>
        </w:rPr>
        <w:lastRenderedPageBreak/>
        <w:t>Обучение чтению и развитие речи</w:t>
      </w:r>
    </w:p>
    <w:tbl>
      <w:tblPr>
        <w:tblStyle w:val="a5"/>
        <w:tblW w:w="0" w:type="auto"/>
        <w:tblLook w:val="04A0"/>
      </w:tblPr>
      <w:tblGrid>
        <w:gridCol w:w="534"/>
        <w:gridCol w:w="7087"/>
        <w:gridCol w:w="7165"/>
      </w:tblGrid>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w:t>
            </w:r>
          </w:p>
        </w:tc>
        <w:tc>
          <w:tcPr>
            <w:tcW w:w="7087" w:type="dxa"/>
          </w:tcPr>
          <w:p w:rsidR="002209B8" w:rsidRPr="009E631F" w:rsidRDefault="002209B8" w:rsidP="0006285C">
            <w:pPr>
              <w:autoSpaceDE w:val="0"/>
              <w:autoSpaceDN w:val="0"/>
              <w:adjustRightInd w:val="0"/>
              <w:spacing w:line="276" w:lineRule="auto"/>
              <w:jc w:val="center"/>
              <w:rPr>
                <w:rFonts w:eastAsiaTheme="minorHAnsi"/>
                <w:sz w:val="24"/>
                <w:szCs w:val="24"/>
                <w:lang w:eastAsia="en-US"/>
              </w:rPr>
            </w:pPr>
            <w:r w:rsidRPr="009E631F">
              <w:rPr>
                <w:rFonts w:eastAsiaTheme="minorHAnsi"/>
                <w:sz w:val="24"/>
                <w:szCs w:val="24"/>
                <w:lang w:eastAsia="en-US"/>
              </w:rPr>
              <w:t>Наименование</w:t>
            </w:r>
          </w:p>
        </w:tc>
        <w:tc>
          <w:tcPr>
            <w:tcW w:w="7165" w:type="dxa"/>
          </w:tcPr>
          <w:p w:rsidR="002209B8" w:rsidRPr="009E631F" w:rsidRDefault="002209B8" w:rsidP="0006285C">
            <w:pPr>
              <w:autoSpaceDE w:val="0"/>
              <w:autoSpaceDN w:val="0"/>
              <w:adjustRightInd w:val="0"/>
              <w:spacing w:line="276" w:lineRule="auto"/>
              <w:jc w:val="center"/>
              <w:rPr>
                <w:rFonts w:eastAsiaTheme="minorHAnsi"/>
                <w:sz w:val="24"/>
                <w:szCs w:val="24"/>
                <w:lang w:eastAsia="en-US"/>
              </w:rPr>
            </w:pPr>
            <w:r w:rsidRPr="009E631F">
              <w:rPr>
                <w:rFonts w:eastAsiaTheme="minorHAnsi"/>
                <w:sz w:val="24"/>
                <w:szCs w:val="24"/>
                <w:lang w:eastAsia="en-US"/>
              </w:rPr>
              <w:t>Количество (на 1 ребенка)</w:t>
            </w:r>
          </w:p>
        </w:tc>
      </w:tr>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1</w:t>
            </w:r>
          </w:p>
        </w:tc>
        <w:tc>
          <w:tcPr>
            <w:tcW w:w="7087"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Веер с гласными буквами</w:t>
            </w:r>
          </w:p>
        </w:tc>
        <w:tc>
          <w:tcPr>
            <w:tcW w:w="7165"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1 шт.</w:t>
            </w:r>
          </w:p>
        </w:tc>
      </w:tr>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3</w:t>
            </w:r>
          </w:p>
        </w:tc>
        <w:tc>
          <w:tcPr>
            <w:tcW w:w="7087" w:type="dxa"/>
          </w:tcPr>
          <w:p w:rsidR="002209B8" w:rsidRPr="009E631F" w:rsidRDefault="002209B8" w:rsidP="0006285C">
            <w:pPr>
              <w:autoSpaceDE w:val="0"/>
              <w:autoSpaceDN w:val="0"/>
              <w:adjustRightInd w:val="0"/>
              <w:spacing w:line="276" w:lineRule="auto"/>
              <w:rPr>
                <w:rFonts w:eastAsiaTheme="minorHAnsi"/>
                <w:sz w:val="24"/>
                <w:szCs w:val="24"/>
                <w:lang w:eastAsia="en-US"/>
              </w:rPr>
            </w:pPr>
            <w:proofErr w:type="spellStart"/>
            <w:r w:rsidRPr="009E631F">
              <w:rPr>
                <w:rFonts w:eastAsiaTheme="minorHAnsi"/>
                <w:sz w:val="24"/>
                <w:szCs w:val="24"/>
                <w:lang w:eastAsia="en-US"/>
              </w:rPr>
              <w:t>Су-Джок</w:t>
            </w:r>
            <w:proofErr w:type="spellEnd"/>
            <w:r w:rsidRPr="009E631F">
              <w:rPr>
                <w:rFonts w:eastAsiaTheme="minorHAnsi"/>
                <w:sz w:val="24"/>
                <w:szCs w:val="24"/>
                <w:lang w:eastAsia="en-US"/>
              </w:rPr>
              <w:t xml:space="preserve"> шарик</w:t>
            </w:r>
          </w:p>
        </w:tc>
        <w:tc>
          <w:tcPr>
            <w:tcW w:w="7165"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1шт</w:t>
            </w:r>
          </w:p>
        </w:tc>
      </w:tr>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4</w:t>
            </w:r>
          </w:p>
        </w:tc>
        <w:tc>
          <w:tcPr>
            <w:tcW w:w="7087"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Цветные ручки (4 цвета)</w:t>
            </w:r>
          </w:p>
        </w:tc>
        <w:tc>
          <w:tcPr>
            <w:tcW w:w="7165"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1 упаковка</w:t>
            </w:r>
          </w:p>
        </w:tc>
      </w:tr>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Theme="minorHAnsi"/>
                <w:sz w:val="24"/>
                <w:szCs w:val="24"/>
                <w:lang w:eastAsia="en-US"/>
              </w:rPr>
              <w:t>5</w:t>
            </w:r>
          </w:p>
        </w:tc>
        <w:tc>
          <w:tcPr>
            <w:tcW w:w="7087"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sidRPr="009E631F">
              <w:rPr>
                <w:rFonts w:eastAsia="Calibri"/>
                <w:color w:val="000000"/>
                <w:sz w:val="24"/>
                <w:szCs w:val="24"/>
                <w:lang w:eastAsia="ar-SA"/>
              </w:rPr>
              <w:t>Плакат настенный алфавит</w:t>
            </w:r>
          </w:p>
        </w:tc>
        <w:tc>
          <w:tcPr>
            <w:tcW w:w="7165" w:type="dxa"/>
          </w:tcPr>
          <w:p w:rsidR="002209B8" w:rsidRPr="009E631F" w:rsidRDefault="002209B8" w:rsidP="0006285C">
            <w:pPr>
              <w:autoSpaceDE w:val="0"/>
              <w:autoSpaceDN w:val="0"/>
              <w:adjustRightInd w:val="0"/>
              <w:spacing w:line="276" w:lineRule="auto"/>
              <w:rPr>
                <w:rFonts w:eastAsiaTheme="minorHAnsi"/>
                <w:sz w:val="24"/>
                <w:szCs w:val="24"/>
                <w:lang w:eastAsia="en-US"/>
              </w:rPr>
            </w:pPr>
          </w:p>
        </w:tc>
      </w:tr>
      <w:tr w:rsidR="002209B8" w:rsidRPr="009E631F" w:rsidTr="0006285C">
        <w:tc>
          <w:tcPr>
            <w:tcW w:w="534" w:type="dxa"/>
          </w:tcPr>
          <w:p w:rsidR="002209B8" w:rsidRPr="009E631F" w:rsidRDefault="002209B8" w:rsidP="0006285C">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6</w:t>
            </w:r>
          </w:p>
        </w:tc>
        <w:tc>
          <w:tcPr>
            <w:tcW w:w="7087" w:type="dxa"/>
          </w:tcPr>
          <w:p w:rsidR="002209B8" w:rsidRPr="00EC18ED" w:rsidRDefault="002209B8" w:rsidP="0006285C">
            <w:pPr>
              <w:autoSpaceDE w:val="0"/>
              <w:autoSpaceDN w:val="0"/>
              <w:adjustRightInd w:val="0"/>
              <w:spacing w:line="276" w:lineRule="auto"/>
              <w:rPr>
                <w:rFonts w:eastAsia="Calibri"/>
                <w:color w:val="000000"/>
                <w:sz w:val="24"/>
                <w:szCs w:val="24"/>
                <w:lang w:eastAsia="ar-SA"/>
              </w:rPr>
            </w:pPr>
            <w:r>
              <w:rPr>
                <w:rFonts w:eastAsia="Times New Roman"/>
                <w:sz w:val="24"/>
                <w:szCs w:val="24"/>
              </w:rPr>
              <w:t>Н</w:t>
            </w:r>
            <w:r w:rsidRPr="00EC18ED">
              <w:rPr>
                <w:rFonts w:eastAsia="Times New Roman"/>
                <w:sz w:val="24"/>
                <w:szCs w:val="24"/>
              </w:rPr>
              <w:t xml:space="preserve">абор </w:t>
            </w:r>
            <w:r>
              <w:rPr>
                <w:rFonts w:eastAsia="Times New Roman"/>
                <w:sz w:val="24"/>
                <w:szCs w:val="24"/>
              </w:rPr>
              <w:t xml:space="preserve"> магнитных </w:t>
            </w:r>
            <w:r w:rsidRPr="00EC18ED">
              <w:rPr>
                <w:rFonts w:eastAsia="Times New Roman"/>
                <w:sz w:val="24"/>
                <w:szCs w:val="24"/>
              </w:rPr>
              <w:t>букв</w:t>
            </w:r>
          </w:p>
        </w:tc>
        <w:tc>
          <w:tcPr>
            <w:tcW w:w="7165" w:type="dxa"/>
          </w:tcPr>
          <w:p w:rsidR="002209B8" w:rsidRPr="009E631F" w:rsidRDefault="002209B8" w:rsidP="0006285C">
            <w:pPr>
              <w:autoSpaceDE w:val="0"/>
              <w:autoSpaceDN w:val="0"/>
              <w:adjustRightInd w:val="0"/>
              <w:spacing w:line="276" w:lineRule="auto"/>
              <w:rPr>
                <w:rFonts w:eastAsiaTheme="minorHAnsi"/>
                <w:sz w:val="24"/>
                <w:szCs w:val="24"/>
                <w:lang w:eastAsia="en-US"/>
              </w:rPr>
            </w:pPr>
          </w:p>
        </w:tc>
      </w:tr>
      <w:tr w:rsidR="002209B8" w:rsidRPr="009E631F" w:rsidTr="0006285C">
        <w:tc>
          <w:tcPr>
            <w:tcW w:w="534" w:type="dxa"/>
          </w:tcPr>
          <w:p w:rsidR="002209B8" w:rsidRDefault="002209B8" w:rsidP="0006285C">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7</w:t>
            </w:r>
          </w:p>
        </w:tc>
        <w:tc>
          <w:tcPr>
            <w:tcW w:w="7087" w:type="dxa"/>
          </w:tcPr>
          <w:p w:rsidR="002209B8" w:rsidRPr="00080DE9" w:rsidRDefault="002209B8" w:rsidP="0006285C">
            <w:pPr>
              <w:autoSpaceDE w:val="0"/>
              <w:autoSpaceDN w:val="0"/>
              <w:adjustRightInd w:val="0"/>
              <w:spacing w:line="276" w:lineRule="auto"/>
              <w:rPr>
                <w:rFonts w:eastAsia="Times New Roman"/>
                <w:sz w:val="24"/>
                <w:szCs w:val="24"/>
              </w:rPr>
            </w:pPr>
            <w:r w:rsidRPr="00080DE9">
              <w:rPr>
                <w:rFonts w:eastAsia="Times New Roman"/>
                <w:bCs/>
                <w:sz w:val="24"/>
                <w:szCs w:val="24"/>
              </w:rPr>
              <w:t>Для реализации програ</w:t>
            </w:r>
            <w:r>
              <w:rPr>
                <w:rFonts w:eastAsia="Times New Roman"/>
                <w:bCs/>
                <w:sz w:val="24"/>
                <w:szCs w:val="24"/>
              </w:rPr>
              <w:t>ммы может  использоваться пособие Жуковой Н.С. «Букварь»</w:t>
            </w:r>
          </w:p>
        </w:tc>
        <w:tc>
          <w:tcPr>
            <w:tcW w:w="7165" w:type="dxa"/>
          </w:tcPr>
          <w:p w:rsidR="002209B8" w:rsidRPr="00080DE9" w:rsidRDefault="002209B8" w:rsidP="0006285C">
            <w:pPr>
              <w:autoSpaceDE w:val="0"/>
              <w:autoSpaceDN w:val="0"/>
              <w:adjustRightInd w:val="0"/>
              <w:spacing w:line="276" w:lineRule="auto"/>
              <w:rPr>
                <w:rFonts w:eastAsia="Times New Roman"/>
                <w:bCs/>
                <w:sz w:val="24"/>
                <w:szCs w:val="24"/>
              </w:rPr>
            </w:pPr>
            <w:r w:rsidRPr="00080DE9">
              <w:rPr>
                <w:rFonts w:eastAsia="Times New Roman"/>
                <w:bCs/>
                <w:sz w:val="24"/>
                <w:szCs w:val="24"/>
              </w:rPr>
              <w:t xml:space="preserve">1 </w:t>
            </w:r>
            <w:proofErr w:type="spellStart"/>
            <w:proofErr w:type="gramStart"/>
            <w:r w:rsidRPr="00080DE9">
              <w:rPr>
                <w:rFonts w:eastAsia="Times New Roman"/>
                <w:bCs/>
                <w:sz w:val="24"/>
                <w:szCs w:val="24"/>
              </w:rPr>
              <w:t>шт</w:t>
            </w:r>
            <w:proofErr w:type="spellEnd"/>
            <w:proofErr w:type="gramEnd"/>
          </w:p>
        </w:tc>
      </w:tr>
    </w:tbl>
    <w:p w:rsidR="002209B8" w:rsidRDefault="002209B8" w:rsidP="002209B8">
      <w:pPr>
        <w:spacing w:line="276" w:lineRule="auto"/>
        <w:jc w:val="both"/>
        <w:rPr>
          <w:rFonts w:eastAsia="Calibri"/>
          <w:b/>
          <w:color w:val="000000"/>
          <w:lang w:eastAsia="ar-SA"/>
        </w:rPr>
      </w:pPr>
    </w:p>
    <w:p w:rsidR="002209B8" w:rsidRPr="0006285C" w:rsidRDefault="002209B8" w:rsidP="002209B8">
      <w:pPr>
        <w:spacing w:line="276" w:lineRule="auto"/>
        <w:jc w:val="both"/>
        <w:rPr>
          <w:rFonts w:eastAsia="Calibri"/>
          <w:b/>
          <w:color w:val="000000"/>
          <w:sz w:val="24"/>
          <w:szCs w:val="24"/>
          <w:lang w:eastAsia="ar-SA"/>
        </w:rPr>
      </w:pPr>
      <w:r w:rsidRPr="0006285C">
        <w:rPr>
          <w:rFonts w:eastAsia="Calibri"/>
          <w:b/>
          <w:color w:val="000000"/>
          <w:sz w:val="24"/>
          <w:szCs w:val="24"/>
          <w:lang w:eastAsia="ar-SA"/>
        </w:rPr>
        <w:t>Материально-техническое оснащение</w:t>
      </w:r>
    </w:p>
    <w:tbl>
      <w:tblPr>
        <w:tblStyle w:val="a5"/>
        <w:tblW w:w="0" w:type="auto"/>
        <w:tblLook w:val="04A0"/>
      </w:tblPr>
      <w:tblGrid>
        <w:gridCol w:w="534"/>
        <w:gridCol w:w="7087"/>
        <w:gridCol w:w="7165"/>
      </w:tblGrid>
      <w:tr w:rsidR="002209B8" w:rsidRPr="00DA4181" w:rsidTr="0006285C">
        <w:tc>
          <w:tcPr>
            <w:tcW w:w="534" w:type="dxa"/>
          </w:tcPr>
          <w:p w:rsidR="002209B8" w:rsidRPr="00DA4181" w:rsidRDefault="002209B8" w:rsidP="0006285C">
            <w:pPr>
              <w:autoSpaceDE w:val="0"/>
              <w:autoSpaceDN w:val="0"/>
              <w:adjustRightInd w:val="0"/>
              <w:spacing w:line="276" w:lineRule="auto"/>
              <w:rPr>
                <w:rFonts w:eastAsiaTheme="minorHAnsi"/>
                <w:sz w:val="24"/>
                <w:szCs w:val="24"/>
                <w:lang w:eastAsia="en-US"/>
              </w:rPr>
            </w:pPr>
            <w:r w:rsidRPr="00DA4181">
              <w:rPr>
                <w:rFonts w:eastAsiaTheme="minorHAnsi"/>
                <w:sz w:val="24"/>
                <w:szCs w:val="24"/>
                <w:lang w:eastAsia="en-US"/>
              </w:rPr>
              <w:t>№</w:t>
            </w:r>
          </w:p>
        </w:tc>
        <w:tc>
          <w:tcPr>
            <w:tcW w:w="7087" w:type="dxa"/>
          </w:tcPr>
          <w:p w:rsidR="002209B8" w:rsidRPr="00DA4181" w:rsidRDefault="002209B8" w:rsidP="0006285C">
            <w:pPr>
              <w:autoSpaceDE w:val="0"/>
              <w:autoSpaceDN w:val="0"/>
              <w:adjustRightInd w:val="0"/>
              <w:spacing w:line="276" w:lineRule="auto"/>
              <w:jc w:val="center"/>
              <w:rPr>
                <w:rFonts w:eastAsiaTheme="minorHAnsi"/>
                <w:sz w:val="24"/>
                <w:szCs w:val="24"/>
                <w:lang w:eastAsia="en-US"/>
              </w:rPr>
            </w:pPr>
            <w:r w:rsidRPr="00DA4181">
              <w:rPr>
                <w:rFonts w:eastAsiaTheme="minorHAnsi"/>
                <w:sz w:val="24"/>
                <w:szCs w:val="24"/>
                <w:lang w:eastAsia="en-US"/>
              </w:rPr>
              <w:t>Наименование</w:t>
            </w:r>
          </w:p>
        </w:tc>
        <w:tc>
          <w:tcPr>
            <w:tcW w:w="7165" w:type="dxa"/>
          </w:tcPr>
          <w:p w:rsidR="002209B8" w:rsidRPr="00DA4181" w:rsidRDefault="002209B8" w:rsidP="0006285C">
            <w:pPr>
              <w:autoSpaceDE w:val="0"/>
              <w:autoSpaceDN w:val="0"/>
              <w:adjustRightInd w:val="0"/>
              <w:spacing w:line="276" w:lineRule="auto"/>
              <w:jc w:val="center"/>
              <w:rPr>
                <w:rFonts w:eastAsiaTheme="minorHAnsi"/>
                <w:sz w:val="24"/>
                <w:szCs w:val="24"/>
                <w:lang w:eastAsia="en-US"/>
              </w:rPr>
            </w:pPr>
            <w:r w:rsidRPr="00DA4181">
              <w:rPr>
                <w:rFonts w:eastAsiaTheme="minorHAnsi"/>
                <w:sz w:val="24"/>
                <w:szCs w:val="24"/>
                <w:lang w:eastAsia="en-US"/>
              </w:rPr>
              <w:t xml:space="preserve">Количество </w:t>
            </w:r>
          </w:p>
        </w:tc>
      </w:tr>
      <w:tr w:rsidR="002209B8" w:rsidRPr="00DA4181" w:rsidTr="0006285C">
        <w:tc>
          <w:tcPr>
            <w:tcW w:w="534" w:type="dxa"/>
          </w:tcPr>
          <w:p w:rsidR="002209B8" w:rsidRPr="00DA4181" w:rsidRDefault="002209B8" w:rsidP="0006285C">
            <w:pPr>
              <w:autoSpaceDE w:val="0"/>
              <w:autoSpaceDN w:val="0"/>
              <w:adjustRightInd w:val="0"/>
              <w:spacing w:line="276" w:lineRule="auto"/>
              <w:rPr>
                <w:rFonts w:eastAsiaTheme="minorHAnsi"/>
                <w:sz w:val="24"/>
                <w:szCs w:val="24"/>
                <w:lang w:eastAsia="en-US"/>
              </w:rPr>
            </w:pPr>
            <w:r w:rsidRPr="00DA4181">
              <w:rPr>
                <w:rFonts w:eastAsiaTheme="minorHAnsi"/>
                <w:sz w:val="24"/>
                <w:szCs w:val="24"/>
                <w:lang w:eastAsia="en-US"/>
              </w:rPr>
              <w:t>1</w:t>
            </w:r>
          </w:p>
        </w:tc>
        <w:tc>
          <w:tcPr>
            <w:tcW w:w="7087" w:type="dxa"/>
          </w:tcPr>
          <w:p w:rsidR="002209B8" w:rsidRPr="00DA4181" w:rsidRDefault="002209B8" w:rsidP="0006285C">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Учебный кабинет № 36</w:t>
            </w:r>
          </w:p>
        </w:tc>
        <w:tc>
          <w:tcPr>
            <w:tcW w:w="7165" w:type="dxa"/>
          </w:tcPr>
          <w:p w:rsidR="002209B8" w:rsidRPr="00DA4181" w:rsidRDefault="002209B8" w:rsidP="0006285C">
            <w:pPr>
              <w:autoSpaceDE w:val="0"/>
              <w:autoSpaceDN w:val="0"/>
              <w:adjustRightInd w:val="0"/>
              <w:spacing w:line="276" w:lineRule="auto"/>
              <w:jc w:val="center"/>
              <w:rPr>
                <w:rFonts w:eastAsiaTheme="minorHAnsi"/>
                <w:sz w:val="24"/>
                <w:szCs w:val="24"/>
                <w:lang w:eastAsia="en-US"/>
              </w:rPr>
            </w:pPr>
            <w:r>
              <w:rPr>
                <w:rFonts w:eastAsiaTheme="minorHAnsi"/>
                <w:sz w:val="24"/>
                <w:szCs w:val="24"/>
                <w:lang w:eastAsia="en-US"/>
              </w:rPr>
              <w:t>1</w:t>
            </w:r>
          </w:p>
        </w:tc>
      </w:tr>
      <w:tr w:rsidR="002209B8" w:rsidRPr="00DA4181" w:rsidTr="0006285C">
        <w:tc>
          <w:tcPr>
            <w:tcW w:w="534" w:type="dxa"/>
          </w:tcPr>
          <w:p w:rsidR="002209B8" w:rsidRPr="00DA4181" w:rsidRDefault="002209B8" w:rsidP="0006285C">
            <w:pPr>
              <w:autoSpaceDE w:val="0"/>
              <w:autoSpaceDN w:val="0"/>
              <w:adjustRightInd w:val="0"/>
              <w:spacing w:line="276" w:lineRule="auto"/>
              <w:rPr>
                <w:rFonts w:eastAsiaTheme="minorHAnsi"/>
                <w:sz w:val="24"/>
                <w:szCs w:val="24"/>
                <w:lang w:eastAsia="en-US"/>
              </w:rPr>
            </w:pPr>
            <w:r w:rsidRPr="00DA4181">
              <w:rPr>
                <w:rFonts w:eastAsiaTheme="minorHAnsi"/>
                <w:sz w:val="24"/>
                <w:szCs w:val="24"/>
                <w:lang w:eastAsia="en-US"/>
              </w:rPr>
              <w:t>2</w:t>
            </w:r>
          </w:p>
        </w:tc>
        <w:tc>
          <w:tcPr>
            <w:tcW w:w="7087" w:type="dxa"/>
          </w:tcPr>
          <w:p w:rsidR="002209B8" w:rsidRPr="00DA4181" w:rsidRDefault="002209B8" w:rsidP="0006285C">
            <w:pPr>
              <w:autoSpaceDE w:val="0"/>
              <w:autoSpaceDN w:val="0"/>
              <w:adjustRightInd w:val="0"/>
              <w:spacing w:line="276" w:lineRule="auto"/>
              <w:rPr>
                <w:rFonts w:eastAsiaTheme="minorHAnsi"/>
                <w:sz w:val="24"/>
                <w:szCs w:val="24"/>
                <w:lang w:eastAsia="en-US"/>
              </w:rPr>
            </w:pPr>
            <w:r>
              <w:rPr>
                <w:rFonts w:eastAsia="Cambria"/>
                <w:sz w:val="24"/>
                <w:szCs w:val="24"/>
              </w:rPr>
              <w:t>Д</w:t>
            </w:r>
            <w:r w:rsidRPr="002D158C">
              <w:rPr>
                <w:rFonts w:eastAsia="Cambria"/>
                <w:sz w:val="24"/>
                <w:szCs w:val="24"/>
              </w:rPr>
              <w:t>оска магнитная</w:t>
            </w:r>
          </w:p>
        </w:tc>
        <w:tc>
          <w:tcPr>
            <w:tcW w:w="7165" w:type="dxa"/>
          </w:tcPr>
          <w:p w:rsidR="002209B8" w:rsidRPr="00DA4181" w:rsidRDefault="002209B8" w:rsidP="0006285C">
            <w:pPr>
              <w:autoSpaceDE w:val="0"/>
              <w:autoSpaceDN w:val="0"/>
              <w:adjustRightInd w:val="0"/>
              <w:spacing w:line="276" w:lineRule="auto"/>
              <w:jc w:val="center"/>
              <w:rPr>
                <w:rFonts w:eastAsiaTheme="minorHAnsi"/>
                <w:sz w:val="24"/>
                <w:szCs w:val="24"/>
                <w:lang w:eastAsia="en-US"/>
              </w:rPr>
            </w:pPr>
            <w:r>
              <w:rPr>
                <w:rFonts w:eastAsiaTheme="minorHAnsi"/>
                <w:sz w:val="24"/>
                <w:szCs w:val="24"/>
                <w:lang w:eastAsia="en-US"/>
              </w:rPr>
              <w:t>1</w:t>
            </w:r>
          </w:p>
        </w:tc>
      </w:tr>
      <w:tr w:rsidR="002209B8" w:rsidRPr="00DA4181" w:rsidTr="0006285C">
        <w:tc>
          <w:tcPr>
            <w:tcW w:w="534" w:type="dxa"/>
          </w:tcPr>
          <w:p w:rsidR="002209B8" w:rsidRPr="00DA4181" w:rsidRDefault="002209B8" w:rsidP="0006285C">
            <w:pPr>
              <w:autoSpaceDE w:val="0"/>
              <w:autoSpaceDN w:val="0"/>
              <w:adjustRightInd w:val="0"/>
              <w:spacing w:line="276" w:lineRule="auto"/>
              <w:rPr>
                <w:rFonts w:eastAsiaTheme="minorHAnsi"/>
                <w:sz w:val="24"/>
                <w:szCs w:val="24"/>
                <w:lang w:eastAsia="en-US"/>
              </w:rPr>
            </w:pPr>
            <w:r w:rsidRPr="00DA4181">
              <w:rPr>
                <w:rFonts w:eastAsiaTheme="minorHAnsi"/>
                <w:sz w:val="24"/>
                <w:szCs w:val="24"/>
                <w:lang w:eastAsia="en-US"/>
              </w:rPr>
              <w:t>3</w:t>
            </w:r>
          </w:p>
        </w:tc>
        <w:tc>
          <w:tcPr>
            <w:tcW w:w="7087" w:type="dxa"/>
          </w:tcPr>
          <w:p w:rsidR="002209B8" w:rsidRPr="00DA4181" w:rsidRDefault="002209B8" w:rsidP="0006285C">
            <w:pPr>
              <w:autoSpaceDE w:val="0"/>
              <w:autoSpaceDN w:val="0"/>
              <w:adjustRightInd w:val="0"/>
              <w:spacing w:line="276" w:lineRule="auto"/>
              <w:rPr>
                <w:rFonts w:eastAsiaTheme="minorHAnsi"/>
                <w:sz w:val="24"/>
                <w:szCs w:val="24"/>
                <w:lang w:eastAsia="en-US"/>
              </w:rPr>
            </w:pPr>
            <w:r>
              <w:rPr>
                <w:rFonts w:eastAsia="Cambria"/>
                <w:sz w:val="24"/>
                <w:szCs w:val="24"/>
              </w:rPr>
              <w:t>К</w:t>
            </w:r>
            <w:r w:rsidRPr="002D158C">
              <w:rPr>
                <w:rFonts w:eastAsia="Cambria"/>
                <w:sz w:val="24"/>
                <w:szCs w:val="24"/>
              </w:rPr>
              <w:t>омпьютер персональный</w:t>
            </w:r>
          </w:p>
        </w:tc>
        <w:tc>
          <w:tcPr>
            <w:tcW w:w="7165" w:type="dxa"/>
          </w:tcPr>
          <w:p w:rsidR="002209B8" w:rsidRPr="00DA4181" w:rsidRDefault="002209B8" w:rsidP="0006285C">
            <w:pPr>
              <w:autoSpaceDE w:val="0"/>
              <w:autoSpaceDN w:val="0"/>
              <w:adjustRightInd w:val="0"/>
              <w:spacing w:line="276" w:lineRule="auto"/>
              <w:jc w:val="center"/>
              <w:rPr>
                <w:rFonts w:eastAsiaTheme="minorHAnsi"/>
                <w:sz w:val="24"/>
                <w:szCs w:val="24"/>
                <w:lang w:eastAsia="en-US"/>
              </w:rPr>
            </w:pPr>
            <w:r>
              <w:rPr>
                <w:rFonts w:eastAsiaTheme="minorHAnsi"/>
                <w:sz w:val="24"/>
                <w:szCs w:val="24"/>
                <w:lang w:eastAsia="en-US"/>
              </w:rPr>
              <w:t>1</w:t>
            </w:r>
          </w:p>
        </w:tc>
      </w:tr>
      <w:tr w:rsidR="002209B8" w:rsidRPr="00DA4181" w:rsidTr="0006285C">
        <w:tc>
          <w:tcPr>
            <w:tcW w:w="534" w:type="dxa"/>
          </w:tcPr>
          <w:p w:rsidR="002209B8" w:rsidRPr="00DA4181" w:rsidRDefault="002209B8" w:rsidP="0006285C">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4</w:t>
            </w:r>
          </w:p>
        </w:tc>
        <w:tc>
          <w:tcPr>
            <w:tcW w:w="7087" w:type="dxa"/>
          </w:tcPr>
          <w:p w:rsidR="002209B8" w:rsidRDefault="002209B8" w:rsidP="0006285C">
            <w:pPr>
              <w:autoSpaceDE w:val="0"/>
              <w:autoSpaceDN w:val="0"/>
              <w:adjustRightInd w:val="0"/>
              <w:spacing w:line="276" w:lineRule="auto"/>
              <w:rPr>
                <w:rFonts w:eastAsia="Cambria"/>
                <w:sz w:val="24"/>
                <w:szCs w:val="24"/>
              </w:rPr>
            </w:pPr>
            <w:r>
              <w:rPr>
                <w:rFonts w:eastAsia="Cambria"/>
                <w:sz w:val="24"/>
                <w:szCs w:val="24"/>
              </w:rPr>
              <w:t>С</w:t>
            </w:r>
            <w:r w:rsidRPr="002D158C">
              <w:rPr>
                <w:rFonts w:eastAsia="Cambria"/>
                <w:sz w:val="24"/>
                <w:szCs w:val="24"/>
              </w:rPr>
              <w:t>тол письменный</w:t>
            </w:r>
          </w:p>
        </w:tc>
        <w:tc>
          <w:tcPr>
            <w:tcW w:w="7165" w:type="dxa"/>
          </w:tcPr>
          <w:p w:rsidR="002209B8" w:rsidRDefault="002209B8" w:rsidP="0006285C">
            <w:pPr>
              <w:autoSpaceDE w:val="0"/>
              <w:autoSpaceDN w:val="0"/>
              <w:adjustRightInd w:val="0"/>
              <w:spacing w:line="276" w:lineRule="auto"/>
              <w:jc w:val="center"/>
              <w:rPr>
                <w:rFonts w:eastAsiaTheme="minorHAnsi"/>
                <w:sz w:val="24"/>
                <w:szCs w:val="24"/>
                <w:lang w:eastAsia="en-US"/>
              </w:rPr>
            </w:pPr>
            <w:r>
              <w:rPr>
                <w:rFonts w:eastAsiaTheme="minorHAnsi"/>
                <w:sz w:val="24"/>
                <w:szCs w:val="24"/>
                <w:lang w:eastAsia="en-US"/>
              </w:rPr>
              <w:t>1</w:t>
            </w:r>
          </w:p>
        </w:tc>
      </w:tr>
      <w:tr w:rsidR="002209B8" w:rsidRPr="00DA4181" w:rsidTr="0006285C">
        <w:tc>
          <w:tcPr>
            <w:tcW w:w="534" w:type="dxa"/>
          </w:tcPr>
          <w:p w:rsidR="002209B8" w:rsidRPr="00DA4181" w:rsidRDefault="002209B8" w:rsidP="0006285C">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5</w:t>
            </w:r>
          </w:p>
        </w:tc>
        <w:tc>
          <w:tcPr>
            <w:tcW w:w="7087" w:type="dxa"/>
          </w:tcPr>
          <w:p w:rsidR="002209B8" w:rsidRDefault="002209B8" w:rsidP="0006285C">
            <w:pPr>
              <w:autoSpaceDE w:val="0"/>
              <w:autoSpaceDN w:val="0"/>
              <w:adjustRightInd w:val="0"/>
              <w:spacing w:line="276" w:lineRule="auto"/>
              <w:rPr>
                <w:rFonts w:eastAsia="Cambria"/>
                <w:sz w:val="24"/>
                <w:szCs w:val="24"/>
              </w:rPr>
            </w:pPr>
            <w:r>
              <w:rPr>
                <w:rFonts w:eastAsia="Cambria"/>
                <w:sz w:val="24"/>
                <w:szCs w:val="24"/>
              </w:rPr>
              <w:t>Стул учительский</w:t>
            </w:r>
          </w:p>
        </w:tc>
        <w:tc>
          <w:tcPr>
            <w:tcW w:w="7165" w:type="dxa"/>
          </w:tcPr>
          <w:p w:rsidR="002209B8" w:rsidRDefault="002209B8" w:rsidP="0006285C">
            <w:pPr>
              <w:autoSpaceDE w:val="0"/>
              <w:autoSpaceDN w:val="0"/>
              <w:adjustRightInd w:val="0"/>
              <w:spacing w:line="276" w:lineRule="auto"/>
              <w:jc w:val="center"/>
              <w:rPr>
                <w:rFonts w:eastAsiaTheme="minorHAnsi"/>
                <w:sz w:val="24"/>
                <w:szCs w:val="24"/>
                <w:lang w:eastAsia="en-US"/>
              </w:rPr>
            </w:pPr>
            <w:r>
              <w:rPr>
                <w:rFonts w:eastAsiaTheme="minorHAnsi"/>
                <w:sz w:val="24"/>
                <w:szCs w:val="24"/>
                <w:lang w:eastAsia="en-US"/>
              </w:rPr>
              <w:t>1</w:t>
            </w:r>
          </w:p>
        </w:tc>
      </w:tr>
      <w:tr w:rsidR="002209B8" w:rsidRPr="00DA4181" w:rsidTr="0006285C">
        <w:tc>
          <w:tcPr>
            <w:tcW w:w="534" w:type="dxa"/>
          </w:tcPr>
          <w:p w:rsidR="002209B8" w:rsidRDefault="002209B8" w:rsidP="0006285C">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6</w:t>
            </w:r>
          </w:p>
        </w:tc>
        <w:tc>
          <w:tcPr>
            <w:tcW w:w="7087" w:type="dxa"/>
          </w:tcPr>
          <w:p w:rsidR="002209B8" w:rsidRDefault="002209B8" w:rsidP="0006285C">
            <w:pPr>
              <w:autoSpaceDE w:val="0"/>
              <w:autoSpaceDN w:val="0"/>
              <w:adjustRightInd w:val="0"/>
              <w:spacing w:line="276" w:lineRule="auto"/>
              <w:rPr>
                <w:rFonts w:eastAsia="Cambria"/>
                <w:sz w:val="24"/>
                <w:szCs w:val="24"/>
              </w:rPr>
            </w:pPr>
            <w:r>
              <w:rPr>
                <w:rFonts w:eastAsia="Cambria"/>
                <w:sz w:val="24"/>
                <w:szCs w:val="24"/>
              </w:rPr>
              <w:t>Столы детские</w:t>
            </w:r>
          </w:p>
        </w:tc>
        <w:tc>
          <w:tcPr>
            <w:tcW w:w="7165" w:type="dxa"/>
          </w:tcPr>
          <w:p w:rsidR="002209B8" w:rsidRDefault="002209B8" w:rsidP="0006285C">
            <w:pPr>
              <w:autoSpaceDE w:val="0"/>
              <w:autoSpaceDN w:val="0"/>
              <w:adjustRightInd w:val="0"/>
              <w:spacing w:line="276" w:lineRule="auto"/>
              <w:jc w:val="center"/>
              <w:rPr>
                <w:rFonts w:eastAsiaTheme="minorHAnsi"/>
                <w:sz w:val="24"/>
                <w:szCs w:val="24"/>
                <w:lang w:eastAsia="en-US"/>
              </w:rPr>
            </w:pPr>
            <w:r>
              <w:rPr>
                <w:rFonts w:eastAsiaTheme="minorHAnsi"/>
                <w:sz w:val="24"/>
                <w:szCs w:val="24"/>
                <w:lang w:eastAsia="en-US"/>
              </w:rPr>
              <w:t>8</w:t>
            </w:r>
          </w:p>
        </w:tc>
      </w:tr>
      <w:tr w:rsidR="002209B8" w:rsidRPr="00DA4181" w:rsidTr="0006285C">
        <w:tc>
          <w:tcPr>
            <w:tcW w:w="534" w:type="dxa"/>
          </w:tcPr>
          <w:p w:rsidR="002209B8" w:rsidRDefault="002209B8" w:rsidP="0006285C">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7</w:t>
            </w:r>
          </w:p>
        </w:tc>
        <w:tc>
          <w:tcPr>
            <w:tcW w:w="7087" w:type="dxa"/>
          </w:tcPr>
          <w:p w:rsidR="002209B8" w:rsidRDefault="002209B8" w:rsidP="0006285C">
            <w:pPr>
              <w:autoSpaceDE w:val="0"/>
              <w:autoSpaceDN w:val="0"/>
              <w:adjustRightInd w:val="0"/>
              <w:spacing w:line="276" w:lineRule="auto"/>
              <w:rPr>
                <w:rFonts w:eastAsia="Cambria"/>
                <w:sz w:val="24"/>
                <w:szCs w:val="24"/>
              </w:rPr>
            </w:pPr>
            <w:r>
              <w:rPr>
                <w:rFonts w:eastAsia="Cambria"/>
                <w:sz w:val="24"/>
                <w:szCs w:val="24"/>
              </w:rPr>
              <w:t>Стулья детские</w:t>
            </w:r>
          </w:p>
        </w:tc>
        <w:tc>
          <w:tcPr>
            <w:tcW w:w="7165" w:type="dxa"/>
          </w:tcPr>
          <w:p w:rsidR="002209B8" w:rsidRDefault="002209B8" w:rsidP="0006285C">
            <w:pPr>
              <w:autoSpaceDE w:val="0"/>
              <w:autoSpaceDN w:val="0"/>
              <w:adjustRightInd w:val="0"/>
              <w:spacing w:line="276" w:lineRule="auto"/>
              <w:jc w:val="center"/>
              <w:rPr>
                <w:rFonts w:eastAsiaTheme="minorHAnsi"/>
                <w:sz w:val="24"/>
                <w:szCs w:val="24"/>
                <w:lang w:eastAsia="en-US"/>
              </w:rPr>
            </w:pPr>
            <w:r>
              <w:rPr>
                <w:rFonts w:eastAsiaTheme="minorHAnsi"/>
                <w:sz w:val="24"/>
                <w:szCs w:val="24"/>
                <w:lang w:eastAsia="en-US"/>
              </w:rPr>
              <w:t>16</w:t>
            </w:r>
          </w:p>
        </w:tc>
      </w:tr>
      <w:tr w:rsidR="002209B8" w:rsidRPr="00DA4181" w:rsidTr="0006285C">
        <w:tc>
          <w:tcPr>
            <w:tcW w:w="534" w:type="dxa"/>
          </w:tcPr>
          <w:p w:rsidR="002209B8" w:rsidRDefault="002209B8" w:rsidP="0006285C">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8</w:t>
            </w:r>
          </w:p>
        </w:tc>
        <w:tc>
          <w:tcPr>
            <w:tcW w:w="7087" w:type="dxa"/>
          </w:tcPr>
          <w:p w:rsidR="002209B8" w:rsidRDefault="002209B8" w:rsidP="0006285C">
            <w:pPr>
              <w:autoSpaceDE w:val="0"/>
              <w:autoSpaceDN w:val="0"/>
              <w:adjustRightInd w:val="0"/>
              <w:spacing w:line="276" w:lineRule="auto"/>
              <w:rPr>
                <w:rFonts w:eastAsia="Cambria"/>
                <w:sz w:val="24"/>
                <w:szCs w:val="24"/>
              </w:rPr>
            </w:pPr>
            <w:r>
              <w:rPr>
                <w:rFonts w:eastAsia="Cambria"/>
                <w:sz w:val="24"/>
                <w:szCs w:val="24"/>
              </w:rPr>
              <w:t>Телевизор ЖК</w:t>
            </w:r>
          </w:p>
        </w:tc>
        <w:tc>
          <w:tcPr>
            <w:tcW w:w="7165" w:type="dxa"/>
          </w:tcPr>
          <w:p w:rsidR="002209B8" w:rsidRDefault="002209B8" w:rsidP="0006285C">
            <w:pPr>
              <w:autoSpaceDE w:val="0"/>
              <w:autoSpaceDN w:val="0"/>
              <w:adjustRightInd w:val="0"/>
              <w:spacing w:line="276" w:lineRule="auto"/>
              <w:jc w:val="center"/>
              <w:rPr>
                <w:rFonts w:eastAsiaTheme="minorHAnsi"/>
                <w:sz w:val="24"/>
                <w:szCs w:val="24"/>
                <w:lang w:eastAsia="en-US"/>
              </w:rPr>
            </w:pPr>
            <w:r>
              <w:rPr>
                <w:rFonts w:eastAsiaTheme="minorHAnsi"/>
                <w:sz w:val="24"/>
                <w:szCs w:val="24"/>
                <w:lang w:eastAsia="en-US"/>
              </w:rPr>
              <w:t>1</w:t>
            </w:r>
          </w:p>
        </w:tc>
      </w:tr>
      <w:tr w:rsidR="002209B8" w:rsidRPr="00DA4181" w:rsidTr="0006285C">
        <w:tc>
          <w:tcPr>
            <w:tcW w:w="534" w:type="dxa"/>
          </w:tcPr>
          <w:p w:rsidR="002209B8" w:rsidRDefault="002209B8" w:rsidP="0006285C">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9</w:t>
            </w:r>
          </w:p>
        </w:tc>
        <w:tc>
          <w:tcPr>
            <w:tcW w:w="7087" w:type="dxa"/>
          </w:tcPr>
          <w:p w:rsidR="002209B8" w:rsidRDefault="002209B8" w:rsidP="0006285C">
            <w:pPr>
              <w:autoSpaceDE w:val="0"/>
              <w:autoSpaceDN w:val="0"/>
              <w:adjustRightInd w:val="0"/>
              <w:spacing w:line="276" w:lineRule="auto"/>
              <w:rPr>
                <w:rFonts w:eastAsia="Cambria"/>
                <w:sz w:val="24"/>
                <w:szCs w:val="24"/>
              </w:rPr>
            </w:pPr>
            <w:proofErr w:type="spellStart"/>
            <w:r>
              <w:rPr>
                <w:rFonts w:eastAsia="Cambria"/>
                <w:sz w:val="24"/>
                <w:szCs w:val="24"/>
              </w:rPr>
              <w:t>Стелажи</w:t>
            </w:r>
            <w:proofErr w:type="spellEnd"/>
            <w:r w:rsidRPr="002D158C">
              <w:rPr>
                <w:rFonts w:eastAsia="Cambria"/>
                <w:sz w:val="24"/>
                <w:szCs w:val="24"/>
              </w:rPr>
              <w:t xml:space="preserve"> для хранения дидактических материалов</w:t>
            </w:r>
          </w:p>
        </w:tc>
        <w:tc>
          <w:tcPr>
            <w:tcW w:w="7165" w:type="dxa"/>
          </w:tcPr>
          <w:p w:rsidR="002209B8" w:rsidRDefault="002209B8" w:rsidP="0006285C">
            <w:pPr>
              <w:autoSpaceDE w:val="0"/>
              <w:autoSpaceDN w:val="0"/>
              <w:adjustRightInd w:val="0"/>
              <w:spacing w:line="276" w:lineRule="auto"/>
              <w:jc w:val="center"/>
              <w:rPr>
                <w:rFonts w:eastAsiaTheme="minorHAnsi"/>
                <w:sz w:val="24"/>
                <w:szCs w:val="24"/>
                <w:lang w:eastAsia="en-US"/>
              </w:rPr>
            </w:pPr>
            <w:r>
              <w:rPr>
                <w:rFonts w:eastAsiaTheme="minorHAnsi"/>
                <w:sz w:val="24"/>
                <w:szCs w:val="24"/>
                <w:lang w:eastAsia="en-US"/>
              </w:rPr>
              <w:t>3</w:t>
            </w:r>
          </w:p>
        </w:tc>
      </w:tr>
      <w:tr w:rsidR="002209B8" w:rsidRPr="00DA4181" w:rsidTr="0006285C">
        <w:tc>
          <w:tcPr>
            <w:tcW w:w="534" w:type="dxa"/>
          </w:tcPr>
          <w:p w:rsidR="002209B8" w:rsidRDefault="002209B8" w:rsidP="0006285C">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10</w:t>
            </w:r>
          </w:p>
        </w:tc>
        <w:tc>
          <w:tcPr>
            <w:tcW w:w="7087" w:type="dxa"/>
          </w:tcPr>
          <w:p w:rsidR="002209B8" w:rsidRDefault="002209B8" w:rsidP="0006285C">
            <w:pPr>
              <w:autoSpaceDE w:val="0"/>
              <w:autoSpaceDN w:val="0"/>
              <w:adjustRightInd w:val="0"/>
              <w:spacing w:line="276" w:lineRule="auto"/>
              <w:rPr>
                <w:rFonts w:eastAsia="Cambria"/>
                <w:sz w:val="24"/>
                <w:szCs w:val="24"/>
              </w:rPr>
            </w:pPr>
            <w:r>
              <w:rPr>
                <w:rFonts w:eastAsia="Cambria"/>
                <w:sz w:val="24"/>
                <w:szCs w:val="24"/>
              </w:rPr>
              <w:t xml:space="preserve">Тумбочка для </w:t>
            </w:r>
            <w:r w:rsidRPr="002D158C">
              <w:rPr>
                <w:rFonts w:eastAsia="Cambria"/>
                <w:sz w:val="24"/>
                <w:szCs w:val="24"/>
              </w:rPr>
              <w:t>хранения дидактических материалов</w:t>
            </w:r>
          </w:p>
        </w:tc>
        <w:tc>
          <w:tcPr>
            <w:tcW w:w="7165" w:type="dxa"/>
          </w:tcPr>
          <w:p w:rsidR="002209B8" w:rsidRDefault="002209B8" w:rsidP="0006285C">
            <w:pPr>
              <w:autoSpaceDE w:val="0"/>
              <w:autoSpaceDN w:val="0"/>
              <w:adjustRightInd w:val="0"/>
              <w:spacing w:line="276" w:lineRule="auto"/>
              <w:jc w:val="center"/>
              <w:rPr>
                <w:rFonts w:eastAsiaTheme="minorHAnsi"/>
                <w:sz w:val="24"/>
                <w:szCs w:val="24"/>
                <w:lang w:eastAsia="en-US"/>
              </w:rPr>
            </w:pPr>
            <w:r>
              <w:rPr>
                <w:rFonts w:eastAsiaTheme="minorHAnsi"/>
                <w:sz w:val="24"/>
                <w:szCs w:val="24"/>
                <w:lang w:eastAsia="en-US"/>
              </w:rPr>
              <w:t>1</w:t>
            </w:r>
          </w:p>
        </w:tc>
      </w:tr>
      <w:tr w:rsidR="002209B8" w:rsidRPr="00DA4181" w:rsidTr="0006285C">
        <w:tc>
          <w:tcPr>
            <w:tcW w:w="534" w:type="dxa"/>
          </w:tcPr>
          <w:p w:rsidR="002209B8" w:rsidRDefault="002209B8" w:rsidP="0006285C">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11</w:t>
            </w:r>
          </w:p>
        </w:tc>
        <w:tc>
          <w:tcPr>
            <w:tcW w:w="7087" w:type="dxa"/>
          </w:tcPr>
          <w:p w:rsidR="002209B8" w:rsidRDefault="002209B8" w:rsidP="0006285C">
            <w:pPr>
              <w:autoSpaceDE w:val="0"/>
              <w:autoSpaceDN w:val="0"/>
              <w:adjustRightInd w:val="0"/>
              <w:spacing w:line="276" w:lineRule="auto"/>
              <w:rPr>
                <w:rFonts w:eastAsia="Cambria"/>
                <w:sz w:val="24"/>
                <w:szCs w:val="24"/>
              </w:rPr>
            </w:pPr>
            <w:r>
              <w:rPr>
                <w:rFonts w:eastAsia="Times New Roman"/>
                <w:sz w:val="24"/>
                <w:szCs w:val="24"/>
              </w:rPr>
              <w:t>Видеоматериалы и презентации</w:t>
            </w:r>
            <w:r w:rsidRPr="00EC18ED">
              <w:rPr>
                <w:rFonts w:eastAsia="Times New Roman"/>
                <w:sz w:val="24"/>
                <w:szCs w:val="24"/>
              </w:rPr>
              <w:t>, соответствующие тематике программы (по возможности)</w:t>
            </w:r>
          </w:p>
        </w:tc>
        <w:tc>
          <w:tcPr>
            <w:tcW w:w="7165" w:type="dxa"/>
          </w:tcPr>
          <w:p w:rsidR="002209B8" w:rsidRDefault="002209B8" w:rsidP="0006285C">
            <w:pPr>
              <w:pStyle w:val="a4"/>
              <w:shd w:val="clear" w:color="auto" w:fill="FFFFFF" w:themeFill="background1"/>
              <w:spacing w:before="100" w:beforeAutospacing="1" w:after="100" w:afterAutospacing="1" w:line="276" w:lineRule="auto"/>
              <w:rPr>
                <w:rFonts w:eastAsiaTheme="minorHAnsi"/>
                <w:sz w:val="24"/>
                <w:szCs w:val="24"/>
                <w:lang w:eastAsia="en-US"/>
              </w:rPr>
            </w:pPr>
          </w:p>
        </w:tc>
      </w:tr>
      <w:tr w:rsidR="002209B8" w:rsidRPr="00DA4181" w:rsidTr="0006285C">
        <w:tc>
          <w:tcPr>
            <w:tcW w:w="534" w:type="dxa"/>
          </w:tcPr>
          <w:p w:rsidR="002209B8" w:rsidRDefault="002209B8" w:rsidP="0006285C">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12</w:t>
            </w:r>
          </w:p>
        </w:tc>
        <w:tc>
          <w:tcPr>
            <w:tcW w:w="7087" w:type="dxa"/>
          </w:tcPr>
          <w:p w:rsidR="002209B8" w:rsidRPr="00EC18ED" w:rsidRDefault="002209B8" w:rsidP="0006285C">
            <w:pPr>
              <w:autoSpaceDE w:val="0"/>
              <w:autoSpaceDN w:val="0"/>
              <w:adjustRightInd w:val="0"/>
              <w:spacing w:line="276" w:lineRule="auto"/>
              <w:rPr>
                <w:rFonts w:eastAsia="Times New Roman"/>
                <w:sz w:val="24"/>
                <w:szCs w:val="24"/>
              </w:rPr>
            </w:pPr>
            <w:r w:rsidRPr="006B31D2">
              <w:rPr>
                <w:rFonts w:eastAsia="Times New Roman"/>
                <w:sz w:val="24"/>
                <w:szCs w:val="24"/>
              </w:rPr>
              <w:t>Принтер  (по возможности)</w:t>
            </w:r>
          </w:p>
        </w:tc>
        <w:tc>
          <w:tcPr>
            <w:tcW w:w="7165" w:type="dxa"/>
          </w:tcPr>
          <w:p w:rsidR="002209B8" w:rsidRDefault="002209B8" w:rsidP="0006285C">
            <w:pPr>
              <w:pStyle w:val="a4"/>
              <w:shd w:val="clear" w:color="auto" w:fill="FFFFFF" w:themeFill="background1"/>
              <w:spacing w:before="100" w:beforeAutospacing="1" w:after="100" w:afterAutospacing="1" w:line="276" w:lineRule="auto"/>
              <w:rPr>
                <w:rFonts w:eastAsiaTheme="minorHAnsi"/>
                <w:sz w:val="24"/>
                <w:szCs w:val="24"/>
                <w:lang w:eastAsia="en-US"/>
              </w:rPr>
            </w:pPr>
            <w:r>
              <w:rPr>
                <w:rFonts w:eastAsiaTheme="minorHAnsi"/>
                <w:sz w:val="24"/>
                <w:szCs w:val="24"/>
                <w:lang w:eastAsia="en-US"/>
              </w:rPr>
              <w:t xml:space="preserve">                                             1</w:t>
            </w:r>
          </w:p>
        </w:tc>
      </w:tr>
    </w:tbl>
    <w:p w:rsidR="002209B8" w:rsidRDefault="002209B8" w:rsidP="002209B8">
      <w:pPr>
        <w:autoSpaceDE w:val="0"/>
        <w:autoSpaceDN w:val="0"/>
        <w:adjustRightInd w:val="0"/>
        <w:spacing w:line="276" w:lineRule="auto"/>
        <w:rPr>
          <w:rStyle w:val="c5"/>
          <w:rFonts w:eastAsiaTheme="minorHAnsi"/>
          <w:sz w:val="24"/>
          <w:szCs w:val="24"/>
          <w:lang w:eastAsia="en-US"/>
        </w:rPr>
      </w:pPr>
    </w:p>
    <w:p w:rsidR="002209B8" w:rsidRDefault="002209B8" w:rsidP="002209B8">
      <w:pPr>
        <w:autoSpaceDE w:val="0"/>
        <w:autoSpaceDN w:val="0"/>
        <w:adjustRightInd w:val="0"/>
        <w:spacing w:line="276" w:lineRule="auto"/>
        <w:jc w:val="center"/>
        <w:rPr>
          <w:rFonts w:eastAsiaTheme="minorHAnsi"/>
          <w:b/>
          <w:sz w:val="24"/>
          <w:szCs w:val="24"/>
          <w:lang w:eastAsia="en-US"/>
        </w:rPr>
      </w:pPr>
    </w:p>
    <w:p w:rsidR="002A35C3" w:rsidRDefault="002A35C3" w:rsidP="002209B8">
      <w:pPr>
        <w:autoSpaceDE w:val="0"/>
        <w:autoSpaceDN w:val="0"/>
        <w:adjustRightInd w:val="0"/>
        <w:spacing w:line="276" w:lineRule="auto"/>
        <w:jc w:val="center"/>
        <w:rPr>
          <w:rFonts w:eastAsiaTheme="minorHAnsi"/>
          <w:b/>
          <w:sz w:val="24"/>
          <w:szCs w:val="24"/>
          <w:lang w:eastAsia="en-US"/>
        </w:rPr>
      </w:pPr>
    </w:p>
    <w:p w:rsidR="005B490F" w:rsidRDefault="005B490F" w:rsidP="002209B8">
      <w:pPr>
        <w:autoSpaceDE w:val="0"/>
        <w:autoSpaceDN w:val="0"/>
        <w:adjustRightInd w:val="0"/>
        <w:spacing w:line="276" w:lineRule="auto"/>
        <w:jc w:val="center"/>
        <w:rPr>
          <w:rFonts w:eastAsiaTheme="minorHAnsi"/>
          <w:b/>
          <w:sz w:val="24"/>
          <w:szCs w:val="24"/>
          <w:lang w:eastAsia="en-US"/>
        </w:rPr>
      </w:pPr>
    </w:p>
    <w:p w:rsidR="002209B8" w:rsidRDefault="002209B8" w:rsidP="002209B8">
      <w:pPr>
        <w:autoSpaceDE w:val="0"/>
        <w:autoSpaceDN w:val="0"/>
        <w:adjustRightInd w:val="0"/>
        <w:spacing w:line="276" w:lineRule="auto"/>
        <w:jc w:val="center"/>
        <w:rPr>
          <w:rFonts w:eastAsiaTheme="minorHAnsi"/>
          <w:b/>
          <w:sz w:val="24"/>
          <w:szCs w:val="24"/>
          <w:lang w:eastAsia="en-US"/>
        </w:rPr>
      </w:pPr>
      <w:r w:rsidRPr="007A0DFB">
        <w:rPr>
          <w:rFonts w:eastAsiaTheme="minorHAnsi"/>
          <w:b/>
          <w:sz w:val="24"/>
          <w:szCs w:val="24"/>
          <w:lang w:eastAsia="en-US"/>
        </w:rPr>
        <w:lastRenderedPageBreak/>
        <w:t>Кадровое обеспечение</w:t>
      </w:r>
    </w:p>
    <w:p w:rsidR="002209B8" w:rsidRDefault="002209B8" w:rsidP="002209B8">
      <w:pPr>
        <w:autoSpaceDE w:val="0"/>
        <w:autoSpaceDN w:val="0"/>
        <w:adjustRightInd w:val="0"/>
        <w:spacing w:line="276" w:lineRule="auto"/>
        <w:jc w:val="center"/>
        <w:rPr>
          <w:rFonts w:eastAsiaTheme="minorHAnsi"/>
          <w:b/>
          <w:sz w:val="24"/>
          <w:szCs w:val="24"/>
          <w:lang w:eastAsia="en-US"/>
        </w:rPr>
      </w:pPr>
    </w:p>
    <w:tbl>
      <w:tblPr>
        <w:tblStyle w:val="a5"/>
        <w:tblW w:w="0" w:type="auto"/>
        <w:tblLook w:val="04A0"/>
      </w:tblPr>
      <w:tblGrid>
        <w:gridCol w:w="2957"/>
        <w:gridCol w:w="2957"/>
        <w:gridCol w:w="2957"/>
        <w:gridCol w:w="2957"/>
        <w:gridCol w:w="2958"/>
      </w:tblGrid>
      <w:tr w:rsidR="002209B8" w:rsidTr="0006285C">
        <w:tc>
          <w:tcPr>
            <w:tcW w:w="2957" w:type="dxa"/>
          </w:tcPr>
          <w:p w:rsidR="002209B8" w:rsidRPr="004D4543" w:rsidRDefault="002209B8" w:rsidP="0006285C">
            <w:pPr>
              <w:autoSpaceDE w:val="0"/>
              <w:autoSpaceDN w:val="0"/>
              <w:adjustRightInd w:val="0"/>
              <w:spacing w:line="276" w:lineRule="auto"/>
              <w:jc w:val="center"/>
              <w:rPr>
                <w:rFonts w:eastAsiaTheme="minorHAnsi"/>
                <w:sz w:val="24"/>
                <w:szCs w:val="24"/>
                <w:lang w:eastAsia="en-US"/>
              </w:rPr>
            </w:pPr>
            <w:r w:rsidRPr="004D4543">
              <w:rPr>
                <w:rFonts w:eastAsiaTheme="minorHAnsi"/>
                <w:sz w:val="24"/>
                <w:szCs w:val="24"/>
                <w:lang w:eastAsia="en-US"/>
              </w:rPr>
              <w:t>Фамилия, имя, отчество педагогического работника</w:t>
            </w:r>
          </w:p>
        </w:tc>
        <w:tc>
          <w:tcPr>
            <w:tcW w:w="2957" w:type="dxa"/>
          </w:tcPr>
          <w:p w:rsidR="002209B8" w:rsidRPr="00392410" w:rsidRDefault="002209B8" w:rsidP="0006285C">
            <w:pPr>
              <w:autoSpaceDE w:val="0"/>
              <w:autoSpaceDN w:val="0"/>
              <w:adjustRightInd w:val="0"/>
              <w:spacing w:line="276" w:lineRule="auto"/>
              <w:jc w:val="center"/>
              <w:rPr>
                <w:rFonts w:eastAsiaTheme="minorHAnsi"/>
                <w:sz w:val="24"/>
                <w:szCs w:val="24"/>
                <w:lang w:eastAsia="en-US"/>
              </w:rPr>
            </w:pPr>
            <w:r w:rsidRPr="00392410">
              <w:rPr>
                <w:rFonts w:eastAsiaTheme="minorHAnsi"/>
                <w:sz w:val="24"/>
                <w:szCs w:val="24"/>
                <w:lang w:eastAsia="en-US"/>
              </w:rPr>
              <w:t>Должность</w:t>
            </w:r>
          </w:p>
        </w:tc>
        <w:tc>
          <w:tcPr>
            <w:tcW w:w="2957" w:type="dxa"/>
          </w:tcPr>
          <w:p w:rsidR="002209B8" w:rsidRPr="00392410" w:rsidRDefault="002209B8" w:rsidP="0006285C">
            <w:pPr>
              <w:autoSpaceDE w:val="0"/>
              <w:autoSpaceDN w:val="0"/>
              <w:adjustRightInd w:val="0"/>
              <w:spacing w:line="276" w:lineRule="auto"/>
              <w:jc w:val="center"/>
              <w:rPr>
                <w:rFonts w:eastAsiaTheme="minorHAnsi"/>
                <w:sz w:val="24"/>
                <w:szCs w:val="24"/>
                <w:lang w:eastAsia="en-US"/>
              </w:rPr>
            </w:pPr>
            <w:r w:rsidRPr="00392410">
              <w:rPr>
                <w:rFonts w:eastAsiaTheme="minorHAnsi"/>
                <w:sz w:val="24"/>
                <w:szCs w:val="24"/>
                <w:lang w:eastAsia="en-US"/>
              </w:rPr>
              <w:t>Сведения об уровне профессионального образования</w:t>
            </w:r>
          </w:p>
        </w:tc>
        <w:tc>
          <w:tcPr>
            <w:tcW w:w="2957" w:type="dxa"/>
          </w:tcPr>
          <w:p w:rsidR="002209B8" w:rsidRPr="00392410" w:rsidRDefault="002209B8" w:rsidP="0006285C">
            <w:pPr>
              <w:autoSpaceDE w:val="0"/>
              <w:autoSpaceDN w:val="0"/>
              <w:adjustRightInd w:val="0"/>
              <w:spacing w:line="276" w:lineRule="auto"/>
              <w:jc w:val="center"/>
              <w:rPr>
                <w:rFonts w:eastAsiaTheme="minorHAnsi"/>
                <w:sz w:val="24"/>
                <w:szCs w:val="24"/>
                <w:lang w:eastAsia="en-US"/>
              </w:rPr>
            </w:pPr>
            <w:r w:rsidRPr="00392410">
              <w:rPr>
                <w:rFonts w:eastAsiaTheme="minorHAnsi"/>
                <w:sz w:val="24"/>
                <w:szCs w:val="24"/>
                <w:lang w:eastAsia="en-US"/>
              </w:rPr>
              <w:t>Сведения о повышении или  присвоении</w:t>
            </w:r>
          </w:p>
          <w:p w:rsidR="002209B8" w:rsidRPr="00392410" w:rsidRDefault="002209B8" w:rsidP="0006285C">
            <w:pPr>
              <w:autoSpaceDE w:val="0"/>
              <w:autoSpaceDN w:val="0"/>
              <w:adjustRightInd w:val="0"/>
              <w:spacing w:line="276" w:lineRule="auto"/>
              <w:jc w:val="center"/>
              <w:rPr>
                <w:rFonts w:eastAsiaTheme="minorHAnsi"/>
                <w:sz w:val="24"/>
                <w:szCs w:val="24"/>
                <w:lang w:eastAsia="en-US"/>
              </w:rPr>
            </w:pPr>
            <w:r w:rsidRPr="00392410">
              <w:rPr>
                <w:rFonts w:eastAsiaTheme="minorHAnsi"/>
                <w:sz w:val="24"/>
                <w:szCs w:val="24"/>
                <w:lang w:eastAsia="en-US"/>
              </w:rPr>
              <w:t>квалификации</w:t>
            </w:r>
          </w:p>
        </w:tc>
        <w:tc>
          <w:tcPr>
            <w:tcW w:w="2958" w:type="dxa"/>
          </w:tcPr>
          <w:p w:rsidR="002209B8" w:rsidRPr="004D4543" w:rsidRDefault="002209B8" w:rsidP="0006285C">
            <w:pPr>
              <w:autoSpaceDE w:val="0"/>
              <w:autoSpaceDN w:val="0"/>
              <w:adjustRightInd w:val="0"/>
              <w:spacing w:line="276" w:lineRule="auto"/>
              <w:jc w:val="center"/>
              <w:rPr>
                <w:rFonts w:eastAsiaTheme="minorHAnsi"/>
                <w:sz w:val="24"/>
                <w:szCs w:val="24"/>
                <w:lang w:eastAsia="en-US"/>
              </w:rPr>
            </w:pPr>
            <w:r w:rsidRPr="004D4543">
              <w:rPr>
                <w:rFonts w:eastAsiaTheme="minorHAnsi"/>
                <w:sz w:val="24"/>
                <w:szCs w:val="24"/>
                <w:lang w:eastAsia="en-US"/>
              </w:rPr>
              <w:t>Стаж по данному направлению деятельности</w:t>
            </w:r>
          </w:p>
        </w:tc>
      </w:tr>
      <w:tr w:rsidR="002209B8" w:rsidTr="0006285C">
        <w:tc>
          <w:tcPr>
            <w:tcW w:w="2957" w:type="dxa"/>
          </w:tcPr>
          <w:p w:rsidR="002209B8" w:rsidRPr="004D4543" w:rsidRDefault="002209B8" w:rsidP="0006285C">
            <w:pPr>
              <w:autoSpaceDE w:val="0"/>
              <w:autoSpaceDN w:val="0"/>
              <w:adjustRightInd w:val="0"/>
              <w:spacing w:line="276" w:lineRule="auto"/>
              <w:rPr>
                <w:rFonts w:eastAsiaTheme="minorHAnsi"/>
                <w:sz w:val="24"/>
                <w:szCs w:val="24"/>
                <w:lang w:eastAsia="en-US"/>
              </w:rPr>
            </w:pPr>
            <w:r w:rsidRPr="004D4543">
              <w:rPr>
                <w:rFonts w:eastAsiaTheme="minorHAnsi"/>
                <w:sz w:val="24"/>
                <w:szCs w:val="24"/>
                <w:lang w:eastAsia="en-US"/>
              </w:rPr>
              <w:t>Манакова Галина Леонидовна</w:t>
            </w:r>
          </w:p>
        </w:tc>
        <w:tc>
          <w:tcPr>
            <w:tcW w:w="2957" w:type="dxa"/>
          </w:tcPr>
          <w:p w:rsidR="002209B8" w:rsidRPr="00392410" w:rsidRDefault="002209B8" w:rsidP="0006285C">
            <w:pPr>
              <w:autoSpaceDE w:val="0"/>
              <w:autoSpaceDN w:val="0"/>
              <w:adjustRightInd w:val="0"/>
              <w:spacing w:line="276" w:lineRule="auto"/>
              <w:rPr>
                <w:rFonts w:eastAsiaTheme="minorHAnsi"/>
                <w:sz w:val="24"/>
                <w:szCs w:val="24"/>
                <w:lang w:eastAsia="en-US"/>
              </w:rPr>
            </w:pPr>
            <w:r w:rsidRPr="00392410">
              <w:rPr>
                <w:rFonts w:eastAsiaTheme="minorHAnsi"/>
                <w:sz w:val="24"/>
                <w:szCs w:val="24"/>
                <w:lang w:eastAsia="en-US"/>
              </w:rPr>
              <w:t>Педагог дополнительного образования</w:t>
            </w:r>
          </w:p>
        </w:tc>
        <w:tc>
          <w:tcPr>
            <w:tcW w:w="2957" w:type="dxa"/>
          </w:tcPr>
          <w:p w:rsidR="002209B8" w:rsidRDefault="002209B8" w:rsidP="0006285C">
            <w:pPr>
              <w:autoSpaceDE w:val="0"/>
              <w:autoSpaceDN w:val="0"/>
              <w:adjustRightInd w:val="0"/>
              <w:spacing w:line="276" w:lineRule="auto"/>
              <w:rPr>
                <w:sz w:val="24"/>
                <w:szCs w:val="24"/>
              </w:rPr>
            </w:pPr>
            <w:r w:rsidRPr="00392410">
              <w:rPr>
                <w:sz w:val="24"/>
                <w:szCs w:val="24"/>
              </w:rPr>
              <w:t xml:space="preserve">Образование среднее специальное, </w:t>
            </w:r>
            <w:proofErr w:type="spellStart"/>
            <w:r w:rsidRPr="00392410">
              <w:rPr>
                <w:sz w:val="24"/>
                <w:szCs w:val="24"/>
              </w:rPr>
              <w:t>Бугульминское</w:t>
            </w:r>
            <w:proofErr w:type="spellEnd"/>
            <w:r w:rsidRPr="00392410">
              <w:rPr>
                <w:sz w:val="24"/>
                <w:szCs w:val="24"/>
              </w:rPr>
              <w:t xml:space="preserve"> педагогическое училище, специальность – преподавание в начальных классах общеобразовательной школы, квалификация учитель начальных классов; </w:t>
            </w:r>
          </w:p>
          <w:p w:rsidR="002209B8" w:rsidRPr="00392410" w:rsidRDefault="002209B8" w:rsidP="0006285C">
            <w:pPr>
              <w:autoSpaceDE w:val="0"/>
              <w:autoSpaceDN w:val="0"/>
              <w:adjustRightInd w:val="0"/>
              <w:spacing w:line="276" w:lineRule="auto"/>
              <w:rPr>
                <w:rFonts w:eastAsiaTheme="minorHAnsi"/>
                <w:b/>
                <w:sz w:val="24"/>
                <w:szCs w:val="24"/>
                <w:lang w:eastAsia="en-US"/>
              </w:rPr>
            </w:pPr>
            <w:r w:rsidRPr="00392410">
              <w:rPr>
                <w:sz w:val="24"/>
                <w:szCs w:val="24"/>
              </w:rPr>
              <w:t>высшее, Казанский социально – юридический институт, специальность – педагогика и психология, квалификация – педаго</w:t>
            </w:r>
            <w:proofErr w:type="gramStart"/>
            <w:r w:rsidRPr="00392410">
              <w:rPr>
                <w:sz w:val="24"/>
                <w:szCs w:val="24"/>
              </w:rPr>
              <w:t>г-</w:t>
            </w:r>
            <w:proofErr w:type="gramEnd"/>
            <w:r w:rsidRPr="00392410">
              <w:rPr>
                <w:sz w:val="24"/>
                <w:szCs w:val="24"/>
              </w:rPr>
              <w:t xml:space="preserve"> психолог.</w:t>
            </w:r>
          </w:p>
        </w:tc>
        <w:tc>
          <w:tcPr>
            <w:tcW w:w="2957" w:type="dxa"/>
          </w:tcPr>
          <w:p w:rsidR="002209B8" w:rsidRPr="00392410" w:rsidRDefault="002209B8" w:rsidP="0006285C">
            <w:pPr>
              <w:autoSpaceDE w:val="0"/>
              <w:autoSpaceDN w:val="0"/>
              <w:adjustRightInd w:val="0"/>
              <w:spacing w:line="276" w:lineRule="auto"/>
              <w:rPr>
                <w:sz w:val="24"/>
                <w:szCs w:val="24"/>
              </w:rPr>
            </w:pPr>
            <w:r w:rsidRPr="00392410">
              <w:rPr>
                <w:sz w:val="24"/>
                <w:szCs w:val="24"/>
              </w:rPr>
              <w:t>1 квалификационная категория (2013г)</w:t>
            </w:r>
          </w:p>
          <w:p w:rsidR="002209B8" w:rsidRPr="00392410" w:rsidRDefault="002209B8" w:rsidP="0006285C">
            <w:pPr>
              <w:autoSpaceDE w:val="0"/>
              <w:autoSpaceDN w:val="0"/>
              <w:adjustRightInd w:val="0"/>
              <w:spacing w:line="276" w:lineRule="auto"/>
              <w:rPr>
                <w:rFonts w:eastAsiaTheme="minorHAnsi"/>
                <w:b/>
                <w:sz w:val="24"/>
                <w:szCs w:val="24"/>
                <w:lang w:eastAsia="en-US"/>
              </w:rPr>
            </w:pPr>
            <w:r w:rsidRPr="00392410">
              <w:rPr>
                <w:sz w:val="24"/>
                <w:szCs w:val="24"/>
              </w:rPr>
              <w:t>Курсы повышения квалификации</w:t>
            </w:r>
            <w:proofErr w:type="gramStart"/>
            <w:r w:rsidRPr="00392410">
              <w:rPr>
                <w:sz w:val="24"/>
                <w:szCs w:val="24"/>
              </w:rPr>
              <w:t>:«</w:t>
            </w:r>
            <w:proofErr w:type="gramEnd"/>
            <w:r w:rsidRPr="00392410">
              <w:rPr>
                <w:sz w:val="24"/>
                <w:szCs w:val="24"/>
              </w:rPr>
              <w:t>Система работы учителя начальных классов в условиях реализации ФГОС НОО для обучающихся с ОВЗ».  (2017г)</w:t>
            </w:r>
          </w:p>
        </w:tc>
        <w:tc>
          <w:tcPr>
            <w:tcW w:w="2958" w:type="dxa"/>
          </w:tcPr>
          <w:p w:rsidR="002209B8" w:rsidRPr="00392410" w:rsidRDefault="002209B8" w:rsidP="0006285C">
            <w:pPr>
              <w:autoSpaceDE w:val="0"/>
              <w:autoSpaceDN w:val="0"/>
              <w:adjustRightInd w:val="0"/>
              <w:spacing w:line="276" w:lineRule="auto"/>
              <w:rPr>
                <w:rFonts w:eastAsiaTheme="minorHAnsi"/>
                <w:sz w:val="24"/>
                <w:szCs w:val="24"/>
                <w:lang w:eastAsia="en-US"/>
              </w:rPr>
            </w:pPr>
            <w:r w:rsidRPr="00392410">
              <w:rPr>
                <w:rFonts w:eastAsiaTheme="minorHAnsi"/>
                <w:sz w:val="24"/>
                <w:szCs w:val="24"/>
                <w:lang w:eastAsia="en-US"/>
              </w:rPr>
              <w:t xml:space="preserve">Общий педагогический стаж -  29 лет, </w:t>
            </w:r>
          </w:p>
          <w:p w:rsidR="002209B8" w:rsidRDefault="002209B8" w:rsidP="0006285C">
            <w:pPr>
              <w:autoSpaceDE w:val="0"/>
              <w:autoSpaceDN w:val="0"/>
              <w:adjustRightInd w:val="0"/>
              <w:spacing w:line="276" w:lineRule="auto"/>
              <w:rPr>
                <w:rFonts w:eastAsiaTheme="minorHAnsi"/>
                <w:b/>
                <w:sz w:val="24"/>
                <w:szCs w:val="24"/>
                <w:lang w:eastAsia="en-US"/>
              </w:rPr>
            </w:pPr>
            <w:r w:rsidRPr="00392410">
              <w:rPr>
                <w:rFonts w:eastAsiaTheme="minorHAnsi"/>
                <w:sz w:val="24"/>
                <w:szCs w:val="24"/>
                <w:lang w:eastAsia="en-US"/>
              </w:rPr>
              <w:t>по данному направлению</w:t>
            </w:r>
            <w:r>
              <w:rPr>
                <w:rFonts w:eastAsiaTheme="minorHAnsi"/>
                <w:sz w:val="24"/>
                <w:szCs w:val="24"/>
                <w:lang w:eastAsia="en-US"/>
              </w:rPr>
              <w:t xml:space="preserve"> деятельности </w:t>
            </w:r>
            <w:r w:rsidRPr="00392410">
              <w:rPr>
                <w:rFonts w:eastAsiaTheme="minorHAnsi"/>
                <w:sz w:val="24"/>
                <w:szCs w:val="24"/>
                <w:lang w:eastAsia="en-US"/>
              </w:rPr>
              <w:t>- 1 год</w:t>
            </w:r>
          </w:p>
        </w:tc>
      </w:tr>
    </w:tbl>
    <w:p w:rsidR="002209B8" w:rsidRDefault="002209B8" w:rsidP="002209B8">
      <w:pPr>
        <w:pStyle w:val="c18"/>
        <w:spacing w:before="0" w:beforeAutospacing="0" w:after="0" w:afterAutospacing="0"/>
        <w:jc w:val="center"/>
        <w:rPr>
          <w:rStyle w:val="c5"/>
          <w:b/>
        </w:rPr>
      </w:pPr>
    </w:p>
    <w:p w:rsidR="002209B8" w:rsidRDefault="002209B8" w:rsidP="002209B8">
      <w:pPr>
        <w:pStyle w:val="c18"/>
        <w:spacing w:before="0" w:beforeAutospacing="0" w:after="0" w:afterAutospacing="0"/>
        <w:jc w:val="center"/>
        <w:rPr>
          <w:rStyle w:val="c5"/>
          <w:b/>
        </w:rPr>
      </w:pPr>
    </w:p>
    <w:p w:rsidR="002209B8" w:rsidRDefault="002209B8" w:rsidP="002209B8">
      <w:pPr>
        <w:pStyle w:val="c18"/>
        <w:spacing w:before="0" w:beforeAutospacing="0" w:after="0" w:afterAutospacing="0"/>
        <w:jc w:val="center"/>
        <w:rPr>
          <w:rStyle w:val="c5"/>
          <w:b/>
        </w:rPr>
      </w:pPr>
    </w:p>
    <w:p w:rsidR="002209B8" w:rsidRDefault="002209B8" w:rsidP="002209B8">
      <w:pPr>
        <w:pStyle w:val="c18"/>
        <w:spacing w:before="0" w:beforeAutospacing="0" w:after="0" w:afterAutospacing="0"/>
        <w:jc w:val="center"/>
        <w:rPr>
          <w:rStyle w:val="c5"/>
          <w:b/>
        </w:rPr>
      </w:pPr>
    </w:p>
    <w:p w:rsidR="002209B8" w:rsidRDefault="002209B8" w:rsidP="002209B8">
      <w:pPr>
        <w:pStyle w:val="c18"/>
        <w:spacing w:before="0" w:beforeAutospacing="0" w:after="0" w:afterAutospacing="0"/>
        <w:jc w:val="center"/>
        <w:rPr>
          <w:rStyle w:val="c5"/>
          <w:b/>
        </w:rPr>
      </w:pPr>
    </w:p>
    <w:p w:rsidR="002209B8" w:rsidRDefault="002209B8" w:rsidP="002209B8">
      <w:pPr>
        <w:pStyle w:val="c18"/>
        <w:spacing w:before="0" w:beforeAutospacing="0" w:after="0" w:afterAutospacing="0"/>
        <w:jc w:val="center"/>
        <w:rPr>
          <w:rStyle w:val="c5"/>
          <w:b/>
        </w:rPr>
      </w:pPr>
    </w:p>
    <w:p w:rsidR="002209B8" w:rsidRDefault="002209B8" w:rsidP="002209B8">
      <w:pPr>
        <w:pStyle w:val="c18"/>
        <w:spacing w:before="0" w:beforeAutospacing="0" w:after="0" w:afterAutospacing="0"/>
        <w:jc w:val="center"/>
        <w:rPr>
          <w:rStyle w:val="c5"/>
          <w:b/>
        </w:rPr>
      </w:pPr>
    </w:p>
    <w:p w:rsidR="002209B8" w:rsidRDefault="002209B8" w:rsidP="002209B8">
      <w:pPr>
        <w:pStyle w:val="c18"/>
        <w:spacing w:before="0" w:beforeAutospacing="0" w:after="0" w:afterAutospacing="0"/>
        <w:jc w:val="center"/>
        <w:rPr>
          <w:rStyle w:val="c5"/>
          <w:b/>
        </w:rPr>
      </w:pPr>
    </w:p>
    <w:p w:rsidR="0006285C" w:rsidRDefault="0006285C" w:rsidP="002209B8">
      <w:pPr>
        <w:pStyle w:val="c18"/>
        <w:spacing w:before="0" w:beforeAutospacing="0" w:after="0" w:afterAutospacing="0" w:line="276" w:lineRule="auto"/>
        <w:jc w:val="center"/>
        <w:rPr>
          <w:rStyle w:val="c5"/>
          <w:b/>
        </w:rPr>
      </w:pPr>
    </w:p>
    <w:p w:rsidR="002209B8" w:rsidRDefault="002209B8" w:rsidP="002209B8">
      <w:pPr>
        <w:pStyle w:val="c18"/>
        <w:spacing w:before="0" w:beforeAutospacing="0" w:after="0" w:afterAutospacing="0" w:line="276" w:lineRule="auto"/>
        <w:jc w:val="center"/>
        <w:rPr>
          <w:rStyle w:val="c5"/>
          <w:b/>
        </w:rPr>
      </w:pPr>
      <w:r>
        <w:rPr>
          <w:rStyle w:val="c5"/>
          <w:b/>
        </w:rPr>
        <w:lastRenderedPageBreak/>
        <w:t>Методическое, дидактическое обеспечение реализации программы</w:t>
      </w:r>
    </w:p>
    <w:p w:rsidR="002209B8" w:rsidRDefault="002209B8" w:rsidP="002209B8">
      <w:pPr>
        <w:pStyle w:val="c18"/>
        <w:spacing w:before="0" w:beforeAutospacing="0" w:after="0" w:afterAutospacing="0" w:line="276" w:lineRule="auto"/>
        <w:jc w:val="center"/>
        <w:rPr>
          <w:rStyle w:val="c5"/>
          <w:b/>
        </w:rPr>
      </w:pPr>
    </w:p>
    <w:tbl>
      <w:tblPr>
        <w:tblStyle w:val="a5"/>
        <w:tblW w:w="0" w:type="auto"/>
        <w:tblLayout w:type="fixed"/>
        <w:tblLook w:val="04A0"/>
      </w:tblPr>
      <w:tblGrid>
        <w:gridCol w:w="415"/>
        <w:gridCol w:w="2438"/>
        <w:gridCol w:w="2162"/>
        <w:gridCol w:w="2464"/>
        <w:gridCol w:w="2268"/>
        <w:gridCol w:w="2268"/>
        <w:gridCol w:w="2552"/>
      </w:tblGrid>
      <w:tr w:rsidR="002209B8" w:rsidTr="0006285C">
        <w:tc>
          <w:tcPr>
            <w:tcW w:w="415" w:type="dxa"/>
          </w:tcPr>
          <w:p w:rsidR="002209B8" w:rsidRDefault="002209B8" w:rsidP="0006285C">
            <w:pPr>
              <w:pStyle w:val="c18"/>
              <w:spacing w:before="0" w:beforeAutospacing="0" w:after="0" w:afterAutospacing="0" w:line="276" w:lineRule="auto"/>
              <w:jc w:val="center"/>
              <w:rPr>
                <w:rStyle w:val="c5"/>
                <w:b/>
              </w:rPr>
            </w:pPr>
          </w:p>
        </w:tc>
        <w:tc>
          <w:tcPr>
            <w:tcW w:w="2438" w:type="dxa"/>
          </w:tcPr>
          <w:p w:rsidR="002209B8" w:rsidRPr="00464063" w:rsidRDefault="00464063" w:rsidP="0006285C">
            <w:pPr>
              <w:pStyle w:val="c18"/>
              <w:spacing w:before="0" w:beforeAutospacing="0" w:after="0" w:afterAutospacing="0" w:line="276" w:lineRule="auto"/>
              <w:jc w:val="center"/>
              <w:rPr>
                <w:rStyle w:val="c5"/>
                <w:b/>
              </w:rPr>
            </w:pPr>
            <w:r w:rsidRPr="00464063">
              <w:rPr>
                <w:b/>
                <w:lang w:eastAsia="ar-SA"/>
              </w:rPr>
              <w:t>Образовательный модуль</w:t>
            </w:r>
          </w:p>
        </w:tc>
        <w:tc>
          <w:tcPr>
            <w:tcW w:w="2162" w:type="dxa"/>
          </w:tcPr>
          <w:p w:rsidR="002209B8" w:rsidRDefault="002209B8" w:rsidP="0006285C">
            <w:pPr>
              <w:pStyle w:val="c18"/>
              <w:spacing w:before="0" w:beforeAutospacing="0" w:after="0" w:afterAutospacing="0" w:line="276" w:lineRule="auto"/>
              <w:jc w:val="center"/>
              <w:rPr>
                <w:rStyle w:val="c5"/>
                <w:b/>
              </w:rPr>
            </w:pPr>
            <w:r>
              <w:rPr>
                <w:rStyle w:val="c5"/>
                <w:b/>
              </w:rPr>
              <w:t xml:space="preserve">Формы </w:t>
            </w:r>
          </w:p>
          <w:p w:rsidR="002209B8" w:rsidRDefault="002209B8" w:rsidP="0006285C">
            <w:pPr>
              <w:pStyle w:val="c18"/>
              <w:spacing w:before="0" w:beforeAutospacing="0" w:after="0" w:afterAutospacing="0" w:line="276" w:lineRule="auto"/>
              <w:jc w:val="center"/>
              <w:rPr>
                <w:rStyle w:val="c5"/>
                <w:b/>
              </w:rPr>
            </w:pPr>
            <w:r>
              <w:rPr>
                <w:rStyle w:val="c5"/>
                <w:b/>
              </w:rPr>
              <w:t xml:space="preserve">организации образовательного процесса </w:t>
            </w:r>
          </w:p>
        </w:tc>
        <w:tc>
          <w:tcPr>
            <w:tcW w:w="2464" w:type="dxa"/>
          </w:tcPr>
          <w:p w:rsidR="002209B8" w:rsidRDefault="002209B8" w:rsidP="0006285C">
            <w:pPr>
              <w:pStyle w:val="c18"/>
              <w:spacing w:before="0" w:beforeAutospacing="0" w:after="0" w:afterAutospacing="0" w:line="276" w:lineRule="auto"/>
              <w:jc w:val="center"/>
              <w:rPr>
                <w:rStyle w:val="c5"/>
                <w:b/>
              </w:rPr>
            </w:pPr>
            <w:r>
              <w:rPr>
                <w:rStyle w:val="c5"/>
                <w:b/>
              </w:rPr>
              <w:t>Приёмы и методы обучения организации образовательного процесса</w:t>
            </w:r>
          </w:p>
          <w:p w:rsidR="002209B8" w:rsidRDefault="002209B8" w:rsidP="0006285C">
            <w:pPr>
              <w:pStyle w:val="c18"/>
              <w:spacing w:before="0" w:beforeAutospacing="0" w:after="0" w:afterAutospacing="0" w:line="276" w:lineRule="auto"/>
              <w:jc w:val="center"/>
              <w:rPr>
                <w:rStyle w:val="c5"/>
                <w:b/>
              </w:rPr>
            </w:pPr>
            <w:r>
              <w:rPr>
                <w:rStyle w:val="c5"/>
                <w:b/>
              </w:rPr>
              <w:t xml:space="preserve"> (в рамках занятия)</w:t>
            </w:r>
          </w:p>
        </w:tc>
        <w:tc>
          <w:tcPr>
            <w:tcW w:w="2268" w:type="dxa"/>
          </w:tcPr>
          <w:p w:rsidR="002209B8" w:rsidRDefault="002209B8" w:rsidP="0006285C">
            <w:pPr>
              <w:pStyle w:val="c18"/>
              <w:spacing w:before="0" w:beforeAutospacing="0" w:after="0" w:afterAutospacing="0" w:line="276" w:lineRule="auto"/>
              <w:jc w:val="both"/>
              <w:rPr>
                <w:rStyle w:val="c5"/>
                <w:b/>
              </w:rPr>
            </w:pPr>
            <w:r>
              <w:rPr>
                <w:rStyle w:val="c5"/>
                <w:b/>
              </w:rPr>
              <w:t>Дидактический материал</w:t>
            </w:r>
          </w:p>
        </w:tc>
        <w:tc>
          <w:tcPr>
            <w:tcW w:w="2268" w:type="dxa"/>
          </w:tcPr>
          <w:p w:rsidR="002209B8" w:rsidRDefault="002209B8" w:rsidP="0006285C">
            <w:pPr>
              <w:pStyle w:val="c18"/>
              <w:spacing w:before="0" w:beforeAutospacing="0" w:after="0" w:afterAutospacing="0" w:line="276" w:lineRule="auto"/>
              <w:jc w:val="center"/>
              <w:rPr>
                <w:rStyle w:val="c5"/>
                <w:b/>
              </w:rPr>
            </w:pPr>
            <w:r>
              <w:rPr>
                <w:rStyle w:val="c5"/>
                <w:b/>
              </w:rPr>
              <w:t>Формы организации учебного занятия</w:t>
            </w:r>
          </w:p>
        </w:tc>
        <w:tc>
          <w:tcPr>
            <w:tcW w:w="2552" w:type="dxa"/>
          </w:tcPr>
          <w:p w:rsidR="002209B8" w:rsidRDefault="002209B8" w:rsidP="0006285C">
            <w:pPr>
              <w:pStyle w:val="c18"/>
              <w:spacing w:before="0" w:beforeAutospacing="0" w:after="0" w:afterAutospacing="0" w:line="276" w:lineRule="auto"/>
              <w:jc w:val="center"/>
              <w:rPr>
                <w:rStyle w:val="c5"/>
                <w:b/>
              </w:rPr>
            </w:pPr>
            <w:r>
              <w:rPr>
                <w:rStyle w:val="c5"/>
                <w:b/>
              </w:rPr>
              <w:t>Педагогические технологии</w:t>
            </w:r>
          </w:p>
        </w:tc>
      </w:tr>
      <w:tr w:rsidR="002209B8" w:rsidTr="0006285C">
        <w:tc>
          <w:tcPr>
            <w:tcW w:w="415" w:type="dxa"/>
          </w:tcPr>
          <w:p w:rsidR="002209B8" w:rsidRDefault="002209B8" w:rsidP="0006285C">
            <w:pPr>
              <w:pStyle w:val="c18"/>
              <w:spacing w:before="0" w:beforeAutospacing="0" w:after="0" w:afterAutospacing="0" w:line="276" w:lineRule="auto"/>
              <w:jc w:val="center"/>
              <w:rPr>
                <w:rStyle w:val="c5"/>
                <w:b/>
              </w:rPr>
            </w:pPr>
            <w:r>
              <w:rPr>
                <w:rStyle w:val="c5"/>
                <w:b/>
              </w:rPr>
              <w:t>1</w:t>
            </w:r>
          </w:p>
        </w:tc>
        <w:tc>
          <w:tcPr>
            <w:tcW w:w="2438" w:type="dxa"/>
          </w:tcPr>
          <w:p w:rsidR="002209B8" w:rsidRPr="00611776" w:rsidRDefault="002209B8" w:rsidP="0006285C">
            <w:pPr>
              <w:autoSpaceDE w:val="0"/>
              <w:autoSpaceDN w:val="0"/>
              <w:adjustRightInd w:val="0"/>
              <w:spacing w:line="276" w:lineRule="auto"/>
              <w:rPr>
                <w:rFonts w:eastAsia="SymbolMT"/>
                <w:bCs/>
                <w:sz w:val="24"/>
                <w:szCs w:val="24"/>
                <w:lang w:eastAsia="en-US"/>
              </w:rPr>
            </w:pPr>
            <w:r w:rsidRPr="00611776">
              <w:rPr>
                <w:rFonts w:eastAsia="SymbolMT"/>
                <w:bCs/>
                <w:sz w:val="24"/>
                <w:szCs w:val="24"/>
                <w:lang w:eastAsia="en-US"/>
              </w:rPr>
              <w:t>«</w:t>
            </w:r>
            <w:r>
              <w:rPr>
                <w:rFonts w:eastAsiaTheme="minorHAnsi"/>
                <w:lang w:eastAsia="en-US"/>
              </w:rPr>
              <w:t xml:space="preserve">Обучение чтению и развитие </w:t>
            </w:r>
            <w:r w:rsidRPr="00611776">
              <w:rPr>
                <w:rFonts w:eastAsiaTheme="minorHAnsi"/>
                <w:lang w:eastAsia="en-US"/>
              </w:rPr>
              <w:t>речи</w:t>
            </w:r>
            <w:r w:rsidRPr="00611776">
              <w:rPr>
                <w:rFonts w:eastAsia="SymbolMT"/>
                <w:bCs/>
                <w:sz w:val="24"/>
                <w:szCs w:val="24"/>
                <w:lang w:eastAsia="en-US"/>
              </w:rPr>
              <w:t>»</w:t>
            </w:r>
          </w:p>
          <w:p w:rsidR="002209B8" w:rsidRDefault="002209B8" w:rsidP="0006285C">
            <w:pPr>
              <w:autoSpaceDE w:val="0"/>
              <w:autoSpaceDN w:val="0"/>
              <w:adjustRightInd w:val="0"/>
              <w:spacing w:line="276" w:lineRule="auto"/>
              <w:rPr>
                <w:rStyle w:val="c5"/>
                <w:b/>
              </w:rPr>
            </w:pPr>
          </w:p>
        </w:tc>
        <w:tc>
          <w:tcPr>
            <w:tcW w:w="2162" w:type="dxa"/>
          </w:tcPr>
          <w:p w:rsidR="002209B8" w:rsidRPr="002B4F3A" w:rsidRDefault="002209B8" w:rsidP="0006285C">
            <w:pPr>
              <w:pStyle w:val="c18"/>
              <w:spacing w:before="0" w:beforeAutospacing="0" w:after="0" w:afterAutospacing="0" w:line="276" w:lineRule="auto"/>
              <w:rPr>
                <w:rStyle w:val="c5"/>
              </w:rPr>
            </w:pPr>
            <w:r>
              <w:t>Индивидуальная, индивидуально</w:t>
            </w:r>
            <w:r w:rsidRPr="00EE2D00">
              <w:t>-групповая и групповая</w:t>
            </w:r>
          </w:p>
        </w:tc>
        <w:tc>
          <w:tcPr>
            <w:tcW w:w="2464" w:type="dxa"/>
          </w:tcPr>
          <w:p w:rsidR="002209B8" w:rsidRDefault="002209B8" w:rsidP="0006285C">
            <w:pPr>
              <w:pStyle w:val="c18"/>
              <w:spacing w:before="0" w:beforeAutospacing="0" w:after="0" w:afterAutospacing="0" w:line="276" w:lineRule="auto"/>
            </w:pPr>
            <w:proofErr w:type="gramStart"/>
            <w:r>
              <w:t>С</w:t>
            </w:r>
            <w:r w:rsidRPr="00EE2D00">
              <w:t>ловесный, наглядный практический; объяснительно-иллюстративный, репродуктивный, частично-поисковый, исследовательский проблемный; игровой, дискуссионный, проектный</w:t>
            </w:r>
            <w:proofErr w:type="gramEnd"/>
          </w:p>
          <w:p w:rsidR="002209B8" w:rsidRDefault="002209B8" w:rsidP="0006285C">
            <w:pPr>
              <w:pStyle w:val="c18"/>
              <w:spacing w:before="0" w:beforeAutospacing="0" w:after="0" w:afterAutospacing="0" w:line="276" w:lineRule="auto"/>
              <w:rPr>
                <w:rStyle w:val="c5"/>
                <w:b/>
              </w:rPr>
            </w:pPr>
            <w:r>
              <w:t>Игровые приемы, показ иллюстраций и схем, показ моделей, наблюдение, анализ, чтение текста, работа по образцу, упражнение.</w:t>
            </w:r>
          </w:p>
        </w:tc>
        <w:tc>
          <w:tcPr>
            <w:tcW w:w="2268" w:type="dxa"/>
          </w:tcPr>
          <w:p w:rsidR="002209B8" w:rsidRPr="00611776" w:rsidRDefault="002209B8" w:rsidP="0006285C">
            <w:pPr>
              <w:pStyle w:val="c18"/>
              <w:spacing w:before="0" w:beforeAutospacing="0" w:after="0" w:afterAutospacing="0" w:line="276" w:lineRule="auto"/>
              <w:rPr>
                <w:rStyle w:val="c5"/>
              </w:rPr>
            </w:pPr>
            <w:r w:rsidRPr="00611776">
              <w:rPr>
                <w:rStyle w:val="c5"/>
              </w:rPr>
              <w:t>Карточки-задания,  тетради, наборная азбука, звуковые схемы, видеоматериалы</w:t>
            </w:r>
          </w:p>
        </w:tc>
        <w:tc>
          <w:tcPr>
            <w:tcW w:w="2268" w:type="dxa"/>
          </w:tcPr>
          <w:p w:rsidR="002209B8" w:rsidRDefault="002209B8" w:rsidP="0006285C">
            <w:pPr>
              <w:pStyle w:val="c18"/>
              <w:spacing w:before="0" w:beforeAutospacing="0" w:after="0" w:afterAutospacing="0" w:line="276" w:lineRule="auto"/>
            </w:pPr>
            <w:r>
              <w:t>И</w:t>
            </w:r>
            <w:r w:rsidRPr="00EE2D00">
              <w:t>гра</w:t>
            </w:r>
            <w:r>
              <w:t xml:space="preserve">, </w:t>
            </w:r>
            <w:r w:rsidRPr="00EE2D00">
              <w:t>защита проектов</w:t>
            </w:r>
            <w:r>
              <w:t>,</w:t>
            </w:r>
            <w:r w:rsidRPr="00EE2D00">
              <w:t xml:space="preserve"> презентация</w:t>
            </w:r>
            <w:r>
              <w:t xml:space="preserve">, </w:t>
            </w:r>
            <w:r w:rsidRPr="00EE2D00">
              <w:t>соревнование</w:t>
            </w:r>
            <w:r>
              <w:t>,</w:t>
            </w:r>
          </w:p>
          <w:p w:rsidR="002209B8" w:rsidRDefault="002209B8" w:rsidP="0006285C">
            <w:pPr>
              <w:pStyle w:val="c18"/>
              <w:spacing w:before="0" w:beforeAutospacing="0" w:after="0" w:afterAutospacing="0" w:line="276" w:lineRule="auto"/>
            </w:pPr>
            <w:r>
              <w:t xml:space="preserve">турнир, </w:t>
            </w:r>
            <w:r w:rsidRPr="00EE2D00">
              <w:t>праздник</w:t>
            </w:r>
            <w:r>
              <w:t>,</w:t>
            </w:r>
          </w:p>
          <w:p w:rsidR="002209B8" w:rsidRPr="00611776" w:rsidRDefault="002209B8" w:rsidP="0006285C">
            <w:pPr>
              <w:pStyle w:val="c18"/>
              <w:spacing w:before="0" w:beforeAutospacing="0" w:after="0" w:afterAutospacing="0" w:line="276" w:lineRule="auto"/>
              <w:rPr>
                <w:rStyle w:val="c5"/>
              </w:rPr>
            </w:pPr>
            <w:r w:rsidRPr="00EE2D00">
              <w:t>открытое занятие</w:t>
            </w:r>
            <w:r>
              <w:t xml:space="preserve">,  олимпиада, </w:t>
            </w:r>
            <w:r w:rsidRPr="00EE2D00">
              <w:t>КВН</w:t>
            </w:r>
            <w:r>
              <w:t>, конкурс</w:t>
            </w:r>
          </w:p>
        </w:tc>
        <w:tc>
          <w:tcPr>
            <w:tcW w:w="2552" w:type="dxa"/>
          </w:tcPr>
          <w:p w:rsidR="002209B8" w:rsidRDefault="002209B8" w:rsidP="0006285C">
            <w:pPr>
              <w:pStyle w:val="c18"/>
              <w:spacing w:before="0" w:beforeAutospacing="0" w:after="0" w:afterAutospacing="0" w:line="276" w:lineRule="auto"/>
              <w:rPr>
                <w:rStyle w:val="c5"/>
                <w:b/>
              </w:rPr>
            </w:pPr>
            <w:r>
              <w:rPr>
                <w:rStyle w:val="21"/>
                <w:b w:val="0"/>
                <w:bCs/>
              </w:rPr>
              <w:t>Т</w:t>
            </w:r>
            <w:r w:rsidRPr="00EE2D00">
              <w:rPr>
                <w:rStyle w:val="21"/>
                <w:b w:val="0"/>
                <w:bCs/>
              </w:rPr>
              <w:t>ехнология проблемного обучения, технология игровой деятельности, технология развития критического м</w:t>
            </w:r>
            <w:r>
              <w:rPr>
                <w:rStyle w:val="21"/>
                <w:b w:val="0"/>
                <w:bCs/>
              </w:rPr>
              <w:t xml:space="preserve">ышления через </w:t>
            </w:r>
            <w:proofErr w:type="spellStart"/>
            <w:r>
              <w:rPr>
                <w:rStyle w:val="21"/>
                <w:b w:val="0"/>
                <w:bCs/>
              </w:rPr>
              <w:t>чтение</w:t>
            </w:r>
            <w:proofErr w:type="gramStart"/>
            <w:r>
              <w:rPr>
                <w:rStyle w:val="21"/>
                <w:b w:val="0"/>
                <w:bCs/>
              </w:rPr>
              <w:t>,</w:t>
            </w:r>
            <w:r w:rsidRPr="00EE2D00">
              <w:rPr>
                <w:rStyle w:val="21"/>
                <w:b w:val="0"/>
                <w:bCs/>
              </w:rPr>
              <w:t>з</w:t>
            </w:r>
            <w:proofErr w:type="gramEnd"/>
            <w:r w:rsidRPr="00EE2D00">
              <w:rPr>
                <w:rStyle w:val="21"/>
                <w:b w:val="0"/>
                <w:bCs/>
              </w:rPr>
              <w:t>доровьесберегающая</w:t>
            </w:r>
            <w:proofErr w:type="spellEnd"/>
            <w:r w:rsidRPr="00EE2D00">
              <w:rPr>
                <w:rStyle w:val="21"/>
                <w:b w:val="0"/>
                <w:bCs/>
              </w:rPr>
              <w:t xml:space="preserve"> технология</w:t>
            </w:r>
            <w:r>
              <w:rPr>
                <w:rStyle w:val="21"/>
                <w:b w:val="0"/>
                <w:bCs/>
              </w:rPr>
              <w:t>.</w:t>
            </w:r>
          </w:p>
        </w:tc>
      </w:tr>
      <w:tr w:rsidR="002209B8" w:rsidTr="0006285C">
        <w:tc>
          <w:tcPr>
            <w:tcW w:w="415" w:type="dxa"/>
          </w:tcPr>
          <w:p w:rsidR="002209B8" w:rsidRDefault="002209B8" w:rsidP="0006285C">
            <w:pPr>
              <w:pStyle w:val="c18"/>
              <w:spacing w:before="0" w:beforeAutospacing="0" w:after="0" w:afterAutospacing="0" w:line="276" w:lineRule="auto"/>
              <w:jc w:val="center"/>
              <w:rPr>
                <w:rStyle w:val="c5"/>
                <w:b/>
              </w:rPr>
            </w:pPr>
            <w:r>
              <w:rPr>
                <w:rStyle w:val="c5"/>
                <w:b/>
              </w:rPr>
              <w:t>2</w:t>
            </w:r>
          </w:p>
        </w:tc>
        <w:tc>
          <w:tcPr>
            <w:tcW w:w="2438" w:type="dxa"/>
          </w:tcPr>
          <w:p w:rsidR="002209B8" w:rsidRPr="00611776" w:rsidRDefault="002209B8" w:rsidP="0006285C">
            <w:pPr>
              <w:autoSpaceDE w:val="0"/>
              <w:autoSpaceDN w:val="0"/>
              <w:adjustRightInd w:val="0"/>
              <w:spacing w:line="276" w:lineRule="auto"/>
              <w:rPr>
                <w:rFonts w:eastAsia="SymbolMT"/>
                <w:bCs/>
                <w:sz w:val="24"/>
                <w:szCs w:val="24"/>
                <w:lang w:eastAsia="en-US"/>
              </w:rPr>
            </w:pPr>
            <w:r w:rsidRPr="00611776">
              <w:rPr>
                <w:rFonts w:eastAsia="SymbolMT"/>
                <w:bCs/>
                <w:sz w:val="24"/>
                <w:szCs w:val="24"/>
                <w:lang w:eastAsia="en-US"/>
              </w:rPr>
              <w:t>«</w:t>
            </w:r>
            <w:r>
              <w:rPr>
                <w:rFonts w:eastAsiaTheme="minorHAnsi"/>
                <w:lang w:eastAsia="en-US"/>
              </w:rPr>
              <w:t>Логика</w:t>
            </w:r>
            <w:r w:rsidRPr="00611776">
              <w:rPr>
                <w:rFonts w:eastAsia="SymbolMT"/>
                <w:bCs/>
                <w:sz w:val="24"/>
                <w:szCs w:val="24"/>
                <w:lang w:eastAsia="en-US"/>
              </w:rPr>
              <w:t>»</w:t>
            </w:r>
          </w:p>
          <w:p w:rsidR="002209B8" w:rsidRPr="00611776" w:rsidRDefault="002209B8" w:rsidP="0006285C">
            <w:pPr>
              <w:autoSpaceDE w:val="0"/>
              <w:autoSpaceDN w:val="0"/>
              <w:adjustRightInd w:val="0"/>
              <w:spacing w:line="276" w:lineRule="auto"/>
              <w:rPr>
                <w:rFonts w:eastAsia="SymbolMT"/>
                <w:bCs/>
                <w:sz w:val="24"/>
                <w:szCs w:val="24"/>
                <w:lang w:eastAsia="en-US"/>
              </w:rPr>
            </w:pPr>
          </w:p>
        </w:tc>
        <w:tc>
          <w:tcPr>
            <w:tcW w:w="2162" w:type="dxa"/>
          </w:tcPr>
          <w:p w:rsidR="002209B8" w:rsidRPr="002B4F3A" w:rsidRDefault="002209B8" w:rsidP="0006285C">
            <w:pPr>
              <w:pStyle w:val="c18"/>
              <w:spacing w:before="0" w:beforeAutospacing="0" w:after="0" w:afterAutospacing="0" w:line="276" w:lineRule="auto"/>
              <w:rPr>
                <w:rStyle w:val="c5"/>
              </w:rPr>
            </w:pPr>
            <w:r>
              <w:t>И</w:t>
            </w:r>
            <w:r w:rsidRPr="00EE2D00">
              <w:t xml:space="preserve">ндивидуально-групповая и </w:t>
            </w:r>
            <w:r w:rsidRPr="00EE2D00">
              <w:lastRenderedPageBreak/>
              <w:t>групповая</w:t>
            </w:r>
            <w:r>
              <w:t>.</w:t>
            </w:r>
          </w:p>
        </w:tc>
        <w:tc>
          <w:tcPr>
            <w:tcW w:w="2464" w:type="dxa"/>
          </w:tcPr>
          <w:p w:rsidR="002209B8" w:rsidRDefault="002209B8" w:rsidP="0006285C">
            <w:pPr>
              <w:pStyle w:val="c18"/>
              <w:spacing w:before="0" w:beforeAutospacing="0" w:after="0" w:afterAutospacing="0" w:line="276" w:lineRule="auto"/>
            </w:pPr>
            <w:r>
              <w:lastRenderedPageBreak/>
              <w:t xml:space="preserve"> С</w:t>
            </w:r>
            <w:r w:rsidRPr="00EE2D00">
              <w:t xml:space="preserve">ловесный, наглядный </w:t>
            </w:r>
            <w:r w:rsidRPr="00EE2D00">
              <w:lastRenderedPageBreak/>
              <w:t>практический; объяснительно-иллюстративный, репродуктивный, частично-поисковый, исследо</w:t>
            </w:r>
            <w:r>
              <w:t>вательский проблемный; игровой.</w:t>
            </w:r>
          </w:p>
          <w:p w:rsidR="002209B8" w:rsidRDefault="002209B8" w:rsidP="0006285C">
            <w:pPr>
              <w:pStyle w:val="c18"/>
              <w:spacing w:before="0" w:beforeAutospacing="0" w:after="0" w:afterAutospacing="0" w:line="276" w:lineRule="auto"/>
            </w:pPr>
            <w:r>
              <w:t>Игровые приемы, показ иллюстраций и схем, показ моделей, наблюдение, работа по образцу, математические соревнования, тренинг</w:t>
            </w:r>
          </w:p>
        </w:tc>
        <w:tc>
          <w:tcPr>
            <w:tcW w:w="2268" w:type="dxa"/>
          </w:tcPr>
          <w:p w:rsidR="002209B8" w:rsidRPr="00611776" w:rsidRDefault="002209B8" w:rsidP="0006285C">
            <w:pPr>
              <w:pStyle w:val="c18"/>
              <w:spacing w:before="0" w:beforeAutospacing="0" w:after="0" w:afterAutospacing="0" w:line="276" w:lineRule="auto"/>
              <w:rPr>
                <w:rStyle w:val="c5"/>
              </w:rPr>
            </w:pPr>
            <w:r w:rsidRPr="00611776">
              <w:rPr>
                <w:rStyle w:val="c5"/>
              </w:rPr>
              <w:lastRenderedPageBreak/>
              <w:t>Карточки-задания,  тетради,</w:t>
            </w:r>
            <w:r>
              <w:rPr>
                <w:rStyle w:val="c5"/>
              </w:rPr>
              <w:t xml:space="preserve"> счётный </w:t>
            </w:r>
            <w:r>
              <w:rPr>
                <w:rStyle w:val="c5"/>
              </w:rPr>
              <w:lastRenderedPageBreak/>
              <w:t xml:space="preserve">материал, </w:t>
            </w:r>
            <w:r w:rsidRPr="00611776">
              <w:rPr>
                <w:rStyle w:val="c5"/>
              </w:rPr>
              <w:t>видеоматериалы</w:t>
            </w:r>
          </w:p>
        </w:tc>
        <w:tc>
          <w:tcPr>
            <w:tcW w:w="2268" w:type="dxa"/>
          </w:tcPr>
          <w:p w:rsidR="002209B8" w:rsidRDefault="002209B8" w:rsidP="0006285C">
            <w:pPr>
              <w:pStyle w:val="c18"/>
              <w:spacing w:before="0" w:beforeAutospacing="0" w:after="0" w:afterAutospacing="0" w:line="276" w:lineRule="auto"/>
            </w:pPr>
            <w:r>
              <w:lastRenderedPageBreak/>
              <w:t>И</w:t>
            </w:r>
            <w:r w:rsidRPr="00EE2D00">
              <w:t>гра</w:t>
            </w:r>
            <w:r>
              <w:t>,</w:t>
            </w:r>
          </w:p>
          <w:p w:rsidR="002209B8" w:rsidRDefault="002209B8" w:rsidP="0006285C">
            <w:pPr>
              <w:pStyle w:val="c18"/>
              <w:spacing w:before="0" w:beforeAutospacing="0" w:after="0" w:afterAutospacing="0" w:line="276" w:lineRule="auto"/>
            </w:pPr>
            <w:r w:rsidRPr="00EE2D00">
              <w:t xml:space="preserve">«мозговой штурм», </w:t>
            </w:r>
            <w:r w:rsidRPr="00EE2D00">
              <w:lastRenderedPageBreak/>
              <w:t>презентация</w:t>
            </w:r>
            <w:r>
              <w:t>,</w:t>
            </w:r>
            <w:r w:rsidRPr="00EE2D00">
              <w:t xml:space="preserve"> соревнование</w:t>
            </w:r>
            <w:r>
              <w:t>,</w:t>
            </w:r>
          </w:p>
          <w:p w:rsidR="002209B8" w:rsidRPr="00611776" w:rsidRDefault="002209B8" w:rsidP="0006285C">
            <w:pPr>
              <w:pStyle w:val="c18"/>
              <w:spacing w:before="0" w:beforeAutospacing="0" w:after="0" w:afterAutospacing="0" w:line="276" w:lineRule="auto"/>
              <w:rPr>
                <w:rStyle w:val="c5"/>
              </w:rPr>
            </w:pPr>
            <w:r>
              <w:t>т</w:t>
            </w:r>
            <w:r w:rsidRPr="00EE2D00">
              <w:t>ренинг</w:t>
            </w:r>
            <w:r>
              <w:t>,</w:t>
            </w:r>
            <w:r w:rsidRPr="00EE2D00">
              <w:t xml:space="preserve"> праздник</w:t>
            </w:r>
            <w:r>
              <w:t>,</w:t>
            </w:r>
            <w:r w:rsidRPr="00EE2D00">
              <w:t xml:space="preserve"> открытое занятие</w:t>
            </w:r>
            <w:r>
              <w:t xml:space="preserve">, олимпиада, </w:t>
            </w:r>
            <w:r w:rsidRPr="00EE2D00">
              <w:t>КВН</w:t>
            </w:r>
            <w:r>
              <w:t>, конкурс</w:t>
            </w:r>
          </w:p>
        </w:tc>
        <w:tc>
          <w:tcPr>
            <w:tcW w:w="2552" w:type="dxa"/>
          </w:tcPr>
          <w:p w:rsidR="002209B8" w:rsidRDefault="002209B8" w:rsidP="0006285C">
            <w:pPr>
              <w:pStyle w:val="c18"/>
              <w:spacing w:before="0" w:beforeAutospacing="0" w:after="0" w:afterAutospacing="0" w:line="276" w:lineRule="auto"/>
            </w:pPr>
            <w:r>
              <w:rPr>
                <w:rStyle w:val="21"/>
                <w:b w:val="0"/>
                <w:bCs/>
              </w:rPr>
              <w:lastRenderedPageBreak/>
              <w:t>Т</w:t>
            </w:r>
            <w:r w:rsidRPr="00EE2D00">
              <w:rPr>
                <w:rStyle w:val="21"/>
                <w:b w:val="0"/>
                <w:bCs/>
              </w:rPr>
              <w:t xml:space="preserve">ехнология проблемного </w:t>
            </w:r>
            <w:r w:rsidRPr="00EE2D00">
              <w:rPr>
                <w:rStyle w:val="21"/>
                <w:b w:val="0"/>
                <w:bCs/>
              </w:rPr>
              <w:lastRenderedPageBreak/>
              <w:t xml:space="preserve">обучения, технология игровой деятельности, </w:t>
            </w:r>
            <w:proofErr w:type="spellStart"/>
            <w:r>
              <w:rPr>
                <w:rStyle w:val="21"/>
                <w:b w:val="0"/>
                <w:bCs/>
              </w:rPr>
              <w:t>здоровьесберегающая</w:t>
            </w:r>
            <w:proofErr w:type="spellEnd"/>
            <w:r>
              <w:rPr>
                <w:rStyle w:val="21"/>
                <w:b w:val="0"/>
                <w:bCs/>
              </w:rPr>
              <w:t xml:space="preserve"> технология.</w:t>
            </w:r>
          </w:p>
        </w:tc>
      </w:tr>
      <w:tr w:rsidR="002209B8" w:rsidTr="0006285C">
        <w:tc>
          <w:tcPr>
            <w:tcW w:w="415" w:type="dxa"/>
          </w:tcPr>
          <w:p w:rsidR="002209B8" w:rsidRPr="00E53715" w:rsidRDefault="002209B8" w:rsidP="0006285C">
            <w:pPr>
              <w:pStyle w:val="c18"/>
              <w:spacing w:before="0" w:beforeAutospacing="0" w:after="0" w:afterAutospacing="0" w:line="276" w:lineRule="auto"/>
              <w:jc w:val="center"/>
              <w:rPr>
                <w:rStyle w:val="c5"/>
              </w:rPr>
            </w:pPr>
            <w:r w:rsidRPr="00E53715">
              <w:rPr>
                <w:rStyle w:val="c5"/>
              </w:rPr>
              <w:lastRenderedPageBreak/>
              <w:t>3</w:t>
            </w:r>
          </w:p>
        </w:tc>
        <w:tc>
          <w:tcPr>
            <w:tcW w:w="2438" w:type="dxa"/>
          </w:tcPr>
          <w:p w:rsidR="002209B8" w:rsidRPr="00E53715" w:rsidRDefault="002209B8" w:rsidP="0006285C">
            <w:pPr>
              <w:autoSpaceDE w:val="0"/>
              <w:autoSpaceDN w:val="0"/>
              <w:adjustRightInd w:val="0"/>
              <w:spacing w:line="276" w:lineRule="auto"/>
              <w:rPr>
                <w:sz w:val="24"/>
                <w:szCs w:val="24"/>
              </w:rPr>
            </w:pPr>
            <w:r w:rsidRPr="00E53715">
              <w:rPr>
                <w:sz w:val="24"/>
                <w:szCs w:val="24"/>
              </w:rPr>
              <w:t>«Основы письма и развитие моторики»</w:t>
            </w:r>
          </w:p>
          <w:p w:rsidR="002209B8" w:rsidRPr="00E53715" w:rsidRDefault="002209B8" w:rsidP="0006285C">
            <w:pPr>
              <w:autoSpaceDE w:val="0"/>
              <w:autoSpaceDN w:val="0"/>
              <w:adjustRightInd w:val="0"/>
              <w:spacing w:line="276" w:lineRule="auto"/>
              <w:rPr>
                <w:rFonts w:eastAsia="SymbolMT"/>
                <w:bCs/>
                <w:sz w:val="24"/>
                <w:szCs w:val="24"/>
                <w:lang w:eastAsia="en-US"/>
              </w:rPr>
            </w:pPr>
          </w:p>
        </w:tc>
        <w:tc>
          <w:tcPr>
            <w:tcW w:w="2162" w:type="dxa"/>
          </w:tcPr>
          <w:p w:rsidR="002209B8" w:rsidRPr="002B4F3A" w:rsidRDefault="002209B8" w:rsidP="0006285C">
            <w:pPr>
              <w:pStyle w:val="c18"/>
              <w:spacing w:before="0" w:beforeAutospacing="0" w:after="0" w:afterAutospacing="0" w:line="276" w:lineRule="auto"/>
              <w:rPr>
                <w:rStyle w:val="c5"/>
              </w:rPr>
            </w:pPr>
            <w:r>
              <w:t>Индивидуальная, и</w:t>
            </w:r>
            <w:r w:rsidRPr="00EE2D00">
              <w:t>ндивидуально-групповая и групповая</w:t>
            </w:r>
          </w:p>
        </w:tc>
        <w:tc>
          <w:tcPr>
            <w:tcW w:w="2464" w:type="dxa"/>
          </w:tcPr>
          <w:p w:rsidR="002209B8" w:rsidRDefault="002209B8" w:rsidP="0006285C">
            <w:pPr>
              <w:pStyle w:val="c18"/>
              <w:spacing w:before="0" w:beforeAutospacing="0" w:after="0" w:afterAutospacing="0" w:line="276" w:lineRule="auto"/>
            </w:pPr>
            <w:r>
              <w:t>С</w:t>
            </w:r>
            <w:r w:rsidRPr="00EE2D00">
              <w:t>ловесный, наглядный практический; объяснительно-иллюстративный, частично-поисковый, проблемный; игровой</w:t>
            </w:r>
          </w:p>
        </w:tc>
        <w:tc>
          <w:tcPr>
            <w:tcW w:w="2268" w:type="dxa"/>
          </w:tcPr>
          <w:p w:rsidR="002209B8" w:rsidRPr="00611776" w:rsidRDefault="002209B8" w:rsidP="0006285C">
            <w:pPr>
              <w:pStyle w:val="c18"/>
              <w:spacing w:before="0" w:beforeAutospacing="0" w:after="0" w:afterAutospacing="0" w:line="276" w:lineRule="auto"/>
              <w:rPr>
                <w:rStyle w:val="c5"/>
              </w:rPr>
            </w:pPr>
            <w:r w:rsidRPr="00611776">
              <w:rPr>
                <w:rStyle w:val="c5"/>
              </w:rPr>
              <w:t>Карточки-задания,  тетради, наборная азбука, звуковые схемы, видеоматериалы</w:t>
            </w:r>
          </w:p>
        </w:tc>
        <w:tc>
          <w:tcPr>
            <w:tcW w:w="2268" w:type="dxa"/>
          </w:tcPr>
          <w:p w:rsidR="002209B8" w:rsidRDefault="002209B8" w:rsidP="0006285C">
            <w:pPr>
              <w:pStyle w:val="c18"/>
              <w:spacing w:before="0" w:beforeAutospacing="0" w:after="0" w:afterAutospacing="0" w:line="276" w:lineRule="auto"/>
            </w:pPr>
            <w:r>
              <w:t>И</w:t>
            </w:r>
            <w:r w:rsidRPr="00EE2D00">
              <w:t>гра</w:t>
            </w:r>
            <w:r>
              <w:t xml:space="preserve">, </w:t>
            </w:r>
            <w:r w:rsidRPr="00EE2D00">
              <w:t>презентация</w:t>
            </w:r>
            <w:r>
              <w:t xml:space="preserve">, </w:t>
            </w:r>
            <w:r w:rsidRPr="00EE2D00">
              <w:t>соревнование</w:t>
            </w:r>
            <w:r>
              <w:t>,</w:t>
            </w:r>
          </w:p>
          <w:p w:rsidR="002209B8" w:rsidRDefault="002209B8" w:rsidP="0006285C">
            <w:pPr>
              <w:pStyle w:val="c18"/>
              <w:spacing w:before="0" w:beforeAutospacing="0" w:after="0" w:afterAutospacing="0" w:line="276" w:lineRule="auto"/>
            </w:pPr>
            <w:r>
              <w:t xml:space="preserve">турнир, </w:t>
            </w:r>
            <w:r w:rsidRPr="00EE2D00">
              <w:t>праздник</w:t>
            </w:r>
            <w:r>
              <w:t>,</w:t>
            </w:r>
          </w:p>
          <w:p w:rsidR="002209B8" w:rsidRPr="00611776" w:rsidRDefault="002209B8" w:rsidP="0006285C">
            <w:pPr>
              <w:pStyle w:val="c18"/>
              <w:spacing w:before="0" w:beforeAutospacing="0" w:after="0" w:afterAutospacing="0" w:line="276" w:lineRule="auto"/>
              <w:rPr>
                <w:rStyle w:val="c5"/>
              </w:rPr>
            </w:pPr>
            <w:r w:rsidRPr="00EE2D00">
              <w:t>открытое занятие</w:t>
            </w:r>
          </w:p>
        </w:tc>
        <w:tc>
          <w:tcPr>
            <w:tcW w:w="2552" w:type="dxa"/>
          </w:tcPr>
          <w:p w:rsidR="002209B8" w:rsidRDefault="002209B8" w:rsidP="0006285C">
            <w:pPr>
              <w:pStyle w:val="c18"/>
              <w:spacing w:before="0" w:beforeAutospacing="0" w:after="0" w:afterAutospacing="0" w:line="276" w:lineRule="auto"/>
            </w:pPr>
            <w:r>
              <w:rPr>
                <w:rStyle w:val="21"/>
                <w:b w:val="0"/>
                <w:bCs/>
              </w:rPr>
              <w:t>Т</w:t>
            </w:r>
            <w:r w:rsidRPr="00EE2D00">
              <w:rPr>
                <w:rStyle w:val="21"/>
                <w:b w:val="0"/>
                <w:bCs/>
              </w:rPr>
              <w:t xml:space="preserve">ехнология проблемного обучения, технология игровой деятельности, технология развития критического мышления через чтение и письмо, </w:t>
            </w:r>
            <w:proofErr w:type="spellStart"/>
            <w:r w:rsidRPr="00EE2D00">
              <w:rPr>
                <w:rStyle w:val="21"/>
                <w:b w:val="0"/>
                <w:bCs/>
              </w:rPr>
              <w:t>здоровьесберегающая</w:t>
            </w:r>
            <w:proofErr w:type="spellEnd"/>
            <w:r w:rsidRPr="00EE2D00">
              <w:rPr>
                <w:rStyle w:val="21"/>
                <w:b w:val="0"/>
                <w:bCs/>
              </w:rPr>
              <w:t xml:space="preserve"> технология</w:t>
            </w:r>
            <w:r>
              <w:rPr>
                <w:rStyle w:val="21"/>
                <w:b w:val="0"/>
                <w:bCs/>
              </w:rPr>
              <w:t>.</w:t>
            </w:r>
          </w:p>
        </w:tc>
      </w:tr>
    </w:tbl>
    <w:p w:rsidR="002209B8" w:rsidRDefault="002209B8" w:rsidP="002209B8">
      <w:pPr>
        <w:pStyle w:val="c18"/>
        <w:spacing w:before="0" w:beforeAutospacing="0" w:after="0" w:afterAutospacing="0" w:line="276" w:lineRule="auto"/>
        <w:jc w:val="center"/>
        <w:rPr>
          <w:rStyle w:val="c5"/>
          <w:b/>
        </w:rPr>
      </w:pPr>
    </w:p>
    <w:p w:rsidR="002209B8" w:rsidRDefault="002209B8" w:rsidP="002209B8">
      <w:pPr>
        <w:spacing w:line="276" w:lineRule="auto"/>
        <w:rPr>
          <w:rFonts w:eastAsia="Calibri"/>
          <w:b/>
          <w:iCs/>
          <w:sz w:val="24"/>
          <w:szCs w:val="24"/>
        </w:rPr>
      </w:pPr>
    </w:p>
    <w:p w:rsidR="002209B8" w:rsidRPr="00572FBD" w:rsidRDefault="002209B8" w:rsidP="002209B8">
      <w:pPr>
        <w:spacing w:line="276" w:lineRule="auto"/>
        <w:rPr>
          <w:rFonts w:eastAsia="Calibri"/>
          <w:i/>
          <w:iCs/>
          <w:sz w:val="24"/>
          <w:szCs w:val="24"/>
          <w:u w:val="single"/>
        </w:rPr>
      </w:pPr>
      <w:r w:rsidRPr="00AE209F">
        <w:rPr>
          <w:rFonts w:eastAsia="Calibri"/>
          <w:b/>
          <w:iCs/>
          <w:sz w:val="24"/>
          <w:szCs w:val="24"/>
        </w:rPr>
        <w:lastRenderedPageBreak/>
        <w:t>Структура занятия и его этапов:</w:t>
      </w:r>
      <w:r w:rsidRPr="000D65FB">
        <w:rPr>
          <w:rFonts w:eastAsia="Calibri"/>
          <w:b/>
        </w:rPr>
        <w:br/>
      </w:r>
      <w:r w:rsidRPr="00572FBD">
        <w:rPr>
          <w:rFonts w:eastAsia="Calibri"/>
          <w:iCs/>
          <w:sz w:val="24"/>
          <w:szCs w:val="24"/>
          <w:u w:val="single"/>
        </w:rPr>
        <w:t>1. Дидактическая игра, создающая мотивацию к занятию</w:t>
      </w:r>
      <w:r>
        <w:rPr>
          <w:rFonts w:eastAsia="Calibri"/>
          <w:iCs/>
          <w:sz w:val="24"/>
          <w:szCs w:val="24"/>
          <w:u w:val="single"/>
        </w:rPr>
        <w:t>.</w:t>
      </w:r>
      <w:r w:rsidRPr="00AE209F">
        <w:rPr>
          <w:rFonts w:eastAsia="Calibri"/>
          <w:i/>
          <w:iCs/>
          <w:sz w:val="24"/>
          <w:szCs w:val="24"/>
        </w:rPr>
        <w:br/>
      </w:r>
      <w:r>
        <w:rPr>
          <w:rFonts w:eastAsia="Calibri"/>
          <w:sz w:val="24"/>
          <w:szCs w:val="24"/>
        </w:rPr>
        <w:tab/>
      </w:r>
      <w:r w:rsidRPr="00AE209F">
        <w:rPr>
          <w:rFonts w:eastAsia="Calibri"/>
          <w:sz w:val="24"/>
          <w:szCs w:val="24"/>
        </w:rPr>
        <w:t>Детям предлагается дидактическая игра, в ходе которой они вспоминают то, что поможет им познакомиться с новой темой (актуализация знаний и умений). Игра должна быть такой, чтобы в ходе ее в деятельности ребенка не возникало затруднения. Дети сначала фиксируют в речи свои шаги, затем выполняют действия. Каждый ребенок</w:t>
      </w:r>
      <w:r>
        <w:rPr>
          <w:rFonts w:eastAsia="Calibri"/>
          <w:sz w:val="24"/>
          <w:szCs w:val="24"/>
        </w:rPr>
        <w:t xml:space="preserve"> должен принять участие в игре. </w:t>
      </w:r>
      <w:r w:rsidRPr="00AE209F">
        <w:rPr>
          <w:rFonts w:eastAsia="Calibri"/>
          <w:sz w:val="24"/>
          <w:szCs w:val="24"/>
        </w:rPr>
        <w:t>Необходимое условие – четкое объяснение правил игры. В результате каждый ребенок должен:</w:t>
      </w:r>
      <w:r w:rsidRPr="00AE209F">
        <w:rPr>
          <w:rFonts w:eastAsia="Calibri"/>
          <w:sz w:val="24"/>
          <w:szCs w:val="24"/>
        </w:rPr>
        <w:br/>
        <w:t>- понимать, что от него требуется в игре;</w:t>
      </w:r>
      <w:r w:rsidRPr="00AE209F">
        <w:rPr>
          <w:rFonts w:eastAsia="Calibri"/>
          <w:sz w:val="24"/>
          <w:szCs w:val="24"/>
        </w:rPr>
        <w:br/>
        <w:t>- определить, может он играть в эту игру или не может;</w:t>
      </w:r>
      <w:r w:rsidRPr="00AE209F">
        <w:rPr>
          <w:rFonts w:eastAsia="Calibri"/>
          <w:sz w:val="24"/>
          <w:szCs w:val="24"/>
        </w:rPr>
        <w:br/>
        <w:t>- определить, хочет он играть в эту игру или не хочет.</w:t>
      </w:r>
    </w:p>
    <w:p w:rsidR="002209B8" w:rsidRPr="00AE209F" w:rsidRDefault="002209B8" w:rsidP="002209B8">
      <w:pPr>
        <w:spacing w:line="276" w:lineRule="auto"/>
        <w:rPr>
          <w:rFonts w:eastAsia="Calibri"/>
          <w:sz w:val="24"/>
          <w:szCs w:val="24"/>
        </w:rPr>
      </w:pPr>
      <w:r w:rsidRPr="00572FBD">
        <w:rPr>
          <w:rFonts w:eastAsia="Calibri"/>
          <w:iCs/>
          <w:sz w:val="24"/>
          <w:szCs w:val="24"/>
          <w:u w:val="single"/>
        </w:rPr>
        <w:t>2. Затруднение в игровой ситуации</w:t>
      </w:r>
      <w:r>
        <w:rPr>
          <w:rFonts w:eastAsia="Calibri"/>
          <w:sz w:val="24"/>
          <w:szCs w:val="24"/>
        </w:rPr>
        <w:t>.</w:t>
      </w:r>
      <w:r w:rsidRPr="00AE209F">
        <w:rPr>
          <w:rFonts w:eastAsia="Calibri"/>
          <w:sz w:val="24"/>
          <w:szCs w:val="24"/>
        </w:rPr>
        <w:br/>
      </w:r>
      <w:r>
        <w:rPr>
          <w:rFonts w:eastAsia="Calibri"/>
          <w:sz w:val="24"/>
          <w:szCs w:val="24"/>
        </w:rPr>
        <w:tab/>
      </w:r>
      <w:r w:rsidRPr="00AE209F">
        <w:rPr>
          <w:rFonts w:eastAsia="Calibri"/>
          <w:sz w:val="24"/>
          <w:szCs w:val="24"/>
        </w:rPr>
        <w:t xml:space="preserve">В конце игры должна возникнуть ситуация, вызывающая затруднение в деятельности детей, которое они фиксируют в речи (мы это не знаем, </w:t>
      </w:r>
      <w:r>
        <w:rPr>
          <w:rFonts w:eastAsia="Calibri"/>
          <w:sz w:val="24"/>
          <w:szCs w:val="24"/>
        </w:rPr>
        <w:t>мы это еще не умеем...). Педагог</w:t>
      </w:r>
      <w:r w:rsidRPr="00AE209F">
        <w:rPr>
          <w:rFonts w:eastAsia="Calibri"/>
          <w:sz w:val="24"/>
          <w:szCs w:val="24"/>
        </w:rPr>
        <w:t xml:space="preserve"> выявляет детские вопросы и вместе с </w:t>
      </w:r>
      <w:r>
        <w:rPr>
          <w:rFonts w:eastAsia="Calibri"/>
          <w:sz w:val="24"/>
          <w:szCs w:val="24"/>
        </w:rPr>
        <w:t xml:space="preserve">детьми определяет тему занятия. </w:t>
      </w:r>
      <w:r w:rsidRPr="00AE209F">
        <w:rPr>
          <w:rFonts w:eastAsia="Calibri"/>
          <w:sz w:val="24"/>
          <w:szCs w:val="24"/>
        </w:rPr>
        <w:t>В результате ребятами делается вывод, что необходимо подумать, как всем вместе выйти из затруднительной ситу</w:t>
      </w:r>
      <w:r>
        <w:rPr>
          <w:rFonts w:eastAsia="Calibri"/>
          <w:sz w:val="24"/>
          <w:szCs w:val="24"/>
        </w:rPr>
        <w:t>ации.</w:t>
      </w:r>
      <w:r w:rsidRPr="00AE209F">
        <w:rPr>
          <w:rFonts w:eastAsia="Calibri"/>
          <w:sz w:val="24"/>
          <w:szCs w:val="24"/>
        </w:rPr>
        <w:br/>
      </w:r>
      <w:r w:rsidRPr="00572FBD">
        <w:rPr>
          <w:rFonts w:eastAsia="Calibri"/>
          <w:iCs/>
          <w:sz w:val="24"/>
          <w:szCs w:val="24"/>
          <w:u w:val="single"/>
        </w:rPr>
        <w:t>3. Открытие нового знания или умения</w:t>
      </w:r>
      <w:r w:rsidRPr="00AE209F">
        <w:rPr>
          <w:rFonts w:eastAsia="Calibri"/>
          <w:sz w:val="24"/>
          <w:szCs w:val="24"/>
        </w:rPr>
        <w:br/>
      </w:r>
      <w:r>
        <w:rPr>
          <w:rFonts w:eastAsia="Calibri"/>
          <w:sz w:val="24"/>
          <w:szCs w:val="24"/>
        </w:rPr>
        <w:tab/>
        <w:t>Педагог</w:t>
      </w:r>
      <w:r w:rsidRPr="00AE209F">
        <w:rPr>
          <w:rFonts w:eastAsia="Calibri"/>
          <w:sz w:val="24"/>
          <w:szCs w:val="24"/>
        </w:rPr>
        <w:t xml:space="preserve"> с помощью подводящего диалога на основе предметной деятельности детей приводит их к открытию нового знания или умения. Оформив в речи новое, дети возвращаются к ситуации, вызвавшей затруднение, и проходят ее, и</w:t>
      </w:r>
      <w:r>
        <w:rPr>
          <w:rFonts w:eastAsia="Calibri"/>
          <w:sz w:val="24"/>
          <w:szCs w:val="24"/>
        </w:rPr>
        <w:t>спользуя новый способ действия.</w:t>
      </w:r>
    </w:p>
    <w:p w:rsidR="002209B8" w:rsidRPr="00AE209F" w:rsidRDefault="002209B8" w:rsidP="002209B8">
      <w:pPr>
        <w:spacing w:line="276" w:lineRule="auto"/>
        <w:rPr>
          <w:rFonts w:eastAsia="Calibri"/>
          <w:i/>
          <w:iCs/>
          <w:sz w:val="24"/>
          <w:szCs w:val="24"/>
          <w:u w:val="single"/>
        </w:rPr>
      </w:pPr>
      <w:r w:rsidRPr="00572FBD">
        <w:rPr>
          <w:rFonts w:eastAsia="Calibri"/>
          <w:iCs/>
          <w:sz w:val="24"/>
          <w:szCs w:val="24"/>
          <w:u w:val="single"/>
        </w:rPr>
        <w:t>4. Воспроизведение нового в типовой ситуации</w:t>
      </w:r>
      <w:r>
        <w:rPr>
          <w:rFonts w:eastAsia="Calibri"/>
          <w:iCs/>
          <w:sz w:val="24"/>
          <w:szCs w:val="24"/>
          <w:u w:val="single"/>
        </w:rPr>
        <w:t>.</w:t>
      </w:r>
      <w:r w:rsidRPr="00AE209F">
        <w:rPr>
          <w:rFonts w:eastAsia="Calibri"/>
          <w:sz w:val="24"/>
          <w:szCs w:val="24"/>
        </w:rPr>
        <w:br/>
      </w:r>
      <w:r>
        <w:rPr>
          <w:rFonts w:eastAsia="Calibri"/>
          <w:sz w:val="24"/>
          <w:szCs w:val="24"/>
        </w:rPr>
        <w:tab/>
      </w:r>
      <w:r w:rsidRPr="00AE209F">
        <w:rPr>
          <w:rFonts w:eastAsia="Calibri"/>
          <w:sz w:val="24"/>
          <w:szCs w:val="24"/>
        </w:rPr>
        <w:t>На этом этапе проводятся игры, где детьми используется новое знание или умение. Выполняется работа в тетради (2–3 мин.). В конце создается игровая ситуация, которая фиксирует индивидуальное освоение каждым ребенком нового материала. Происходит самооценка ребенком своей деятельности по освоению нового: дети или убеждаются в том, что они справились с задани</w:t>
      </w:r>
      <w:r>
        <w:rPr>
          <w:rFonts w:eastAsia="Calibri"/>
          <w:sz w:val="24"/>
          <w:szCs w:val="24"/>
        </w:rPr>
        <w:t>ем, или исправляют свои ошибки.</w:t>
      </w:r>
      <w:r w:rsidRPr="00572FBD">
        <w:rPr>
          <w:rFonts w:eastAsia="Calibri"/>
          <w:sz w:val="24"/>
          <w:szCs w:val="24"/>
        </w:rPr>
        <w:br/>
      </w:r>
      <w:r w:rsidRPr="00572FBD">
        <w:rPr>
          <w:rFonts w:eastAsia="Calibri"/>
          <w:iCs/>
          <w:sz w:val="24"/>
          <w:szCs w:val="24"/>
          <w:u w:val="single"/>
        </w:rPr>
        <w:t>5. Повторение и развивающие задания.</w:t>
      </w:r>
      <w:r w:rsidRPr="00AE209F">
        <w:rPr>
          <w:rFonts w:eastAsia="Calibri"/>
          <w:sz w:val="24"/>
          <w:szCs w:val="24"/>
        </w:rPr>
        <w:br/>
      </w:r>
      <w:r>
        <w:rPr>
          <w:rFonts w:eastAsia="Calibri"/>
          <w:sz w:val="24"/>
          <w:szCs w:val="24"/>
        </w:rPr>
        <w:tab/>
      </w:r>
      <w:r w:rsidRPr="00AE209F">
        <w:rPr>
          <w:rFonts w:eastAsia="Calibri"/>
          <w:sz w:val="24"/>
          <w:szCs w:val="24"/>
        </w:rPr>
        <w:t>Проводятся по желанию педагога при наличии свободного времени.</w:t>
      </w:r>
    </w:p>
    <w:p w:rsidR="002209B8" w:rsidRPr="00A6341A" w:rsidRDefault="002209B8" w:rsidP="002209B8">
      <w:pPr>
        <w:tabs>
          <w:tab w:val="left" w:pos="851"/>
        </w:tabs>
        <w:autoSpaceDE w:val="0"/>
        <w:autoSpaceDN w:val="0"/>
        <w:adjustRightInd w:val="0"/>
        <w:spacing w:line="276" w:lineRule="auto"/>
        <w:rPr>
          <w:rFonts w:eastAsia="Calibri"/>
          <w:sz w:val="24"/>
          <w:szCs w:val="24"/>
        </w:rPr>
      </w:pPr>
      <w:r w:rsidRPr="00572FBD">
        <w:rPr>
          <w:rFonts w:eastAsia="Calibri"/>
          <w:iCs/>
          <w:sz w:val="24"/>
          <w:szCs w:val="24"/>
          <w:u w:val="single"/>
        </w:rPr>
        <w:t>6. Итог занятия.</w:t>
      </w:r>
      <w:r w:rsidRPr="00AE209F">
        <w:rPr>
          <w:rFonts w:eastAsia="Calibri"/>
          <w:sz w:val="24"/>
          <w:szCs w:val="24"/>
        </w:rPr>
        <w:br/>
      </w:r>
      <w:r>
        <w:rPr>
          <w:rFonts w:eastAsia="Calibri"/>
          <w:sz w:val="24"/>
          <w:szCs w:val="24"/>
        </w:rPr>
        <w:tab/>
      </w:r>
      <w:r w:rsidRPr="00AE209F">
        <w:rPr>
          <w:rFonts w:eastAsia="Calibri"/>
          <w:sz w:val="24"/>
          <w:szCs w:val="24"/>
        </w:rPr>
        <w:t xml:space="preserve">Дети фиксируют в речи:  что нового узнали; </w:t>
      </w:r>
      <w:r>
        <w:rPr>
          <w:rFonts w:eastAsia="Calibri"/>
          <w:sz w:val="24"/>
          <w:szCs w:val="24"/>
        </w:rPr>
        <w:t xml:space="preserve"> где новое пригодится. Педагог </w:t>
      </w:r>
      <w:r w:rsidRPr="00AE209F">
        <w:rPr>
          <w:rFonts w:eastAsia="Calibri"/>
          <w:sz w:val="24"/>
          <w:szCs w:val="24"/>
        </w:rPr>
        <w:t xml:space="preserve"> прививает старшим дошкольникам следующие учебные умения: слушать объяснения взрослого, выполнять задание, не мешая друг другу, проявлять активность и интерес к пр</w:t>
      </w:r>
      <w:r>
        <w:rPr>
          <w:rFonts w:eastAsia="Calibri"/>
          <w:sz w:val="24"/>
          <w:szCs w:val="24"/>
        </w:rPr>
        <w:t xml:space="preserve">едлагаемой деятельности. Педагог </w:t>
      </w:r>
      <w:r w:rsidRPr="00AE209F">
        <w:rPr>
          <w:rFonts w:eastAsia="Calibri"/>
          <w:sz w:val="24"/>
          <w:szCs w:val="24"/>
        </w:rPr>
        <w:t xml:space="preserve"> поддерживает усилия дошкольников качественно выполнить задание с помощью похвалы, положительной оценки; поощряет высказывания и суждения дошкольников, способствует становлению у детей положительной самооценки. </w:t>
      </w:r>
    </w:p>
    <w:p w:rsidR="002209B8" w:rsidRDefault="002209B8" w:rsidP="002209B8">
      <w:pPr>
        <w:autoSpaceDE w:val="0"/>
        <w:autoSpaceDN w:val="0"/>
        <w:adjustRightInd w:val="0"/>
        <w:jc w:val="center"/>
        <w:rPr>
          <w:rFonts w:eastAsiaTheme="minorHAnsi"/>
          <w:b/>
          <w:bCs/>
          <w:sz w:val="24"/>
          <w:szCs w:val="24"/>
          <w:lang w:eastAsia="en-US"/>
        </w:rPr>
      </w:pPr>
    </w:p>
    <w:p w:rsidR="0006285C" w:rsidRDefault="0006285C" w:rsidP="002209B8">
      <w:pPr>
        <w:autoSpaceDE w:val="0"/>
        <w:autoSpaceDN w:val="0"/>
        <w:adjustRightInd w:val="0"/>
        <w:spacing w:line="276" w:lineRule="auto"/>
        <w:jc w:val="center"/>
        <w:rPr>
          <w:rFonts w:eastAsiaTheme="minorHAnsi"/>
          <w:b/>
          <w:bCs/>
          <w:sz w:val="24"/>
          <w:szCs w:val="24"/>
          <w:lang w:eastAsia="en-US"/>
        </w:rPr>
      </w:pPr>
    </w:p>
    <w:p w:rsidR="002209B8" w:rsidRDefault="002209B8" w:rsidP="002209B8">
      <w:pPr>
        <w:autoSpaceDE w:val="0"/>
        <w:autoSpaceDN w:val="0"/>
        <w:adjustRightInd w:val="0"/>
        <w:spacing w:line="276" w:lineRule="auto"/>
        <w:jc w:val="center"/>
        <w:rPr>
          <w:rFonts w:eastAsiaTheme="minorHAnsi"/>
          <w:b/>
          <w:bCs/>
          <w:sz w:val="24"/>
          <w:szCs w:val="24"/>
          <w:lang w:eastAsia="en-US"/>
        </w:rPr>
      </w:pPr>
      <w:r>
        <w:rPr>
          <w:rFonts w:eastAsiaTheme="minorHAnsi"/>
          <w:b/>
          <w:bCs/>
          <w:sz w:val="24"/>
          <w:szCs w:val="24"/>
          <w:lang w:eastAsia="en-US"/>
        </w:rPr>
        <w:lastRenderedPageBreak/>
        <w:t>Формы аттестации</w:t>
      </w:r>
    </w:p>
    <w:p w:rsidR="002209B8" w:rsidRDefault="002209B8" w:rsidP="002209B8">
      <w:pPr>
        <w:autoSpaceDE w:val="0"/>
        <w:autoSpaceDN w:val="0"/>
        <w:adjustRightInd w:val="0"/>
        <w:spacing w:line="276" w:lineRule="auto"/>
        <w:rPr>
          <w:rFonts w:eastAsiaTheme="minorHAnsi"/>
          <w:b/>
          <w:bCs/>
          <w:sz w:val="24"/>
          <w:szCs w:val="24"/>
          <w:lang w:eastAsia="en-US"/>
        </w:rPr>
      </w:pPr>
    </w:p>
    <w:p w:rsidR="00C60C45" w:rsidRDefault="002209B8" w:rsidP="00C60C45">
      <w:pPr>
        <w:autoSpaceDE w:val="0"/>
        <w:autoSpaceDN w:val="0"/>
        <w:adjustRightInd w:val="0"/>
        <w:spacing w:line="276" w:lineRule="auto"/>
        <w:rPr>
          <w:rFonts w:eastAsiaTheme="minorHAnsi"/>
          <w:b/>
          <w:bCs/>
          <w:sz w:val="24"/>
          <w:szCs w:val="24"/>
          <w:lang w:eastAsia="en-US"/>
        </w:rPr>
      </w:pPr>
      <w:r w:rsidRPr="00A67E7E">
        <w:rPr>
          <w:rFonts w:eastAsiaTheme="minorHAnsi"/>
          <w:b/>
          <w:bCs/>
          <w:sz w:val="24"/>
          <w:szCs w:val="24"/>
          <w:lang w:eastAsia="en-US"/>
        </w:rPr>
        <w:t>Способы определения результативности:</w:t>
      </w:r>
    </w:p>
    <w:p w:rsidR="00B543E6" w:rsidRDefault="00B543E6" w:rsidP="00C60C45">
      <w:pPr>
        <w:autoSpaceDE w:val="0"/>
        <w:autoSpaceDN w:val="0"/>
        <w:adjustRightInd w:val="0"/>
        <w:spacing w:line="276" w:lineRule="auto"/>
        <w:rPr>
          <w:rFonts w:eastAsiaTheme="minorHAnsi"/>
          <w:b/>
          <w:bCs/>
          <w:sz w:val="24"/>
          <w:szCs w:val="24"/>
          <w:lang w:eastAsia="en-US"/>
        </w:rPr>
      </w:pPr>
      <w:r w:rsidRPr="00A67E7E">
        <w:rPr>
          <w:rFonts w:eastAsia="SymbolMT"/>
          <w:sz w:val="24"/>
          <w:szCs w:val="24"/>
          <w:lang w:eastAsia="en-US"/>
        </w:rPr>
        <w:t>•</w:t>
      </w:r>
      <w:r>
        <w:rPr>
          <w:rFonts w:eastAsia="SymbolMT"/>
          <w:sz w:val="24"/>
          <w:szCs w:val="24"/>
          <w:lang w:eastAsia="en-US"/>
        </w:rPr>
        <w:t>промежуточная проверочная работа;</w:t>
      </w:r>
    </w:p>
    <w:p w:rsidR="00646964" w:rsidRPr="00C60C45" w:rsidRDefault="00C60C45" w:rsidP="00C60C45">
      <w:pPr>
        <w:autoSpaceDE w:val="0"/>
        <w:autoSpaceDN w:val="0"/>
        <w:adjustRightInd w:val="0"/>
        <w:spacing w:line="276" w:lineRule="auto"/>
        <w:rPr>
          <w:rFonts w:eastAsiaTheme="minorHAnsi"/>
          <w:b/>
          <w:bCs/>
          <w:sz w:val="24"/>
          <w:szCs w:val="24"/>
          <w:lang w:eastAsia="en-US"/>
        </w:rPr>
      </w:pPr>
      <w:r w:rsidRPr="00A67E7E">
        <w:rPr>
          <w:rFonts w:eastAsia="SymbolMT"/>
          <w:sz w:val="24"/>
          <w:szCs w:val="24"/>
          <w:lang w:eastAsia="en-US"/>
        </w:rPr>
        <w:t>•</w:t>
      </w:r>
      <w:r w:rsidRPr="00C60C45">
        <w:rPr>
          <w:sz w:val="24"/>
          <w:szCs w:val="24"/>
        </w:rPr>
        <w:t>и</w:t>
      </w:r>
      <w:r w:rsidR="00646964" w:rsidRPr="00C60C45">
        <w:rPr>
          <w:sz w:val="24"/>
          <w:szCs w:val="24"/>
        </w:rPr>
        <w:t>тоговая проверочная   работа</w:t>
      </w:r>
      <w:r>
        <w:rPr>
          <w:sz w:val="24"/>
          <w:szCs w:val="24"/>
        </w:rPr>
        <w:t>;</w:t>
      </w:r>
    </w:p>
    <w:p w:rsidR="00C60C45" w:rsidRPr="00A67E7E" w:rsidRDefault="00C60C45" w:rsidP="00C60C45">
      <w:pPr>
        <w:autoSpaceDE w:val="0"/>
        <w:autoSpaceDN w:val="0"/>
        <w:adjustRightInd w:val="0"/>
        <w:spacing w:line="276" w:lineRule="auto"/>
        <w:rPr>
          <w:rFonts w:eastAsiaTheme="minorHAnsi"/>
          <w:sz w:val="24"/>
          <w:szCs w:val="24"/>
          <w:lang w:eastAsia="en-US"/>
        </w:rPr>
      </w:pPr>
      <w:r w:rsidRPr="00A67E7E">
        <w:rPr>
          <w:rFonts w:eastAsia="SymbolMT"/>
          <w:sz w:val="24"/>
          <w:szCs w:val="24"/>
          <w:lang w:eastAsia="en-US"/>
        </w:rPr>
        <w:t xml:space="preserve">• </w:t>
      </w:r>
      <w:r w:rsidRPr="00A67E7E">
        <w:rPr>
          <w:rFonts w:eastAsiaTheme="minorHAnsi"/>
          <w:sz w:val="24"/>
          <w:szCs w:val="24"/>
          <w:lang w:eastAsia="en-US"/>
        </w:rPr>
        <w:t>наблюдение за детьми, беседы индивидуальны</w:t>
      </w:r>
      <w:r>
        <w:rPr>
          <w:rFonts w:eastAsiaTheme="minorHAnsi"/>
          <w:sz w:val="24"/>
          <w:szCs w:val="24"/>
          <w:lang w:eastAsia="en-US"/>
        </w:rPr>
        <w:t xml:space="preserve">е и групповые, а также беседы с </w:t>
      </w:r>
      <w:r w:rsidRPr="00A67E7E">
        <w:rPr>
          <w:rFonts w:eastAsiaTheme="minorHAnsi"/>
          <w:sz w:val="24"/>
          <w:szCs w:val="24"/>
          <w:lang w:eastAsia="en-US"/>
        </w:rPr>
        <w:t>родителями;</w:t>
      </w:r>
    </w:p>
    <w:p w:rsidR="00C60C45" w:rsidRPr="00A6341A" w:rsidRDefault="00C60C45" w:rsidP="00C60C45">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ab/>
      </w:r>
    </w:p>
    <w:p w:rsidR="00C60C45" w:rsidRPr="00A67E7E" w:rsidRDefault="00C60C45" w:rsidP="002209B8">
      <w:pPr>
        <w:autoSpaceDE w:val="0"/>
        <w:autoSpaceDN w:val="0"/>
        <w:adjustRightInd w:val="0"/>
        <w:spacing w:line="276" w:lineRule="auto"/>
        <w:rPr>
          <w:rFonts w:eastAsiaTheme="minorHAnsi"/>
          <w:b/>
          <w:bCs/>
          <w:sz w:val="24"/>
          <w:szCs w:val="24"/>
          <w:lang w:eastAsia="en-US"/>
        </w:rPr>
      </w:pPr>
    </w:p>
    <w:p w:rsidR="002209B8" w:rsidRPr="002370AB" w:rsidRDefault="002209B8" w:rsidP="002209B8">
      <w:pPr>
        <w:autoSpaceDE w:val="0"/>
        <w:autoSpaceDN w:val="0"/>
        <w:adjustRightInd w:val="0"/>
        <w:spacing w:line="276" w:lineRule="auto"/>
        <w:jc w:val="center"/>
        <w:rPr>
          <w:rFonts w:eastAsia="SymbolMT"/>
          <w:bCs/>
          <w:sz w:val="24"/>
          <w:szCs w:val="24"/>
          <w:lang w:eastAsia="en-US"/>
        </w:rPr>
      </w:pPr>
      <w:r>
        <w:rPr>
          <w:rFonts w:eastAsiaTheme="minorHAnsi"/>
          <w:b/>
          <w:bCs/>
          <w:sz w:val="24"/>
          <w:szCs w:val="24"/>
          <w:lang w:eastAsia="en-US"/>
        </w:rPr>
        <w:t>Оценка и контроль результатов</w:t>
      </w:r>
    </w:p>
    <w:p w:rsidR="002209B8" w:rsidRPr="005E01A5" w:rsidRDefault="002209B8" w:rsidP="002209B8">
      <w:pPr>
        <w:autoSpaceDE w:val="0"/>
        <w:autoSpaceDN w:val="0"/>
        <w:adjustRightInd w:val="0"/>
        <w:spacing w:line="276" w:lineRule="auto"/>
        <w:rPr>
          <w:rFonts w:eastAsiaTheme="minorHAnsi"/>
          <w:sz w:val="24"/>
          <w:szCs w:val="24"/>
          <w:lang w:eastAsia="en-US"/>
        </w:rPr>
      </w:pPr>
      <w:r w:rsidRPr="005E01A5">
        <w:rPr>
          <w:rFonts w:eastAsiaTheme="minorHAnsi"/>
          <w:sz w:val="24"/>
          <w:szCs w:val="24"/>
          <w:lang w:eastAsia="en-US"/>
        </w:rPr>
        <w:tab/>
        <w:t xml:space="preserve">Оценка и контроль знаний, умений и </w:t>
      </w:r>
      <w:proofErr w:type="spellStart"/>
      <w:r w:rsidRPr="005E01A5">
        <w:rPr>
          <w:rFonts w:eastAsiaTheme="minorHAnsi"/>
          <w:sz w:val="24"/>
          <w:szCs w:val="24"/>
          <w:lang w:eastAsia="en-US"/>
        </w:rPr>
        <w:t>навыков</w:t>
      </w:r>
      <w:r w:rsidRPr="0011455D">
        <w:rPr>
          <w:rFonts w:eastAsiaTheme="minorHAnsi"/>
          <w:bCs/>
          <w:sz w:val="24"/>
          <w:szCs w:val="24"/>
          <w:lang w:eastAsia="en-US"/>
        </w:rPr>
        <w:t>по</w:t>
      </w:r>
      <w:proofErr w:type="spellEnd"/>
      <w:r w:rsidRPr="0011455D">
        <w:rPr>
          <w:rFonts w:eastAsiaTheme="minorHAnsi"/>
          <w:bCs/>
          <w:sz w:val="24"/>
          <w:szCs w:val="24"/>
          <w:lang w:eastAsia="en-US"/>
        </w:rPr>
        <w:t xml:space="preserve"> </w:t>
      </w:r>
      <w:r w:rsidR="00464063">
        <w:rPr>
          <w:lang w:eastAsia="ar-SA"/>
        </w:rPr>
        <w:t xml:space="preserve">образовательному модулю </w:t>
      </w:r>
      <w:r w:rsidRPr="0006285C">
        <w:rPr>
          <w:rFonts w:eastAsia="SymbolMT"/>
          <w:b/>
          <w:bCs/>
          <w:sz w:val="24"/>
          <w:szCs w:val="24"/>
          <w:u w:val="single"/>
          <w:lang w:eastAsia="en-US"/>
        </w:rPr>
        <w:t>«</w:t>
      </w:r>
      <w:r w:rsidRPr="0006285C">
        <w:rPr>
          <w:rFonts w:eastAsiaTheme="minorHAnsi"/>
          <w:b/>
          <w:sz w:val="24"/>
          <w:szCs w:val="24"/>
          <w:u w:val="single"/>
          <w:lang w:eastAsia="en-US"/>
        </w:rPr>
        <w:t>Логика</w:t>
      </w:r>
      <w:r w:rsidRPr="0006285C">
        <w:rPr>
          <w:rFonts w:eastAsia="SymbolMT"/>
          <w:b/>
          <w:bCs/>
          <w:sz w:val="24"/>
          <w:szCs w:val="24"/>
          <w:u w:val="single"/>
          <w:lang w:eastAsia="en-US"/>
        </w:rPr>
        <w:t>»</w:t>
      </w:r>
      <w:r w:rsidRPr="005E01A5">
        <w:rPr>
          <w:rFonts w:eastAsiaTheme="minorHAnsi"/>
          <w:sz w:val="24"/>
          <w:szCs w:val="24"/>
          <w:lang w:eastAsia="en-US"/>
        </w:rPr>
        <w:t xml:space="preserve"> осуществляется по завершению первого полугодия (декабрь)</w:t>
      </w:r>
      <w:r>
        <w:rPr>
          <w:rFonts w:eastAsiaTheme="minorHAnsi"/>
          <w:sz w:val="24"/>
          <w:szCs w:val="24"/>
          <w:lang w:eastAsia="en-US"/>
        </w:rPr>
        <w:t xml:space="preserve"> и в конце учебного года (май</w:t>
      </w:r>
      <w:r w:rsidRPr="005E01A5">
        <w:rPr>
          <w:rFonts w:eastAsiaTheme="minorHAnsi"/>
          <w:sz w:val="24"/>
          <w:szCs w:val="24"/>
          <w:lang w:eastAsia="en-US"/>
        </w:rPr>
        <w:t>).</w:t>
      </w:r>
    </w:p>
    <w:p w:rsidR="002209B8" w:rsidRPr="005E01A5" w:rsidRDefault="002209B8" w:rsidP="002209B8">
      <w:pPr>
        <w:autoSpaceDE w:val="0"/>
        <w:autoSpaceDN w:val="0"/>
        <w:adjustRightInd w:val="0"/>
        <w:spacing w:line="276" w:lineRule="auto"/>
        <w:jc w:val="both"/>
        <w:rPr>
          <w:rFonts w:eastAsiaTheme="minorHAnsi"/>
          <w:sz w:val="24"/>
          <w:szCs w:val="24"/>
          <w:lang w:eastAsia="en-US"/>
        </w:rPr>
      </w:pPr>
      <w:r>
        <w:rPr>
          <w:rFonts w:eastAsiaTheme="minorHAnsi"/>
          <w:sz w:val="24"/>
          <w:szCs w:val="24"/>
          <w:lang w:eastAsia="en-US"/>
        </w:rPr>
        <w:tab/>
      </w:r>
      <w:r w:rsidRPr="005E01A5">
        <w:rPr>
          <w:rFonts w:eastAsiaTheme="minorHAnsi"/>
          <w:sz w:val="24"/>
          <w:szCs w:val="24"/>
          <w:lang w:eastAsia="en-US"/>
        </w:rPr>
        <w:t xml:space="preserve">Цель промежуточного и итогового контроля - оценить уровень </w:t>
      </w:r>
      <w:proofErr w:type="spellStart"/>
      <w:r w:rsidRPr="005E01A5">
        <w:rPr>
          <w:rFonts w:eastAsiaTheme="minorHAnsi"/>
          <w:sz w:val="24"/>
          <w:szCs w:val="24"/>
          <w:lang w:eastAsia="en-US"/>
        </w:rPr>
        <w:t>сформированности</w:t>
      </w:r>
      <w:proofErr w:type="spellEnd"/>
      <w:r w:rsidRPr="005E01A5">
        <w:rPr>
          <w:rFonts w:eastAsiaTheme="minorHAnsi"/>
          <w:sz w:val="24"/>
          <w:szCs w:val="24"/>
          <w:lang w:eastAsia="en-US"/>
        </w:rPr>
        <w:t xml:space="preserve"> знаний</w:t>
      </w:r>
      <w:r>
        <w:rPr>
          <w:rFonts w:eastAsiaTheme="minorHAnsi"/>
          <w:sz w:val="24"/>
          <w:szCs w:val="24"/>
          <w:lang w:eastAsia="en-US"/>
        </w:rPr>
        <w:t>, умений и навыков учащихся</w:t>
      </w:r>
      <w:r w:rsidRPr="005E01A5">
        <w:rPr>
          <w:rFonts w:eastAsiaTheme="minorHAnsi"/>
          <w:sz w:val="24"/>
          <w:szCs w:val="24"/>
          <w:lang w:eastAsia="en-US"/>
        </w:rPr>
        <w:t xml:space="preserve">. Оценка и контроль знаний, умений и навыков осуществляется в ходе выполнения </w:t>
      </w:r>
      <w:r>
        <w:rPr>
          <w:rFonts w:eastAsiaTheme="minorHAnsi"/>
          <w:sz w:val="24"/>
          <w:szCs w:val="24"/>
          <w:lang w:eastAsia="en-US"/>
        </w:rPr>
        <w:t xml:space="preserve">проверочной работы творческой </w:t>
      </w:r>
      <w:r w:rsidRPr="005E01A5">
        <w:rPr>
          <w:rFonts w:eastAsiaTheme="minorHAnsi"/>
          <w:sz w:val="24"/>
          <w:szCs w:val="24"/>
          <w:lang w:eastAsia="en-US"/>
        </w:rPr>
        <w:t xml:space="preserve">направленности, в ходе которой </w:t>
      </w:r>
      <w:proofErr w:type="spellStart"/>
      <w:r w:rsidRPr="005E01A5">
        <w:rPr>
          <w:rFonts w:eastAsiaTheme="minorHAnsi"/>
          <w:sz w:val="24"/>
          <w:szCs w:val="24"/>
          <w:lang w:eastAsia="en-US"/>
        </w:rPr>
        <w:t>ребенокс</w:t>
      </w:r>
      <w:proofErr w:type="spellEnd"/>
      <w:r w:rsidRPr="005E01A5">
        <w:rPr>
          <w:rFonts w:eastAsiaTheme="minorHAnsi"/>
          <w:sz w:val="24"/>
          <w:szCs w:val="24"/>
          <w:lang w:eastAsia="en-US"/>
        </w:rPr>
        <w:t xml:space="preserve"> большей долей самостоятельности выполняет задание педагога в изученн</w:t>
      </w:r>
      <w:r>
        <w:rPr>
          <w:rFonts w:eastAsiaTheme="minorHAnsi"/>
          <w:sz w:val="24"/>
          <w:szCs w:val="24"/>
          <w:lang w:eastAsia="en-US"/>
        </w:rPr>
        <w:t>ой технике. Итоговая проверочная</w:t>
      </w:r>
      <w:r w:rsidRPr="005E01A5">
        <w:rPr>
          <w:rFonts w:eastAsiaTheme="minorHAnsi"/>
          <w:sz w:val="24"/>
          <w:szCs w:val="24"/>
          <w:lang w:eastAsia="en-US"/>
        </w:rPr>
        <w:t xml:space="preserve"> работа включает в себя все изученные в течение учебного года техники. Оценка знаний</w:t>
      </w:r>
      <w:r>
        <w:rPr>
          <w:rFonts w:eastAsiaTheme="minorHAnsi"/>
          <w:sz w:val="24"/>
          <w:szCs w:val="24"/>
          <w:lang w:eastAsia="en-US"/>
        </w:rPr>
        <w:t xml:space="preserve">, умений и навыков учащихся </w:t>
      </w:r>
      <w:r w:rsidRPr="005E01A5">
        <w:rPr>
          <w:rFonts w:eastAsiaTheme="minorHAnsi"/>
          <w:sz w:val="24"/>
          <w:szCs w:val="24"/>
          <w:lang w:eastAsia="en-US"/>
        </w:rPr>
        <w:t xml:space="preserve"> должна соответствовать одному из трех уровней - </w:t>
      </w:r>
      <w:proofErr w:type="gramStart"/>
      <w:r w:rsidRPr="005E01A5">
        <w:rPr>
          <w:rFonts w:eastAsiaTheme="minorHAnsi"/>
          <w:sz w:val="24"/>
          <w:szCs w:val="24"/>
          <w:lang w:eastAsia="en-US"/>
        </w:rPr>
        <w:t>высокий</w:t>
      </w:r>
      <w:proofErr w:type="gramEnd"/>
      <w:r w:rsidRPr="005E01A5">
        <w:rPr>
          <w:rFonts w:eastAsiaTheme="minorHAnsi"/>
          <w:sz w:val="24"/>
          <w:szCs w:val="24"/>
          <w:lang w:eastAsia="en-US"/>
        </w:rPr>
        <w:t>, средний, низкий.</w:t>
      </w:r>
    </w:p>
    <w:tbl>
      <w:tblPr>
        <w:tblStyle w:val="a5"/>
        <w:tblW w:w="0" w:type="auto"/>
        <w:tblLook w:val="04A0"/>
      </w:tblPr>
      <w:tblGrid>
        <w:gridCol w:w="2518"/>
        <w:gridCol w:w="2410"/>
        <w:gridCol w:w="9858"/>
      </w:tblGrid>
      <w:tr w:rsidR="002209B8" w:rsidTr="0006285C">
        <w:tc>
          <w:tcPr>
            <w:tcW w:w="2518"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r w:rsidRPr="005E01A5">
              <w:rPr>
                <w:rFonts w:eastAsiaTheme="minorHAnsi"/>
                <w:b/>
                <w:bCs/>
                <w:sz w:val="24"/>
                <w:szCs w:val="24"/>
                <w:lang w:eastAsia="en-US"/>
              </w:rPr>
              <w:t>Сроки</w:t>
            </w:r>
          </w:p>
        </w:tc>
        <w:tc>
          <w:tcPr>
            <w:tcW w:w="2410"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r w:rsidRPr="005E01A5">
              <w:rPr>
                <w:rFonts w:eastAsiaTheme="minorHAnsi"/>
                <w:b/>
                <w:bCs/>
                <w:sz w:val="24"/>
                <w:szCs w:val="24"/>
                <w:lang w:eastAsia="en-US"/>
              </w:rPr>
              <w:t>Уровень</w:t>
            </w:r>
          </w:p>
        </w:tc>
        <w:tc>
          <w:tcPr>
            <w:tcW w:w="9858"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r w:rsidRPr="005E01A5">
              <w:rPr>
                <w:rFonts w:eastAsiaTheme="minorHAnsi"/>
                <w:b/>
                <w:bCs/>
                <w:sz w:val="24"/>
                <w:szCs w:val="24"/>
                <w:lang w:eastAsia="en-US"/>
              </w:rPr>
              <w:t>Критерии</w:t>
            </w:r>
          </w:p>
        </w:tc>
      </w:tr>
      <w:tr w:rsidR="002209B8" w:rsidTr="0006285C">
        <w:tc>
          <w:tcPr>
            <w:tcW w:w="2518" w:type="dxa"/>
          </w:tcPr>
          <w:p w:rsidR="002209B8" w:rsidRPr="005E01A5" w:rsidRDefault="002209B8" w:rsidP="0006285C">
            <w:pPr>
              <w:autoSpaceDE w:val="0"/>
              <w:autoSpaceDN w:val="0"/>
              <w:adjustRightInd w:val="0"/>
              <w:spacing w:line="276" w:lineRule="auto"/>
              <w:rPr>
                <w:rFonts w:eastAsiaTheme="minorHAnsi"/>
                <w:sz w:val="24"/>
                <w:szCs w:val="24"/>
                <w:lang w:eastAsia="en-US"/>
              </w:rPr>
            </w:pPr>
            <w:r w:rsidRPr="005E01A5">
              <w:rPr>
                <w:rFonts w:eastAsiaTheme="minorHAnsi"/>
                <w:sz w:val="24"/>
                <w:szCs w:val="24"/>
                <w:lang w:eastAsia="en-US"/>
              </w:rPr>
              <w:t>Декабрь</w:t>
            </w:r>
          </w:p>
          <w:p w:rsidR="002209B8" w:rsidRPr="00005FE7" w:rsidRDefault="002209B8" w:rsidP="0006285C">
            <w:pPr>
              <w:autoSpaceDE w:val="0"/>
              <w:autoSpaceDN w:val="0"/>
              <w:adjustRightInd w:val="0"/>
              <w:spacing w:line="276" w:lineRule="auto"/>
              <w:rPr>
                <w:rFonts w:eastAsiaTheme="minorHAnsi"/>
                <w:sz w:val="24"/>
                <w:szCs w:val="24"/>
                <w:lang w:eastAsia="en-US"/>
              </w:rPr>
            </w:pPr>
            <w:r w:rsidRPr="005E01A5">
              <w:rPr>
                <w:rFonts w:eastAsiaTheme="minorHAnsi"/>
                <w:sz w:val="24"/>
                <w:szCs w:val="24"/>
                <w:lang w:eastAsia="en-US"/>
              </w:rPr>
              <w:t>(промежуточный)</w:t>
            </w:r>
          </w:p>
        </w:tc>
        <w:tc>
          <w:tcPr>
            <w:tcW w:w="2410"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r w:rsidRPr="005E01A5">
              <w:rPr>
                <w:rFonts w:eastAsiaTheme="minorHAnsi"/>
                <w:sz w:val="24"/>
                <w:szCs w:val="24"/>
                <w:lang w:eastAsia="en-US"/>
              </w:rPr>
              <w:t>высокий</w:t>
            </w:r>
          </w:p>
        </w:tc>
        <w:tc>
          <w:tcPr>
            <w:tcW w:w="9858" w:type="dxa"/>
          </w:tcPr>
          <w:p w:rsidR="002209B8" w:rsidRPr="005E01A5" w:rsidRDefault="002209B8" w:rsidP="00A26809">
            <w:pPr>
              <w:autoSpaceDE w:val="0"/>
              <w:autoSpaceDN w:val="0"/>
              <w:adjustRightInd w:val="0"/>
              <w:spacing w:line="276" w:lineRule="auto"/>
              <w:rPr>
                <w:rFonts w:eastAsiaTheme="minorHAnsi"/>
                <w:sz w:val="24"/>
                <w:szCs w:val="24"/>
                <w:lang w:eastAsia="en-US"/>
              </w:rPr>
            </w:pPr>
            <w:r w:rsidRPr="005E01A5">
              <w:rPr>
                <w:rFonts w:eastAsiaTheme="minorHAnsi"/>
                <w:sz w:val="24"/>
                <w:szCs w:val="24"/>
                <w:lang w:eastAsia="en-US"/>
              </w:rPr>
              <w:t>Ребенок умеет считать в пределах</w:t>
            </w:r>
            <w:r>
              <w:rPr>
                <w:rFonts w:eastAsiaTheme="minorHAnsi"/>
                <w:sz w:val="24"/>
                <w:szCs w:val="24"/>
                <w:lang w:eastAsia="en-US"/>
              </w:rPr>
              <w:t xml:space="preserve"> 10</w:t>
            </w:r>
            <w:r w:rsidRPr="005E01A5">
              <w:rPr>
                <w:rFonts w:eastAsiaTheme="minorHAnsi"/>
                <w:sz w:val="24"/>
                <w:szCs w:val="24"/>
                <w:lang w:eastAsia="en-US"/>
              </w:rPr>
              <w:t xml:space="preserve"> в прямом </w:t>
            </w:r>
            <w:r>
              <w:rPr>
                <w:rFonts w:eastAsiaTheme="minorHAnsi"/>
                <w:sz w:val="24"/>
                <w:szCs w:val="24"/>
                <w:lang w:eastAsia="en-US"/>
              </w:rPr>
              <w:t>и</w:t>
            </w:r>
            <w:r w:rsidRPr="005E01A5">
              <w:rPr>
                <w:rFonts w:eastAsiaTheme="minorHAnsi"/>
                <w:sz w:val="24"/>
                <w:szCs w:val="24"/>
                <w:lang w:eastAsia="en-US"/>
              </w:rPr>
              <w:t xml:space="preserve"> обратном порядке, правильно пользуется</w:t>
            </w:r>
          </w:p>
          <w:p w:rsidR="002209B8" w:rsidRPr="005E01A5" w:rsidRDefault="002209B8" w:rsidP="00A26809">
            <w:pPr>
              <w:autoSpaceDE w:val="0"/>
              <w:autoSpaceDN w:val="0"/>
              <w:adjustRightInd w:val="0"/>
              <w:spacing w:line="276" w:lineRule="auto"/>
              <w:rPr>
                <w:rFonts w:eastAsiaTheme="minorHAnsi"/>
                <w:sz w:val="24"/>
                <w:szCs w:val="24"/>
                <w:lang w:eastAsia="en-US"/>
              </w:rPr>
            </w:pPr>
            <w:r w:rsidRPr="005E01A5">
              <w:rPr>
                <w:rFonts w:eastAsiaTheme="minorHAnsi"/>
                <w:sz w:val="24"/>
                <w:szCs w:val="24"/>
                <w:lang w:eastAsia="en-US"/>
              </w:rPr>
              <w:t>порядковыми и количественными числительными, называет предыдущее и последующее</w:t>
            </w:r>
          </w:p>
          <w:p w:rsidR="002209B8" w:rsidRPr="005E01A5" w:rsidRDefault="002209B8" w:rsidP="00A26809">
            <w:pPr>
              <w:autoSpaceDE w:val="0"/>
              <w:autoSpaceDN w:val="0"/>
              <w:adjustRightInd w:val="0"/>
              <w:spacing w:line="276" w:lineRule="auto"/>
              <w:rPr>
                <w:rFonts w:eastAsiaTheme="minorHAnsi"/>
                <w:sz w:val="24"/>
                <w:szCs w:val="24"/>
                <w:lang w:eastAsia="en-US"/>
              </w:rPr>
            </w:pPr>
            <w:r w:rsidRPr="005E01A5">
              <w:rPr>
                <w:rFonts w:eastAsiaTheme="minorHAnsi"/>
                <w:sz w:val="24"/>
                <w:szCs w:val="24"/>
                <w:lang w:eastAsia="en-US"/>
              </w:rPr>
              <w:t>число для каждого числа в пределах 10, сравнивает числа в пределах 10 с помощью</w:t>
            </w:r>
          </w:p>
          <w:p w:rsidR="002209B8" w:rsidRPr="005E01A5" w:rsidRDefault="002209B8" w:rsidP="00A26809">
            <w:pPr>
              <w:autoSpaceDE w:val="0"/>
              <w:autoSpaceDN w:val="0"/>
              <w:adjustRightInd w:val="0"/>
              <w:spacing w:line="276" w:lineRule="auto"/>
              <w:rPr>
                <w:rFonts w:eastAsiaTheme="minorHAnsi"/>
                <w:sz w:val="24"/>
                <w:szCs w:val="24"/>
                <w:lang w:eastAsia="en-US"/>
              </w:rPr>
            </w:pPr>
            <w:r w:rsidRPr="005E01A5">
              <w:rPr>
                <w:rFonts w:eastAsiaTheme="minorHAnsi"/>
                <w:sz w:val="24"/>
                <w:szCs w:val="24"/>
                <w:lang w:eastAsia="en-US"/>
              </w:rPr>
              <w:t>наглядного материала и устанавливает, насколько одно число больше (меньше) другого.</w:t>
            </w:r>
          </w:p>
          <w:p w:rsidR="002209B8" w:rsidRPr="005E01A5" w:rsidRDefault="002209B8" w:rsidP="00A26809">
            <w:pPr>
              <w:autoSpaceDE w:val="0"/>
              <w:autoSpaceDN w:val="0"/>
              <w:adjustRightInd w:val="0"/>
              <w:spacing w:line="276" w:lineRule="auto"/>
              <w:rPr>
                <w:rFonts w:eastAsiaTheme="minorHAnsi"/>
                <w:sz w:val="24"/>
                <w:szCs w:val="24"/>
                <w:lang w:eastAsia="en-US"/>
              </w:rPr>
            </w:pPr>
            <w:r w:rsidRPr="005E01A5">
              <w:rPr>
                <w:rFonts w:eastAsiaTheme="minorHAnsi"/>
                <w:sz w:val="24"/>
                <w:szCs w:val="24"/>
                <w:lang w:eastAsia="en-US"/>
              </w:rPr>
              <w:t>Ребенок имеет представления о понятиях - множество, признак, умеет выделять и</w:t>
            </w:r>
          </w:p>
          <w:p w:rsidR="002209B8" w:rsidRPr="005E01A5" w:rsidRDefault="002209B8" w:rsidP="00A26809">
            <w:pPr>
              <w:autoSpaceDE w:val="0"/>
              <w:autoSpaceDN w:val="0"/>
              <w:adjustRightInd w:val="0"/>
              <w:spacing w:line="276" w:lineRule="auto"/>
              <w:rPr>
                <w:rFonts w:eastAsiaTheme="minorHAnsi"/>
                <w:sz w:val="24"/>
                <w:szCs w:val="24"/>
                <w:lang w:eastAsia="en-US"/>
              </w:rPr>
            </w:pPr>
            <w:r w:rsidRPr="005E01A5">
              <w:rPr>
                <w:rFonts w:eastAsiaTheme="minorHAnsi"/>
                <w:sz w:val="24"/>
                <w:szCs w:val="24"/>
                <w:lang w:eastAsia="en-US"/>
              </w:rPr>
              <w:t>выражать в речи признаки сходства и различия отдельных предметов и совокупностей,</w:t>
            </w:r>
          </w:p>
          <w:p w:rsidR="002209B8" w:rsidRPr="005E01A5" w:rsidRDefault="002209B8" w:rsidP="00A26809">
            <w:pPr>
              <w:autoSpaceDE w:val="0"/>
              <w:autoSpaceDN w:val="0"/>
              <w:adjustRightInd w:val="0"/>
              <w:spacing w:line="276" w:lineRule="auto"/>
              <w:rPr>
                <w:rFonts w:eastAsiaTheme="minorHAnsi"/>
                <w:sz w:val="24"/>
                <w:szCs w:val="24"/>
                <w:lang w:eastAsia="en-US"/>
              </w:rPr>
            </w:pPr>
            <w:r w:rsidRPr="005E01A5">
              <w:rPr>
                <w:rFonts w:eastAsiaTheme="minorHAnsi"/>
                <w:sz w:val="24"/>
                <w:szCs w:val="24"/>
                <w:lang w:eastAsia="en-US"/>
              </w:rPr>
              <w:t>объединять группы предметов, выделять часть, устанавливать взаимосвязь между частью и</w:t>
            </w:r>
          </w:p>
          <w:p w:rsidR="002209B8" w:rsidRPr="005E01A5" w:rsidRDefault="002209B8" w:rsidP="00A26809">
            <w:pPr>
              <w:autoSpaceDE w:val="0"/>
              <w:autoSpaceDN w:val="0"/>
              <w:adjustRightInd w:val="0"/>
              <w:spacing w:line="276" w:lineRule="auto"/>
              <w:rPr>
                <w:rFonts w:eastAsiaTheme="minorHAnsi"/>
                <w:sz w:val="24"/>
                <w:szCs w:val="24"/>
                <w:lang w:eastAsia="en-US"/>
              </w:rPr>
            </w:pPr>
            <w:proofErr w:type="spellStart"/>
            <w:r w:rsidRPr="005E01A5">
              <w:rPr>
                <w:rFonts w:eastAsiaTheme="minorHAnsi"/>
                <w:sz w:val="24"/>
                <w:szCs w:val="24"/>
                <w:lang w:eastAsia="en-US"/>
              </w:rPr>
              <w:t>целым</w:t>
            </w:r>
            <w:proofErr w:type="gramStart"/>
            <w:r w:rsidRPr="005E01A5">
              <w:rPr>
                <w:rFonts w:eastAsiaTheme="minorHAnsi"/>
                <w:sz w:val="24"/>
                <w:szCs w:val="24"/>
                <w:lang w:eastAsia="en-US"/>
              </w:rPr>
              <w:t>.Р</w:t>
            </w:r>
            <w:proofErr w:type="gramEnd"/>
            <w:r w:rsidRPr="005E01A5">
              <w:rPr>
                <w:rFonts w:eastAsiaTheme="minorHAnsi"/>
                <w:sz w:val="24"/>
                <w:szCs w:val="24"/>
                <w:lang w:eastAsia="en-US"/>
              </w:rPr>
              <w:t>ебенок</w:t>
            </w:r>
            <w:proofErr w:type="spellEnd"/>
            <w:r w:rsidRPr="005E01A5">
              <w:rPr>
                <w:rFonts w:eastAsiaTheme="minorHAnsi"/>
                <w:sz w:val="24"/>
                <w:szCs w:val="24"/>
                <w:lang w:eastAsia="en-US"/>
              </w:rPr>
              <w:t xml:space="preserve"> имеет представления о пространственных и временных отношениях, умеет</w:t>
            </w:r>
          </w:p>
          <w:p w:rsidR="002209B8" w:rsidRPr="005E01A5" w:rsidRDefault="002209B8" w:rsidP="00A26809">
            <w:pPr>
              <w:autoSpaceDE w:val="0"/>
              <w:autoSpaceDN w:val="0"/>
              <w:adjustRightInd w:val="0"/>
              <w:spacing w:line="276" w:lineRule="auto"/>
              <w:rPr>
                <w:rFonts w:eastAsiaTheme="minorHAnsi"/>
                <w:sz w:val="24"/>
                <w:szCs w:val="24"/>
                <w:lang w:eastAsia="en-US"/>
              </w:rPr>
            </w:pPr>
            <w:r w:rsidRPr="005E01A5">
              <w:rPr>
                <w:rFonts w:eastAsiaTheme="minorHAnsi"/>
                <w:sz w:val="24"/>
                <w:szCs w:val="24"/>
                <w:lang w:eastAsia="en-US"/>
              </w:rPr>
              <w:t xml:space="preserve">выразить словами местонахождение предмета, ориентируется на листе клетчатой бумаги и </w:t>
            </w:r>
            <w:proofErr w:type="spellStart"/>
            <w:r w:rsidRPr="005E01A5">
              <w:rPr>
                <w:rFonts w:eastAsiaTheme="minorHAnsi"/>
                <w:sz w:val="24"/>
                <w:szCs w:val="24"/>
                <w:lang w:eastAsia="en-US"/>
              </w:rPr>
              <w:t>впространстве</w:t>
            </w:r>
            <w:proofErr w:type="spellEnd"/>
            <w:r w:rsidRPr="005E01A5">
              <w:rPr>
                <w:rFonts w:eastAsiaTheme="minorHAnsi"/>
                <w:sz w:val="24"/>
                <w:szCs w:val="24"/>
                <w:lang w:eastAsia="en-US"/>
              </w:rPr>
              <w:t>. Знает дни недели, времена года, левую - правую сторону.</w:t>
            </w:r>
          </w:p>
        </w:tc>
      </w:tr>
      <w:tr w:rsidR="002209B8" w:rsidTr="0006285C">
        <w:tc>
          <w:tcPr>
            <w:tcW w:w="2518"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p>
        </w:tc>
        <w:tc>
          <w:tcPr>
            <w:tcW w:w="2410"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r w:rsidRPr="005E01A5">
              <w:rPr>
                <w:rFonts w:eastAsiaTheme="minorHAnsi"/>
                <w:sz w:val="24"/>
                <w:szCs w:val="24"/>
                <w:lang w:eastAsia="en-US"/>
              </w:rPr>
              <w:t>средний</w:t>
            </w:r>
          </w:p>
        </w:tc>
        <w:tc>
          <w:tcPr>
            <w:tcW w:w="9858" w:type="dxa"/>
          </w:tcPr>
          <w:p w:rsidR="002209B8" w:rsidRPr="005E01A5" w:rsidRDefault="002209B8" w:rsidP="0006285C">
            <w:pPr>
              <w:autoSpaceDE w:val="0"/>
              <w:autoSpaceDN w:val="0"/>
              <w:adjustRightInd w:val="0"/>
              <w:spacing w:line="276" w:lineRule="auto"/>
              <w:jc w:val="both"/>
              <w:rPr>
                <w:rFonts w:eastAsiaTheme="minorHAnsi"/>
                <w:sz w:val="24"/>
                <w:szCs w:val="24"/>
                <w:lang w:eastAsia="en-US"/>
              </w:rPr>
            </w:pPr>
            <w:r>
              <w:rPr>
                <w:rFonts w:eastAsiaTheme="minorHAnsi"/>
                <w:sz w:val="24"/>
                <w:szCs w:val="24"/>
                <w:lang w:eastAsia="en-US"/>
              </w:rPr>
              <w:t xml:space="preserve">     Ребенок легко считает в пределах 10</w:t>
            </w:r>
            <w:r w:rsidRPr="005E01A5">
              <w:rPr>
                <w:rFonts w:eastAsiaTheme="minorHAnsi"/>
                <w:sz w:val="24"/>
                <w:szCs w:val="24"/>
                <w:lang w:eastAsia="en-US"/>
              </w:rPr>
              <w:t xml:space="preserve"> в прямом порядке, а при счете в обратном порядке</w:t>
            </w:r>
          </w:p>
          <w:p w:rsidR="002209B8" w:rsidRPr="00014F9C" w:rsidRDefault="002209B8" w:rsidP="0006285C">
            <w:pPr>
              <w:autoSpaceDE w:val="0"/>
              <w:autoSpaceDN w:val="0"/>
              <w:adjustRightInd w:val="0"/>
              <w:spacing w:line="276" w:lineRule="auto"/>
              <w:jc w:val="both"/>
              <w:rPr>
                <w:rFonts w:eastAsiaTheme="minorHAnsi"/>
                <w:sz w:val="24"/>
                <w:szCs w:val="24"/>
                <w:lang w:eastAsia="en-US"/>
              </w:rPr>
            </w:pPr>
            <w:r w:rsidRPr="005E01A5">
              <w:rPr>
                <w:rFonts w:eastAsiaTheme="minorHAnsi"/>
                <w:sz w:val="24"/>
                <w:szCs w:val="24"/>
                <w:lang w:eastAsia="en-US"/>
              </w:rPr>
              <w:t>допускает 1-2 ошибки. При определении предыдущего и по</w:t>
            </w:r>
            <w:r>
              <w:rPr>
                <w:rFonts w:eastAsiaTheme="minorHAnsi"/>
                <w:sz w:val="24"/>
                <w:szCs w:val="24"/>
                <w:lang w:eastAsia="en-US"/>
              </w:rPr>
              <w:t xml:space="preserve">следующего числа ему </w:t>
            </w:r>
            <w:r>
              <w:rPr>
                <w:rFonts w:eastAsiaTheme="minorHAnsi"/>
                <w:sz w:val="24"/>
                <w:szCs w:val="24"/>
                <w:lang w:eastAsia="en-US"/>
              </w:rPr>
              <w:lastRenderedPageBreak/>
              <w:t xml:space="preserve">необходима </w:t>
            </w:r>
            <w:r w:rsidRPr="005E01A5">
              <w:rPr>
                <w:rFonts w:eastAsiaTheme="minorHAnsi"/>
                <w:sz w:val="24"/>
                <w:szCs w:val="24"/>
                <w:lang w:eastAsia="en-US"/>
              </w:rPr>
              <w:t>опора на демонстрационный материал. Легко сравнивае</w:t>
            </w:r>
            <w:r>
              <w:rPr>
                <w:rFonts w:eastAsiaTheme="minorHAnsi"/>
                <w:sz w:val="24"/>
                <w:szCs w:val="24"/>
                <w:lang w:eastAsia="en-US"/>
              </w:rPr>
              <w:t xml:space="preserve">т числа в пределах 10 с помощью </w:t>
            </w:r>
            <w:r w:rsidRPr="005E01A5">
              <w:rPr>
                <w:rFonts w:eastAsiaTheme="minorHAnsi"/>
                <w:sz w:val="24"/>
                <w:szCs w:val="24"/>
                <w:lang w:eastAsia="en-US"/>
              </w:rPr>
              <w:t>наглядного материала, а при установлении насколько одн</w:t>
            </w:r>
            <w:r>
              <w:rPr>
                <w:rFonts w:eastAsiaTheme="minorHAnsi"/>
                <w:sz w:val="24"/>
                <w:szCs w:val="24"/>
                <w:lang w:eastAsia="en-US"/>
              </w:rPr>
              <w:t xml:space="preserve">о число больше (меньше) другого </w:t>
            </w:r>
            <w:r w:rsidRPr="005E01A5">
              <w:rPr>
                <w:rFonts w:eastAsiaTheme="minorHAnsi"/>
                <w:sz w:val="24"/>
                <w:szCs w:val="24"/>
                <w:lang w:eastAsia="en-US"/>
              </w:rPr>
              <w:t xml:space="preserve">необходима помощь </w:t>
            </w:r>
            <w:proofErr w:type="spellStart"/>
            <w:r w:rsidRPr="005E01A5">
              <w:rPr>
                <w:rFonts w:eastAsiaTheme="minorHAnsi"/>
                <w:sz w:val="24"/>
                <w:szCs w:val="24"/>
                <w:lang w:eastAsia="en-US"/>
              </w:rPr>
              <w:t>взрослого</w:t>
            </w:r>
            <w:proofErr w:type="gramStart"/>
            <w:r w:rsidRPr="005E01A5">
              <w:rPr>
                <w:rFonts w:eastAsiaTheme="minorHAnsi"/>
                <w:sz w:val="24"/>
                <w:szCs w:val="24"/>
                <w:lang w:eastAsia="en-US"/>
              </w:rPr>
              <w:t>.Р</w:t>
            </w:r>
            <w:proofErr w:type="gramEnd"/>
            <w:r w:rsidRPr="005E01A5">
              <w:rPr>
                <w:rFonts w:eastAsiaTheme="minorHAnsi"/>
                <w:sz w:val="24"/>
                <w:szCs w:val="24"/>
                <w:lang w:eastAsia="en-US"/>
              </w:rPr>
              <w:t>ебенок</w:t>
            </w:r>
            <w:proofErr w:type="spellEnd"/>
            <w:r w:rsidRPr="005E01A5">
              <w:rPr>
                <w:rFonts w:eastAsiaTheme="minorHAnsi"/>
                <w:sz w:val="24"/>
                <w:szCs w:val="24"/>
                <w:lang w:eastAsia="en-US"/>
              </w:rPr>
              <w:t xml:space="preserve"> имеет представления о понятиях - множество, п</w:t>
            </w:r>
            <w:r>
              <w:rPr>
                <w:rFonts w:eastAsiaTheme="minorHAnsi"/>
                <w:sz w:val="24"/>
                <w:szCs w:val="24"/>
                <w:lang w:eastAsia="en-US"/>
              </w:rPr>
              <w:t xml:space="preserve">ризнак, умеет выделять </w:t>
            </w:r>
            <w:proofErr w:type="spellStart"/>
            <w:r>
              <w:rPr>
                <w:rFonts w:eastAsiaTheme="minorHAnsi"/>
                <w:sz w:val="24"/>
                <w:szCs w:val="24"/>
                <w:lang w:eastAsia="en-US"/>
              </w:rPr>
              <w:t>признаки</w:t>
            </w:r>
            <w:r w:rsidRPr="005E01A5">
              <w:rPr>
                <w:rFonts w:eastAsiaTheme="minorHAnsi"/>
                <w:sz w:val="24"/>
                <w:szCs w:val="24"/>
                <w:lang w:eastAsia="en-US"/>
              </w:rPr>
              <w:t>сходства</w:t>
            </w:r>
            <w:proofErr w:type="spellEnd"/>
            <w:r w:rsidRPr="005E01A5">
              <w:rPr>
                <w:rFonts w:eastAsiaTheme="minorHAnsi"/>
                <w:sz w:val="24"/>
                <w:szCs w:val="24"/>
                <w:lang w:eastAsia="en-US"/>
              </w:rPr>
              <w:t xml:space="preserve"> и различия, но выразить их в речи самостоятельно ему </w:t>
            </w:r>
            <w:proofErr w:type="spellStart"/>
            <w:r w:rsidRPr="005E01A5">
              <w:rPr>
                <w:rFonts w:eastAsiaTheme="minorHAnsi"/>
                <w:sz w:val="24"/>
                <w:szCs w:val="24"/>
                <w:lang w:eastAsia="en-US"/>
              </w:rPr>
              <w:t>трудно.Ребенок</w:t>
            </w:r>
            <w:proofErr w:type="spellEnd"/>
            <w:r w:rsidRPr="005E01A5">
              <w:rPr>
                <w:rFonts w:eastAsiaTheme="minorHAnsi"/>
                <w:sz w:val="24"/>
                <w:szCs w:val="24"/>
                <w:lang w:eastAsia="en-US"/>
              </w:rPr>
              <w:t xml:space="preserve"> имеет представления о пространственных и временных отношениях, с </w:t>
            </w:r>
            <w:proofErr w:type="spellStart"/>
            <w:r w:rsidRPr="005E01A5">
              <w:rPr>
                <w:rFonts w:eastAsiaTheme="minorHAnsi"/>
                <w:sz w:val="24"/>
                <w:szCs w:val="24"/>
                <w:lang w:eastAsia="en-US"/>
              </w:rPr>
              <w:t>помощьювзрослого</w:t>
            </w:r>
            <w:proofErr w:type="spellEnd"/>
            <w:r w:rsidRPr="005E01A5">
              <w:rPr>
                <w:rFonts w:eastAsiaTheme="minorHAnsi"/>
                <w:sz w:val="24"/>
                <w:szCs w:val="24"/>
                <w:lang w:eastAsia="en-US"/>
              </w:rPr>
              <w:t xml:space="preserve"> выражает словами местонахождение предмета, допускает 1-2 ошибки </w:t>
            </w:r>
            <w:proofErr w:type="spellStart"/>
            <w:r w:rsidRPr="005E01A5">
              <w:rPr>
                <w:rFonts w:eastAsiaTheme="minorHAnsi"/>
                <w:sz w:val="24"/>
                <w:szCs w:val="24"/>
                <w:lang w:eastAsia="en-US"/>
              </w:rPr>
              <w:t>приориентировании</w:t>
            </w:r>
            <w:proofErr w:type="spellEnd"/>
            <w:r w:rsidRPr="005E01A5">
              <w:rPr>
                <w:rFonts w:eastAsiaTheme="minorHAnsi"/>
                <w:sz w:val="24"/>
                <w:szCs w:val="24"/>
                <w:lang w:eastAsia="en-US"/>
              </w:rPr>
              <w:t>. Знает дни недели, времена года, но допуска</w:t>
            </w:r>
            <w:r>
              <w:rPr>
                <w:rFonts w:eastAsiaTheme="minorHAnsi"/>
                <w:sz w:val="24"/>
                <w:szCs w:val="24"/>
                <w:lang w:eastAsia="en-US"/>
              </w:rPr>
              <w:t xml:space="preserve">ет 1-2 ошибки при установке их </w:t>
            </w:r>
            <w:r w:rsidRPr="005E01A5">
              <w:rPr>
                <w:rFonts w:eastAsiaTheme="minorHAnsi"/>
                <w:sz w:val="24"/>
                <w:szCs w:val="24"/>
                <w:lang w:eastAsia="en-US"/>
              </w:rPr>
              <w:t>очередности.</w:t>
            </w:r>
          </w:p>
        </w:tc>
      </w:tr>
      <w:tr w:rsidR="002209B8" w:rsidTr="0006285C">
        <w:tc>
          <w:tcPr>
            <w:tcW w:w="2518"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p>
        </w:tc>
        <w:tc>
          <w:tcPr>
            <w:tcW w:w="2410" w:type="dxa"/>
          </w:tcPr>
          <w:p w:rsidR="002209B8" w:rsidRPr="00924024" w:rsidRDefault="002209B8" w:rsidP="0006285C">
            <w:pPr>
              <w:spacing w:before="100" w:beforeAutospacing="1" w:after="100" w:afterAutospacing="1" w:line="276" w:lineRule="auto"/>
              <w:ind w:right="14"/>
              <w:jc w:val="both"/>
              <w:rPr>
                <w:rFonts w:eastAsiaTheme="minorHAnsi"/>
                <w:bCs/>
                <w:sz w:val="24"/>
                <w:szCs w:val="24"/>
                <w:lang w:eastAsia="en-US"/>
              </w:rPr>
            </w:pPr>
            <w:r w:rsidRPr="00924024">
              <w:rPr>
                <w:rFonts w:eastAsiaTheme="minorHAnsi"/>
                <w:bCs/>
                <w:sz w:val="24"/>
                <w:szCs w:val="24"/>
                <w:lang w:eastAsia="en-US"/>
              </w:rPr>
              <w:t>низкий</w:t>
            </w:r>
          </w:p>
        </w:tc>
        <w:tc>
          <w:tcPr>
            <w:tcW w:w="9858" w:type="dxa"/>
          </w:tcPr>
          <w:p w:rsidR="002209B8" w:rsidRPr="005E01A5" w:rsidRDefault="002209B8" w:rsidP="0006285C">
            <w:pPr>
              <w:autoSpaceDE w:val="0"/>
              <w:autoSpaceDN w:val="0"/>
              <w:adjustRightInd w:val="0"/>
              <w:spacing w:line="276" w:lineRule="auto"/>
              <w:jc w:val="both"/>
              <w:rPr>
                <w:rFonts w:eastAsiaTheme="minorHAnsi"/>
                <w:sz w:val="24"/>
                <w:szCs w:val="24"/>
                <w:lang w:eastAsia="en-US"/>
              </w:rPr>
            </w:pPr>
            <w:r w:rsidRPr="005E01A5">
              <w:rPr>
                <w:rFonts w:eastAsiaTheme="minorHAnsi"/>
                <w:sz w:val="24"/>
                <w:szCs w:val="24"/>
                <w:lang w:eastAsia="en-US"/>
              </w:rPr>
              <w:t>Ребенок п</w:t>
            </w:r>
            <w:r>
              <w:rPr>
                <w:rFonts w:eastAsiaTheme="minorHAnsi"/>
                <w:sz w:val="24"/>
                <w:szCs w:val="24"/>
                <w:lang w:eastAsia="en-US"/>
              </w:rPr>
              <w:t>утается при счете в пределах 10</w:t>
            </w:r>
            <w:r w:rsidRPr="005E01A5">
              <w:rPr>
                <w:rFonts w:eastAsiaTheme="minorHAnsi"/>
                <w:sz w:val="24"/>
                <w:szCs w:val="24"/>
                <w:lang w:eastAsia="en-US"/>
              </w:rPr>
              <w:t xml:space="preserve"> в прямом порядке, а при счете в обратном</w:t>
            </w:r>
          </w:p>
          <w:p w:rsidR="002209B8" w:rsidRPr="005E01A5" w:rsidRDefault="002209B8" w:rsidP="0006285C">
            <w:pPr>
              <w:autoSpaceDE w:val="0"/>
              <w:autoSpaceDN w:val="0"/>
              <w:adjustRightInd w:val="0"/>
              <w:spacing w:line="276" w:lineRule="auto"/>
              <w:jc w:val="both"/>
              <w:rPr>
                <w:rFonts w:eastAsiaTheme="minorHAnsi"/>
                <w:sz w:val="24"/>
                <w:szCs w:val="24"/>
                <w:lang w:eastAsia="en-US"/>
              </w:rPr>
            </w:pPr>
            <w:proofErr w:type="gramStart"/>
            <w:r w:rsidRPr="005E01A5">
              <w:rPr>
                <w:rFonts w:eastAsiaTheme="minorHAnsi"/>
                <w:sz w:val="24"/>
                <w:szCs w:val="24"/>
                <w:lang w:eastAsia="en-US"/>
              </w:rPr>
              <w:t>порядке</w:t>
            </w:r>
            <w:proofErr w:type="gramEnd"/>
            <w:r w:rsidRPr="005E01A5">
              <w:rPr>
                <w:rFonts w:eastAsiaTheme="minorHAnsi"/>
                <w:sz w:val="24"/>
                <w:szCs w:val="24"/>
                <w:lang w:eastAsia="en-US"/>
              </w:rPr>
              <w:t xml:space="preserve"> допускает более 2 ошибок. Самостоятельно не может определить предыдущее и</w:t>
            </w:r>
          </w:p>
          <w:p w:rsidR="002209B8" w:rsidRPr="005E01A5" w:rsidRDefault="002209B8" w:rsidP="0006285C">
            <w:pPr>
              <w:autoSpaceDE w:val="0"/>
              <w:autoSpaceDN w:val="0"/>
              <w:adjustRightInd w:val="0"/>
              <w:spacing w:line="276" w:lineRule="auto"/>
              <w:jc w:val="both"/>
              <w:rPr>
                <w:rFonts w:eastAsiaTheme="minorHAnsi"/>
                <w:sz w:val="24"/>
                <w:szCs w:val="24"/>
                <w:lang w:eastAsia="en-US"/>
              </w:rPr>
            </w:pPr>
            <w:r w:rsidRPr="005E01A5">
              <w:rPr>
                <w:rFonts w:eastAsiaTheme="minorHAnsi"/>
                <w:sz w:val="24"/>
                <w:szCs w:val="24"/>
                <w:lang w:eastAsia="en-US"/>
              </w:rPr>
              <w:t>последующее число, сравнивает числа только с опорой на наглядный материал, уста</w:t>
            </w:r>
            <w:r>
              <w:rPr>
                <w:rFonts w:eastAsiaTheme="minorHAnsi"/>
                <w:sz w:val="24"/>
                <w:szCs w:val="24"/>
                <w:lang w:eastAsia="en-US"/>
              </w:rPr>
              <w:t xml:space="preserve">навливает </w:t>
            </w:r>
            <w:r w:rsidRPr="005E01A5">
              <w:rPr>
                <w:rFonts w:eastAsiaTheme="minorHAnsi"/>
                <w:sz w:val="24"/>
                <w:szCs w:val="24"/>
                <w:lang w:eastAsia="en-US"/>
              </w:rPr>
              <w:t>насколько одно число больше (меньше) только при помощи взрослого.</w:t>
            </w:r>
          </w:p>
          <w:p w:rsidR="002209B8" w:rsidRPr="005E01A5" w:rsidRDefault="002209B8" w:rsidP="0006285C">
            <w:pPr>
              <w:autoSpaceDE w:val="0"/>
              <w:autoSpaceDN w:val="0"/>
              <w:adjustRightInd w:val="0"/>
              <w:spacing w:line="276" w:lineRule="auto"/>
              <w:jc w:val="both"/>
              <w:rPr>
                <w:rFonts w:eastAsiaTheme="minorHAnsi"/>
                <w:sz w:val="24"/>
                <w:szCs w:val="24"/>
                <w:lang w:eastAsia="en-US"/>
              </w:rPr>
            </w:pPr>
            <w:r w:rsidRPr="005E01A5">
              <w:rPr>
                <w:rFonts w:eastAsiaTheme="minorHAnsi"/>
                <w:sz w:val="24"/>
                <w:szCs w:val="24"/>
                <w:lang w:eastAsia="en-US"/>
              </w:rPr>
              <w:t>Ребенок с трудом выделяет признаки сходства и различия либо не видит их вовсе,</w:t>
            </w:r>
          </w:p>
          <w:p w:rsidR="002209B8" w:rsidRPr="00014F9C" w:rsidRDefault="00A26809" w:rsidP="00A26809">
            <w:pPr>
              <w:autoSpaceDE w:val="0"/>
              <w:autoSpaceDN w:val="0"/>
              <w:adjustRightInd w:val="0"/>
              <w:spacing w:line="276" w:lineRule="auto"/>
              <w:jc w:val="both"/>
              <w:rPr>
                <w:rFonts w:eastAsiaTheme="minorHAnsi"/>
                <w:sz w:val="24"/>
                <w:szCs w:val="24"/>
                <w:lang w:eastAsia="en-US"/>
              </w:rPr>
            </w:pPr>
            <w:r>
              <w:rPr>
                <w:rFonts w:eastAsiaTheme="minorHAnsi"/>
                <w:sz w:val="24"/>
                <w:szCs w:val="24"/>
                <w:lang w:eastAsia="en-US"/>
              </w:rPr>
              <w:t>самостоятельно не</w:t>
            </w:r>
            <w:r w:rsidR="002209B8" w:rsidRPr="005E01A5">
              <w:rPr>
                <w:rFonts w:eastAsiaTheme="minorHAnsi"/>
                <w:sz w:val="24"/>
                <w:szCs w:val="24"/>
                <w:lang w:eastAsia="en-US"/>
              </w:rPr>
              <w:t xml:space="preserve">способен выразить признаки в </w:t>
            </w:r>
            <w:proofErr w:type="spellStart"/>
            <w:r w:rsidR="002209B8" w:rsidRPr="005E01A5">
              <w:rPr>
                <w:rFonts w:eastAsiaTheme="minorHAnsi"/>
                <w:sz w:val="24"/>
                <w:szCs w:val="24"/>
                <w:lang w:eastAsia="en-US"/>
              </w:rPr>
              <w:t>речи</w:t>
            </w:r>
            <w:proofErr w:type="gramStart"/>
            <w:r w:rsidR="002209B8" w:rsidRPr="005E01A5">
              <w:rPr>
                <w:rFonts w:eastAsiaTheme="minorHAnsi"/>
                <w:sz w:val="24"/>
                <w:szCs w:val="24"/>
                <w:lang w:eastAsia="en-US"/>
              </w:rPr>
              <w:t>.Р</w:t>
            </w:r>
            <w:proofErr w:type="gramEnd"/>
            <w:r w:rsidR="002209B8" w:rsidRPr="005E01A5">
              <w:rPr>
                <w:rFonts w:eastAsiaTheme="minorHAnsi"/>
                <w:sz w:val="24"/>
                <w:szCs w:val="24"/>
                <w:lang w:eastAsia="en-US"/>
              </w:rPr>
              <w:t>ебенок</w:t>
            </w:r>
            <w:proofErr w:type="spellEnd"/>
            <w:r w:rsidR="002209B8" w:rsidRPr="005E01A5">
              <w:rPr>
                <w:rFonts w:eastAsiaTheme="minorHAnsi"/>
                <w:sz w:val="24"/>
                <w:szCs w:val="24"/>
                <w:lang w:eastAsia="en-US"/>
              </w:rPr>
              <w:t xml:space="preserve"> путается в определении местонахождения предмета, плохо ориентируется, как на</w:t>
            </w:r>
            <w:r>
              <w:rPr>
                <w:rFonts w:eastAsiaTheme="minorHAnsi"/>
                <w:sz w:val="24"/>
                <w:szCs w:val="24"/>
                <w:lang w:eastAsia="en-US"/>
              </w:rPr>
              <w:t xml:space="preserve"> л</w:t>
            </w:r>
            <w:r w:rsidR="002209B8" w:rsidRPr="005E01A5">
              <w:rPr>
                <w:rFonts w:eastAsiaTheme="minorHAnsi"/>
                <w:sz w:val="24"/>
                <w:szCs w:val="24"/>
                <w:lang w:eastAsia="en-US"/>
              </w:rPr>
              <w:t xml:space="preserve">исте бумаги в клеточку, так и в пространстве. Не может </w:t>
            </w:r>
            <w:r w:rsidR="002209B8">
              <w:rPr>
                <w:rFonts w:eastAsiaTheme="minorHAnsi"/>
                <w:sz w:val="24"/>
                <w:szCs w:val="24"/>
                <w:lang w:eastAsia="en-US"/>
              </w:rPr>
              <w:t xml:space="preserve">перечислить дни недели, времена </w:t>
            </w:r>
            <w:r w:rsidR="002209B8" w:rsidRPr="005E01A5">
              <w:rPr>
                <w:rFonts w:eastAsiaTheme="minorHAnsi"/>
                <w:sz w:val="24"/>
                <w:szCs w:val="24"/>
                <w:lang w:eastAsia="en-US"/>
              </w:rPr>
              <w:t>года, допускает ошибки при установке их очередности.</w:t>
            </w:r>
          </w:p>
        </w:tc>
      </w:tr>
      <w:tr w:rsidR="002209B8" w:rsidTr="0006285C">
        <w:tc>
          <w:tcPr>
            <w:tcW w:w="2518" w:type="dxa"/>
          </w:tcPr>
          <w:p w:rsidR="002209B8" w:rsidRDefault="002209B8" w:rsidP="0006285C">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Май</w:t>
            </w:r>
          </w:p>
          <w:p w:rsidR="002209B8" w:rsidRPr="00005FE7" w:rsidRDefault="002209B8" w:rsidP="0006285C">
            <w:pPr>
              <w:autoSpaceDE w:val="0"/>
              <w:autoSpaceDN w:val="0"/>
              <w:adjustRightInd w:val="0"/>
              <w:spacing w:line="276" w:lineRule="auto"/>
              <w:rPr>
                <w:rFonts w:eastAsiaTheme="minorHAnsi"/>
                <w:sz w:val="24"/>
                <w:szCs w:val="24"/>
                <w:lang w:eastAsia="en-US"/>
              </w:rPr>
            </w:pPr>
            <w:r w:rsidRPr="005E01A5">
              <w:rPr>
                <w:rFonts w:eastAsiaTheme="minorHAnsi"/>
                <w:sz w:val="24"/>
                <w:szCs w:val="24"/>
                <w:lang w:eastAsia="en-US"/>
              </w:rPr>
              <w:t>(итоговый)</w:t>
            </w:r>
          </w:p>
        </w:tc>
        <w:tc>
          <w:tcPr>
            <w:tcW w:w="2410" w:type="dxa"/>
          </w:tcPr>
          <w:p w:rsidR="002209B8" w:rsidRPr="00924024" w:rsidRDefault="002209B8" w:rsidP="0006285C">
            <w:pPr>
              <w:spacing w:before="100" w:beforeAutospacing="1" w:after="100" w:afterAutospacing="1" w:line="276" w:lineRule="auto"/>
              <w:ind w:right="14"/>
              <w:jc w:val="both"/>
              <w:rPr>
                <w:rFonts w:eastAsiaTheme="minorHAnsi"/>
                <w:bCs/>
                <w:sz w:val="24"/>
                <w:szCs w:val="24"/>
                <w:lang w:eastAsia="en-US"/>
              </w:rPr>
            </w:pPr>
            <w:r w:rsidRPr="00924024">
              <w:rPr>
                <w:rFonts w:eastAsiaTheme="minorHAnsi"/>
                <w:bCs/>
                <w:sz w:val="24"/>
                <w:szCs w:val="24"/>
                <w:lang w:eastAsia="en-US"/>
              </w:rPr>
              <w:t>высокий</w:t>
            </w:r>
          </w:p>
        </w:tc>
        <w:tc>
          <w:tcPr>
            <w:tcW w:w="9858" w:type="dxa"/>
          </w:tcPr>
          <w:p w:rsidR="002209B8" w:rsidRPr="005E01A5" w:rsidRDefault="002209B8" w:rsidP="0006285C">
            <w:pPr>
              <w:autoSpaceDE w:val="0"/>
              <w:autoSpaceDN w:val="0"/>
              <w:adjustRightInd w:val="0"/>
              <w:spacing w:line="276" w:lineRule="auto"/>
              <w:jc w:val="both"/>
              <w:rPr>
                <w:rFonts w:eastAsiaTheme="minorHAnsi"/>
                <w:sz w:val="24"/>
                <w:szCs w:val="24"/>
                <w:lang w:eastAsia="en-US"/>
              </w:rPr>
            </w:pPr>
            <w:r w:rsidRPr="005E01A5">
              <w:rPr>
                <w:rFonts w:eastAsiaTheme="minorHAnsi"/>
                <w:sz w:val="24"/>
                <w:szCs w:val="24"/>
                <w:lang w:eastAsia="en-US"/>
              </w:rPr>
              <w:t xml:space="preserve">Ребенок имеет представления о прямых и кривых линиях, наряду с </w:t>
            </w:r>
            <w:proofErr w:type="gramStart"/>
            <w:r w:rsidRPr="005E01A5">
              <w:rPr>
                <w:rFonts w:eastAsiaTheme="minorHAnsi"/>
                <w:sz w:val="24"/>
                <w:szCs w:val="24"/>
                <w:lang w:eastAsia="en-US"/>
              </w:rPr>
              <w:t>основными</w:t>
            </w:r>
            <w:proofErr w:type="gramEnd"/>
          </w:p>
          <w:p w:rsidR="002209B8" w:rsidRPr="005E01A5" w:rsidRDefault="002209B8" w:rsidP="0006285C">
            <w:pPr>
              <w:autoSpaceDE w:val="0"/>
              <w:autoSpaceDN w:val="0"/>
              <w:adjustRightInd w:val="0"/>
              <w:spacing w:line="276" w:lineRule="auto"/>
              <w:jc w:val="both"/>
              <w:rPr>
                <w:rFonts w:eastAsiaTheme="minorHAnsi"/>
                <w:sz w:val="24"/>
                <w:szCs w:val="24"/>
                <w:lang w:eastAsia="en-US"/>
              </w:rPr>
            </w:pPr>
            <w:r w:rsidRPr="005E01A5">
              <w:rPr>
                <w:rFonts w:eastAsiaTheme="minorHAnsi"/>
                <w:sz w:val="24"/>
                <w:szCs w:val="24"/>
                <w:lang w:eastAsia="en-US"/>
              </w:rPr>
              <w:t>геометрическими фигурами узнает и называе</w:t>
            </w:r>
            <w:r>
              <w:rPr>
                <w:rFonts w:eastAsiaTheme="minorHAnsi"/>
                <w:sz w:val="24"/>
                <w:szCs w:val="24"/>
                <w:lang w:eastAsia="en-US"/>
              </w:rPr>
              <w:t>т многоугольники, шар, цилиндр, кону</w:t>
            </w:r>
            <w:r w:rsidRPr="005E01A5">
              <w:rPr>
                <w:rFonts w:eastAsiaTheme="minorHAnsi"/>
                <w:sz w:val="24"/>
                <w:szCs w:val="24"/>
                <w:lang w:eastAsia="en-US"/>
              </w:rPr>
              <w:t>с,</w:t>
            </w:r>
          </w:p>
          <w:p w:rsidR="002209B8" w:rsidRPr="005E01A5" w:rsidRDefault="002209B8" w:rsidP="0006285C">
            <w:pPr>
              <w:autoSpaceDE w:val="0"/>
              <w:autoSpaceDN w:val="0"/>
              <w:adjustRightInd w:val="0"/>
              <w:spacing w:line="276" w:lineRule="auto"/>
              <w:jc w:val="both"/>
              <w:rPr>
                <w:rFonts w:eastAsiaTheme="minorHAnsi"/>
                <w:sz w:val="24"/>
                <w:szCs w:val="24"/>
                <w:lang w:eastAsia="en-US"/>
              </w:rPr>
            </w:pPr>
            <w:r>
              <w:rPr>
                <w:rFonts w:eastAsiaTheme="minorHAnsi"/>
                <w:sz w:val="24"/>
                <w:szCs w:val="24"/>
                <w:lang w:eastAsia="en-US"/>
              </w:rPr>
              <w:t>пирам</w:t>
            </w:r>
            <w:r w:rsidRPr="005E01A5">
              <w:rPr>
                <w:rFonts w:eastAsiaTheme="minorHAnsi"/>
                <w:sz w:val="24"/>
                <w:szCs w:val="24"/>
                <w:lang w:eastAsia="en-US"/>
              </w:rPr>
              <w:t>иду, находит в окружающей обстановке предметы сходные по форме. Ребенок</w:t>
            </w:r>
          </w:p>
          <w:p w:rsidR="002209B8" w:rsidRPr="00014F9C" w:rsidRDefault="002209B8" w:rsidP="0006285C">
            <w:pPr>
              <w:autoSpaceDE w:val="0"/>
              <w:autoSpaceDN w:val="0"/>
              <w:adjustRightInd w:val="0"/>
              <w:spacing w:line="276" w:lineRule="auto"/>
              <w:jc w:val="both"/>
              <w:rPr>
                <w:rFonts w:eastAsiaTheme="minorHAnsi"/>
                <w:sz w:val="24"/>
                <w:szCs w:val="24"/>
                <w:lang w:eastAsia="en-US"/>
              </w:rPr>
            </w:pPr>
            <w:r w:rsidRPr="005E01A5">
              <w:rPr>
                <w:rFonts w:eastAsiaTheme="minorHAnsi"/>
                <w:sz w:val="24"/>
                <w:szCs w:val="24"/>
                <w:lang w:eastAsia="en-US"/>
              </w:rPr>
              <w:t>вычерчивает основные геометрические фигуры от руки и при помощи линейки. Л</w:t>
            </w:r>
            <w:r>
              <w:rPr>
                <w:rFonts w:eastAsiaTheme="minorHAnsi"/>
                <w:sz w:val="24"/>
                <w:szCs w:val="24"/>
                <w:lang w:eastAsia="en-US"/>
              </w:rPr>
              <w:t xml:space="preserve">егко создает </w:t>
            </w:r>
            <w:r w:rsidRPr="005E01A5">
              <w:rPr>
                <w:rFonts w:eastAsiaTheme="minorHAnsi"/>
                <w:sz w:val="24"/>
                <w:szCs w:val="24"/>
                <w:lang w:eastAsia="en-US"/>
              </w:rPr>
              <w:t xml:space="preserve">картинки из геометрических </w:t>
            </w:r>
            <w:proofErr w:type="spellStart"/>
            <w:r w:rsidRPr="005E01A5">
              <w:rPr>
                <w:rFonts w:eastAsiaTheme="minorHAnsi"/>
                <w:sz w:val="24"/>
                <w:szCs w:val="24"/>
                <w:lang w:eastAsia="en-US"/>
              </w:rPr>
              <w:t>фигур</w:t>
            </w:r>
            <w:proofErr w:type="gramStart"/>
            <w:r w:rsidRPr="005E01A5">
              <w:rPr>
                <w:rFonts w:eastAsiaTheme="minorHAnsi"/>
                <w:sz w:val="24"/>
                <w:szCs w:val="24"/>
                <w:lang w:eastAsia="en-US"/>
              </w:rPr>
              <w:t>.О</w:t>
            </w:r>
            <w:proofErr w:type="gramEnd"/>
            <w:r w:rsidRPr="005E01A5">
              <w:rPr>
                <w:rFonts w:eastAsiaTheme="minorHAnsi"/>
                <w:sz w:val="24"/>
                <w:szCs w:val="24"/>
                <w:lang w:eastAsia="en-US"/>
              </w:rPr>
              <w:t>н</w:t>
            </w:r>
            <w:proofErr w:type="spellEnd"/>
            <w:r w:rsidRPr="005E01A5">
              <w:rPr>
                <w:rFonts w:eastAsiaTheme="minorHAnsi"/>
                <w:sz w:val="24"/>
                <w:szCs w:val="24"/>
                <w:lang w:eastAsia="en-US"/>
              </w:rPr>
              <w:t xml:space="preserve"> способен определить состав чисел первого десятка</w:t>
            </w:r>
            <w:r>
              <w:rPr>
                <w:rFonts w:eastAsiaTheme="minorHAnsi"/>
                <w:sz w:val="24"/>
                <w:szCs w:val="24"/>
                <w:lang w:eastAsia="en-US"/>
              </w:rPr>
              <w:t xml:space="preserve"> на основе предметных </w:t>
            </w:r>
            <w:proofErr w:type="spellStart"/>
            <w:r>
              <w:rPr>
                <w:rFonts w:eastAsiaTheme="minorHAnsi"/>
                <w:sz w:val="24"/>
                <w:szCs w:val="24"/>
                <w:lang w:eastAsia="en-US"/>
              </w:rPr>
              <w:t>действий</w:t>
            </w:r>
            <w:r w:rsidRPr="005E01A5">
              <w:rPr>
                <w:rFonts w:eastAsiaTheme="minorHAnsi"/>
                <w:sz w:val="24"/>
                <w:szCs w:val="24"/>
                <w:lang w:eastAsia="en-US"/>
              </w:rPr>
              <w:t>,умеет</w:t>
            </w:r>
            <w:proofErr w:type="spellEnd"/>
            <w:r w:rsidRPr="005E01A5">
              <w:rPr>
                <w:rFonts w:eastAsiaTheme="minorHAnsi"/>
                <w:sz w:val="24"/>
                <w:szCs w:val="24"/>
                <w:lang w:eastAsia="en-US"/>
              </w:rPr>
              <w:t xml:space="preserve"> использовать числовой отрезок для присчитывания (и отсчитывания) по одной </w:t>
            </w:r>
            <w:proofErr w:type="spellStart"/>
            <w:r w:rsidRPr="005E01A5">
              <w:rPr>
                <w:rFonts w:eastAsiaTheme="minorHAnsi"/>
                <w:sz w:val="24"/>
                <w:szCs w:val="24"/>
                <w:lang w:eastAsia="en-US"/>
              </w:rPr>
              <w:t>илинескольких</w:t>
            </w:r>
            <w:proofErr w:type="spellEnd"/>
            <w:r w:rsidRPr="005E01A5">
              <w:rPr>
                <w:rFonts w:eastAsiaTheme="minorHAnsi"/>
                <w:sz w:val="24"/>
                <w:szCs w:val="24"/>
                <w:lang w:eastAsia="en-US"/>
              </w:rPr>
              <w:t xml:space="preserve"> единиц. Справляется с решением задач при помощи </w:t>
            </w:r>
            <w:proofErr w:type="spellStart"/>
            <w:r w:rsidRPr="005E01A5">
              <w:rPr>
                <w:rFonts w:eastAsiaTheme="minorHAnsi"/>
                <w:sz w:val="24"/>
                <w:szCs w:val="24"/>
                <w:lang w:eastAsia="en-US"/>
              </w:rPr>
              <w:t>нагляднодемонстрационногоматериала</w:t>
            </w:r>
            <w:proofErr w:type="spellEnd"/>
            <w:r w:rsidRPr="005E01A5">
              <w:rPr>
                <w:rFonts w:eastAsiaTheme="minorHAnsi"/>
                <w:sz w:val="24"/>
                <w:szCs w:val="24"/>
                <w:lang w:eastAsia="en-US"/>
              </w:rPr>
              <w:t xml:space="preserve">, знает основные приемы решения нестандартных задачу ребенка сформировано умение анализировать </w:t>
            </w:r>
            <w:r>
              <w:rPr>
                <w:rFonts w:eastAsiaTheme="minorHAnsi"/>
                <w:sz w:val="24"/>
                <w:szCs w:val="24"/>
                <w:lang w:eastAsia="en-US"/>
              </w:rPr>
              <w:t xml:space="preserve">и синтезировать, сопоставлять и классифицировать, рассуждать </w:t>
            </w:r>
            <w:r w:rsidRPr="005E01A5">
              <w:rPr>
                <w:rFonts w:eastAsiaTheme="minorHAnsi"/>
                <w:sz w:val="24"/>
                <w:szCs w:val="24"/>
                <w:lang w:eastAsia="en-US"/>
              </w:rPr>
              <w:t xml:space="preserve"> и </w:t>
            </w:r>
            <w:r>
              <w:rPr>
                <w:rFonts w:eastAsiaTheme="minorHAnsi"/>
                <w:sz w:val="24"/>
                <w:szCs w:val="24"/>
                <w:lang w:eastAsia="en-US"/>
              </w:rPr>
              <w:t>д</w:t>
            </w:r>
            <w:r w:rsidRPr="005E01A5">
              <w:rPr>
                <w:rFonts w:eastAsiaTheme="minorHAnsi"/>
                <w:sz w:val="24"/>
                <w:szCs w:val="24"/>
                <w:lang w:eastAsia="en-US"/>
              </w:rPr>
              <w:t>елать выводы.</w:t>
            </w:r>
          </w:p>
        </w:tc>
      </w:tr>
      <w:tr w:rsidR="002209B8" w:rsidTr="0006285C">
        <w:tc>
          <w:tcPr>
            <w:tcW w:w="2518"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p>
        </w:tc>
        <w:tc>
          <w:tcPr>
            <w:tcW w:w="2410"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r w:rsidRPr="005E01A5">
              <w:rPr>
                <w:rFonts w:eastAsiaTheme="minorHAnsi"/>
                <w:sz w:val="24"/>
                <w:szCs w:val="24"/>
                <w:lang w:eastAsia="en-US"/>
              </w:rPr>
              <w:t>средний</w:t>
            </w:r>
          </w:p>
        </w:tc>
        <w:tc>
          <w:tcPr>
            <w:tcW w:w="9858" w:type="dxa"/>
          </w:tcPr>
          <w:p w:rsidR="002209B8" w:rsidRPr="005E01A5" w:rsidRDefault="002209B8" w:rsidP="0006285C">
            <w:pPr>
              <w:autoSpaceDE w:val="0"/>
              <w:autoSpaceDN w:val="0"/>
              <w:adjustRightInd w:val="0"/>
              <w:spacing w:line="276" w:lineRule="auto"/>
              <w:jc w:val="both"/>
              <w:rPr>
                <w:rFonts w:eastAsiaTheme="minorHAnsi"/>
                <w:sz w:val="24"/>
                <w:szCs w:val="24"/>
                <w:lang w:eastAsia="en-US"/>
              </w:rPr>
            </w:pPr>
            <w:r w:rsidRPr="005E01A5">
              <w:rPr>
                <w:rFonts w:eastAsiaTheme="minorHAnsi"/>
                <w:sz w:val="24"/>
                <w:szCs w:val="24"/>
                <w:lang w:eastAsia="en-US"/>
              </w:rPr>
              <w:t>Ребенок имеет представления о прямых и кривых линиях, знает основные геометрические</w:t>
            </w:r>
          </w:p>
          <w:p w:rsidR="002209B8" w:rsidRPr="005E01A5" w:rsidRDefault="002209B8" w:rsidP="0006285C">
            <w:pPr>
              <w:autoSpaceDE w:val="0"/>
              <w:autoSpaceDN w:val="0"/>
              <w:adjustRightInd w:val="0"/>
              <w:spacing w:line="276" w:lineRule="auto"/>
              <w:jc w:val="both"/>
              <w:rPr>
                <w:rFonts w:eastAsiaTheme="minorHAnsi"/>
                <w:sz w:val="24"/>
                <w:szCs w:val="24"/>
                <w:lang w:eastAsia="en-US"/>
              </w:rPr>
            </w:pPr>
            <w:r w:rsidRPr="005E01A5">
              <w:rPr>
                <w:rFonts w:eastAsiaTheme="minorHAnsi"/>
                <w:sz w:val="24"/>
                <w:szCs w:val="24"/>
                <w:lang w:eastAsia="en-US"/>
              </w:rPr>
              <w:t>фигуры, имеет представление о многоугольниках, ш</w:t>
            </w:r>
            <w:r w:rsidR="00FD1FD0">
              <w:rPr>
                <w:rFonts w:eastAsiaTheme="minorHAnsi"/>
                <w:sz w:val="24"/>
                <w:szCs w:val="24"/>
                <w:lang w:eastAsia="en-US"/>
              </w:rPr>
              <w:t xml:space="preserve">аре, цилиндре, конусе, пирамиде, </w:t>
            </w:r>
            <w:r w:rsidRPr="005E01A5">
              <w:rPr>
                <w:rFonts w:eastAsiaTheme="minorHAnsi"/>
                <w:sz w:val="24"/>
                <w:szCs w:val="24"/>
                <w:lang w:eastAsia="en-US"/>
              </w:rPr>
              <w:t>может</w:t>
            </w:r>
          </w:p>
          <w:p w:rsidR="002209B8" w:rsidRPr="005E01A5" w:rsidRDefault="002209B8" w:rsidP="0006285C">
            <w:pPr>
              <w:autoSpaceDE w:val="0"/>
              <w:autoSpaceDN w:val="0"/>
              <w:adjustRightInd w:val="0"/>
              <w:spacing w:line="276" w:lineRule="auto"/>
              <w:jc w:val="both"/>
              <w:rPr>
                <w:rFonts w:eastAsiaTheme="minorHAnsi"/>
                <w:sz w:val="24"/>
                <w:szCs w:val="24"/>
                <w:lang w:eastAsia="en-US"/>
              </w:rPr>
            </w:pPr>
            <w:r w:rsidRPr="005E01A5">
              <w:rPr>
                <w:rFonts w:eastAsiaTheme="minorHAnsi"/>
                <w:sz w:val="24"/>
                <w:szCs w:val="24"/>
                <w:lang w:eastAsia="en-US"/>
              </w:rPr>
              <w:lastRenderedPageBreak/>
              <w:t>назвать их, но не всегда находит в окружающей обстановке предметы сходные по форме.</w:t>
            </w:r>
          </w:p>
          <w:p w:rsidR="002209B8" w:rsidRPr="005E01A5" w:rsidRDefault="002209B8" w:rsidP="0006285C">
            <w:pPr>
              <w:autoSpaceDE w:val="0"/>
              <w:autoSpaceDN w:val="0"/>
              <w:adjustRightInd w:val="0"/>
              <w:spacing w:line="276" w:lineRule="auto"/>
              <w:jc w:val="both"/>
              <w:rPr>
                <w:rFonts w:eastAsiaTheme="minorHAnsi"/>
                <w:sz w:val="24"/>
                <w:szCs w:val="24"/>
                <w:lang w:eastAsia="en-US"/>
              </w:rPr>
            </w:pPr>
            <w:r w:rsidRPr="005E01A5">
              <w:rPr>
                <w:rFonts w:eastAsiaTheme="minorHAnsi"/>
                <w:sz w:val="24"/>
                <w:szCs w:val="24"/>
                <w:lang w:eastAsia="en-US"/>
              </w:rPr>
              <w:t>Ребенок вычерчивает основные геометрические фигуры от руки и при помощи линейки,</w:t>
            </w:r>
          </w:p>
          <w:p w:rsidR="002209B8" w:rsidRDefault="002209B8" w:rsidP="0006285C">
            <w:pPr>
              <w:autoSpaceDE w:val="0"/>
              <w:autoSpaceDN w:val="0"/>
              <w:adjustRightInd w:val="0"/>
              <w:spacing w:line="276" w:lineRule="auto"/>
              <w:jc w:val="both"/>
              <w:rPr>
                <w:rFonts w:eastAsiaTheme="minorHAnsi"/>
                <w:sz w:val="24"/>
                <w:szCs w:val="24"/>
                <w:lang w:eastAsia="en-US"/>
              </w:rPr>
            </w:pPr>
            <w:r w:rsidRPr="005E01A5">
              <w:rPr>
                <w:rFonts w:eastAsiaTheme="minorHAnsi"/>
                <w:sz w:val="24"/>
                <w:szCs w:val="24"/>
                <w:lang w:eastAsia="en-US"/>
              </w:rPr>
              <w:t>допуская при этом незначительные неточности. Сп</w:t>
            </w:r>
            <w:r>
              <w:rPr>
                <w:rFonts w:eastAsiaTheme="minorHAnsi"/>
                <w:sz w:val="24"/>
                <w:szCs w:val="24"/>
                <w:lang w:eastAsia="en-US"/>
              </w:rPr>
              <w:t>особен самостоятельно построить</w:t>
            </w:r>
            <w:r w:rsidRPr="005E01A5">
              <w:rPr>
                <w:rFonts w:eastAsiaTheme="minorHAnsi"/>
                <w:sz w:val="24"/>
                <w:szCs w:val="24"/>
                <w:lang w:eastAsia="en-US"/>
              </w:rPr>
              <w:t xml:space="preserve"> </w:t>
            </w:r>
            <w:proofErr w:type="spellStart"/>
            <w:r w:rsidRPr="005E01A5">
              <w:rPr>
                <w:rFonts w:eastAsiaTheme="minorHAnsi"/>
                <w:sz w:val="24"/>
                <w:szCs w:val="24"/>
                <w:lang w:eastAsia="en-US"/>
              </w:rPr>
              <w:t>простыекартинки</w:t>
            </w:r>
            <w:proofErr w:type="spellEnd"/>
            <w:r w:rsidRPr="005E01A5">
              <w:rPr>
                <w:rFonts w:eastAsiaTheme="minorHAnsi"/>
                <w:sz w:val="24"/>
                <w:szCs w:val="24"/>
                <w:lang w:eastAsia="en-US"/>
              </w:rPr>
              <w:t xml:space="preserve"> из геометрических </w:t>
            </w:r>
            <w:proofErr w:type="spellStart"/>
            <w:r w:rsidRPr="005E01A5">
              <w:rPr>
                <w:rFonts w:eastAsiaTheme="minorHAnsi"/>
                <w:sz w:val="24"/>
                <w:szCs w:val="24"/>
                <w:lang w:eastAsia="en-US"/>
              </w:rPr>
              <w:t>фигур</w:t>
            </w:r>
            <w:proofErr w:type="gramStart"/>
            <w:r w:rsidRPr="005E01A5">
              <w:rPr>
                <w:rFonts w:eastAsiaTheme="minorHAnsi"/>
                <w:sz w:val="24"/>
                <w:szCs w:val="24"/>
                <w:lang w:eastAsia="en-US"/>
              </w:rPr>
              <w:t>.П</w:t>
            </w:r>
            <w:proofErr w:type="gramEnd"/>
            <w:r w:rsidRPr="005E01A5">
              <w:rPr>
                <w:rFonts w:eastAsiaTheme="minorHAnsi"/>
                <w:sz w:val="24"/>
                <w:szCs w:val="24"/>
                <w:lang w:eastAsia="en-US"/>
              </w:rPr>
              <w:t>ри</w:t>
            </w:r>
            <w:proofErr w:type="spellEnd"/>
            <w:r w:rsidRPr="005E01A5">
              <w:rPr>
                <w:rFonts w:eastAsiaTheme="minorHAnsi"/>
                <w:sz w:val="24"/>
                <w:szCs w:val="24"/>
                <w:lang w:eastAsia="en-US"/>
              </w:rPr>
              <w:t xml:space="preserve"> определении состава числа допускает 1-2 ошибки, владеет навыком присчитывания (</w:t>
            </w:r>
            <w:proofErr w:type="spellStart"/>
            <w:r w:rsidRPr="005E01A5">
              <w:rPr>
                <w:rFonts w:eastAsiaTheme="minorHAnsi"/>
                <w:sz w:val="24"/>
                <w:szCs w:val="24"/>
                <w:lang w:eastAsia="en-US"/>
              </w:rPr>
              <w:t>иотсчитывания</w:t>
            </w:r>
            <w:proofErr w:type="spellEnd"/>
            <w:r w:rsidRPr="005E01A5">
              <w:rPr>
                <w:rFonts w:eastAsiaTheme="minorHAnsi"/>
                <w:sz w:val="24"/>
                <w:szCs w:val="24"/>
                <w:lang w:eastAsia="en-US"/>
              </w:rPr>
              <w:t>) по числовому отрезку. Справляется с реш</w:t>
            </w:r>
            <w:r>
              <w:rPr>
                <w:rFonts w:eastAsiaTheme="minorHAnsi"/>
                <w:sz w:val="24"/>
                <w:szCs w:val="24"/>
                <w:lang w:eastAsia="en-US"/>
              </w:rPr>
              <w:t>ением задач при помощи наглядно</w:t>
            </w:r>
            <w:r w:rsidRPr="005E01A5">
              <w:rPr>
                <w:rFonts w:eastAsiaTheme="minorHAnsi"/>
                <w:sz w:val="24"/>
                <w:szCs w:val="24"/>
                <w:lang w:eastAsia="en-US"/>
              </w:rPr>
              <w:t>-демонстрационного материала. Решение нестанда</w:t>
            </w:r>
            <w:r>
              <w:rPr>
                <w:rFonts w:eastAsiaTheme="minorHAnsi"/>
                <w:sz w:val="24"/>
                <w:szCs w:val="24"/>
                <w:lang w:eastAsia="en-US"/>
              </w:rPr>
              <w:t>ртных задач вызывает затруднени</w:t>
            </w:r>
            <w:r w:rsidRPr="005E01A5">
              <w:rPr>
                <w:rFonts w:eastAsiaTheme="minorHAnsi"/>
                <w:sz w:val="24"/>
                <w:szCs w:val="24"/>
                <w:lang w:eastAsia="en-US"/>
              </w:rPr>
              <w:t>е</w:t>
            </w:r>
            <w:r>
              <w:rPr>
                <w:rFonts w:eastAsiaTheme="minorHAnsi"/>
                <w:sz w:val="24"/>
                <w:szCs w:val="24"/>
                <w:lang w:eastAsia="en-US"/>
              </w:rPr>
              <w:t xml:space="preserve">,   </w:t>
            </w:r>
            <w:r w:rsidRPr="005E01A5">
              <w:rPr>
                <w:rFonts w:eastAsiaTheme="minorHAnsi"/>
                <w:sz w:val="24"/>
                <w:szCs w:val="24"/>
                <w:lang w:eastAsia="en-US"/>
              </w:rPr>
              <w:t>необходима помощь взрослого.</w:t>
            </w:r>
          </w:p>
          <w:p w:rsidR="002209B8" w:rsidRPr="00005FE7" w:rsidRDefault="002209B8" w:rsidP="0006285C">
            <w:pPr>
              <w:autoSpaceDE w:val="0"/>
              <w:autoSpaceDN w:val="0"/>
              <w:adjustRightInd w:val="0"/>
              <w:spacing w:line="276" w:lineRule="auto"/>
              <w:jc w:val="both"/>
              <w:rPr>
                <w:rFonts w:eastAsiaTheme="minorHAnsi"/>
                <w:sz w:val="24"/>
                <w:szCs w:val="24"/>
                <w:lang w:eastAsia="en-US"/>
              </w:rPr>
            </w:pPr>
            <w:r w:rsidRPr="005E01A5">
              <w:rPr>
                <w:rFonts w:eastAsiaTheme="minorHAnsi"/>
                <w:sz w:val="24"/>
                <w:szCs w:val="24"/>
                <w:lang w:eastAsia="en-US"/>
              </w:rPr>
              <w:t>Ребенок способен рассуждать и делать выводы.</w:t>
            </w:r>
          </w:p>
        </w:tc>
      </w:tr>
      <w:tr w:rsidR="002209B8" w:rsidTr="0006285C">
        <w:tc>
          <w:tcPr>
            <w:tcW w:w="2518" w:type="dxa"/>
          </w:tcPr>
          <w:p w:rsidR="002209B8" w:rsidRDefault="002209B8" w:rsidP="0006285C">
            <w:pPr>
              <w:spacing w:before="100" w:beforeAutospacing="1" w:after="100" w:afterAutospacing="1" w:line="276" w:lineRule="auto"/>
              <w:ind w:right="14"/>
              <w:jc w:val="both"/>
              <w:rPr>
                <w:rFonts w:eastAsiaTheme="minorHAnsi"/>
                <w:b/>
                <w:bCs/>
                <w:lang w:eastAsia="en-US"/>
              </w:rPr>
            </w:pPr>
          </w:p>
        </w:tc>
        <w:tc>
          <w:tcPr>
            <w:tcW w:w="2410" w:type="dxa"/>
          </w:tcPr>
          <w:p w:rsidR="002209B8" w:rsidRPr="00924024" w:rsidRDefault="002209B8" w:rsidP="0006285C">
            <w:pPr>
              <w:spacing w:before="100" w:beforeAutospacing="1" w:after="100" w:afterAutospacing="1" w:line="276" w:lineRule="auto"/>
              <w:ind w:right="14"/>
              <w:jc w:val="both"/>
              <w:rPr>
                <w:rFonts w:eastAsiaTheme="minorHAnsi"/>
                <w:bCs/>
                <w:lang w:eastAsia="en-US"/>
              </w:rPr>
            </w:pPr>
            <w:r w:rsidRPr="00924024">
              <w:rPr>
                <w:rFonts w:eastAsiaTheme="minorHAnsi"/>
                <w:bCs/>
                <w:lang w:eastAsia="en-US"/>
              </w:rPr>
              <w:t>низкий</w:t>
            </w:r>
          </w:p>
        </w:tc>
        <w:tc>
          <w:tcPr>
            <w:tcW w:w="9858" w:type="dxa"/>
          </w:tcPr>
          <w:p w:rsidR="002209B8" w:rsidRPr="00005FE7" w:rsidRDefault="002209B8" w:rsidP="0006285C">
            <w:pPr>
              <w:autoSpaceDE w:val="0"/>
              <w:autoSpaceDN w:val="0"/>
              <w:adjustRightInd w:val="0"/>
              <w:spacing w:line="276" w:lineRule="auto"/>
              <w:jc w:val="both"/>
              <w:rPr>
                <w:rFonts w:eastAsiaTheme="minorHAnsi"/>
                <w:sz w:val="24"/>
                <w:szCs w:val="24"/>
                <w:lang w:eastAsia="en-US"/>
              </w:rPr>
            </w:pPr>
            <w:r w:rsidRPr="00005FE7">
              <w:rPr>
                <w:rFonts w:eastAsiaTheme="minorHAnsi"/>
                <w:sz w:val="24"/>
                <w:szCs w:val="24"/>
                <w:lang w:eastAsia="en-US"/>
              </w:rPr>
              <w:t>Ребенок имеет представления о прямых и кривых линиях, знает основные геометрические</w:t>
            </w:r>
          </w:p>
          <w:p w:rsidR="002209B8" w:rsidRPr="00005FE7" w:rsidRDefault="002209B8" w:rsidP="0006285C">
            <w:pPr>
              <w:autoSpaceDE w:val="0"/>
              <w:autoSpaceDN w:val="0"/>
              <w:adjustRightInd w:val="0"/>
              <w:spacing w:line="276" w:lineRule="auto"/>
              <w:jc w:val="both"/>
              <w:rPr>
                <w:rFonts w:eastAsiaTheme="minorHAnsi"/>
                <w:sz w:val="24"/>
                <w:szCs w:val="24"/>
                <w:lang w:eastAsia="en-US"/>
              </w:rPr>
            </w:pPr>
            <w:r w:rsidRPr="00005FE7">
              <w:rPr>
                <w:rFonts w:eastAsiaTheme="minorHAnsi"/>
                <w:sz w:val="24"/>
                <w:szCs w:val="24"/>
                <w:lang w:eastAsia="en-US"/>
              </w:rPr>
              <w:t xml:space="preserve">фигуры. В названиях прочих геометрических фигур путается, не </w:t>
            </w:r>
            <w:proofErr w:type="gramStart"/>
            <w:r w:rsidRPr="00005FE7">
              <w:rPr>
                <w:rFonts w:eastAsiaTheme="minorHAnsi"/>
                <w:sz w:val="24"/>
                <w:szCs w:val="24"/>
                <w:lang w:eastAsia="en-US"/>
              </w:rPr>
              <w:t>способен</w:t>
            </w:r>
            <w:proofErr w:type="gramEnd"/>
            <w:r w:rsidRPr="00005FE7">
              <w:rPr>
                <w:rFonts w:eastAsiaTheme="minorHAnsi"/>
                <w:sz w:val="24"/>
                <w:szCs w:val="24"/>
                <w:lang w:eastAsia="en-US"/>
              </w:rPr>
              <w:t xml:space="preserve"> их ни назвать, ни</w:t>
            </w:r>
          </w:p>
          <w:p w:rsidR="002209B8" w:rsidRPr="00005FE7" w:rsidRDefault="002209B8" w:rsidP="0006285C">
            <w:pPr>
              <w:autoSpaceDE w:val="0"/>
              <w:autoSpaceDN w:val="0"/>
              <w:adjustRightInd w:val="0"/>
              <w:spacing w:line="276" w:lineRule="auto"/>
              <w:jc w:val="both"/>
              <w:rPr>
                <w:rFonts w:eastAsiaTheme="minorHAnsi"/>
                <w:sz w:val="24"/>
                <w:szCs w:val="24"/>
                <w:lang w:eastAsia="en-US"/>
              </w:rPr>
            </w:pPr>
            <w:r>
              <w:rPr>
                <w:rFonts w:eastAsiaTheme="minorHAnsi"/>
                <w:sz w:val="24"/>
                <w:szCs w:val="24"/>
                <w:lang w:eastAsia="en-US"/>
              </w:rPr>
              <w:t>по</w:t>
            </w:r>
            <w:r w:rsidRPr="00005FE7">
              <w:rPr>
                <w:rFonts w:eastAsiaTheme="minorHAnsi"/>
                <w:sz w:val="24"/>
                <w:szCs w:val="24"/>
                <w:lang w:eastAsia="en-US"/>
              </w:rPr>
              <w:t>казать. Ребенок вычерчивает основные геометрические фигуры от руки и при помощи</w:t>
            </w:r>
          </w:p>
          <w:p w:rsidR="002209B8" w:rsidRPr="00005FE7" w:rsidRDefault="002209B8" w:rsidP="0006285C">
            <w:pPr>
              <w:autoSpaceDE w:val="0"/>
              <w:autoSpaceDN w:val="0"/>
              <w:adjustRightInd w:val="0"/>
              <w:spacing w:line="276" w:lineRule="auto"/>
              <w:jc w:val="both"/>
              <w:rPr>
                <w:rFonts w:eastAsiaTheme="minorHAnsi"/>
                <w:sz w:val="24"/>
                <w:szCs w:val="24"/>
                <w:lang w:eastAsia="en-US"/>
              </w:rPr>
            </w:pPr>
            <w:r w:rsidRPr="00005FE7">
              <w:rPr>
                <w:rFonts w:eastAsiaTheme="minorHAnsi"/>
                <w:sz w:val="24"/>
                <w:szCs w:val="24"/>
                <w:lang w:eastAsia="en-US"/>
              </w:rPr>
              <w:t>линейки, допуская при этом искажение фигуры. Самостоя</w:t>
            </w:r>
            <w:r>
              <w:rPr>
                <w:rFonts w:eastAsiaTheme="minorHAnsi"/>
                <w:sz w:val="24"/>
                <w:szCs w:val="24"/>
                <w:lang w:eastAsia="en-US"/>
              </w:rPr>
              <w:t xml:space="preserve">тельно строит простые картинки </w:t>
            </w:r>
            <w:proofErr w:type="gramStart"/>
            <w:r>
              <w:rPr>
                <w:rFonts w:eastAsiaTheme="minorHAnsi"/>
                <w:sz w:val="24"/>
                <w:szCs w:val="24"/>
                <w:lang w:eastAsia="en-US"/>
              </w:rPr>
              <w:t>и</w:t>
            </w:r>
            <w:r w:rsidRPr="00005FE7">
              <w:rPr>
                <w:rFonts w:eastAsiaTheme="minorHAnsi"/>
                <w:sz w:val="24"/>
                <w:szCs w:val="24"/>
                <w:lang w:eastAsia="en-US"/>
              </w:rPr>
              <w:t>з</w:t>
            </w:r>
            <w:proofErr w:type="gramEnd"/>
          </w:p>
          <w:p w:rsidR="002209B8" w:rsidRPr="00005FE7" w:rsidRDefault="002209B8" w:rsidP="0006285C">
            <w:pPr>
              <w:autoSpaceDE w:val="0"/>
              <w:autoSpaceDN w:val="0"/>
              <w:adjustRightInd w:val="0"/>
              <w:spacing w:line="276" w:lineRule="auto"/>
              <w:jc w:val="both"/>
              <w:rPr>
                <w:rFonts w:eastAsiaTheme="minorHAnsi"/>
                <w:sz w:val="24"/>
                <w:szCs w:val="24"/>
                <w:lang w:eastAsia="en-US"/>
              </w:rPr>
            </w:pPr>
            <w:r w:rsidRPr="00005FE7">
              <w:rPr>
                <w:rFonts w:eastAsiaTheme="minorHAnsi"/>
                <w:sz w:val="24"/>
                <w:szCs w:val="24"/>
                <w:lang w:eastAsia="en-US"/>
              </w:rPr>
              <w:t xml:space="preserve">геометрических фигур по образцу приемом </w:t>
            </w:r>
            <w:proofErr w:type="spellStart"/>
            <w:r w:rsidRPr="00005FE7">
              <w:rPr>
                <w:rFonts w:eastAsiaTheme="minorHAnsi"/>
                <w:sz w:val="24"/>
                <w:szCs w:val="24"/>
                <w:lang w:eastAsia="en-US"/>
              </w:rPr>
              <w:t>наложения</w:t>
            </w:r>
            <w:proofErr w:type="gramStart"/>
            <w:r w:rsidRPr="00005FE7">
              <w:rPr>
                <w:rFonts w:eastAsiaTheme="minorHAnsi"/>
                <w:sz w:val="24"/>
                <w:szCs w:val="24"/>
                <w:lang w:eastAsia="en-US"/>
              </w:rPr>
              <w:t>.С</w:t>
            </w:r>
            <w:proofErr w:type="gramEnd"/>
            <w:r w:rsidRPr="00005FE7">
              <w:rPr>
                <w:rFonts w:eastAsiaTheme="minorHAnsi"/>
                <w:sz w:val="24"/>
                <w:szCs w:val="24"/>
                <w:lang w:eastAsia="en-US"/>
              </w:rPr>
              <w:t>амостоятельно</w:t>
            </w:r>
            <w:proofErr w:type="spellEnd"/>
            <w:r w:rsidRPr="00005FE7">
              <w:rPr>
                <w:rFonts w:eastAsiaTheme="minorHAnsi"/>
                <w:sz w:val="24"/>
                <w:szCs w:val="24"/>
                <w:lang w:eastAsia="en-US"/>
              </w:rPr>
              <w:t xml:space="preserve"> определить состав числа ему трудно, даже с опорой на наглядно-демонстрационный материал. Самостоятельно не способен выполнить присчитывание (</w:t>
            </w:r>
            <w:proofErr w:type="spellStart"/>
            <w:r w:rsidRPr="00005FE7">
              <w:rPr>
                <w:rFonts w:eastAsiaTheme="minorHAnsi"/>
                <w:sz w:val="24"/>
                <w:szCs w:val="24"/>
                <w:lang w:eastAsia="en-US"/>
              </w:rPr>
              <w:t>иотсчитывание</w:t>
            </w:r>
            <w:proofErr w:type="spellEnd"/>
            <w:r w:rsidRPr="00005FE7">
              <w:rPr>
                <w:rFonts w:eastAsiaTheme="minorHAnsi"/>
                <w:sz w:val="24"/>
                <w:szCs w:val="24"/>
                <w:lang w:eastAsia="en-US"/>
              </w:rPr>
              <w:t xml:space="preserve">) по числовому отрезку, необходим контроль со стороны взрослого. Не </w:t>
            </w:r>
            <w:proofErr w:type="spellStart"/>
            <w:r w:rsidRPr="00005FE7">
              <w:rPr>
                <w:rFonts w:eastAsiaTheme="minorHAnsi"/>
                <w:sz w:val="24"/>
                <w:szCs w:val="24"/>
                <w:lang w:eastAsia="en-US"/>
              </w:rPr>
              <w:t>способенсамостоятельно</w:t>
            </w:r>
            <w:proofErr w:type="spellEnd"/>
            <w:r w:rsidRPr="00005FE7">
              <w:rPr>
                <w:rFonts w:eastAsiaTheme="minorHAnsi"/>
                <w:sz w:val="24"/>
                <w:szCs w:val="24"/>
                <w:lang w:eastAsia="en-US"/>
              </w:rPr>
              <w:t xml:space="preserve"> решить задачи даже с при помощи наглядно-демонстрационного </w:t>
            </w:r>
            <w:proofErr w:type="spellStart"/>
            <w:r w:rsidRPr="00005FE7">
              <w:rPr>
                <w:rFonts w:eastAsiaTheme="minorHAnsi"/>
                <w:sz w:val="24"/>
                <w:szCs w:val="24"/>
                <w:lang w:eastAsia="en-US"/>
              </w:rPr>
              <w:t>материала</w:t>
            </w:r>
            <w:proofErr w:type="gramStart"/>
            <w:r w:rsidRPr="00005FE7">
              <w:rPr>
                <w:rFonts w:eastAsiaTheme="minorHAnsi"/>
                <w:sz w:val="24"/>
                <w:szCs w:val="24"/>
                <w:lang w:eastAsia="en-US"/>
              </w:rPr>
              <w:t>.Р</w:t>
            </w:r>
            <w:proofErr w:type="gramEnd"/>
            <w:r w:rsidRPr="00005FE7">
              <w:rPr>
                <w:rFonts w:eastAsiaTheme="minorHAnsi"/>
                <w:sz w:val="24"/>
                <w:szCs w:val="24"/>
                <w:lang w:eastAsia="en-US"/>
              </w:rPr>
              <w:t>ебенок</w:t>
            </w:r>
            <w:proofErr w:type="spellEnd"/>
            <w:r w:rsidRPr="00005FE7">
              <w:rPr>
                <w:rFonts w:eastAsiaTheme="minorHAnsi"/>
                <w:sz w:val="24"/>
                <w:szCs w:val="24"/>
                <w:lang w:eastAsia="en-US"/>
              </w:rPr>
              <w:t xml:space="preserve"> не умеет рассуждать и делать выводы.</w:t>
            </w:r>
          </w:p>
        </w:tc>
      </w:tr>
    </w:tbl>
    <w:p w:rsidR="000703B4" w:rsidRDefault="000703B4" w:rsidP="00F65C26">
      <w:pPr>
        <w:spacing w:line="276" w:lineRule="auto"/>
        <w:ind w:firstLine="720"/>
        <w:jc w:val="center"/>
        <w:rPr>
          <w:b/>
          <w:sz w:val="28"/>
        </w:rPr>
      </w:pPr>
    </w:p>
    <w:p w:rsidR="000703B4" w:rsidRDefault="000703B4" w:rsidP="002209B8">
      <w:pPr>
        <w:spacing w:line="276" w:lineRule="auto"/>
        <w:ind w:firstLine="720"/>
        <w:jc w:val="right"/>
        <w:rPr>
          <w:b/>
          <w:sz w:val="28"/>
        </w:rPr>
      </w:pPr>
    </w:p>
    <w:p w:rsidR="002209B8" w:rsidRPr="0011455D" w:rsidRDefault="002209B8" w:rsidP="002209B8">
      <w:pPr>
        <w:autoSpaceDE w:val="0"/>
        <w:autoSpaceDN w:val="0"/>
        <w:adjustRightInd w:val="0"/>
        <w:spacing w:line="276" w:lineRule="auto"/>
        <w:rPr>
          <w:rFonts w:eastAsia="SymbolMT"/>
          <w:bCs/>
          <w:sz w:val="24"/>
          <w:szCs w:val="24"/>
          <w:lang w:eastAsia="en-US"/>
        </w:rPr>
      </w:pPr>
      <w:r w:rsidRPr="007E0B05">
        <w:rPr>
          <w:rFonts w:eastAsiaTheme="minorHAnsi"/>
          <w:sz w:val="24"/>
          <w:szCs w:val="24"/>
          <w:lang w:eastAsia="en-US"/>
        </w:rPr>
        <w:t xml:space="preserve">     Оценка и контроль знаний, умений и навыков </w:t>
      </w:r>
      <w:proofErr w:type="spellStart"/>
      <w:r>
        <w:rPr>
          <w:rFonts w:eastAsiaTheme="minorHAnsi"/>
          <w:sz w:val="24"/>
          <w:szCs w:val="24"/>
          <w:lang w:eastAsia="en-US"/>
        </w:rPr>
        <w:t>по</w:t>
      </w:r>
      <w:r w:rsidR="00464063">
        <w:rPr>
          <w:lang w:eastAsia="ar-SA"/>
        </w:rPr>
        <w:t>образовательному</w:t>
      </w:r>
      <w:proofErr w:type="spellEnd"/>
      <w:r w:rsidR="00464063">
        <w:rPr>
          <w:lang w:eastAsia="ar-SA"/>
        </w:rPr>
        <w:t xml:space="preserve"> модулю</w:t>
      </w:r>
      <w:proofErr w:type="gramStart"/>
      <w:r w:rsidRPr="0006285C">
        <w:rPr>
          <w:rFonts w:eastAsia="SymbolMT"/>
          <w:b/>
          <w:bCs/>
          <w:sz w:val="24"/>
          <w:szCs w:val="24"/>
          <w:u w:val="single"/>
          <w:lang w:eastAsia="en-US"/>
        </w:rPr>
        <w:t>«</w:t>
      </w:r>
      <w:r w:rsidRPr="0006285C">
        <w:rPr>
          <w:rFonts w:eastAsiaTheme="minorHAnsi"/>
          <w:b/>
          <w:sz w:val="24"/>
          <w:szCs w:val="24"/>
          <w:u w:val="single"/>
          <w:lang w:eastAsia="en-US"/>
        </w:rPr>
        <w:t>О</w:t>
      </w:r>
      <w:proofErr w:type="gramEnd"/>
      <w:r w:rsidRPr="0006285C">
        <w:rPr>
          <w:rFonts w:eastAsiaTheme="minorHAnsi"/>
          <w:b/>
          <w:sz w:val="24"/>
          <w:szCs w:val="24"/>
          <w:u w:val="single"/>
          <w:lang w:eastAsia="en-US"/>
        </w:rPr>
        <w:t>бучение чтению и развитие речи</w:t>
      </w:r>
      <w:r w:rsidRPr="0006285C">
        <w:rPr>
          <w:rFonts w:eastAsia="SymbolMT"/>
          <w:b/>
          <w:bCs/>
          <w:sz w:val="24"/>
          <w:szCs w:val="24"/>
          <w:u w:val="single"/>
          <w:lang w:eastAsia="en-US"/>
        </w:rPr>
        <w:t>»</w:t>
      </w:r>
      <w:r w:rsidRPr="007E0B05">
        <w:rPr>
          <w:rFonts w:eastAsiaTheme="minorHAnsi"/>
          <w:sz w:val="24"/>
          <w:szCs w:val="24"/>
          <w:lang w:eastAsia="en-US"/>
        </w:rPr>
        <w:t>осуществляется по завершению первого полугодия (декабрь)</w:t>
      </w:r>
      <w:r>
        <w:rPr>
          <w:rFonts w:eastAsiaTheme="minorHAnsi"/>
          <w:sz w:val="24"/>
          <w:szCs w:val="24"/>
          <w:lang w:eastAsia="en-US"/>
        </w:rPr>
        <w:t xml:space="preserve"> и в конце учебного года (май</w:t>
      </w:r>
      <w:r w:rsidRPr="007E0B05">
        <w:rPr>
          <w:rFonts w:eastAsiaTheme="minorHAnsi"/>
          <w:sz w:val="24"/>
          <w:szCs w:val="24"/>
          <w:lang w:eastAsia="en-US"/>
        </w:rPr>
        <w:t>).</w:t>
      </w:r>
    </w:p>
    <w:p w:rsidR="002209B8" w:rsidRPr="007E0B05" w:rsidRDefault="002209B8" w:rsidP="002209B8">
      <w:pPr>
        <w:autoSpaceDE w:val="0"/>
        <w:autoSpaceDN w:val="0"/>
        <w:adjustRightInd w:val="0"/>
        <w:spacing w:line="276" w:lineRule="auto"/>
        <w:rPr>
          <w:rFonts w:eastAsiaTheme="minorHAnsi"/>
          <w:sz w:val="24"/>
          <w:szCs w:val="24"/>
          <w:lang w:eastAsia="en-US"/>
        </w:rPr>
      </w:pPr>
      <w:r w:rsidRPr="007E0B05">
        <w:rPr>
          <w:rFonts w:eastAsiaTheme="minorHAnsi"/>
          <w:sz w:val="24"/>
          <w:szCs w:val="24"/>
          <w:lang w:eastAsia="en-US"/>
        </w:rPr>
        <w:t xml:space="preserve">Цель промежуточного и итогового контроля - оценить уровень </w:t>
      </w:r>
      <w:proofErr w:type="spellStart"/>
      <w:r w:rsidRPr="007E0B05">
        <w:rPr>
          <w:rFonts w:eastAsiaTheme="minorHAnsi"/>
          <w:sz w:val="24"/>
          <w:szCs w:val="24"/>
          <w:lang w:eastAsia="en-US"/>
        </w:rPr>
        <w:t>сформированности</w:t>
      </w:r>
      <w:proofErr w:type="spellEnd"/>
      <w:r w:rsidRPr="007E0B05">
        <w:rPr>
          <w:rFonts w:eastAsiaTheme="minorHAnsi"/>
          <w:sz w:val="24"/>
          <w:szCs w:val="24"/>
          <w:lang w:eastAsia="en-US"/>
        </w:rPr>
        <w:t xml:space="preserve"> знаний</w:t>
      </w:r>
      <w:r>
        <w:rPr>
          <w:rFonts w:eastAsiaTheme="minorHAnsi"/>
          <w:sz w:val="24"/>
          <w:szCs w:val="24"/>
          <w:lang w:eastAsia="en-US"/>
        </w:rPr>
        <w:t>, умений и навыков учащихся</w:t>
      </w:r>
      <w:r w:rsidRPr="007E0B05">
        <w:rPr>
          <w:rFonts w:eastAsiaTheme="minorHAnsi"/>
          <w:sz w:val="24"/>
          <w:szCs w:val="24"/>
          <w:lang w:eastAsia="en-US"/>
        </w:rPr>
        <w:t xml:space="preserve">. Оценка и контроль знаний, умений и навыков осуществляется в ходе выполнения игровых, занимательных и дидактических упражнений, тестовых заданий, </w:t>
      </w:r>
      <w:r>
        <w:rPr>
          <w:rFonts w:eastAsiaTheme="minorHAnsi"/>
          <w:sz w:val="24"/>
          <w:szCs w:val="24"/>
          <w:lang w:eastAsia="en-US"/>
        </w:rPr>
        <w:t xml:space="preserve"> итоговой практической </w:t>
      </w:r>
      <w:r w:rsidRPr="007E0B05">
        <w:rPr>
          <w:rFonts w:eastAsiaTheme="minorHAnsi"/>
          <w:sz w:val="24"/>
          <w:szCs w:val="24"/>
          <w:lang w:eastAsia="en-US"/>
        </w:rPr>
        <w:t>работы, индивидуальных опросов.</w:t>
      </w:r>
    </w:p>
    <w:p w:rsidR="002209B8" w:rsidRPr="00212BDE" w:rsidRDefault="002209B8" w:rsidP="002209B8">
      <w:pPr>
        <w:autoSpaceDE w:val="0"/>
        <w:autoSpaceDN w:val="0"/>
        <w:adjustRightInd w:val="0"/>
        <w:spacing w:line="276" w:lineRule="auto"/>
        <w:rPr>
          <w:rFonts w:eastAsiaTheme="minorHAnsi"/>
          <w:sz w:val="24"/>
          <w:szCs w:val="24"/>
          <w:lang w:eastAsia="en-US"/>
        </w:rPr>
      </w:pPr>
      <w:r w:rsidRPr="007E0B05">
        <w:rPr>
          <w:rFonts w:eastAsiaTheme="minorHAnsi"/>
          <w:sz w:val="24"/>
          <w:szCs w:val="24"/>
          <w:lang w:eastAsia="en-US"/>
        </w:rPr>
        <w:t xml:space="preserve">     Оценка знаний</w:t>
      </w:r>
      <w:r>
        <w:rPr>
          <w:rFonts w:eastAsiaTheme="minorHAnsi"/>
          <w:sz w:val="24"/>
          <w:szCs w:val="24"/>
          <w:lang w:eastAsia="en-US"/>
        </w:rPr>
        <w:t xml:space="preserve">, умений и навыков учащихся </w:t>
      </w:r>
      <w:r w:rsidRPr="007E0B05">
        <w:rPr>
          <w:rFonts w:eastAsiaTheme="minorHAnsi"/>
          <w:sz w:val="24"/>
          <w:szCs w:val="24"/>
          <w:lang w:eastAsia="en-US"/>
        </w:rPr>
        <w:t xml:space="preserve"> должна соответствовать одному из трех уровней - </w:t>
      </w:r>
      <w:proofErr w:type="gramStart"/>
      <w:r w:rsidRPr="007E0B05">
        <w:rPr>
          <w:rFonts w:eastAsiaTheme="minorHAnsi"/>
          <w:sz w:val="24"/>
          <w:szCs w:val="24"/>
          <w:lang w:eastAsia="en-US"/>
        </w:rPr>
        <w:t>высокий</w:t>
      </w:r>
      <w:proofErr w:type="gramEnd"/>
      <w:r w:rsidRPr="007E0B05">
        <w:rPr>
          <w:rFonts w:eastAsiaTheme="minorHAnsi"/>
          <w:sz w:val="24"/>
          <w:szCs w:val="24"/>
          <w:lang w:eastAsia="en-US"/>
        </w:rPr>
        <w:t>, средний, низкий.</w:t>
      </w:r>
    </w:p>
    <w:tbl>
      <w:tblPr>
        <w:tblStyle w:val="a5"/>
        <w:tblW w:w="0" w:type="auto"/>
        <w:tblLook w:val="04A0"/>
      </w:tblPr>
      <w:tblGrid>
        <w:gridCol w:w="2518"/>
        <w:gridCol w:w="2410"/>
        <w:gridCol w:w="9858"/>
      </w:tblGrid>
      <w:tr w:rsidR="002209B8" w:rsidTr="0006285C">
        <w:tc>
          <w:tcPr>
            <w:tcW w:w="2518"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r w:rsidRPr="005E01A5">
              <w:rPr>
                <w:rFonts w:eastAsiaTheme="minorHAnsi"/>
                <w:b/>
                <w:bCs/>
                <w:sz w:val="24"/>
                <w:szCs w:val="24"/>
                <w:lang w:eastAsia="en-US"/>
              </w:rPr>
              <w:t>Сроки</w:t>
            </w:r>
          </w:p>
        </w:tc>
        <w:tc>
          <w:tcPr>
            <w:tcW w:w="2410"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r w:rsidRPr="005E01A5">
              <w:rPr>
                <w:rFonts w:eastAsiaTheme="minorHAnsi"/>
                <w:b/>
                <w:bCs/>
                <w:sz w:val="24"/>
                <w:szCs w:val="24"/>
                <w:lang w:eastAsia="en-US"/>
              </w:rPr>
              <w:t>Уровень</w:t>
            </w:r>
          </w:p>
        </w:tc>
        <w:tc>
          <w:tcPr>
            <w:tcW w:w="9858"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r w:rsidRPr="005E01A5">
              <w:rPr>
                <w:rFonts w:eastAsiaTheme="minorHAnsi"/>
                <w:b/>
                <w:bCs/>
                <w:sz w:val="24"/>
                <w:szCs w:val="24"/>
                <w:lang w:eastAsia="en-US"/>
              </w:rPr>
              <w:t>Критерии</w:t>
            </w:r>
          </w:p>
        </w:tc>
      </w:tr>
      <w:tr w:rsidR="002209B8" w:rsidTr="0006285C">
        <w:tc>
          <w:tcPr>
            <w:tcW w:w="2518" w:type="dxa"/>
          </w:tcPr>
          <w:p w:rsidR="002209B8" w:rsidRPr="005E01A5" w:rsidRDefault="002209B8" w:rsidP="0006285C">
            <w:pPr>
              <w:autoSpaceDE w:val="0"/>
              <w:autoSpaceDN w:val="0"/>
              <w:adjustRightInd w:val="0"/>
              <w:spacing w:line="276" w:lineRule="auto"/>
              <w:rPr>
                <w:rFonts w:eastAsiaTheme="minorHAnsi"/>
                <w:sz w:val="24"/>
                <w:szCs w:val="24"/>
                <w:lang w:eastAsia="en-US"/>
              </w:rPr>
            </w:pPr>
            <w:r w:rsidRPr="005E01A5">
              <w:rPr>
                <w:rFonts w:eastAsiaTheme="minorHAnsi"/>
                <w:sz w:val="24"/>
                <w:szCs w:val="24"/>
                <w:lang w:eastAsia="en-US"/>
              </w:rPr>
              <w:t>Декабрь</w:t>
            </w:r>
          </w:p>
          <w:p w:rsidR="002209B8" w:rsidRPr="00005FE7" w:rsidRDefault="002209B8" w:rsidP="0006285C">
            <w:pPr>
              <w:autoSpaceDE w:val="0"/>
              <w:autoSpaceDN w:val="0"/>
              <w:adjustRightInd w:val="0"/>
              <w:spacing w:line="276" w:lineRule="auto"/>
              <w:rPr>
                <w:rFonts w:eastAsiaTheme="minorHAnsi"/>
                <w:sz w:val="24"/>
                <w:szCs w:val="24"/>
                <w:lang w:eastAsia="en-US"/>
              </w:rPr>
            </w:pPr>
            <w:r w:rsidRPr="005E01A5">
              <w:rPr>
                <w:rFonts w:eastAsiaTheme="minorHAnsi"/>
                <w:sz w:val="24"/>
                <w:szCs w:val="24"/>
                <w:lang w:eastAsia="en-US"/>
              </w:rPr>
              <w:t>(промежуточный)</w:t>
            </w:r>
          </w:p>
        </w:tc>
        <w:tc>
          <w:tcPr>
            <w:tcW w:w="2410"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r w:rsidRPr="005E01A5">
              <w:rPr>
                <w:rFonts w:eastAsiaTheme="minorHAnsi"/>
                <w:sz w:val="24"/>
                <w:szCs w:val="24"/>
                <w:lang w:eastAsia="en-US"/>
              </w:rPr>
              <w:t>высокий</w:t>
            </w:r>
          </w:p>
        </w:tc>
        <w:tc>
          <w:tcPr>
            <w:tcW w:w="9858" w:type="dxa"/>
          </w:tcPr>
          <w:p w:rsidR="002209B8" w:rsidRPr="007E0B05" w:rsidRDefault="002209B8" w:rsidP="0006285C">
            <w:pPr>
              <w:autoSpaceDE w:val="0"/>
              <w:autoSpaceDN w:val="0"/>
              <w:adjustRightInd w:val="0"/>
              <w:spacing w:line="276" w:lineRule="auto"/>
              <w:jc w:val="both"/>
              <w:rPr>
                <w:rFonts w:eastAsiaTheme="minorHAnsi"/>
                <w:sz w:val="24"/>
                <w:szCs w:val="24"/>
                <w:lang w:eastAsia="en-US"/>
              </w:rPr>
            </w:pPr>
            <w:r w:rsidRPr="007E0B05">
              <w:rPr>
                <w:rFonts w:eastAsiaTheme="minorHAnsi"/>
                <w:sz w:val="24"/>
                <w:szCs w:val="24"/>
                <w:lang w:eastAsia="en-US"/>
              </w:rPr>
              <w:t>Ребенок правильно произносит изученные гласные и согласные звуки, определяет на слух</w:t>
            </w:r>
          </w:p>
          <w:p w:rsidR="002209B8" w:rsidRPr="007E0B05" w:rsidRDefault="002209B8" w:rsidP="0006285C">
            <w:pPr>
              <w:autoSpaceDE w:val="0"/>
              <w:autoSpaceDN w:val="0"/>
              <w:adjustRightInd w:val="0"/>
              <w:spacing w:line="276" w:lineRule="auto"/>
              <w:jc w:val="both"/>
              <w:rPr>
                <w:rFonts w:eastAsiaTheme="minorHAnsi"/>
                <w:sz w:val="24"/>
                <w:szCs w:val="24"/>
                <w:lang w:eastAsia="en-US"/>
              </w:rPr>
            </w:pPr>
            <w:r w:rsidRPr="007E0B05">
              <w:rPr>
                <w:rFonts w:eastAsiaTheme="minorHAnsi"/>
                <w:sz w:val="24"/>
                <w:szCs w:val="24"/>
                <w:lang w:eastAsia="en-US"/>
              </w:rPr>
              <w:t>наличие определенного звука в слове, его месторасположение</w:t>
            </w:r>
            <w:r>
              <w:rPr>
                <w:rFonts w:eastAsiaTheme="minorHAnsi"/>
                <w:sz w:val="24"/>
                <w:szCs w:val="24"/>
                <w:lang w:eastAsia="en-US"/>
              </w:rPr>
              <w:t>,</w:t>
            </w:r>
            <w:r w:rsidRPr="007E0B05">
              <w:rPr>
                <w:rFonts w:eastAsiaTheme="minorHAnsi"/>
                <w:sz w:val="24"/>
                <w:szCs w:val="24"/>
                <w:lang w:eastAsia="en-US"/>
              </w:rPr>
              <w:t xml:space="preserve"> а также количество звуков </w:t>
            </w:r>
            <w:proofErr w:type="gramStart"/>
            <w:r w:rsidRPr="007E0B05">
              <w:rPr>
                <w:rFonts w:eastAsiaTheme="minorHAnsi"/>
                <w:sz w:val="24"/>
                <w:szCs w:val="24"/>
                <w:lang w:eastAsia="en-US"/>
              </w:rPr>
              <w:t>в</w:t>
            </w:r>
            <w:proofErr w:type="gramEnd"/>
          </w:p>
          <w:p w:rsidR="002209B8" w:rsidRPr="007E0B05" w:rsidRDefault="002209B8" w:rsidP="0006285C">
            <w:pPr>
              <w:autoSpaceDE w:val="0"/>
              <w:autoSpaceDN w:val="0"/>
              <w:adjustRightInd w:val="0"/>
              <w:spacing w:line="276" w:lineRule="auto"/>
              <w:jc w:val="both"/>
              <w:rPr>
                <w:rFonts w:eastAsiaTheme="minorHAnsi"/>
                <w:sz w:val="24"/>
                <w:szCs w:val="24"/>
                <w:lang w:eastAsia="en-US"/>
              </w:rPr>
            </w:pPr>
            <w:proofErr w:type="spellStart"/>
            <w:r w:rsidRPr="007E0B05">
              <w:rPr>
                <w:rFonts w:eastAsiaTheme="minorHAnsi"/>
                <w:sz w:val="24"/>
                <w:szCs w:val="24"/>
                <w:lang w:eastAsia="en-US"/>
              </w:rPr>
              <w:lastRenderedPageBreak/>
              <w:t>слове</w:t>
            </w:r>
            <w:proofErr w:type="gramStart"/>
            <w:r w:rsidRPr="007E0B05">
              <w:rPr>
                <w:rFonts w:eastAsiaTheme="minorHAnsi"/>
                <w:sz w:val="24"/>
                <w:szCs w:val="24"/>
                <w:lang w:eastAsia="en-US"/>
              </w:rPr>
              <w:t>.З</w:t>
            </w:r>
            <w:proofErr w:type="gramEnd"/>
            <w:r w:rsidRPr="007E0B05">
              <w:rPr>
                <w:rFonts w:eastAsiaTheme="minorHAnsi"/>
                <w:sz w:val="24"/>
                <w:szCs w:val="24"/>
                <w:lang w:eastAsia="en-US"/>
              </w:rPr>
              <w:t>нает</w:t>
            </w:r>
            <w:proofErr w:type="spellEnd"/>
            <w:r w:rsidRPr="007E0B05">
              <w:rPr>
                <w:rFonts w:eastAsiaTheme="minorHAnsi"/>
                <w:sz w:val="24"/>
                <w:szCs w:val="24"/>
                <w:lang w:eastAsia="en-US"/>
              </w:rPr>
              <w:t xml:space="preserve"> изученные буквы, правильно их называет и отображает графически. Способен</w:t>
            </w:r>
          </w:p>
          <w:p w:rsidR="002209B8" w:rsidRPr="005E01A5" w:rsidRDefault="002209B8" w:rsidP="0006285C">
            <w:pPr>
              <w:autoSpaceDE w:val="0"/>
              <w:autoSpaceDN w:val="0"/>
              <w:adjustRightInd w:val="0"/>
              <w:spacing w:line="276" w:lineRule="auto"/>
              <w:jc w:val="both"/>
              <w:rPr>
                <w:rFonts w:eastAsiaTheme="minorHAnsi"/>
                <w:sz w:val="24"/>
                <w:szCs w:val="24"/>
                <w:lang w:eastAsia="en-US"/>
              </w:rPr>
            </w:pPr>
            <w:r w:rsidRPr="007E0B05">
              <w:rPr>
                <w:rFonts w:eastAsiaTheme="minorHAnsi"/>
                <w:sz w:val="24"/>
                <w:szCs w:val="24"/>
                <w:lang w:eastAsia="en-US"/>
              </w:rPr>
              <w:t xml:space="preserve">самостоятельно составить простые одно- и двусложные слова и прочесть их. Легко </w:t>
            </w:r>
            <w:proofErr w:type="spellStart"/>
            <w:r w:rsidRPr="007E0B05">
              <w:rPr>
                <w:rFonts w:eastAsiaTheme="minorHAnsi"/>
                <w:sz w:val="24"/>
                <w:szCs w:val="24"/>
                <w:lang w:eastAsia="en-US"/>
              </w:rPr>
              <w:t>запоминаетновые</w:t>
            </w:r>
            <w:proofErr w:type="spellEnd"/>
            <w:r w:rsidRPr="007E0B05">
              <w:rPr>
                <w:rFonts w:eastAsiaTheme="minorHAnsi"/>
                <w:sz w:val="24"/>
                <w:szCs w:val="24"/>
                <w:lang w:eastAsia="en-US"/>
              </w:rPr>
              <w:t xml:space="preserve"> слова, старается применять их в своей речи. Владеет навыками пересказа </w:t>
            </w:r>
            <w:proofErr w:type="spellStart"/>
            <w:r w:rsidRPr="007E0B05">
              <w:rPr>
                <w:rFonts w:eastAsiaTheme="minorHAnsi"/>
                <w:sz w:val="24"/>
                <w:szCs w:val="24"/>
                <w:lang w:eastAsia="en-US"/>
              </w:rPr>
              <w:t>небольшихсказок</w:t>
            </w:r>
            <w:proofErr w:type="spellEnd"/>
            <w:r w:rsidRPr="007E0B05">
              <w:rPr>
                <w:rFonts w:eastAsiaTheme="minorHAnsi"/>
                <w:sz w:val="24"/>
                <w:szCs w:val="24"/>
                <w:lang w:eastAsia="en-US"/>
              </w:rPr>
              <w:t xml:space="preserve">, рассказов, умеет задавать вопросы и отвечать на них.    </w:t>
            </w:r>
          </w:p>
        </w:tc>
      </w:tr>
      <w:tr w:rsidR="002209B8" w:rsidTr="0006285C">
        <w:tc>
          <w:tcPr>
            <w:tcW w:w="2518"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p>
        </w:tc>
        <w:tc>
          <w:tcPr>
            <w:tcW w:w="2410"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r w:rsidRPr="005E01A5">
              <w:rPr>
                <w:rFonts w:eastAsiaTheme="minorHAnsi"/>
                <w:sz w:val="24"/>
                <w:szCs w:val="24"/>
                <w:lang w:eastAsia="en-US"/>
              </w:rPr>
              <w:t>средний</w:t>
            </w:r>
          </w:p>
        </w:tc>
        <w:tc>
          <w:tcPr>
            <w:tcW w:w="9858" w:type="dxa"/>
          </w:tcPr>
          <w:p w:rsidR="002209B8" w:rsidRPr="007E0B05" w:rsidRDefault="002209B8" w:rsidP="0006285C">
            <w:pPr>
              <w:autoSpaceDE w:val="0"/>
              <w:autoSpaceDN w:val="0"/>
              <w:adjustRightInd w:val="0"/>
              <w:spacing w:line="276" w:lineRule="auto"/>
              <w:rPr>
                <w:rFonts w:eastAsiaTheme="minorHAnsi"/>
                <w:sz w:val="24"/>
                <w:szCs w:val="24"/>
                <w:lang w:eastAsia="en-US"/>
              </w:rPr>
            </w:pPr>
            <w:r w:rsidRPr="007E0B05">
              <w:rPr>
                <w:rFonts w:eastAsiaTheme="minorHAnsi"/>
                <w:sz w:val="24"/>
                <w:szCs w:val="24"/>
                <w:lang w:eastAsia="en-US"/>
              </w:rPr>
              <w:t xml:space="preserve">Ребенок допускает незначительные искажения при произношении </w:t>
            </w:r>
            <w:r>
              <w:rPr>
                <w:rFonts w:eastAsiaTheme="minorHAnsi"/>
                <w:sz w:val="24"/>
                <w:szCs w:val="24"/>
                <w:lang w:eastAsia="en-US"/>
              </w:rPr>
              <w:t xml:space="preserve"> из</w:t>
            </w:r>
            <w:r w:rsidRPr="007E0B05">
              <w:rPr>
                <w:rFonts w:eastAsiaTheme="minorHAnsi"/>
                <w:sz w:val="24"/>
                <w:szCs w:val="24"/>
                <w:lang w:eastAsia="en-US"/>
              </w:rPr>
              <w:t xml:space="preserve">ученных гласных </w:t>
            </w:r>
            <w:r>
              <w:rPr>
                <w:rFonts w:eastAsiaTheme="minorHAnsi"/>
                <w:sz w:val="24"/>
                <w:szCs w:val="24"/>
                <w:lang w:eastAsia="en-US"/>
              </w:rPr>
              <w:t>и</w:t>
            </w:r>
          </w:p>
          <w:p w:rsidR="002209B8" w:rsidRPr="007E0B05" w:rsidRDefault="002209B8" w:rsidP="0006285C">
            <w:pPr>
              <w:autoSpaceDE w:val="0"/>
              <w:autoSpaceDN w:val="0"/>
              <w:adjustRightInd w:val="0"/>
              <w:spacing w:line="276" w:lineRule="auto"/>
              <w:rPr>
                <w:rFonts w:eastAsiaTheme="minorHAnsi"/>
                <w:sz w:val="24"/>
                <w:szCs w:val="24"/>
                <w:lang w:eastAsia="en-US"/>
              </w:rPr>
            </w:pPr>
            <w:r w:rsidRPr="007E0B05">
              <w:rPr>
                <w:rFonts w:eastAsiaTheme="minorHAnsi"/>
                <w:sz w:val="24"/>
                <w:szCs w:val="24"/>
                <w:lang w:eastAsia="en-US"/>
              </w:rPr>
              <w:t>согласных звуков. Он способен определять на слух наличие определенного звука в слове</w:t>
            </w:r>
            <w:r>
              <w:rPr>
                <w:rFonts w:eastAsiaTheme="minorHAnsi"/>
                <w:sz w:val="24"/>
                <w:szCs w:val="24"/>
                <w:lang w:eastAsia="en-US"/>
              </w:rPr>
              <w:t xml:space="preserve">, </w:t>
            </w:r>
            <w:r w:rsidRPr="007E0B05">
              <w:rPr>
                <w:rFonts w:eastAsiaTheme="minorHAnsi"/>
                <w:sz w:val="24"/>
                <w:szCs w:val="24"/>
                <w:lang w:eastAsia="en-US"/>
              </w:rPr>
              <w:t>но</w:t>
            </w:r>
          </w:p>
          <w:p w:rsidR="002209B8" w:rsidRPr="007E0B05" w:rsidRDefault="002209B8" w:rsidP="0006285C">
            <w:pPr>
              <w:autoSpaceDE w:val="0"/>
              <w:autoSpaceDN w:val="0"/>
              <w:adjustRightInd w:val="0"/>
              <w:spacing w:line="276" w:lineRule="auto"/>
              <w:rPr>
                <w:rFonts w:eastAsiaTheme="minorHAnsi"/>
                <w:sz w:val="24"/>
                <w:szCs w:val="24"/>
                <w:lang w:eastAsia="en-US"/>
              </w:rPr>
            </w:pPr>
            <w:r w:rsidRPr="007E0B05">
              <w:rPr>
                <w:rFonts w:eastAsiaTheme="minorHAnsi"/>
                <w:sz w:val="24"/>
                <w:szCs w:val="24"/>
                <w:lang w:eastAsia="en-US"/>
              </w:rPr>
              <w:t>допускает ошибки при определении его месторасположения, а также при определении</w:t>
            </w:r>
          </w:p>
          <w:p w:rsidR="002209B8" w:rsidRPr="007E0B05" w:rsidRDefault="002209B8" w:rsidP="0006285C">
            <w:pPr>
              <w:autoSpaceDE w:val="0"/>
              <w:autoSpaceDN w:val="0"/>
              <w:adjustRightInd w:val="0"/>
              <w:spacing w:line="276" w:lineRule="auto"/>
              <w:rPr>
                <w:rFonts w:eastAsiaTheme="minorHAnsi"/>
                <w:sz w:val="24"/>
                <w:szCs w:val="24"/>
                <w:lang w:eastAsia="en-US"/>
              </w:rPr>
            </w:pPr>
            <w:r w:rsidRPr="007E0B05">
              <w:rPr>
                <w:rFonts w:eastAsiaTheme="minorHAnsi"/>
                <w:sz w:val="24"/>
                <w:szCs w:val="24"/>
                <w:lang w:eastAsia="en-US"/>
              </w:rPr>
              <w:t>количества звуков в слове. После указания на ошибку выдает правильный ответ.</w:t>
            </w:r>
          </w:p>
          <w:p w:rsidR="002209B8" w:rsidRPr="007E0B05" w:rsidRDefault="002209B8" w:rsidP="0006285C">
            <w:pPr>
              <w:autoSpaceDE w:val="0"/>
              <w:autoSpaceDN w:val="0"/>
              <w:adjustRightInd w:val="0"/>
              <w:spacing w:line="276" w:lineRule="auto"/>
              <w:rPr>
                <w:rFonts w:eastAsiaTheme="minorHAnsi"/>
                <w:sz w:val="24"/>
                <w:szCs w:val="24"/>
                <w:lang w:eastAsia="en-US"/>
              </w:rPr>
            </w:pPr>
            <w:r w:rsidRPr="007E0B05">
              <w:rPr>
                <w:rFonts w:eastAsiaTheme="minorHAnsi"/>
                <w:sz w:val="24"/>
                <w:szCs w:val="24"/>
                <w:lang w:eastAsia="en-US"/>
              </w:rPr>
              <w:t>Знает изученные буквы, правильно их называет</w:t>
            </w:r>
            <w:r>
              <w:rPr>
                <w:rFonts w:eastAsiaTheme="minorHAnsi"/>
                <w:sz w:val="24"/>
                <w:szCs w:val="24"/>
                <w:lang w:eastAsia="en-US"/>
              </w:rPr>
              <w:t xml:space="preserve">, </w:t>
            </w:r>
            <w:r w:rsidRPr="007E0B05">
              <w:rPr>
                <w:rFonts w:eastAsiaTheme="minorHAnsi"/>
                <w:sz w:val="24"/>
                <w:szCs w:val="24"/>
                <w:lang w:eastAsia="en-US"/>
              </w:rPr>
              <w:t>но при графическом отображении букв не</w:t>
            </w:r>
          </w:p>
          <w:p w:rsidR="002209B8" w:rsidRPr="007E0B05" w:rsidRDefault="002209B8" w:rsidP="0006285C">
            <w:pPr>
              <w:autoSpaceDE w:val="0"/>
              <w:autoSpaceDN w:val="0"/>
              <w:adjustRightInd w:val="0"/>
              <w:spacing w:line="276" w:lineRule="auto"/>
              <w:rPr>
                <w:rFonts w:eastAsiaTheme="minorHAnsi"/>
                <w:sz w:val="24"/>
                <w:szCs w:val="24"/>
                <w:lang w:eastAsia="en-US"/>
              </w:rPr>
            </w:pPr>
            <w:r w:rsidRPr="007E0B05">
              <w:rPr>
                <w:rFonts w:eastAsiaTheme="minorHAnsi"/>
                <w:sz w:val="24"/>
                <w:szCs w:val="24"/>
                <w:lang w:eastAsia="en-US"/>
              </w:rPr>
              <w:t xml:space="preserve">соблюдает размер. </w:t>
            </w:r>
            <w:proofErr w:type="gramStart"/>
            <w:r w:rsidRPr="007E0B05">
              <w:rPr>
                <w:rFonts w:eastAsiaTheme="minorHAnsi"/>
                <w:sz w:val="24"/>
                <w:szCs w:val="24"/>
                <w:lang w:eastAsia="en-US"/>
              </w:rPr>
              <w:t>Способен</w:t>
            </w:r>
            <w:proofErr w:type="gramEnd"/>
            <w:r w:rsidRPr="007E0B05">
              <w:rPr>
                <w:rFonts w:eastAsiaTheme="minorHAnsi"/>
                <w:sz w:val="24"/>
                <w:szCs w:val="24"/>
                <w:lang w:eastAsia="en-US"/>
              </w:rPr>
              <w:t xml:space="preserve"> самостоятельно составить простые одно- и </w:t>
            </w:r>
            <w:r>
              <w:rPr>
                <w:rFonts w:eastAsiaTheme="minorHAnsi"/>
                <w:sz w:val="24"/>
                <w:szCs w:val="24"/>
                <w:lang w:eastAsia="en-US"/>
              </w:rPr>
              <w:t>двусло</w:t>
            </w:r>
            <w:r w:rsidRPr="007E0B05">
              <w:rPr>
                <w:rFonts w:eastAsiaTheme="minorHAnsi"/>
                <w:sz w:val="24"/>
                <w:szCs w:val="24"/>
                <w:lang w:eastAsia="en-US"/>
              </w:rPr>
              <w:t xml:space="preserve">жные </w:t>
            </w:r>
            <w:r>
              <w:rPr>
                <w:rFonts w:eastAsiaTheme="minorHAnsi"/>
                <w:sz w:val="24"/>
                <w:szCs w:val="24"/>
                <w:lang w:eastAsia="en-US"/>
              </w:rPr>
              <w:t>сло</w:t>
            </w:r>
            <w:r w:rsidRPr="007E0B05">
              <w:rPr>
                <w:rFonts w:eastAsiaTheme="minorHAnsi"/>
                <w:sz w:val="24"/>
                <w:szCs w:val="24"/>
                <w:lang w:eastAsia="en-US"/>
              </w:rPr>
              <w:t>ва и</w:t>
            </w:r>
          </w:p>
          <w:p w:rsidR="002209B8" w:rsidRPr="007E0B05" w:rsidRDefault="002209B8" w:rsidP="0006285C">
            <w:pPr>
              <w:autoSpaceDE w:val="0"/>
              <w:autoSpaceDN w:val="0"/>
              <w:adjustRightInd w:val="0"/>
              <w:spacing w:line="276" w:lineRule="auto"/>
              <w:rPr>
                <w:rFonts w:eastAsiaTheme="minorHAnsi"/>
                <w:sz w:val="24"/>
                <w:szCs w:val="24"/>
                <w:lang w:eastAsia="en-US"/>
              </w:rPr>
            </w:pPr>
            <w:r w:rsidRPr="007E0B05">
              <w:rPr>
                <w:rFonts w:eastAsiaTheme="minorHAnsi"/>
                <w:sz w:val="24"/>
                <w:szCs w:val="24"/>
                <w:lang w:eastAsia="en-US"/>
              </w:rPr>
              <w:t>прочесть их. Легко запоминает новые слова, старается применять их в своей речи. Владеет</w:t>
            </w:r>
          </w:p>
          <w:p w:rsidR="002209B8" w:rsidRPr="00014F9C" w:rsidRDefault="002209B8" w:rsidP="0006285C">
            <w:pPr>
              <w:autoSpaceDE w:val="0"/>
              <w:autoSpaceDN w:val="0"/>
              <w:adjustRightInd w:val="0"/>
              <w:spacing w:line="276" w:lineRule="auto"/>
              <w:jc w:val="both"/>
              <w:rPr>
                <w:rFonts w:eastAsiaTheme="minorHAnsi"/>
                <w:sz w:val="24"/>
                <w:szCs w:val="24"/>
                <w:lang w:eastAsia="en-US"/>
              </w:rPr>
            </w:pPr>
            <w:r w:rsidRPr="007E0B05">
              <w:rPr>
                <w:rFonts w:eastAsiaTheme="minorHAnsi"/>
                <w:sz w:val="24"/>
                <w:szCs w:val="24"/>
                <w:lang w:eastAsia="en-US"/>
              </w:rPr>
              <w:t xml:space="preserve">навыками пересказа небольших сказок, рассказов, умеет задавать вопросы и отвечать на них    </w:t>
            </w:r>
          </w:p>
        </w:tc>
      </w:tr>
      <w:tr w:rsidR="002209B8" w:rsidTr="0006285C">
        <w:tc>
          <w:tcPr>
            <w:tcW w:w="2518"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p>
        </w:tc>
        <w:tc>
          <w:tcPr>
            <w:tcW w:w="2410" w:type="dxa"/>
          </w:tcPr>
          <w:p w:rsidR="002209B8" w:rsidRPr="00924024" w:rsidRDefault="002209B8" w:rsidP="0006285C">
            <w:pPr>
              <w:spacing w:before="100" w:beforeAutospacing="1" w:after="100" w:afterAutospacing="1" w:line="276" w:lineRule="auto"/>
              <w:ind w:right="14"/>
              <w:jc w:val="both"/>
              <w:rPr>
                <w:rFonts w:eastAsiaTheme="minorHAnsi"/>
                <w:bCs/>
                <w:sz w:val="24"/>
                <w:szCs w:val="24"/>
                <w:lang w:eastAsia="en-US"/>
              </w:rPr>
            </w:pPr>
            <w:r w:rsidRPr="00924024">
              <w:rPr>
                <w:rFonts w:eastAsiaTheme="minorHAnsi"/>
                <w:bCs/>
                <w:sz w:val="24"/>
                <w:szCs w:val="24"/>
                <w:lang w:eastAsia="en-US"/>
              </w:rPr>
              <w:t>низкий</w:t>
            </w:r>
          </w:p>
        </w:tc>
        <w:tc>
          <w:tcPr>
            <w:tcW w:w="9858" w:type="dxa"/>
          </w:tcPr>
          <w:p w:rsidR="002209B8" w:rsidRPr="007E0B05" w:rsidRDefault="002209B8" w:rsidP="0006285C">
            <w:pPr>
              <w:autoSpaceDE w:val="0"/>
              <w:autoSpaceDN w:val="0"/>
              <w:adjustRightInd w:val="0"/>
              <w:spacing w:line="276" w:lineRule="auto"/>
              <w:jc w:val="both"/>
              <w:rPr>
                <w:rFonts w:eastAsiaTheme="minorHAnsi"/>
                <w:sz w:val="24"/>
                <w:szCs w:val="24"/>
                <w:lang w:eastAsia="en-US"/>
              </w:rPr>
            </w:pPr>
            <w:r w:rsidRPr="007E0B05">
              <w:rPr>
                <w:rFonts w:eastAsiaTheme="minorHAnsi"/>
                <w:sz w:val="24"/>
                <w:szCs w:val="24"/>
                <w:lang w:eastAsia="en-US"/>
              </w:rPr>
              <w:t xml:space="preserve">Ребенок искажает при произношении согласные звуки. Он не способен определить </w:t>
            </w:r>
            <w:proofErr w:type="gramStart"/>
            <w:r w:rsidRPr="007E0B05">
              <w:rPr>
                <w:rFonts w:eastAsiaTheme="minorHAnsi"/>
                <w:sz w:val="24"/>
                <w:szCs w:val="24"/>
                <w:lang w:eastAsia="en-US"/>
              </w:rPr>
              <w:t>на</w:t>
            </w:r>
            <w:proofErr w:type="gramEnd"/>
          </w:p>
          <w:p w:rsidR="002209B8" w:rsidRPr="007E0B05" w:rsidRDefault="002209B8" w:rsidP="0006285C">
            <w:pPr>
              <w:autoSpaceDE w:val="0"/>
              <w:autoSpaceDN w:val="0"/>
              <w:adjustRightInd w:val="0"/>
              <w:spacing w:line="276" w:lineRule="auto"/>
              <w:jc w:val="both"/>
              <w:rPr>
                <w:rFonts w:eastAsiaTheme="minorHAnsi"/>
                <w:sz w:val="24"/>
                <w:szCs w:val="24"/>
                <w:lang w:eastAsia="en-US"/>
              </w:rPr>
            </w:pPr>
            <w:r w:rsidRPr="007E0B05">
              <w:rPr>
                <w:rFonts w:eastAsiaTheme="minorHAnsi"/>
                <w:sz w:val="24"/>
                <w:szCs w:val="24"/>
                <w:lang w:eastAsia="en-US"/>
              </w:rPr>
              <w:t>слух наличие определенного звука в слове, допускает ошибки при определении его</w:t>
            </w:r>
          </w:p>
          <w:p w:rsidR="002209B8" w:rsidRPr="00014F9C" w:rsidRDefault="002209B8" w:rsidP="0006285C">
            <w:pPr>
              <w:autoSpaceDE w:val="0"/>
              <w:autoSpaceDN w:val="0"/>
              <w:adjustRightInd w:val="0"/>
              <w:spacing w:line="276" w:lineRule="auto"/>
              <w:jc w:val="both"/>
              <w:rPr>
                <w:rFonts w:eastAsiaTheme="minorHAnsi"/>
                <w:sz w:val="24"/>
                <w:szCs w:val="24"/>
                <w:lang w:eastAsia="en-US"/>
              </w:rPr>
            </w:pPr>
            <w:r w:rsidRPr="007E0B05">
              <w:rPr>
                <w:rFonts w:eastAsiaTheme="minorHAnsi"/>
                <w:sz w:val="24"/>
                <w:szCs w:val="24"/>
                <w:lang w:eastAsia="en-US"/>
              </w:rPr>
              <w:t xml:space="preserve">месторасположения, а также при определении количества звуков в </w:t>
            </w:r>
            <w:proofErr w:type="spellStart"/>
            <w:r>
              <w:rPr>
                <w:rFonts w:eastAsiaTheme="minorHAnsi"/>
                <w:sz w:val="24"/>
                <w:szCs w:val="24"/>
                <w:lang w:eastAsia="en-US"/>
              </w:rPr>
              <w:t>сло</w:t>
            </w:r>
            <w:r w:rsidRPr="007E0B05">
              <w:rPr>
                <w:rFonts w:eastAsiaTheme="minorHAnsi"/>
                <w:sz w:val="24"/>
                <w:szCs w:val="24"/>
                <w:lang w:eastAsia="en-US"/>
              </w:rPr>
              <w:t>ве</w:t>
            </w:r>
            <w:proofErr w:type="gramStart"/>
            <w:r w:rsidRPr="007E0B05">
              <w:rPr>
                <w:rFonts w:eastAsiaTheme="minorHAnsi"/>
                <w:sz w:val="24"/>
                <w:szCs w:val="24"/>
                <w:lang w:eastAsia="en-US"/>
              </w:rPr>
              <w:t>.З</w:t>
            </w:r>
            <w:proofErr w:type="gramEnd"/>
            <w:r w:rsidRPr="007E0B05">
              <w:rPr>
                <w:rFonts w:eastAsiaTheme="minorHAnsi"/>
                <w:sz w:val="24"/>
                <w:szCs w:val="24"/>
                <w:lang w:eastAsia="en-US"/>
              </w:rPr>
              <w:t>нает</w:t>
            </w:r>
            <w:proofErr w:type="spellEnd"/>
            <w:r w:rsidRPr="007E0B05">
              <w:rPr>
                <w:rFonts w:eastAsiaTheme="minorHAnsi"/>
                <w:sz w:val="24"/>
                <w:szCs w:val="24"/>
                <w:lang w:eastAsia="en-US"/>
              </w:rPr>
              <w:t xml:space="preserve"> не все изученные буквы, путается в их </w:t>
            </w:r>
            <w:proofErr w:type="spellStart"/>
            <w:r w:rsidRPr="007E0B05">
              <w:rPr>
                <w:rFonts w:eastAsiaTheme="minorHAnsi"/>
                <w:sz w:val="24"/>
                <w:szCs w:val="24"/>
                <w:lang w:eastAsia="en-US"/>
              </w:rPr>
              <w:t>названиипри</w:t>
            </w:r>
            <w:proofErr w:type="spellEnd"/>
            <w:r w:rsidRPr="007E0B05">
              <w:rPr>
                <w:rFonts w:eastAsiaTheme="minorHAnsi"/>
                <w:sz w:val="24"/>
                <w:szCs w:val="24"/>
                <w:lang w:eastAsia="en-US"/>
              </w:rPr>
              <w:t xml:space="preserve"> графическом </w:t>
            </w:r>
            <w:proofErr w:type="spellStart"/>
            <w:r w:rsidRPr="007E0B05">
              <w:rPr>
                <w:rFonts w:eastAsiaTheme="minorHAnsi"/>
                <w:sz w:val="24"/>
                <w:szCs w:val="24"/>
                <w:lang w:eastAsia="en-US"/>
              </w:rPr>
              <w:t>отображениибукв</w:t>
            </w:r>
            <w:proofErr w:type="spellEnd"/>
            <w:r w:rsidR="00FD1FD0">
              <w:rPr>
                <w:rFonts w:eastAsiaTheme="minorHAnsi"/>
                <w:sz w:val="24"/>
                <w:szCs w:val="24"/>
                <w:lang w:eastAsia="en-US"/>
              </w:rPr>
              <w:t xml:space="preserve">, </w:t>
            </w:r>
            <w:r w:rsidRPr="007E0B05">
              <w:rPr>
                <w:rFonts w:eastAsiaTheme="minorHAnsi"/>
                <w:sz w:val="24"/>
                <w:szCs w:val="24"/>
                <w:lang w:eastAsia="en-US"/>
              </w:rPr>
              <w:t xml:space="preserve"> не соблюдает размер. Не способен самостоятельно составить простые одн</w:t>
            </w:r>
            <w:proofErr w:type="gramStart"/>
            <w:r w:rsidRPr="007E0B05">
              <w:rPr>
                <w:rFonts w:eastAsiaTheme="minorHAnsi"/>
                <w:sz w:val="24"/>
                <w:szCs w:val="24"/>
                <w:lang w:eastAsia="en-US"/>
              </w:rPr>
              <w:t>о-</w:t>
            </w:r>
            <w:proofErr w:type="gramEnd"/>
            <w:r w:rsidRPr="007E0B05">
              <w:rPr>
                <w:rFonts w:eastAsiaTheme="minorHAnsi"/>
                <w:sz w:val="24"/>
                <w:szCs w:val="24"/>
                <w:lang w:eastAsia="en-US"/>
              </w:rPr>
              <w:t xml:space="preserve"> </w:t>
            </w:r>
            <w:proofErr w:type="spellStart"/>
            <w:r w:rsidRPr="007E0B05">
              <w:rPr>
                <w:rFonts w:eastAsiaTheme="minorHAnsi"/>
                <w:sz w:val="24"/>
                <w:szCs w:val="24"/>
                <w:lang w:eastAsia="en-US"/>
              </w:rPr>
              <w:t>идвусложные</w:t>
            </w:r>
            <w:proofErr w:type="spellEnd"/>
            <w:r w:rsidRPr="007E0B05">
              <w:rPr>
                <w:rFonts w:eastAsiaTheme="minorHAnsi"/>
                <w:sz w:val="24"/>
                <w:szCs w:val="24"/>
                <w:lang w:eastAsia="en-US"/>
              </w:rPr>
              <w:t xml:space="preserve"> слова и прочесть их. Не владеет навыками пересказа, не </w:t>
            </w:r>
            <w:proofErr w:type="spellStart"/>
            <w:r w:rsidRPr="007E0B05">
              <w:rPr>
                <w:rFonts w:eastAsiaTheme="minorHAnsi"/>
                <w:sz w:val="24"/>
                <w:szCs w:val="24"/>
                <w:lang w:eastAsia="en-US"/>
              </w:rPr>
              <w:t>соблюдаетпоследовательность</w:t>
            </w:r>
            <w:proofErr w:type="spellEnd"/>
            <w:r w:rsidRPr="007E0B05">
              <w:rPr>
                <w:rFonts w:eastAsiaTheme="minorHAnsi"/>
                <w:sz w:val="24"/>
                <w:szCs w:val="24"/>
                <w:lang w:eastAsia="en-US"/>
              </w:rPr>
              <w:t xml:space="preserve"> событий, нарушает порядок слов в предложении</w:t>
            </w:r>
            <w:r>
              <w:rPr>
                <w:rFonts w:eastAsiaTheme="minorHAnsi"/>
                <w:sz w:val="24"/>
                <w:szCs w:val="24"/>
                <w:lang w:eastAsia="en-US"/>
              </w:rPr>
              <w:t>.</w:t>
            </w:r>
          </w:p>
        </w:tc>
      </w:tr>
      <w:tr w:rsidR="002209B8" w:rsidTr="0006285C">
        <w:tc>
          <w:tcPr>
            <w:tcW w:w="2518" w:type="dxa"/>
          </w:tcPr>
          <w:p w:rsidR="002209B8" w:rsidRPr="00924024" w:rsidRDefault="002209B8" w:rsidP="0006285C">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t>Май</w:t>
            </w:r>
          </w:p>
          <w:p w:rsidR="002209B8" w:rsidRPr="00924024" w:rsidRDefault="002209B8" w:rsidP="0006285C">
            <w:pPr>
              <w:autoSpaceDE w:val="0"/>
              <w:autoSpaceDN w:val="0"/>
              <w:adjustRightInd w:val="0"/>
              <w:spacing w:line="276" w:lineRule="auto"/>
              <w:rPr>
                <w:rFonts w:eastAsiaTheme="minorHAnsi"/>
                <w:sz w:val="24"/>
                <w:szCs w:val="24"/>
                <w:lang w:eastAsia="en-US"/>
              </w:rPr>
            </w:pPr>
            <w:r w:rsidRPr="00924024">
              <w:rPr>
                <w:rFonts w:eastAsiaTheme="minorHAnsi"/>
                <w:sz w:val="24"/>
                <w:szCs w:val="24"/>
                <w:lang w:eastAsia="en-US"/>
              </w:rPr>
              <w:t>(итоговый)</w:t>
            </w:r>
          </w:p>
        </w:tc>
        <w:tc>
          <w:tcPr>
            <w:tcW w:w="2410" w:type="dxa"/>
          </w:tcPr>
          <w:p w:rsidR="002209B8" w:rsidRPr="00924024" w:rsidRDefault="002209B8" w:rsidP="0006285C">
            <w:pPr>
              <w:spacing w:before="100" w:beforeAutospacing="1" w:after="100" w:afterAutospacing="1" w:line="276" w:lineRule="auto"/>
              <w:ind w:right="14"/>
              <w:jc w:val="both"/>
              <w:rPr>
                <w:rFonts w:eastAsiaTheme="minorHAnsi"/>
                <w:bCs/>
                <w:sz w:val="24"/>
                <w:szCs w:val="24"/>
                <w:lang w:eastAsia="en-US"/>
              </w:rPr>
            </w:pPr>
            <w:r w:rsidRPr="00924024">
              <w:rPr>
                <w:rFonts w:eastAsiaTheme="minorHAnsi"/>
                <w:bCs/>
                <w:sz w:val="24"/>
                <w:szCs w:val="24"/>
                <w:lang w:eastAsia="en-US"/>
              </w:rPr>
              <w:t>высокий</w:t>
            </w:r>
          </w:p>
        </w:tc>
        <w:tc>
          <w:tcPr>
            <w:tcW w:w="9858" w:type="dxa"/>
          </w:tcPr>
          <w:p w:rsidR="002209B8" w:rsidRPr="003A78E2" w:rsidRDefault="002209B8" w:rsidP="0006285C">
            <w:pPr>
              <w:autoSpaceDE w:val="0"/>
              <w:autoSpaceDN w:val="0"/>
              <w:adjustRightInd w:val="0"/>
              <w:spacing w:line="276" w:lineRule="auto"/>
              <w:jc w:val="both"/>
              <w:rPr>
                <w:rFonts w:eastAsiaTheme="minorHAnsi"/>
                <w:sz w:val="24"/>
                <w:szCs w:val="24"/>
                <w:lang w:eastAsia="en-US"/>
              </w:rPr>
            </w:pPr>
            <w:proofErr w:type="gramStart"/>
            <w:r w:rsidRPr="003A78E2">
              <w:rPr>
                <w:rFonts w:eastAsiaTheme="minorHAnsi"/>
                <w:sz w:val="24"/>
                <w:szCs w:val="24"/>
                <w:lang w:eastAsia="en-US"/>
              </w:rPr>
              <w:t>Ребенок знает все звуки и букв</w:t>
            </w:r>
            <w:r>
              <w:rPr>
                <w:rFonts w:eastAsiaTheme="minorHAnsi"/>
                <w:sz w:val="24"/>
                <w:szCs w:val="24"/>
                <w:lang w:eastAsia="en-US"/>
              </w:rPr>
              <w:t xml:space="preserve">ы </w:t>
            </w:r>
            <w:r w:rsidRPr="003A78E2">
              <w:rPr>
                <w:rFonts w:eastAsiaTheme="minorHAnsi"/>
                <w:sz w:val="24"/>
                <w:szCs w:val="24"/>
                <w:lang w:eastAsia="en-US"/>
              </w:rPr>
              <w:t xml:space="preserve"> русского алфавита, осознает их основное отличие (звуки</w:t>
            </w:r>
            <w:proofErr w:type="gramEnd"/>
          </w:p>
          <w:p w:rsidR="002209B8" w:rsidRPr="003A78E2" w:rsidRDefault="002209B8" w:rsidP="0006285C">
            <w:pPr>
              <w:autoSpaceDE w:val="0"/>
              <w:autoSpaceDN w:val="0"/>
              <w:adjustRightInd w:val="0"/>
              <w:spacing w:line="276" w:lineRule="auto"/>
              <w:jc w:val="both"/>
              <w:rPr>
                <w:rFonts w:eastAsiaTheme="minorHAnsi"/>
                <w:sz w:val="24"/>
                <w:szCs w:val="24"/>
                <w:lang w:eastAsia="en-US"/>
              </w:rPr>
            </w:pPr>
            <w:r w:rsidRPr="003A78E2">
              <w:rPr>
                <w:rFonts w:eastAsiaTheme="minorHAnsi"/>
                <w:sz w:val="24"/>
                <w:szCs w:val="24"/>
                <w:lang w:eastAsia="en-US"/>
              </w:rPr>
              <w:t xml:space="preserve">произносим </w:t>
            </w:r>
            <w:r>
              <w:rPr>
                <w:rFonts w:eastAsiaTheme="minorHAnsi"/>
                <w:sz w:val="24"/>
                <w:szCs w:val="24"/>
                <w:lang w:eastAsia="en-US"/>
              </w:rPr>
              <w:t>и</w:t>
            </w:r>
            <w:r w:rsidRPr="003A78E2">
              <w:rPr>
                <w:rFonts w:eastAsiaTheme="minorHAnsi"/>
                <w:sz w:val="24"/>
                <w:szCs w:val="24"/>
                <w:lang w:eastAsia="en-US"/>
              </w:rPr>
              <w:t xml:space="preserve"> слышим, буквы - пишем, видим). Умеет различать и называть слово </w:t>
            </w:r>
            <w:proofErr w:type="gramStart"/>
            <w:r w:rsidRPr="003A78E2">
              <w:rPr>
                <w:rFonts w:eastAsiaTheme="minorHAnsi"/>
                <w:sz w:val="24"/>
                <w:szCs w:val="24"/>
                <w:lang w:eastAsia="en-US"/>
              </w:rPr>
              <w:t>с</w:t>
            </w:r>
            <w:proofErr w:type="gramEnd"/>
          </w:p>
          <w:p w:rsidR="002209B8" w:rsidRPr="003A78E2" w:rsidRDefault="002209B8" w:rsidP="0006285C">
            <w:pPr>
              <w:autoSpaceDE w:val="0"/>
              <w:autoSpaceDN w:val="0"/>
              <w:adjustRightInd w:val="0"/>
              <w:spacing w:line="276" w:lineRule="auto"/>
              <w:jc w:val="both"/>
              <w:rPr>
                <w:rFonts w:eastAsiaTheme="minorHAnsi"/>
                <w:sz w:val="24"/>
                <w:szCs w:val="24"/>
                <w:lang w:eastAsia="en-US"/>
              </w:rPr>
            </w:pPr>
            <w:r w:rsidRPr="003A78E2">
              <w:rPr>
                <w:rFonts w:eastAsiaTheme="minorHAnsi"/>
                <w:sz w:val="24"/>
                <w:szCs w:val="24"/>
                <w:lang w:eastAsia="en-US"/>
              </w:rPr>
              <w:t>определенным звуком, определять его место в слове (начало-середина - конец</w:t>
            </w:r>
            <w:r>
              <w:rPr>
                <w:rFonts w:eastAsiaTheme="minorHAnsi"/>
                <w:sz w:val="24"/>
                <w:szCs w:val="24"/>
                <w:lang w:eastAsia="en-US"/>
              </w:rPr>
              <w:t>). У</w:t>
            </w:r>
            <w:r w:rsidRPr="003A78E2">
              <w:rPr>
                <w:rFonts w:eastAsiaTheme="minorHAnsi"/>
                <w:sz w:val="24"/>
                <w:szCs w:val="24"/>
                <w:lang w:eastAsia="en-US"/>
              </w:rPr>
              <w:t>меет</w:t>
            </w:r>
          </w:p>
          <w:p w:rsidR="002209B8" w:rsidRPr="003A78E2" w:rsidRDefault="002209B8" w:rsidP="0006285C">
            <w:pPr>
              <w:autoSpaceDE w:val="0"/>
              <w:autoSpaceDN w:val="0"/>
              <w:adjustRightInd w:val="0"/>
              <w:spacing w:line="276" w:lineRule="auto"/>
              <w:jc w:val="both"/>
              <w:rPr>
                <w:rFonts w:eastAsiaTheme="minorHAnsi"/>
                <w:sz w:val="24"/>
                <w:szCs w:val="24"/>
                <w:lang w:eastAsia="en-US"/>
              </w:rPr>
            </w:pPr>
            <w:r w:rsidRPr="003A78E2">
              <w:rPr>
                <w:rFonts w:eastAsiaTheme="minorHAnsi"/>
                <w:sz w:val="24"/>
                <w:szCs w:val="24"/>
                <w:lang w:eastAsia="en-US"/>
              </w:rPr>
              <w:t xml:space="preserve">различать гласные и согласные звуки и буквы. Ребенок легко делит несложные слова </w:t>
            </w:r>
            <w:proofErr w:type="gramStart"/>
            <w:r w:rsidRPr="003A78E2">
              <w:rPr>
                <w:rFonts w:eastAsiaTheme="minorHAnsi"/>
                <w:sz w:val="24"/>
                <w:szCs w:val="24"/>
                <w:lang w:eastAsia="en-US"/>
              </w:rPr>
              <w:t>на</w:t>
            </w:r>
            <w:proofErr w:type="gramEnd"/>
          </w:p>
          <w:p w:rsidR="002209B8" w:rsidRPr="003A78E2" w:rsidRDefault="002209B8" w:rsidP="0006285C">
            <w:pPr>
              <w:autoSpaceDE w:val="0"/>
              <w:autoSpaceDN w:val="0"/>
              <w:adjustRightInd w:val="0"/>
              <w:spacing w:line="276" w:lineRule="auto"/>
              <w:jc w:val="both"/>
              <w:rPr>
                <w:rFonts w:eastAsiaTheme="minorHAnsi"/>
                <w:sz w:val="24"/>
                <w:szCs w:val="24"/>
                <w:lang w:eastAsia="en-US"/>
              </w:rPr>
            </w:pPr>
            <w:r w:rsidRPr="003A78E2">
              <w:rPr>
                <w:rFonts w:eastAsiaTheme="minorHAnsi"/>
                <w:sz w:val="24"/>
                <w:szCs w:val="24"/>
                <w:lang w:eastAsia="en-US"/>
              </w:rPr>
              <w:t>слоги. При пересказе правильно согласовывает слова в роде, числе, падеже. Умеет подбирать</w:t>
            </w:r>
          </w:p>
          <w:p w:rsidR="002209B8" w:rsidRPr="00014F9C" w:rsidRDefault="002209B8" w:rsidP="0006285C">
            <w:pPr>
              <w:autoSpaceDE w:val="0"/>
              <w:autoSpaceDN w:val="0"/>
              <w:adjustRightInd w:val="0"/>
              <w:spacing w:line="276" w:lineRule="auto"/>
              <w:jc w:val="both"/>
              <w:rPr>
                <w:rFonts w:eastAsiaTheme="minorHAnsi"/>
                <w:sz w:val="24"/>
                <w:szCs w:val="24"/>
                <w:lang w:eastAsia="en-US"/>
              </w:rPr>
            </w:pPr>
            <w:r w:rsidRPr="003A78E2">
              <w:rPr>
                <w:rFonts w:eastAsiaTheme="minorHAnsi"/>
                <w:sz w:val="24"/>
                <w:szCs w:val="24"/>
                <w:lang w:eastAsia="en-US"/>
              </w:rPr>
              <w:t xml:space="preserve">- синонимы, антонимы (без употребления термина). </w:t>
            </w:r>
            <w:proofErr w:type="gramStart"/>
            <w:r w:rsidRPr="003A78E2">
              <w:rPr>
                <w:rFonts w:eastAsiaTheme="minorHAnsi"/>
                <w:sz w:val="24"/>
                <w:szCs w:val="24"/>
                <w:lang w:eastAsia="en-US"/>
              </w:rPr>
              <w:t>Способен</w:t>
            </w:r>
            <w:proofErr w:type="gramEnd"/>
            <w:r w:rsidRPr="003A78E2">
              <w:rPr>
                <w:rFonts w:eastAsiaTheme="minorHAnsi"/>
                <w:sz w:val="24"/>
                <w:szCs w:val="24"/>
                <w:lang w:eastAsia="en-US"/>
              </w:rPr>
              <w:t xml:space="preserve"> подобрать рифму.   </w:t>
            </w:r>
          </w:p>
        </w:tc>
      </w:tr>
      <w:tr w:rsidR="002209B8" w:rsidTr="0006285C">
        <w:tc>
          <w:tcPr>
            <w:tcW w:w="2518"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p>
        </w:tc>
        <w:tc>
          <w:tcPr>
            <w:tcW w:w="2410"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r w:rsidRPr="005E01A5">
              <w:rPr>
                <w:rFonts w:eastAsiaTheme="minorHAnsi"/>
                <w:sz w:val="24"/>
                <w:szCs w:val="24"/>
                <w:lang w:eastAsia="en-US"/>
              </w:rPr>
              <w:t>средний</w:t>
            </w:r>
          </w:p>
        </w:tc>
        <w:tc>
          <w:tcPr>
            <w:tcW w:w="9858" w:type="dxa"/>
          </w:tcPr>
          <w:p w:rsidR="002209B8" w:rsidRPr="003A78E2" w:rsidRDefault="002209B8" w:rsidP="0006285C">
            <w:pPr>
              <w:autoSpaceDE w:val="0"/>
              <w:autoSpaceDN w:val="0"/>
              <w:adjustRightInd w:val="0"/>
              <w:spacing w:line="276" w:lineRule="auto"/>
              <w:jc w:val="both"/>
              <w:rPr>
                <w:rFonts w:eastAsiaTheme="minorHAnsi"/>
                <w:sz w:val="24"/>
                <w:szCs w:val="24"/>
                <w:lang w:eastAsia="en-US"/>
              </w:rPr>
            </w:pPr>
            <w:r w:rsidRPr="003A78E2">
              <w:rPr>
                <w:rFonts w:eastAsiaTheme="minorHAnsi"/>
                <w:sz w:val="24"/>
                <w:szCs w:val="24"/>
                <w:lang w:eastAsia="en-US"/>
              </w:rPr>
              <w:t>Ребенок знает все звуки и букв русского алфавита, имеет представление об их основном</w:t>
            </w:r>
          </w:p>
          <w:p w:rsidR="002209B8" w:rsidRPr="00005FE7" w:rsidRDefault="002209B8" w:rsidP="0006285C">
            <w:pPr>
              <w:autoSpaceDE w:val="0"/>
              <w:autoSpaceDN w:val="0"/>
              <w:adjustRightInd w:val="0"/>
              <w:spacing w:line="276" w:lineRule="auto"/>
              <w:jc w:val="both"/>
              <w:rPr>
                <w:rFonts w:eastAsiaTheme="minorHAnsi"/>
                <w:sz w:val="24"/>
                <w:szCs w:val="24"/>
                <w:lang w:eastAsia="en-US"/>
              </w:rPr>
            </w:pPr>
            <w:r w:rsidRPr="003A78E2">
              <w:rPr>
                <w:rFonts w:eastAsiaTheme="minorHAnsi"/>
                <w:sz w:val="24"/>
                <w:szCs w:val="24"/>
                <w:lang w:eastAsia="en-US"/>
              </w:rPr>
              <w:t xml:space="preserve">отличие. Умеет называть слово с определенным звуком, определять его место в слове. </w:t>
            </w:r>
            <w:proofErr w:type="spellStart"/>
            <w:r w:rsidRPr="003A78E2">
              <w:rPr>
                <w:rFonts w:eastAsiaTheme="minorHAnsi"/>
                <w:sz w:val="24"/>
                <w:szCs w:val="24"/>
                <w:lang w:eastAsia="en-US"/>
              </w:rPr>
              <w:t>Ребенокделит</w:t>
            </w:r>
            <w:proofErr w:type="spellEnd"/>
            <w:r w:rsidRPr="003A78E2">
              <w:rPr>
                <w:rFonts w:eastAsiaTheme="minorHAnsi"/>
                <w:sz w:val="24"/>
                <w:szCs w:val="24"/>
                <w:lang w:eastAsia="en-US"/>
              </w:rPr>
              <w:t xml:space="preserve"> несложные слова на слоги. Владеет навыками пересказа, но допускает </w:t>
            </w:r>
            <w:proofErr w:type="spellStart"/>
            <w:r w:rsidRPr="003A78E2">
              <w:rPr>
                <w:rFonts w:eastAsiaTheme="minorHAnsi"/>
                <w:sz w:val="24"/>
                <w:szCs w:val="24"/>
                <w:lang w:eastAsia="en-US"/>
              </w:rPr>
              <w:t>незначительныеошибки</w:t>
            </w:r>
            <w:proofErr w:type="spellEnd"/>
            <w:r w:rsidRPr="003A78E2">
              <w:rPr>
                <w:rFonts w:eastAsiaTheme="minorHAnsi"/>
                <w:sz w:val="24"/>
                <w:szCs w:val="24"/>
                <w:lang w:eastAsia="en-US"/>
              </w:rPr>
              <w:t xml:space="preserve"> при построении предложений, которые способен сам исправить     </w:t>
            </w:r>
          </w:p>
        </w:tc>
      </w:tr>
      <w:tr w:rsidR="002209B8" w:rsidTr="0006285C">
        <w:tc>
          <w:tcPr>
            <w:tcW w:w="2518" w:type="dxa"/>
          </w:tcPr>
          <w:p w:rsidR="002209B8" w:rsidRDefault="002209B8" w:rsidP="0006285C">
            <w:pPr>
              <w:spacing w:before="100" w:beforeAutospacing="1" w:after="100" w:afterAutospacing="1" w:line="276" w:lineRule="auto"/>
              <w:ind w:right="14"/>
              <w:jc w:val="both"/>
              <w:rPr>
                <w:rFonts w:eastAsiaTheme="minorHAnsi"/>
                <w:b/>
                <w:bCs/>
                <w:lang w:eastAsia="en-US"/>
              </w:rPr>
            </w:pPr>
          </w:p>
        </w:tc>
        <w:tc>
          <w:tcPr>
            <w:tcW w:w="2410" w:type="dxa"/>
          </w:tcPr>
          <w:p w:rsidR="002209B8" w:rsidRPr="00924024" w:rsidRDefault="002209B8" w:rsidP="0006285C">
            <w:pPr>
              <w:spacing w:before="100" w:beforeAutospacing="1" w:after="100" w:afterAutospacing="1" w:line="276" w:lineRule="auto"/>
              <w:ind w:right="14"/>
              <w:jc w:val="both"/>
              <w:rPr>
                <w:rFonts w:eastAsiaTheme="minorHAnsi"/>
                <w:bCs/>
                <w:lang w:eastAsia="en-US"/>
              </w:rPr>
            </w:pPr>
            <w:r w:rsidRPr="00924024">
              <w:rPr>
                <w:rFonts w:eastAsiaTheme="minorHAnsi"/>
                <w:bCs/>
                <w:lang w:eastAsia="en-US"/>
              </w:rPr>
              <w:t>низкий</w:t>
            </w:r>
          </w:p>
        </w:tc>
        <w:tc>
          <w:tcPr>
            <w:tcW w:w="9858" w:type="dxa"/>
          </w:tcPr>
          <w:p w:rsidR="002209B8" w:rsidRPr="003A78E2" w:rsidRDefault="002209B8" w:rsidP="0006285C">
            <w:pPr>
              <w:autoSpaceDE w:val="0"/>
              <w:autoSpaceDN w:val="0"/>
              <w:adjustRightInd w:val="0"/>
              <w:spacing w:line="276" w:lineRule="auto"/>
              <w:jc w:val="both"/>
              <w:rPr>
                <w:rFonts w:eastAsiaTheme="minorHAnsi"/>
                <w:sz w:val="24"/>
                <w:szCs w:val="24"/>
                <w:lang w:eastAsia="en-US"/>
              </w:rPr>
            </w:pPr>
            <w:r w:rsidRPr="003A78E2">
              <w:rPr>
                <w:rFonts w:eastAsiaTheme="minorHAnsi"/>
                <w:sz w:val="24"/>
                <w:szCs w:val="24"/>
                <w:lang w:eastAsia="en-US"/>
              </w:rPr>
              <w:t>Ребенок знает минимал</w:t>
            </w:r>
            <w:r>
              <w:rPr>
                <w:rFonts w:eastAsiaTheme="minorHAnsi"/>
                <w:sz w:val="24"/>
                <w:szCs w:val="24"/>
                <w:lang w:eastAsia="en-US"/>
              </w:rPr>
              <w:t>ь</w:t>
            </w:r>
            <w:r w:rsidRPr="003A78E2">
              <w:rPr>
                <w:rFonts w:eastAsiaTheme="minorHAnsi"/>
                <w:sz w:val="24"/>
                <w:szCs w:val="24"/>
                <w:lang w:eastAsia="en-US"/>
              </w:rPr>
              <w:t>ное количество букв. Подбирает слово с определенным звуком,</w:t>
            </w:r>
          </w:p>
          <w:p w:rsidR="002209B8" w:rsidRPr="003A78E2" w:rsidRDefault="002209B8" w:rsidP="0006285C">
            <w:pPr>
              <w:autoSpaceDE w:val="0"/>
              <w:autoSpaceDN w:val="0"/>
              <w:adjustRightInd w:val="0"/>
              <w:spacing w:line="276" w:lineRule="auto"/>
              <w:jc w:val="both"/>
              <w:rPr>
                <w:rFonts w:eastAsiaTheme="minorHAnsi"/>
                <w:sz w:val="24"/>
                <w:szCs w:val="24"/>
                <w:lang w:eastAsia="en-US"/>
              </w:rPr>
            </w:pPr>
            <w:r w:rsidRPr="003A78E2">
              <w:rPr>
                <w:rFonts w:eastAsiaTheme="minorHAnsi"/>
                <w:sz w:val="24"/>
                <w:szCs w:val="24"/>
                <w:lang w:eastAsia="en-US"/>
              </w:rPr>
              <w:t>определяет его место в слове только при участии взрослого. Под контролем педагога делит</w:t>
            </w:r>
          </w:p>
          <w:p w:rsidR="002209B8" w:rsidRPr="003A78E2" w:rsidRDefault="002209B8" w:rsidP="0006285C">
            <w:pPr>
              <w:autoSpaceDE w:val="0"/>
              <w:autoSpaceDN w:val="0"/>
              <w:adjustRightInd w:val="0"/>
              <w:spacing w:line="276" w:lineRule="auto"/>
              <w:jc w:val="both"/>
              <w:rPr>
                <w:rFonts w:eastAsiaTheme="minorHAnsi"/>
                <w:sz w:val="24"/>
                <w:szCs w:val="24"/>
                <w:lang w:eastAsia="en-US"/>
              </w:rPr>
            </w:pPr>
            <w:r w:rsidRPr="003A78E2">
              <w:rPr>
                <w:rFonts w:eastAsiaTheme="minorHAnsi"/>
                <w:sz w:val="24"/>
                <w:szCs w:val="24"/>
                <w:lang w:eastAsia="en-US"/>
              </w:rPr>
              <w:t>несложные слова на слоги. Самостоятельно пересказать небольшую сказку или рассказ</w:t>
            </w:r>
          </w:p>
          <w:p w:rsidR="002209B8" w:rsidRPr="00005FE7" w:rsidRDefault="002209B8" w:rsidP="0006285C">
            <w:pPr>
              <w:autoSpaceDE w:val="0"/>
              <w:autoSpaceDN w:val="0"/>
              <w:adjustRightInd w:val="0"/>
              <w:spacing w:line="276" w:lineRule="auto"/>
              <w:jc w:val="both"/>
              <w:rPr>
                <w:rFonts w:eastAsiaTheme="minorHAnsi"/>
                <w:sz w:val="24"/>
                <w:szCs w:val="24"/>
                <w:lang w:eastAsia="en-US"/>
              </w:rPr>
            </w:pPr>
            <w:r w:rsidRPr="003A78E2">
              <w:rPr>
                <w:rFonts w:eastAsiaTheme="minorHAnsi"/>
                <w:sz w:val="24"/>
                <w:szCs w:val="24"/>
                <w:lang w:eastAsia="en-US"/>
              </w:rPr>
              <w:t xml:space="preserve">составляет для него трудность.   </w:t>
            </w:r>
          </w:p>
        </w:tc>
      </w:tr>
    </w:tbl>
    <w:p w:rsidR="002209B8" w:rsidRDefault="002209B8" w:rsidP="002209B8">
      <w:pPr>
        <w:autoSpaceDE w:val="0"/>
        <w:autoSpaceDN w:val="0"/>
        <w:adjustRightInd w:val="0"/>
        <w:spacing w:line="276" w:lineRule="auto"/>
        <w:jc w:val="both"/>
        <w:rPr>
          <w:rFonts w:eastAsiaTheme="minorHAnsi"/>
          <w:sz w:val="24"/>
          <w:szCs w:val="24"/>
          <w:lang w:eastAsia="en-US"/>
        </w:rPr>
      </w:pPr>
      <w:r>
        <w:rPr>
          <w:rFonts w:eastAsiaTheme="minorHAnsi"/>
          <w:sz w:val="24"/>
          <w:szCs w:val="24"/>
          <w:lang w:eastAsia="en-US"/>
        </w:rPr>
        <w:tab/>
      </w:r>
      <w:r>
        <w:rPr>
          <w:rFonts w:eastAsiaTheme="minorHAnsi"/>
          <w:sz w:val="24"/>
          <w:szCs w:val="24"/>
          <w:lang w:eastAsia="en-US"/>
        </w:rPr>
        <w:tab/>
      </w:r>
    </w:p>
    <w:p w:rsidR="002209B8" w:rsidRPr="0011455D" w:rsidRDefault="002209B8" w:rsidP="002209B8">
      <w:pPr>
        <w:autoSpaceDE w:val="0"/>
        <w:autoSpaceDN w:val="0"/>
        <w:adjustRightInd w:val="0"/>
        <w:spacing w:line="276" w:lineRule="auto"/>
        <w:rPr>
          <w:sz w:val="24"/>
          <w:szCs w:val="24"/>
        </w:rPr>
      </w:pPr>
      <w:r w:rsidRPr="00335C51">
        <w:rPr>
          <w:rFonts w:eastAsiaTheme="minorHAnsi"/>
          <w:sz w:val="24"/>
          <w:szCs w:val="24"/>
          <w:lang w:eastAsia="en-US"/>
        </w:rPr>
        <w:t xml:space="preserve">Оценка и контроль знаний, умений и навыков </w:t>
      </w:r>
      <w:r w:rsidR="00464063">
        <w:rPr>
          <w:rFonts w:eastAsiaTheme="minorHAnsi"/>
          <w:sz w:val="24"/>
          <w:szCs w:val="24"/>
          <w:lang w:eastAsia="en-US"/>
        </w:rPr>
        <w:t xml:space="preserve">по </w:t>
      </w:r>
      <w:r w:rsidR="00464063">
        <w:rPr>
          <w:lang w:eastAsia="ar-SA"/>
        </w:rPr>
        <w:t>образовательному модулю</w:t>
      </w:r>
      <w:proofErr w:type="gramStart"/>
      <w:r w:rsidRPr="008D18E4">
        <w:rPr>
          <w:b/>
          <w:sz w:val="24"/>
          <w:szCs w:val="24"/>
          <w:u w:val="single"/>
        </w:rPr>
        <w:t>«О</w:t>
      </w:r>
      <w:proofErr w:type="gramEnd"/>
      <w:r w:rsidRPr="008D18E4">
        <w:rPr>
          <w:b/>
          <w:sz w:val="24"/>
          <w:szCs w:val="24"/>
          <w:u w:val="single"/>
        </w:rPr>
        <w:t>сновы письма и развитие моторики»</w:t>
      </w:r>
      <w:r w:rsidRPr="00335C51">
        <w:rPr>
          <w:rFonts w:eastAsiaTheme="minorHAnsi"/>
          <w:sz w:val="24"/>
          <w:szCs w:val="24"/>
          <w:lang w:eastAsia="en-US"/>
        </w:rPr>
        <w:t>осуществляется по завершению первого полугодия(декабрь)</w:t>
      </w:r>
      <w:r>
        <w:rPr>
          <w:rFonts w:eastAsiaTheme="minorHAnsi"/>
          <w:sz w:val="24"/>
          <w:szCs w:val="24"/>
          <w:lang w:eastAsia="en-US"/>
        </w:rPr>
        <w:t xml:space="preserve"> и в конце учебного года (май</w:t>
      </w:r>
      <w:r w:rsidRPr="00335C51">
        <w:rPr>
          <w:rFonts w:eastAsiaTheme="minorHAnsi"/>
          <w:sz w:val="24"/>
          <w:szCs w:val="24"/>
          <w:lang w:eastAsia="en-US"/>
        </w:rPr>
        <w:t>).</w:t>
      </w:r>
    </w:p>
    <w:p w:rsidR="002209B8" w:rsidRDefault="002209B8" w:rsidP="002209B8">
      <w:pPr>
        <w:autoSpaceDE w:val="0"/>
        <w:autoSpaceDN w:val="0"/>
        <w:adjustRightInd w:val="0"/>
        <w:spacing w:line="276" w:lineRule="auto"/>
        <w:jc w:val="both"/>
        <w:rPr>
          <w:rFonts w:eastAsiaTheme="minorHAnsi"/>
          <w:sz w:val="24"/>
          <w:szCs w:val="24"/>
          <w:lang w:eastAsia="en-US"/>
        </w:rPr>
      </w:pPr>
      <w:r>
        <w:rPr>
          <w:rFonts w:eastAsiaTheme="minorHAnsi"/>
          <w:sz w:val="24"/>
          <w:szCs w:val="24"/>
          <w:lang w:eastAsia="en-US"/>
        </w:rPr>
        <w:tab/>
      </w:r>
      <w:r w:rsidRPr="00335C51">
        <w:rPr>
          <w:rFonts w:eastAsiaTheme="minorHAnsi"/>
          <w:sz w:val="24"/>
          <w:szCs w:val="24"/>
          <w:lang w:eastAsia="en-US"/>
        </w:rPr>
        <w:t xml:space="preserve">Цель промежуточного и итогового контроля - оценить уровень </w:t>
      </w:r>
      <w:proofErr w:type="spellStart"/>
      <w:r w:rsidRPr="00335C51">
        <w:rPr>
          <w:rFonts w:eastAsiaTheme="minorHAnsi"/>
          <w:sz w:val="24"/>
          <w:szCs w:val="24"/>
          <w:lang w:eastAsia="en-US"/>
        </w:rPr>
        <w:t>сформированности</w:t>
      </w:r>
      <w:proofErr w:type="spellEnd"/>
      <w:r w:rsidRPr="00335C51">
        <w:rPr>
          <w:rFonts w:eastAsiaTheme="minorHAnsi"/>
          <w:sz w:val="24"/>
          <w:szCs w:val="24"/>
          <w:lang w:eastAsia="en-US"/>
        </w:rPr>
        <w:t xml:space="preserve"> знаний, умений</w:t>
      </w:r>
      <w:r>
        <w:rPr>
          <w:rFonts w:eastAsiaTheme="minorHAnsi"/>
          <w:sz w:val="24"/>
          <w:szCs w:val="24"/>
          <w:lang w:eastAsia="en-US"/>
        </w:rPr>
        <w:t xml:space="preserve"> и навыков учащихся</w:t>
      </w:r>
      <w:r w:rsidRPr="00335C51">
        <w:rPr>
          <w:rFonts w:eastAsiaTheme="minorHAnsi"/>
          <w:sz w:val="24"/>
          <w:szCs w:val="24"/>
          <w:lang w:eastAsia="en-US"/>
        </w:rPr>
        <w:t>. Оценка и контроль знаний, умений и навыков осуществля</w:t>
      </w:r>
      <w:r>
        <w:rPr>
          <w:rFonts w:eastAsiaTheme="minorHAnsi"/>
          <w:sz w:val="24"/>
          <w:szCs w:val="24"/>
          <w:lang w:eastAsia="en-US"/>
        </w:rPr>
        <w:t>е</w:t>
      </w:r>
      <w:r w:rsidRPr="00335C51">
        <w:rPr>
          <w:rFonts w:eastAsiaTheme="minorHAnsi"/>
          <w:sz w:val="24"/>
          <w:szCs w:val="24"/>
          <w:lang w:eastAsia="en-US"/>
        </w:rPr>
        <w:t xml:space="preserve">тся о </w:t>
      </w:r>
      <w:proofErr w:type="spellStart"/>
      <w:r w:rsidRPr="00335C51">
        <w:rPr>
          <w:rFonts w:eastAsiaTheme="minorHAnsi"/>
          <w:sz w:val="24"/>
          <w:szCs w:val="24"/>
          <w:lang w:eastAsia="en-US"/>
        </w:rPr>
        <w:t>ходевыполнения</w:t>
      </w:r>
      <w:proofErr w:type="spellEnd"/>
      <w:r w:rsidRPr="00335C51">
        <w:rPr>
          <w:rFonts w:eastAsiaTheme="minorHAnsi"/>
          <w:sz w:val="24"/>
          <w:szCs w:val="24"/>
          <w:lang w:eastAsia="en-US"/>
        </w:rPr>
        <w:t xml:space="preserve"> игровых, занимательных и д</w:t>
      </w:r>
      <w:r>
        <w:rPr>
          <w:rFonts w:eastAsiaTheme="minorHAnsi"/>
          <w:sz w:val="24"/>
          <w:szCs w:val="24"/>
          <w:lang w:eastAsia="en-US"/>
        </w:rPr>
        <w:t xml:space="preserve">идактических упражнений,  итоговой практической </w:t>
      </w:r>
      <w:r w:rsidRPr="00335C51">
        <w:rPr>
          <w:rFonts w:eastAsiaTheme="minorHAnsi"/>
          <w:sz w:val="24"/>
          <w:szCs w:val="24"/>
          <w:lang w:eastAsia="en-US"/>
        </w:rPr>
        <w:t xml:space="preserve"> работы, индивидуальных опросов.</w:t>
      </w:r>
    </w:p>
    <w:p w:rsidR="002209B8" w:rsidRPr="00335C51" w:rsidRDefault="002209B8" w:rsidP="002209B8">
      <w:pPr>
        <w:autoSpaceDE w:val="0"/>
        <w:autoSpaceDN w:val="0"/>
        <w:adjustRightInd w:val="0"/>
        <w:spacing w:line="276" w:lineRule="auto"/>
        <w:jc w:val="both"/>
        <w:rPr>
          <w:rFonts w:eastAsiaTheme="minorHAnsi"/>
          <w:sz w:val="24"/>
          <w:szCs w:val="24"/>
          <w:lang w:eastAsia="en-US"/>
        </w:rPr>
      </w:pPr>
      <w:r>
        <w:rPr>
          <w:rFonts w:eastAsiaTheme="minorHAnsi"/>
          <w:sz w:val="24"/>
          <w:szCs w:val="24"/>
          <w:lang w:eastAsia="en-US"/>
        </w:rPr>
        <w:tab/>
        <w:t xml:space="preserve"> Оценка знаний, умений и навыков учащихся </w:t>
      </w:r>
      <w:r w:rsidRPr="00335C51">
        <w:rPr>
          <w:rFonts w:eastAsiaTheme="minorHAnsi"/>
          <w:sz w:val="24"/>
          <w:szCs w:val="24"/>
          <w:lang w:eastAsia="en-US"/>
        </w:rPr>
        <w:t xml:space="preserve"> должна соответствовать одному из трех уровней - </w:t>
      </w:r>
      <w:proofErr w:type="gramStart"/>
      <w:r w:rsidRPr="00335C51">
        <w:rPr>
          <w:rFonts w:eastAsiaTheme="minorHAnsi"/>
          <w:sz w:val="24"/>
          <w:szCs w:val="24"/>
          <w:lang w:eastAsia="en-US"/>
        </w:rPr>
        <w:t>высокий</w:t>
      </w:r>
      <w:proofErr w:type="gramEnd"/>
      <w:r w:rsidRPr="00335C51">
        <w:rPr>
          <w:rFonts w:eastAsiaTheme="minorHAnsi"/>
          <w:sz w:val="24"/>
          <w:szCs w:val="24"/>
          <w:lang w:eastAsia="en-US"/>
        </w:rPr>
        <w:t>, средний, низкий.</w:t>
      </w:r>
    </w:p>
    <w:tbl>
      <w:tblPr>
        <w:tblStyle w:val="a5"/>
        <w:tblW w:w="0" w:type="auto"/>
        <w:tblLook w:val="04A0"/>
      </w:tblPr>
      <w:tblGrid>
        <w:gridCol w:w="2518"/>
        <w:gridCol w:w="2410"/>
        <w:gridCol w:w="9858"/>
      </w:tblGrid>
      <w:tr w:rsidR="002209B8" w:rsidRPr="005E01A5" w:rsidTr="0006285C">
        <w:tc>
          <w:tcPr>
            <w:tcW w:w="2518"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r w:rsidRPr="005E01A5">
              <w:rPr>
                <w:rFonts w:eastAsiaTheme="minorHAnsi"/>
                <w:b/>
                <w:bCs/>
                <w:sz w:val="24"/>
                <w:szCs w:val="24"/>
                <w:lang w:eastAsia="en-US"/>
              </w:rPr>
              <w:t>Сроки</w:t>
            </w:r>
          </w:p>
        </w:tc>
        <w:tc>
          <w:tcPr>
            <w:tcW w:w="2410"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r w:rsidRPr="005E01A5">
              <w:rPr>
                <w:rFonts w:eastAsiaTheme="minorHAnsi"/>
                <w:b/>
                <w:bCs/>
                <w:sz w:val="24"/>
                <w:szCs w:val="24"/>
                <w:lang w:eastAsia="en-US"/>
              </w:rPr>
              <w:t>Уровень</w:t>
            </w:r>
          </w:p>
        </w:tc>
        <w:tc>
          <w:tcPr>
            <w:tcW w:w="9858"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r w:rsidRPr="005E01A5">
              <w:rPr>
                <w:rFonts w:eastAsiaTheme="minorHAnsi"/>
                <w:b/>
                <w:bCs/>
                <w:sz w:val="24"/>
                <w:szCs w:val="24"/>
                <w:lang w:eastAsia="en-US"/>
              </w:rPr>
              <w:t>Критерии</w:t>
            </w:r>
          </w:p>
        </w:tc>
      </w:tr>
      <w:tr w:rsidR="002209B8" w:rsidRPr="005E01A5" w:rsidTr="0006285C">
        <w:tc>
          <w:tcPr>
            <w:tcW w:w="2518" w:type="dxa"/>
          </w:tcPr>
          <w:p w:rsidR="002209B8" w:rsidRPr="005E01A5" w:rsidRDefault="002209B8" w:rsidP="0006285C">
            <w:pPr>
              <w:autoSpaceDE w:val="0"/>
              <w:autoSpaceDN w:val="0"/>
              <w:adjustRightInd w:val="0"/>
              <w:spacing w:line="276" w:lineRule="auto"/>
              <w:rPr>
                <w:rFonts w:eastAsiaTheme="minorHAnsi"/>
                <w:sz w:val="24"/>
                <w:szCs w:val="24"/>
                <w:lang w:eastAsia="en-US"/>
              </w:rPr>
            </w:pPr>
            <w:r w:rsidRPr="005E01A5">
              <w:rPr>
                <w:rFonts w:eastAsiaTheme="minorHAnsi"/>
                <w:sz w:val="24"/>
                <w:szCs w:val="24"/>
                <w:lang w:eastAsia="en-US"/>
              </w:rPr>
              <w:t>Декабрь</w:t>
            </w:r>
          </w:p>
          <w:p w:rsidR="002209B8" w:rsidRPr="00005FE7" w:rsidRDefault="002209B8" w:rsidP="0006285C">
            <w:pPr>
              <w:autoSpaceDE w:val="0"/>
              <w:autoSpaceDN w:val="0"/>
              <w:adjustRightInd w:val="0"/>
              <w:spacing w:line="276" w:lineRule="auto"/>
              <w:rPr>
                <w:rFonts w:eastAsiaTheme="minorHAnsi"/>
                <w:sz w:val="24"/>
                <w:szCs w:val="24"/>
                <w:lang w:eastAsia="en-US"/>
              </w:rPr>
            </w:pPr>
            <w:r w:rsidRPr="005E01A5">
              <w:rPr>
                <w:rFonts w:eastAsiaTheme="minorHAnsi"/>
                <w:sz w:val="24"/>
                <w:szCs w:val="24"/>
                <w:lang w:eastAsia="en-US"/>
              </w:rPr>
              <w:t>(промежуточный)</w:t>
            </w:r>
          </w:p>
        </w:tc>
        <w:tc>
          <w:tcPr>
            <w:tcW w:w="2410"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r w:rsidRPr="005E01A5">
              <w:rPr>
                <w:rFonts w:eastAsiaTheme="minorHAnsi"/>
                <w:sz w:val="24"/>
                <w:szCs w:val="24"/>
                <w:lang w:eastAsia="en-US"/>
              </w:rPr>
              <w:t>высокий</w:t>
            </w:r>
          </w:p>
        </w:tc>
        <w:tc>
          <w:tcPr>
            <w:tcW w:w="9858" w:type="dxa"/>
          </w:tcPr>
          <w:p w:rsidR="002209B8" w:rsidRPr="00335C51" w:rsidRDefault="002209B8" w:rsidP="0006285C">
            <w:pPr>
              <w:autoSpaceDE w:val="0"/>
              <w:autoSpaceDN w:val="0"/>
              <w:adjustRightInd w:val="0"/>
              <w:spacing w:line="276" w:lineRule="auto"/>
              <w:jc w:val="both"/>
              <w:rPr>
                <w:rFonts w:eastAsiaTheme="minorHAnsi"/>
                <w:sz w:val="24"/>
                <w:szCs w:val="24"/>
                <w:lang w:eastAsia="en-US"/>
              </w:rPr>
            </w:pPr>
            <w:r w:rsidRPr="00335C51">
              <w:rPr>
                <w:rFonts w:eastAsiaTheme="minorHAnsi"/>
                <w:sz w:val="24"/>
                <w:szCs w:val="24"/>
                <w:lang w:eastAsia="en-US"/>
              </w:rPr>
              <w:t xml:space="preserve">Ребенок имеет представления о правилах работы в тетради и применяет их </w:t>
            </w:r>
            <w:proofErr w:type="gramStart"/>
            <w:r w:rsidRPr="00335C51">
              <w:rPr>
                <w:rFonts w:eastAsiaTheme="minorHAnsi"/>
                <w:sz w:val="24"/>
                <w:szCs w:val="24"/>
                <w:lang w:eastAsia="en-US"/>
              </w:rPr>
              <w:t>в</w:t>
            </w:r>
            <w:proofErr w:type="gramEnd"/>
            <w:r w:rsidRPr="00335C51">
              <w:rPr>
                <w:rFonts w:eastAsiaTheme="minorHAnsi"/>
                <w:sz w:val="24"/>
                <w:szCs w:val="24"/>
                <w:lang w:eastAsia="en-US"/>
              </w:rPr>
              <w:t xml:space="preserve"> практической</w:t>
            </w:r>
          </w:p>
          <w:p w:rsidR="002209B8" w:rsidRPr="00CE691E" w:rsidRDefault="002209B8" w:rsidP="0006285C">
            <w:pPr>
              <w:autoSpaceDE w:val="0"/>
              <w:autoSpaceDN w:val="0"/>
              <w:adjustRightInd w:val="0"/>
              <w:spacing w:line="276" w:lineRule="auto"/>
              <w:jc w:val="both"/>
              <w:rPr>
                <w:rFonts w:eastAsiaTheme="minorHAnsi"/>
                <w:sz w:val="24"/>
                <w:szCs w:val="24"/>
                <w:lang w:eastAsia="en-US"/>
              </w:rPr>
            </w:pPr>
            <w:r w:rsidRPr="00335C51">
              <w:rPr>
                <w:rFonts w:eastAsiaTheme="minorHAnsi"/>
                <w:sz w:val="24"/>
                <w:szCs w:val="24"/>
                <w:lang w:eastAsia="en-US"/>
              </w:rPr>
              <w:t xml:space="preserve"> деятельности. </w:t>
            </w:r>
            <w:r>
              <w:rPr>
                <w:rFonts w:eastAsiaTheme="minorHAnsi"/>
                <w:sz w:val="24"/>
                <w:szCs w:val="24"/>
                <w:lang w:eastAsia="en-US"/>
              </w:rPr>
              <w:t>Он точно</w:t>
            </w:r>
            <w:r w:rsidRPr="00335C51">
              <w:rPr>
                <w:rFonts w:eastAsiaTheme="minorHAnsi"/>
                <w:sz w:val="24"/>
                <w:szCs w:val="24"/>
                <w:lang w:eastAsia="en-US"/>
              </w:rPr>
              <w:t xml:space="preserve"> повторяет предложенный</w:t>
            </w:r>
            <w:r>
              <w:rPr>
                <w:rFonts w:eastAsiaTheme="minorHAnsi"/>
                <w:sz w:val="24"/>
                <w:szCs w:val="24"/>
                <w:lang w:eastAsia="en-US"/>
              </w:rPr>
              <w:t xml:space="preserve"> р</w:t>
            </w:r>
            <w:r w:rsidRPr="00335C51">
              <w:rPr>
                <w:rFonts w:eastAsiaTheme="minorHAnsi"/>
                <w:sz w:val="24"/>
                <w:szCs w:val="24"/>
                <w:lang w:eastAsia="en-US"/>
              </w:rPr>
              <w:t xml:space="preserve">исунок или узор, устанавливая </w:t>
            </w:r>
            <w:r>
              <w:rPr>
                <w:rFonts w:eastAsiaTheme="minorHAnsi"/>
                <w:sz w:val="24"/>
                <w:szCs w:val="24"/>
                <w:lang w:eastAsia="en-US"/>
              </w:rPr>
              <w:t xml:space="preserve">принципы </w:t>
            </w:r>
            <w:r w:rsidRPr="00335C51">
              <w:rPr>
                <w:rFonts w:eastAsiaTheme="minorHAnsi"/>
                <w:sz w:val="24"/>
                <w:szCs w:val="24"/>
                <w:lang w:eastAsia="en-US"/>
              </w:rPr>
              <w:t xml:space="preserve">построения ряда на основе выделения его элементов. Хорошо владеет карандашом. </w:t>
            </w:r>
            <w:proofErr w:type="spellStart"/>
            <w:r w:rsidRPr="00335C51">
              <w:rPr>
                <w:rFonts w:eastAsiaTheme="minorHAnsi"/>
                <w:sz w:val="24"/>
                <w:szCs w:val="24"/>
                <w:lang w:eastAsia="en-US"/>
              </w:rPr>
              <w:t>Имеетнавыки</w:t>
            </w:r>
            <w:proofErr w:type="spellEnd"/>
            <w:r w:rsidRPr="00335C51">
              <w:rPr>
                <w:rFonts w:eastAsiaTheme="minorHAnsi"/>
                <w:sz w:val="24"/>
                <w:szCs w:val="24"/>
                <w:lang w:eastAsia="en-US"/>
              </w:rPr>
              <w:t xml:space="preserve"> работы с трафаретной линейкой, </w:t>
            </w:r>
            <w:proofErr w:type="gramStart"/>
            <w:r w:rsidRPr="00335C51">
              <w:rPr>
                <w:rFonts w:eastAsiaTheme="minorHAnsi"/>
                <w:sz w:val="24"/>
                <w:szCs w:val="24"/>
                <w:lang w:eastAsia="en-US"/>
              </w:rPr>
              <w:t>способен</w:t>
            </w:r>
            <w:proofErr w:type="gramEnd"/>
            <w:r w:rsidRPr="00335C51">
              <w:rPr>
                <w:rFonts w:eastAsiaTheme="minorHAnsi"/>
                <w:sz w:val="24"/>
                <w:szCs w:val="24"/>
                <w:lang w:eastAsia="en-US"/>
              </w:rPr>
              <w:t xml:space="preserve"> самостоятельно построить </w:t>
            </w:r>
            <w:proofErr w:type="spellStart"/>
            <w:r w:rsidRPr="00335C51">
              <w:rPr>
                <w:rFonts w:eastAsiaTheme="minorHAnsi"/>
                <w:sz w:val="24"/>
                <w:szCs w:val="24"/>
                <w:lang w:eastAsia="en-US"/>
              </w:rPr>
              <w:t>простейшийрисунок</w:t>
            </w:r>
            <w:proofErr w:type="spellEnd"/>
            <w:r w:rsidRPr="00335C51">
              <w:rPr>
                <w:rFonts w:eastAsiaTheme="minorHAnsi"/>
                <w:sz w:val="24"/>
                <w:szCs w:val="24"/>
                <w:lang w:eastAsia="en-US"/>
              </w:rPr>
              <w:t xml:space="preserve"> из геометрических фигур по собственному замыслу. </w:t>
            </w:r>
            <w:proofErr w:type="gramStart"/>
            <w:r w:rsidRPr="00335C51">
              <w:rPr>
                <w:rFonts w:eastAsiaTheme="minorHAnsi"/>
                <w:sz w:val="24"/>
                <w:szCs w:val="24"/>
                <w:lang w:eastAsia="en-US"/>
              </w:rPr>
              <w:t>Способен</w:t>
            </w:r>
            <w:proofErr w:type="gramEnd"/>
            <w:r w:rsidRPr="00335C51">
              <w:rPr>
                <w:rFonts w:eastAsiaTheme="minorHAnsi"/>
                <w:sz w:val="24"/>
                <w:szCs w:val="24"/>
                <w:lang w:eastAsia="en-US"/>
              </w:rPr>
              <w:t xml:space="preserve"> </w:t>
            </w:r>
            <w:proofErr w:type="spellStart"/>
            <w:r w:rsidRPr="00335C51">
              <w:rPr>
                <w:rFonts w:eastAsiaTheme="minorHAnsi"/>
                <w:sz w:val="24"/>
                <w:szCs w:val="24"/>
                <w:lang w:eastAsia="en-US"/>
              </w:rPr>
              <w:t>сопоставлятьсобственную</w:t>
            </w:r>
            <w:proofErr w:type="spellEnd"/>
            <w:r w:rsidRPr="00335C51">
              <w:rPr>
                <w:rFonts w:eastAsiaTheme="minorHAnsi"/>
                <w:sz w:val="24"/>
                <w:szCs w:val="24"/>
                <w:lang w:eastAsia="en-US"/>
              </w:rPr>
              <w:t xml:space="preserve"> работу с образцом. Владеет навыком штриховки прямыми линиями </w:t>
            </w:r>
            <w:proofErr w:type="spellStart"/>
            <w:r w:rsidRPr="00335C51">
              <w:rPr>
                <w:rFonts w:eastAsiaTheme="minorHAnsi"/>
                <w:sz w:val="24"/>
                <w:szCs w:val="24"/>
                <w:lang w:eastAsia="en-US"/>
              </w:rPr>
              <w:t>одногонаправления</w:t>
            </w:r>
            <w:proofErr w:type="spellEnd"/>
            <w:r w:rsidRPr="00335C51">
              <w:rPr>
                <w:rFonts w:eastAsiaTheme="minorHAnsi"/>
                <w:sz w:val="24"/>
                <w:szCs w:val="24"/>
                <w:lang w:eastAsia="en-US"/>
              </w:rPr>
              <w:t xml:space="preserve">. Проводимые им линии достаточно ровные, нажим карандаша </w:t>
            </w:r>
            <w:proofErr w:type="spellStart"/>
            <w:r w:rsidRPr="00335C51">
              <w:rPr>
                <w:rFonts w:eastAsiaTheme="minorHAnsi"/>
                <w:sz w:val="24"/>
                <w:szCs w:val="24"/>
                <w:lang w:eastAsia="en-US"/>
              </w:rPr>
              <w:t>уверенный</w:t>
            </w:r>
            <w:proofErr w:type="gramStart"/>
            <w:r w:rsidRPr="00335C51">
              <w:rPr>
                <w:rFonts w:eastAsiaTheme="minorHAnsi"/>
                <w:sz w:val="24"/>
                <w:szCs w:val="24"/>
                <w:lang w:eastAsia="en-US"/>
              </w:rPr>
              <w:t>,в</w:t>
            </w:r>
            <w:proofErr w:type="gramEnd"/>
            <w:r w:rsidRPr="00335C51">
              <w:rPr>
                <w:rFonts w:eastAsiaTheme="minorHAnsi"/>
                <w:sz w:val="24"/>
                <w:szCs w:val="24"/>
                <w:lang w:eastAsia="en-US"/>
              </w:rPr>
              <w:t>нутреннее</w:t>
            </w:r>
            <w:proofErr w:type="spellEnd"/>
            <w:r w:rsidRPr="00335C51">
              <w:rPr>
                <w:rFonts w:eastAsiaTheme="minorHAnsi"/>
                <w:sz w:val="24"/>
                <w:szCs w:val="24"/>
                <w:lang w:eastAsia="en-US"/>
              </w:rPr>
              <w:t xml:space="preserve"> пространство нарисованного предмета закрашивает аккуратно с </w:t>
            </w:r>
            <w:proofErr w:type="spellStart"/>
            <w:r w:rsidRPr="00335C51">
              <w:rPr>
                <w:rFonts w:eastAsiaTheme="minorHAnsi"/>
                <w:sz w:val="24"/>
                <w:szCs w:val="24"/>
                <w:lang w:eastAsia="en-US"/>
              </w:rPr>
              <w:t>соблюдением</w:t>
            </w:r>
            <w:r w:rsidRPr="00CE691E">
              <w:rPr>
                <w:rFonts w:eastAsiaTheme="minorHAnsi"/>
                <w:sz w:val="24"/>
                <w:szCs w:val="24"/>
                <w:lang w:eastAsia="en-US"/>
              </w:rPr>
              <w:t>правил</w:t>
            </w:r>
            <w:proofErr w:type="spellEnd"/>
            <w:r w:rsidRPr="00CE691E">
              <w:rPr>
                <w:rFonts w:eastAsiaTheme="minorHAnsi"/>
                <w:sz w:val="24"/>
                <w:szCs w:val="24"/>
                <w:lang w:eastAsia="en-US"/>
              </w:rPr>
              <w:t xml:space="preserve"> техники закрашивания.</w:t>
            </w:r>
          </w:p>
        </w:tc>
      </w:tr>
      <w:tr w:rsidR="002209B8" w:rsidRPr="00014F9C" w:rsidTr="0006285C">
        <w:tc>
          <w:tcPr>
            <w:tcW w:w="2518"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p>
        </w:tc>
        <w:tc>
          <w:tcPr>
            <w:tcW w:w="2410"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r w:rsidRPr="005E01A5">
              <w:rPr>
                <w:rFonts w:eastAsiaTheme="minorHAnsi"/>
                <w:sz w:val="24"/>
                <w:szCs w:val="24"/>
                <w:lang w:eastAsia="en-US"/>
              </w:rPr>
              <w:t>средний</w:t>
            </w:r>
          </w:p>
        </w:tc>
        <w:tc>
          <w:tcPr>
            <w:tcW w:w="9858" w:type="dxa"/>
          </w:tcPr>
          <w:p w:rsidR="002209B8" w:rsidRPr="00CE691E" w:rsidRDefault="002209B8" w:rsidP="0006285C">
            <w:pPr>
              <w:autoSpaceDE w:val="0"/>
              <w:autoSpaceDN w:val="0"/>
              <w:adjustRightInd w:val="0"/>
              <w:spacing w:line="276" w:lineRule="auto"/>
              <w:jc w:val="both"/>
              <w:rPr>
                <w:rFonts w:eastAsiaTheme="minorHAnsi"/>
                <w:sz w:val="24"/>
                <w:szCs w:val="24"/>
                <w:lang w:eastAsia="en-US"/>
              </w:rPr>
            </w:pPr>
            <w:r w:rsidRPr="00CE691E">
              <w:rPr>
                <w:rFonts w:eastAsiaTheme="minorHAnsi"/>
                <w:sz w:val="24"/>
                <w:szCs w:val="24"/>
                <w:lang w:eastAsia="en-US"/>
              </w:rPr>
              <w:t>Ребенок имеет навык работы в тетради, но выполненное им задание содержит</w:t>
            </w:r>
          </w:p>
          <w:p w:rsidR="002209B8" w:rsidRPr="00CE691E" w:rsidRDefault="002209B8" w:rsidP="0006285C">
            <w:pPr>
              <w:autoSpaceDE w:val="0"/>
              <w:autoSpaceDN w:val="0"/>
              <w:adjustRightInd w:val="0"/>
              <w:spacing w:line="276" w:lineRule="auto"/>
              <w:jc w:val="both"/>
              <w:rPr>
                <w:rFonts w:eastAsiaTheme="minorHAnsi"/>
                <w:sz w:val="24"/>
                <w:szCs w:val="24"/>
                <w:lang w:eastAsia="en-US"/>
              </w:rPr>
            </w:pPr>
            <w:r w:rsidRPr="00CE691E">
              <w:rPr>
                <w:rFonts w:eastAsiaTheme="minorHAnsi"/>
                <w:sz w:val="24"/>
                <w:szCs w:val="24"/>
                <w:lang w:eastAsia="en-US"/>
              </w:rPr>
              <w:t>незначительные погрешности. При повторении предложенного рисунка или узора ребенок</w:t>
            </w:r>
          </w:p>
          <w:p w:rsidR="002209B8" w:rsidRPr="00CE691E" w:rsidRDefault="002209B8" w:rsidP="0006285C">
            <w:pPr>
              <w:autoSpaceDE w:val="0"/>
              <w:autoSpaceDN w:val="0"/>
              <w:adjustRightInd w:val="0"/>
              <w:spacing w:line="276" w:lineRule="auto"/>
              <w:jc w:val="both"/>
              <w:rPr>
                <w:rFonts w:eastAsiaTheme="minorHAnsi"/>
                <w:sz w:val="24"/>
                <w:szCs w:val="24"/>
                <w:lang w:eastAsia="en-US"/>
              </w:rPr>
            </w:pPr>
            <w:r w:rsidRPr="00CE691E">
              <w:rPr>
                <w:rFonts w:eastAsiaTheme="minorHAnsi"/>
                <w:sz w:val="24"/>
                <w:szCs w:val="24"/>
                <w:lang w:eastAsia="en-US"/>
              </w:rPr>
              <w:t xml:space="preserve">допускает 1-2 ошибки, которые </w:t>
            </w:r>
            <w:proofErr w:type="gramStart"/>
            <w:r w:rsidRPr="00CE691E">
              <w:rPr>
                <w:rFonts w:eastAsiaTheme="minorHAnsi"/>
                <w:sz w:val="24"/>
                <w:szCs w:val="24"/>
                <w:lang w:eastAsia="en-US"/>
              </w:rPr>
              <w:t>способен</w:t>
            </w:r>
            <w:proofErr w:type="gramEnd"/>
            <w:r w:rsidRPr="00CE691E">
              <w:rPr>
                <w:rFonts w:eastAsiaTheme="minorHAnsi"/>
                <w:sz w:val="24"/>
                <w:szCs w:val="24"/>
                <w:lang w:eastAsia="en-US"/>
              </w:rPr>
              <w:t xml:space="preserve"> самостоятельно исправить, но не всегда их видит.</w:t>
            </w:r>
          </w:p>
          <w:p w:rsidR="002209B8" w:rsidRPr="00CE691E" w:rsidRDefault="002209B8" w:rsidP="0006285C">
            <w:pPr>
              <w:autoSpaceDE w:val="0"/>
              <w:autoSpaceDN w:val="0"/>
              <w:adjustRightInd w:val="0"/>
              <w:spacing w:line="276" w:lineRule="auto"/>
              <w:jc w:val="both"/>
              <w:rPr>
                <w:rFonts w:eastAsiaTheme="minorHAnsi"/>
                <w:sz w:val="24"/>
                <w:szCs w:val="24"/>
                <w:lang w:eastAsia="en-US"/>
              </w:rPr>
            </w:pPr>
            <w:r w:rsidRPr="00CE691E">
              <w:rPr>
                <w:rFonts w:eastAsiaTheme="minorHAnsi"/>
                <w:sz w:val="24"/>
                <w:szCs w:val="24"/>
                <w:lang w:eastAsia="en-US"/>
              </w:rPr>
              <w:t xml:space="preserve">Навык владения карандашом достаточно хорош, </w:t>
            </w:r>
            <w:proofErr w:type="gramStart"/>
            <w:r w:rsidRPr="00CE691E">
              <w:rPr>
                <w:rFonts w:eastAsiaTheme="minorHAnsi"/>
                <w:sz w:val="24"/>
                <w:szCs w:val="24"/>
                <w:lang w:eastAsia="en-US"/>
              </w:rPr>
              <w:t>однако</w:t>
            </w:r>
            <w:proofErr w:type="gramEnd"/>
            <w:r w:rsidRPr="00CE691E">
              <w:rPr>
                <w:rFonts w:eastAsiaTheme="minorHAnsi"/>
                <w:sz w:val="24"/>
                <w:szCs w:val="24"/>
                <w:lang w:eastAsia="en-US"/>
              </w:rPr>
              <w:t xml:space="preserve"> при выполнении штриховки линии</w:t>
            </w:r>
          </w:p>
          <w:p w:rsidR="002209B8" w:rsidRPr="00CE691E" w:rsidRDefault="002209B8" w:rsidP="0006285C">
            <w:pPr>
              <w:autoSpaceDE w:val="0"/>
              <w:autoSpaceDN w:val="0"/>
              <w:adjustRightInd w:val="0"/>
              <w:spacing w:line="276" w:lineRule="auto"/>
              <w:jc w:val="both"/>
              <w:rPr>
                <w:rFonts w:eastAsiaTheme="minorHAnsi"/>
                <w:sz w:val="24"/>
                <w:szCs w:val="24"/>
                <w:lang w:eastAsia="en-US"/>
              </w:rPr>
            </w:pPr>
            <w:r w:rsidRPr="00CE691E">
              <w:rPr>
                <w:rFonts w:eastAsiaTheme="minorHAnsi"/>
                <w:sz w:val="24"/>
                <w:szCs w:val="24"/>
                <w:lang w:eastAsia="en-US"/>
              </w:rPr>
              <w:t xml:space="preserve">недостаточно ровные. Уверенно работает с трафаретной линейкой, </w:t>
            </w:r>
            <w:proofErr w:type="gramStart"/>
            <w:r w:rsidRPr="00CE691E">
              <w:rPr>
                <w:rFonts w:eastAsiaTheme="minorHAnsi"/>
                <w:sz w:val="24"/>
                <w:szCs w:val="24"/>
                <w:lang w:eastAsia="en-US"/>
              </w:rPr>
              <w:t>способен</w:t>
            </w:r>
            <w:proofErr w:type="gramEnd"/>
            <w:r w:rsidRPr="00CE691E">
              <w:rPr>
                <w:rFonts w:eastAsiaTheme="minorHAnsi"/>
                <w:sz w:val="24"/>
                <w:szCs w:val="24"/>
                <w:lang w:eastAsia="en-US"/>
              </w:rPr>
              <w:t xml:space="preserve"> построить</w:t>
            </w:r>
          </w:p>
          <w:p w:rsidR="002209B8" w:rsidRPr="00014F9C" w:rsidRDefault="002209B8" w:rsidP="0006285C">
            <w:pPr>
              <w:autoSpaceDE w:val="0"/>
              <w:autoSpaceDN w:val="0"/>
              <w:adjustRightInd w:val="0"/>
              <w:spacing w:line="276" w:lineRule="auto"/>
              <w:jc w:val="both"/>
              <w:rPr>
                <w:rFonts w:eastAsiaTheme="minorHAnsi"/>
                <w:sz w:val="24"/>
                <w:szCs w:val="24"/>
                <w:lang w:eastAsia="en-US"/>
              </w:rPr>
            </w:pPr>
            <w:r w:rsidRPr="00CE691E">
              <w:rPr>
                <w:rFonts w:eastAsiaTheme="minorHAnsi"/>
                <w:sz w:val="24"/>
                <w:szCs w:val="24"/>
                <w:lang w:eastAsia="en-US"/>
              </w:rPr>
              <w:t>простейший рисунок. При сопоставлении собственной работы с образцом не всегда видит разницу</w:t>
            </w:r>
          </w:p>
        </w:tc>
      </w:tr>
      <w:tr w:rsidR="002209B8" w:rsidRPr="00014F9C" w:rsidTr="0006285C">
        <w:tc>
          <w:tcPr>
            <w:tcW w:w="2518"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p>
        </w:tc>
        <w:tc>
          <w:tcPr>
            <w:tcW w:w="2410" w:type="dxa"/>
          </w:tcPr>
          <w:p w:rsidR="002209B8" w:rsidRPr="00924024" w:rsidRDefault="002209B8" w:rsidP="0006285C">
            <w:pPr>
              <w:spacing w:before="100" w:beforeAutospacing="1" w:after="100" w:afterAutospacing="1" w:line="276" w:lineRule="auto"/>
              <w:ind w:right="14"/>
              <w:jc w:val="both"/>
              <w:rPr>
                <w:rFonts w:eastAsiaTheme="minorHAnsi"/>
                <w:bCs/>
                <w:sz w:val="24"/>
                <w:szCs w:val="24"/>
                <w:lang w:eastAsia="en-US"/>
              </w:rPr>
            </w:pPr>
            <w:r w:rsidRPr="00924024">
              <w:rPr>
                <w:rFonts w:eastAsiaTheme="minorHAnsi"/>
                <w:bCs/>
                <w:sz w:val="24"/>
                <w:szCs w:val="24"/>
                <w:lang w:eastAsia="en-US"/>
              </w:rPr>
              <w:t>низкий</w:t>
            </w:r>
          </w:p>
        </w:tc>
        <w:tc>
          <w:tcPr>
            <w:tcW w:w="9858" w:type="dxa"/>
          </w:tcPr>
          <w:p w:rsidR="002209B8" w:rsidRPr="00CE691E" w:rsidRDefault="002209B8" w:rsidP="0006285C">
            <w:pPr>
              <w:autoSpaceDE w:val="0"/>
              <w:autoSpaceDN w:val="0"/>
              <w:adjustRightInd w:val="0"/>
              <w:spacing w:line="276" w:lineRule="auto"/>
              <w:jc w:val="both"/>
              <w:rPr>
                <w:rFonts w:eastAsiaTheme="minorHAnsi"/>
                <w:sz w:val="24"/>
                <w:szCs w:val="24"/>
                <w:lang w:eastAsia="en-US"/>
              </w:rPr>
            </w:pPr>
            <w:r w:rsidRPr="00CE691E">
              <w:rPr>
                <w:rFonts w:eastAsiaTheme="minorHAnsi"/>
                <w:sz w:val="24"/>
                <w:szCs w:val="24"/>
                <w:lang w:eastAsia="en-US"/>
              </w:rPr>
              <w:t xml:space="preserve">Ребенок не ориентируется при работе в тетради. Не </w:t>
            </w:r>
            <w:proofErr w:type="gramStart"/>
            <w:r w:rsidRPr="00CE691E">
              <w:rPr>
                <w:rFonts w:eastAsiaTheme="minorHAnsi"/>
                <w:sz w:val="24"/>
                <w:szCs w:val="24"/>
                <w:lang w:eastAsia="en-US"/>
              </w:rPr>
              <w:t>способен</w:t>
            </w:r>
            <w:proofErr w:type="gramEnd"/>
            <w:r w:rsidRPr="00CE691E">
              <w:rPr>
                <w:rFonts w:eastAsiaTheme="minorHAnsi"/>
                <w:sz w:val="24"/>
                <w:szCs w:val="24"/>
                <w:lang w:eastAsia="en-US"/>
              </w:rPr>
              <w:t xml:space="preserve"> самостоятельно, без помощи</w:t>
            </w:r>
          </w:p>
          <w:p w:rsidR="002209B8" w:rsidRPr="00CE691E" w:rsidRDefault="002209B8" w:rsidP="0006285C">
            <w:pPr>
              <w:autoSpaceDE w:val="0"/>
              <w:autoSpaceDN w:val="0"/>
              <w:adjustRightInd w:val="0"/>
              <w:spacing w:line="276" w:lineRule="auto"/>
              <w:jc w:val="both"/>
              <w:rPr>
                <w:rFonts w:eastAsiaTheme="minorHAnsi"/>
                <w:sz w:val="24"/>
                <w:szCs w:val="24"/>
                <w:lang w:eastAsia="en-US"/>
              </w:rPr>
            </w:pPr>
            <w:r w:rsidRPr="00CE691E">
              <w:rPr>
                <w:rFonts w:eastAsiaTheme="minorHAnsi"/>
                <w:sz w:val="24"/>
                <w:szCs w:val="24"/>
                <w:lang w:eastAsia="en-US"/>
              </w:rPr>
              <w:lastRenderedPageBreak/>
              <w:t>взрослого повторить предложенный рисунок или узор, либо делает это с большим числом</w:t>
            </w:r>
          </w:p>
          <w:p w:rsidR="002209B8" w:rsidRPr="00CE691E" w:rsidRDefault="002209B8" w:rsidP="0006285C">
            <w:pPr>
              <w:autoSpaceDE w:val="0"/>
              <w:autoSpaceDN w:val="0"/>
              <w:adjustRightInd w:val="0"/>
              <w:spacing w:line="276" w:lineRule="auto"/>
              <w:jc w:val="both"/>
              <w:rPr>
                <w:rFonts w:eastAsiaTheme="minorHAnsi"/>
                <w:sz w:val="24"/>
                <w:szCs w:val="24"/>
                <w:lang w:eastAsia="en-US"/>
              </w:rPr>
            </w:pPr>
            <w:r w:rsidRPr="00CE691E">
              <w:rPr>
                <w:rFonts w:eastAsiaTheme="minorHAnsi"/>
                <w:sz w:val="24"/>
                <w:szCs w:val="24"/>
                <w:lang w:eastAsia="en-US"/>
              </w:rPr>
              <w:t xml:space="preserve">ошибок. Навык владения карандашом </w:t>
            </w:r>
            <w:proofErr w:type="spellStart"/>
            <w:r w:rsidRPr="00CE691E">
              <w:rPr>
                <w:rFonts w:eastAsiaTheme="minorHAnsi"/>
                <w:sz w:val="24"/>
                <w:szCs w:val="24"/>
                <w:lang w:eastAsia="en-US"/>
              </w:rPr>
              <w:t>несформирован</w:t>
            </w:r>
            <w:proofErr w:type="spellEnd"/>
            <w:r w:rsidRPr="00CE691E">
              <w:rPr>
                <w:rFonts w:eastAsiaTheme="minorHAnsi"/>
                <w:sz w:val="24"/>
                <w:szCs w:val="24"/>
                <w:lang w:eastAsia="en-US"/>
              </w:rPr>
              <w:t>, линии дрожащие. Выполнение</w:t>
            </w:r>
          </w:p>
          <w:p w:rsidR="002209B8" w:rsidRPr="00014F9C" w:rsidRDefault="002209B8" w:rsidP="0006285C">
            <w:pPr>
              <w:autoSpaceDE w:val="0"/>
              <w:autoSpaceDN w:val="0"/>
              <w:adjustRightInd w:val="0"/>
              <w:spacing w:line="276" w:lineRule="auto"/>
              <w:jc w:val="both"/>
              <w:rPr>
                <w:rFonts w:eastAsiaTheme="minorHAnsi"/>
                <w:sz w:val="24"/>
                <w:szCs w:val="24"/>
                <w:lang w:eastAsia="en-US"/>
              </w:rPr>
            </w:pPr>
            <w:r w:rsidRPr="00CE691E">
              <w:rPr>
                <w:rFonts w:eastAsiaTheme="minorHAnsi"/>
                <w:sz w:val="24"/>
                <w:szCs w:val="24"/>
                <w:lang w:eastAsia="en-US"/>
              </w:rPr>
              <w:t>штриховки вызывает затруднение. При работе с трафаретной линейкой необходим постоянный контроль со стороны взрослого.</w:t>
            </w:r>
          </w:p>
        </w:tc>
      </w:tr>
      <w:tr w:rsidR="002209B8" w:rsidRPr="00014F9C" w:rsidTr="0006285C">
        <w:tc>
          <w:tcPr>
            <w:tcW w:w="2518" w:type="dxa"/>
          </w:tcPr>
          <w:p w:rsidR="002209B8" w:rsidRPr="00924024" w:rsidRDefault="002209B8" w:rsidP="0006285C">
            <w:pPr>
              <w:autoSpaceDE w:val="0"/>
              <w:autoSpaceDN w:val="0"/>
              <w:adjustRightInd w:val="0"/>
              <w:spacing w:line="276" w:lineRule="auto"/>
              <w:rPr>
                <w:rFonts w:eastAsiaTheme="minorHAnsi"/>
                <w:sz w:val="24"/>
                <w:szCs w:val="24"/>
                <w:lang w:eastAsia="en-US"/>
              </w:rPr>
            </w:pPr>
            <w:r>
              <w:rPr>
                <w:rFonts w:eastAsiaTheme="minorHAnsi"/>
                <w:sz w:val="24"/>
                <w:szCs w:val="24"/>
                <w:lang w:eastAsia="en-US"/>
              </w:rPr>
              <w:lastRenderedPageBreak/>
              <w:t xml:space="preserve">Май </w:t>
            </w:r>
            <w:r w:rsidRPr="00924024">
              <w:rPr>
                <w:rFonts w:eastAsiaTheme="minorHAnsi"/>
                <w:sz w:val="24"/>
                <w:szCs w:val="24"/>
                <w:lang w:eastAsia="en-US"/>
              </w:rPr>
              <w:t xml:space="preserve"> (итоговый)</w:t>
            </w:r>
          </w:p>
        </w:tc>
        <w:tc>
          <w:tcPr>
            <w:tcW w:w="2410" w:type="dxa"/>
          </w:tcPr>
          <w:p w:rsidR="002209B8" w:rsidRPr="00924024" w:rsidRDefault="002209B8" w:rsidP="0006285C">
            <w:pPr>
              <w:spacing w:before="100" w:beforeAutospacing="1" w:after="100" w:afterAutospacing="1" w:line="276" w:lineRule="auto"/>
              <w:ind w:right="14"/>
              <w:jc w:val="both"/>
              <w:rPr>
                <w:rFonts w:eastAsiaTheme="minorHAnsi"/>
                <w:bCs/>
                <w:sz w:val="24"/>
                <w:szCs w:val="24"/>
                <w:lang w:eastAsia="en-US"/>
              </w:rPr>
            </w:pPr>
            <w:r w:rsidRPr="00924024">
              <w:rPr>
                <w:rFonts w:eastAsiaTheme="minorHAnsi"/>
                <w:bCs/>
                <w:sz w:val="24"/>
                <w:szCs w:val="24"/>
                <w:lang w:eastAsia="en-US"/>
              </w:rPr>
              <w:t>высокий</w:t>
            </w:r>
          </w:p>
        </w:tc>
        <w:tc>
          <w:tcPr>
            <w:tcW w:w="9858" w:type="dxa"/>
          </w:tcPr>
          <w:p w:rsidR="002209B8" w:rsidRPr="00CE691E" w:rsidRDefault="002209B8" w:rsidP="0006285C">
            <w:pPr>
              <w:autoSpaceDE w:val="0"/>
              <w:autoSpaceDN w:val="0"/>
              <w:adjustRightInd w:val="0"/>
              <w:spacing w:line="276" w:lineRule="auto"/>
              <w:jc w:val="both"/>
              <w:rPr>
                <w:rFonts w:ascii="Arial" w:eastAsiaTheme="minorHAnsi" w:hAnsi="Arial" w:cs="Arial"/>
                <w:sz w:val="16"/>
                <w:szCs w:val="16"/>
                <w:lang w:eastAsia="en-US"/>
              </w:rPr>
            </w:pPr>
            <w:r w:rsidRPr="00CE691E">
              <w:rPr>
                <w:rFonts w:eastAsiaTheme="minorHAnsi"/>
                <w:sz w:val="24"/>
                <w:szCs w:val="24"/>
                <w:lang w:eastAsia="en-US"/>
              </w:rPr>
              <w:t xml:space="preserve">Ребенок умеет строить свою деятельность по словесной инструкции, </w:t>
            </w:r>
            <w:proofErr w:type="spellStart"/>
            <w:r w:rsidRPr="00CE691E">
              <w:rPr>
                <w:rFonts w:eastAsiaTheme="minorHAnsi"/>
                <w:sz w:val="24"/>
                <w:szCs w:val="24"/>
                <w:lang w:eastAsia="en-US"/>
              </w:rPr>
              <w:t>способенсамостоятельно</w:t>
            </w:r>
            <w:proofErr w:type="spellEnd"/>
            <w:r w:rsidRPr="00CE691E">
              <w:rPr>
                <w:rFonts w:eastAsiaTheme="minorHAnsi"/>
                <w:sz w:val="24"/>
                <w:szCs w:val="24"/>
                <w:lang w:eastAsia="en-US"/>
              </w:rPr>
              <w:t xml:space="preserve"> продолжить выполнение поставленной задачи. Анализируя </w:t>
            </w:r>
            <w:proofErr w:type="spellStart"/>
            <w:r w:rsidRPr="00CE691E">
              <w:rPr>
                <w:rFonts w:eastAsiaTheme="minorHAnsi"/>
                <w:sz w:val="24"/>
                <w:szCs w:val="24"/>
                <w:lang w:eastAsia="en-US"/>
              </w:rPr>
              <w:t>образецпредложенного</w:t>
            </w:r>
            <w:proofErr w:type="spellEnd"/>
            <w:r w:rsidRPr="00CE691E">
              <w:rPr>
                <w:rFonts w:eastAsiaTheme="minorHAnsi"/>
                <w:sz w:val="24"/>
                <w:szCs w:val="24"/>
                <w:lang w:eastAsia="en-US"/>
              </w:rPr>
              <w:t xml:space="preserve"> рисунка или узора, устанавливает принципы построения ряда. Имеет </w:t>
            </w:r>
            <w:proofErr w:type="spellStart"/>
            <w:r w:rsidRPr="00CE691E">
              <w:rPr>
                <w:rFonts w:eastAsiaTheme="minorHAnsi"/>
                <w:sz w:val="24"/>
                <w:szCs w:val="24"/>
                <w:lang w:eastAsia="en-US"/>
              </w:rPr>
              <w:t>хорошийнавык</w:t>
            </w:r>
            <w:proofErr w:type="spellEnd"/>
            <w:r w:rsidRPr="00CE691E">
              <w:rPr>
                <w:rFonts w:eastAsiaTheme="minorHAnsi"/>
                <w:sz w:val="24"/>
                <w:szCs w:val="24"/>
                <w:lang w:eastAsia="en-US"/>
              </w:rPr>
              <w:t xml:space="preserve"> работы с шаблонами и с трафаретной линейкой, самостоятельно строит </w:t>
            </w:r>
            <w:proofErr w:type="gramStart"/>
            <w:r w:rsidRPr="00CE691E">
              <w:rPr>
                <w:rFonts w:eastAsiaTheme="minorHAnsi"/>
                <w:sz w:val="24"/>
                <w:szCs w:val="24"/>
                <w:lang w:eastAsia="en-US"/>
              </w:rPr>
              <w:t>при</w:t>
            </w:r>
            <w:proofErr w:type="gramEnd"/>
            <w:r w:rsidRPr="00CE691E">
              <w:rPr>
                <w:rFonts w:eastAsiaTheme="minorHAnsi"/>
                <w:sz w:val="24"/>
                <w:szCs w:val="24"/>
                <w:lang w:eastAsia="en-US"/>
              </w:rPr>
              <w:t xml:space="preserve"> их </w:t>
            </w:r>
            <w:proofErr w:type="spellStart"/>
            <w:r w:rsidRPr="00CE691E">
              <w:rPr>
                <w:rFonts w:eastAsiaTheme="minorHAnsi"/>
                <w:sz w:val="24"/>
                <w:szCs w:val="24"/>
                <w:lang w:eastAsia="en-US"/>
              </w:rPr>
              <w:t>помощи</w:t>
            </w:r>
            <w:r w:rsidRPr="000E5E4E">
              <w:rPr>
                <w:rFonts w:eastAsiaTheme="minorHAnsi"/>
                <w:sz w:val="24"/>
                <w:szCs w:val="24"/>
                <w:lang w:eastAsia="en-US"/>
              </w:rPr>
              <w:t>рисунки</w:t>
            </w:r>
            <w:proofErr w:type="spellEnd"/>
            <w:r w:rsidRPr="000E5E4E">
              <w:rPr>
                <w:rFonts w:eastAsiaTheme="minorHAnsi"/>
                <w:sz w:val="24"/>
                <w:szCs w:val="24"/>
                <w:lang w:eastAsia="en-US"/>
              </w:rPr>
              <w:t xml:space="preserve"> и сюжетные картинки. Владеет всеми изученными видами штриховки.</w:t>
            </w:r>
          </w:p>
        </w:tc>
      </w:tr>
      <w:tr w:rsidR="002209B8" w:rsidRPr="00005FE7" w:rsidTr="0006285C">
        <w:tc>
          <w:tcPr>
            <w:tcW w:w="2518"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p>
        </w:tc>
        <w:tc>
          <w:tcPr>
            <w:tcW w:w="2410" w:type="dxa"/>
          </w:tcPr>
          <w:p w:rsidR="002209B8" w:rsidRPr="005E01A5" w:rsidRDefault="002209B8" w:rsidP="0006285C">
            <w:pPr>
              <w:spacing w:before="100" w:beforeAutospacing="1" w:after="100" w:afterAutospacing="1" w:line="276" w:lineRule="auto"/>
              <w:ind w:right="14"/>
              <w:jc w:val="both"/>
              <w:rPr>
                <w:rFonts w:eastAsiaTheme="minorHAnsi"/>
                <w:b/>
                <w:bCs/>
                <w:sz w:val="24"/>
                <w:szCs w:val="24"/>
                <w:lang w:eastAsia="en-US"/>
              </w:rPr>
            </w:pPr>
            <w:r w:rsidRPr="005E01A5">
              <w:rPr>
                <w:rFonts w:eastAsiaTheme="minorHAnsi"/>
                <w:sz w:val="24"/>
                <w:szCs w:val="24"/>
                <w:lang w:eastAsia="en-US"/>
              </w:rPr>
              <w:t>средний</w:t>
            </w:r>
          </w:p>
        </w:tc>
        <w:tc>
          <w:tcPr>
            <w:tcW w:w="9858" w:type="dxa"/>
          </w:tcPr>
          <w:p w:rsidR="002209B8" w:rsidRPr="000E5E4E" w:rsidRDefault="002209B8" w:rsidP="0006285C">
            <w:pPr>
              <w:autoSpaceDE w:val="0"/>
              <w:autoSpaceDN w:val="0"/>
              <w:adjustRightInd w:val="0"/>
              <w:spacing w:line="276" w:lineRule="auto"/>
              <w:jc w:val="both"/>
              <w:rPr>
                <w:rFonts w:eastAsiaTheme="minorHAnsi"/>
                <w:sz w:val="24"/>
                <w:szCs w:val="24"/>
                <w:lang w:eastAsia="en-US"/>
              </w:rPr>
            </w:pPr>
            <w:r w:rsidRPr="000E5E4E">
              <w:rPr>
                <w:rFonts w:eastAsiaTheme="minorHAnsi"/>
                <w:sz w:val="24"/>
                <w:szCs w:val="24"/>
                <w:lang w:eastAsia="en-US"/>
              </w:rPr>
              <w:t>Ребенок умеет действоват</w:t>
            </w:r>
            <w:r>
              <w:rPr>
                <w:rFonts w:eastAsiaTheme="minorHAnsi"/>
                <w:sz w:val="24"/>
                <w:szCs w:val="24"/>
                <w:lang w:eastAsia="en-US"/>
              </w:rPr>
              <w:t>ь</w:t>
            </w:r>
            <w:r w:rsidRPr="000E5E4E">
              <w:rPr>
                <w:rFonts w:eastAsiaTheme="minorHAnsi"/>
                <w:sz w:val="24"/>
                <w:szCs w:val="24"/>
                <w:lang w:eastAsia="en-US"/>
              </w:rPr>
              <w:t>, по указанию взрослого, способен установить принцип</w:t>
            </w:r>
          </w:p>
          <w:p w:rsidR="002209B8" w:rsidRPr="000E5E4E" w:rsidRDefault="002209B8" w:rsidP="0006285C">
            <w:pPr>
              <w:autoSpaceDE w:val="0"/>
              <w:autoSpaceDN w:val="0"/>
              <w:adjustRightInd w:val="0"/>
              <w:spacing w:line="276" w:lineRule="auto"/>
              <w:jc w:val="both"/>
              <w:rPr>
                <w:rFonts w:eastAsiaTheme="minorHAnsi"/>
                <w:sz w:val="24"/>
                <w:szCs w:val="24"/>
                <w:lang w:eastAsia="en-US"/>
              </w:rPr>
            </w:pPr>
            <w:r w:rsidRPr="000E5E4E">
              <w:rPr>
                <w:rFonts w:eastAsiaTheme="minorHAnsi"/>
                <w:sz w:val="24"/>
                <w:szCs w:val="24"/>
                <w:lang w:eastAsia="en-US"/>
              </w:rPr>
              <w:t xml:space="preserve">построения ряда, </w:t>
            </w:r>
            <w:proofErr w:type="gramStart"/>
            <w:r w:rsidRPr="000E5E4E">
              <w:rPr>
                <w:rFonts w:eastAsiaTheme="minorHAnsi"/>
                <w:sz w:val="24"/>
                <w:szCs w:val="24"/>
                <w:lang w:eastAsia="en-US"/>
              </w:rPr>
              <w:t>способен</w:t>
            </w:r>
            <w:proofErr w:type="gramEnd"/>
            <w:r w:rsidRPr="000E5E4E">
              <w:rPr>
                <w:rFonts w:eastAsiaTheme="minorHAnsi"/>
                <w:sz w:val="24"/>
                <w:szCs w:val="24"/>
                <w:lang w:eastAsia="en-US"/>
              </w:rPr>
              <w:t xml:space="preserve"> самостоятельно продолжить выполнение поставленной задачи, но</w:t>
            </w:r>
          </w:p>
          <w:p w:rsidR="002209B8" w:rsidRPr="000E5E4E" w:rsidRDefault="002209B8" w:rsidP="0006285C">
            <w:pPr>
              <w:autoSpaceDE w:val="0"/>
              <w:autoSpaceDN w:val="0"/>
              <w:adjustRightInd w:val="0"/>
              <w:spacing w:line="276" w:lineRule="auto"/>
              <w:jc w:val="both"/>
              <w:rPr>
                <w:rFonts w:eastAsiaTheme="minorHAnsi"/>
                <w:sz w:val="24"/>
                <w:szCs w:val="24"/>
                <w:lang w:eastAsia="en-US"/>
              </w:rPr>
            </w:pPr>
            <w:r w:rsidRPr="000E5E4E">
              <w:rPr>
                <w:rFonts w:eastAsiaTheme="minorHAnsi"/>
                <w:sz w:val="24"/>
                <w:szCs w:val="24"/>
                <w:lang w:eastAsia="en-US"/>
              </w:rPr>
              <w:t>допускает при этом 1-2 ошибки. Умеет строить при помощи шаблона или трафаретной</w:t>
            </w:r>
          </w:p>
          <w:p w:rsidR="002209B8" w:rsidRPr="000E5E4E" w:rsidRDefault="002209B8" w:rsidP="0006285C">
            <w:pPr>
              <w:autoSpaceDE w:val="0"/>
              <w:autoSpaceDN w:val="0"/>
              <w:adjustRightInd w:val="0"/>
              <w:spacing w:line="276" w:lineRule="auto"/>
              <w:jc w:val="both"/>
              <w:rPr>
                <w:rFonts w:eastAsiaTheme="minorHAnsi"/>
                <w:sz w:val="24"/>
                <w:szCs w:val="24"/>
                <w:lang w:eastAsia="en-US"/>
              </w:rPr>
            </w:pPr>
            <w:r w:rsidRPr="000E5E4E">
              <w:rPr>
                <w:rFonts w:eastAsiaTheme="minorHAnsi"/>
                <w:sz w:val="24"/>
                <w:szCs w:val="24"/>
                <w:lang w:eastAsia="en-US"/>
              </w:rPr>
              <w:t>линейки рисунки по образцу и собственному замыслу. При выполнении закрашивания</w:t>
            </w:r>
          </w:p>
          <w:p w:rsidR="002209B8" w:rsidRPr="000E5E4E" w:rsidRDefault="002209B8" w:rsidP="0006285C">
            <w:pPr>
              <w:autoSpaceDE w:val="0"/>
              <w:autoSpaceDN w:val="0"/>
              <w:adjustRightInd w:val="0"/>
              <w:spacing w:line="276" w:lineRule="auto"/>
              <w:jc w:val="both"/>
              <w:rPr>
                <w:rFonts w:eastAsiaTheme="minorHAnsi"/>
                <w:sz w:val="24"/>
                <w:szCs w:val="24"/>
                <w:lang w:eastAsia="en-US"/>
              </w:rPr>
            </w:pPr>
            <w:r w:rsidRPr="000E5E4E">
              <w:rPr>
                <w:rFonts w:eastAsiaTheme="minorHAnsi"/>
                <w:sz w:val="24"/>
                <w:szCs w:val="24"/>
                <w:lang w:eastAsia="en-US"/>
              </w:rPr>
              <w:t>внутреннего пространства нарисованного предмета имеются незначительные нарушения.</w:t>
            </w:r>
          </w:p>
          <w:p w:rsidR="002209B8" w:rsidRPr="00005FE7" w:rsidRDefault="002209B8" w:rsidP="0006285C">
            <w:pPr>
              <w:autoSpaceDE w:val="0"/>
              <w:autoSpaceDN w:val="0"/>
              <w:adjustRightInd w:val="0"/>
              <w:spacing w:line="276" w:lineRule="auto"/>
              <w:jc w:val="both"/>
              <w:rPr>
                <w:rFonts w:eastAsiaTheme="minorHAnsi"/>
                <w:sz w:val="24"/>
                <w:szCs w:val="24"/>
                <w:lang w:eastAsia="en-US"/>
              </w:rPr>
            </w:pPr>
            <w:r w:rsidRPr="000E5E4E">
              <w:rPr>
                <w:rFonts w:eastAsiaTheme="minorHAnsi"/>
                <w:sz w:val="24"/>
                <w:szCs w:val="24"/>
                <w:lang w:eastAsia="en-US"/>
              </w:rPr>
              <w:t>Имеет представления о видах штриховки, но выполнение</w:t>
            </w:r>
            <w:r>
              <w:rPr>
                <w:rFonts w:eastAsiaTheme="minorHAnsi"/>
                <w:sz w:val="24"/>
                <w:szCs w:val="24"/>
                <w:lang w:eastAsia="en-US"/>
              </w:rPr>
              <w:t xml:space="preserve"> штриховки</w:t>
            </w:r>
            <w:r w:rsidRPr="000E5E4E">
              <w:rPr>
                <w:rFonts w:eastAsiaTheme="minorHAnsi"/>
                <w:sz w:val="24"/>
                <w:szCs w:val="24"/>
                <w:lang w:eastAsia="en-US"/>
              </w:rPr>
              <w:t xml:space="preserve"> в виде элементов букв содержат незначительные неточности.</w:t>
            </w:r>
          </w:p>
        </w:tc>
      </w:tr>
      <w:tr w:rsidR="002209B8" w:rsidRPr="00005FE7" w:rsidTr="0006285C">
        <w:tc>
          <w:tcPr>
            <w:tcW w:w="2518" w:type="dxa"/>
          </w:tcPr>
          <w:p w:rsidR="002209B8" w:rsidRDefault="002209B8" w:rsidP="0006285C">
            <w:pPr>
              <w:spacing w:before="100" w:beforeAutospacing="1" w:after="100" w:afterAutospacing="1" w:line="276" w:lineRule="auto"/>
              <w:ind w:right="14"/>
              <w:jc w:val="both"/>
              <w:rPr>
                <w:rFonts w:eastAsiaTheme="minorHAnsi"/>
                <w:b/>
                <w:bCs/>
                <w:lang w:eastAsia="en-US"/>
              </w:rPr>
            </w:pPr>
          </w:p>
        </w:tc>
        <w:tc>
          <w:tcPr>
            <w:tcW w:w="2410" w:type="dxa"/>
          </w:tcPr>
          <w:p w:rsidR="002209B8" w:rsidRPr="00924024" w:rsidRDefault="002209B8" w:rsidP="0006285C">
            <w:pPr>
              <w:spacing w:before="100" w:beforeAutospacing="1" w:after="100" w:afterAutospacing="1" w:line="276" w:lineRule="auto"/>
              <w:ind w:right="14"/>
              <w:jc w:val="both"/>
              <w:rPr>
                <w:rFonts w:eastAsiaTheme="minorHAnsi"/>
                <w:bCs/>
                <w:lang w:eastAsia="en-US"/>
              </w:rPr>
            </w:pPr>
            <w:r w:rsidRPr="00924024">
              <w:rPr>
                <w:rFonts w:eastAsiaTheme="minorHAnsi"/>
                <w:bCs/>
                <w:lang w:eastAsia="en-US"/>
              </w:rPr>
              <w:t>низкий</w:t>
            </w:r>
          </w:p>
        </w:tc>
        <w:tc>
          <w:tcPr>
            <w:tcW w:w="9858" w:type="dxa"/>
          </w:tcPr>
          <w:p w:rsidR="002209B8" w:rsidRPr="000E5E4E" w:rsidRDefault="002209B8" w:rsidP="0006285C">
            <w:pPr>
              <w:autoSpaceDE w:val="0"/>
              <w:autoSpaceDN w:val="0"/>
              <w:adjustRightInd w:val="0"/>
              <w:spacing w:line="276" w:lineRule="auto"/>
              <w:jc w:val="both"/>
              <w:rPr>
                <w:rFonts w:eastAsiaTheme="minorHAnsi"/>
                <w:sz w:val="24"/>
                <w:szCs w:val="24"/>
                <w:lang w:eastAsia="en-US"/>
              </w:rPr>
            </w:pPr>
            <w:r w:rsidRPr="000E5E4E">
              <w:rPr>
                <w:rFonts w:eastAsiaTheme="minorHAnsi"/>
                <w:sz w:val="24"/>
                <w:szCs w:val="24"/>
                <w:lang w:eastAsia="en-US"/>
              </w:rPr>
              <w:t>Ребенку сложно действовать по указанию взрослого, он не способен самостоятельно</w:t>
            </w:r>
          </w:p>
          <w:p w:rsidR="002209B8" w:rsidRPr="000E5E4E" w:rsidRDefault="002209B8" w:rsidP="0006285C">
            <w:pPr>
              <w:autoSpaceDE w:val="0"/>
              <w:autoSpaceDN w:val="0"/>
              <w:adjustRightInd w:val="0"/>
              <w:spacing w:line="276" w:lineRule="auto"/>
              <w:jc w:val="both"/>
              <w:rPr>
                <w:rFonts w:eastAsiaTheme="minorHAnsi"/>
                <w:sz w:val="24"/>
                <w:szCs w:val="24"/>
                <w:lang w:eastAsia="en-US"/>
              </w:rPr>
            </w:pPr>
            <w:r w:rsidRPr="000E5E4E">
              <w:rPr>
                <w:rFonts w:eastAsiaTheme="minorHAnsi"/>
                <w:sz w:val="24"/>
                <w:szCs w:val="24"/>
                <w:lang w:eastAsia="en-US"/>
              </w:rPr>
              <w:t>установить принцип построения ряда и продолжает выполнение поставленной задачи с грубыми нарушениями. Имеет навыки работы с шаблоном и трафаретной линейкой, но</w:t>
            </w:r>
          </w:p>
          <w:p w:rsidR="002209B8" w:rsidRPr="000E5E4E" w:rsidRDefault="002209B8" w:rsidP="0006285C">
            <w:pPr>
              <w:autoSpaceDE w:val="0"/>
              <w:autoSpaceDN w:val="0"/>
              <w:adjustRightInd w:val="0"/>
              <w:spacing w:line="276" w:lineRule="auto"/>
              <w:jc w:val="both"/>
              <w:rPr>
                <w:rFonts w:eastAsiaTheme="minorHAnsi"/>
                <w:sz w:val="24"/>
                <w:szCs w:val="24"/>
                <w:lang w:eastAsia="en-US"/>
              </w:rPr>
            </w:pPr>
            <w:r w:rsidRPr="000E5E4E">
              <w:rPr>
                <w:rFonts w:eastAsiaTheme="minorHAnsi"/>
                <w:sz w:val="24"/>
                <w:szCs w:val="24"/>
                <w:lang w:eastAsia="en-US"/>
              </w:rPr>
              <w:t>созданные им рисунки неаккуратны, небрежны. При выполнении закрашивания внутреннего</w:t>
            </w:r>
          </w:p>
          <w:p w:rsidR="002209B8" w:rsidRPr="00005FE7" w:rsidRDefault="002209B8" w:rsidP="0006285C">
            <w:pPr>
              <w:autoSpaceDE w:val="0"/>
              <w:autoSpaceDN w:val="0"/>
              <w:adjustRightInd w:val="0"/>
              <w:spacing w:line="276" w:lineRule="auto"/>
              <w:jc w:val="both"/>
              <w:rPr>
                <w:rFonts w:eastAsiaTheme="minorHAnsi"/>
                <w:sz w:val="24"/>
                <w:szCs w:val="24"/>
                <w:lang w:eastAsia="en-US"/>
              </w:rPr>
            </w:pPr>
            <w:r w:rsidRPr="000E5E4E">
              <w:rPr>
                <w:rFonts w:eastAsiaTheme="minorHAnsi"/>
                <w:sz w:val="24"/>
                <w:szCs w:val="24"/>
                <w:lang w:eastAsia="en-US"/>
              </w:rPr>
              <w:t xml:space="preserve">пространства выходит за границы этого пространства, имеются </w:t>
            </w:r>
            <w:proofErr w:type="spellStart"/>
            <w:r w:rsidRPr="000E5E4E">
              <w:rPr>
                <w:rFonts w:eastAsiaTheme="minorHAnsi"/>
                <w:sz w:val="24"/>
                <w:szCs w:val="24"/>
                <w:lang w:eastAsia="en-US"/>
              </w:rPr>
              <w:t>непрокрашенные</w:t>
            </w:r>
            <w:proofErr w:type="spellEnd"/>
            <w:r w:rsidRPr="000E5E4E">
              <w:rPr>
                <w:rFonts w:eastAsiaTheme="minorHAnsi"/>
                <w:sz w:val="24"/>
                <w:szCs w:val="24"/>
                <w:lang w:eastAsia="en-US"/>
              </w:rPr>
              <w:t xml:space="preserve"> места. </w:t>
            </w:r>
            <w:proofErr w:type="spellStart"/>
            <w:r w:rsidRPr="000E5E4E">
              <w:rPr>
                <w:rFonts w:eastAsiaTheme="minorHAnsi"/>
                <w:sz w:val="24"/>
                <w:szCs w:val="24"/>
                <w:lang w:eastAsia="en-US"/>
              </w:rPr>
              <w:t>Имеетпредставления</w:t>
            </w:r>
            <w:proofErr w:type="spellEnd"/>
            <w:r w:rsidRPr="000E5E4E">
              <w:rPr>
                <w:rFonts w:eastAsiaTheme="minorHAnsi"/>
                <w:sz w:val="24"/>
                <w:szCs w:val="24"/>
                <w:lang w:eastAsia="en-US"/>
              </w:rPr>
              <w:t xml:space="preserve"> о видах штриховки, но выполняет их с большим нарушением.</w:t>
            </w:r>
          </w:p>
        </w:tc>
      </w:tr>
    </w:tbl>
    <w:p w:rsidR="002209B8" w:rsidRDefault="002209B8" w:rsidP="002209B8">
      <w:pPr>
        <w:ind w:firstLine="720"/>
        <w:jc w:val="center"/>
        <w:rPr>
          <w:b/>
          <w:sz w:val="24"/>
          <w:szCs w:val="24"/>
        </w:rPr>
      </w:pPr>
    </w:p>
    <w:p w:rsidR="002209B8" w:rsidRDefault="002209B8" w:rsidP="002209B8">
      <w:pPr>
        <w:spacing w:line="276" w:lineRule="auto"/>
        <w:ind w:firstLine="720"/>
        <w:jc w:val="center"/>
        <w:rPr>
          <w:b/>
          <w:sz w:val="24"/>
          <w:szCs w:val="24"/>
        </w:rPr>
      </w:pPr>
    </w:p>
    <w:p w:rsidR="00FD1FD0" w:rsidRDefault="00FD1FD0" w:rsidP="002209B8">
      <w:pPr>
        <w:spacing w:line="276" w:lineRule="auto"/>
        <w:ind w:firstLine="720"/>
        <w:jc w:val="center"/>
        <w:rPr>
          <w:b/>
          <w:sz w:val="24"/>
          <w:szCs w:val="24"/>
        </w:rPr>
      </w:pPr>
    </w:p>
    <w:p w:rsidR="00646964" w:rsidRDefault="00646964" w:rsidP="002209B8">
      <w:pPr>
        <w:spacing w:line="276" w:lineRule="auto"/>
        <w:ind w:firstLine="720"/>
        <w:jc w:val="center"/>
        <w:rPr>
          <w:b/>
          <w:sz w:val="24"/>
          <w:szCs w:val="24"/>
        </w:rPr>
      </w:pPr>
    </w:p>
    <w:p w:rsidR="00646964" w:rsidRDefault="00646964" w:rsidP="002209B8">
      <w:pPr>
        <w:spacing w:line="276" w:lineRule="auto"/>
        <w:ind w:firstLine="720"/>
        <w:jc w:val="center"/>
        <w:rPr>
          <w:b/>
          <w:sz w:val="24"/>
          <w:szCs w:val="24"/>
        </w:rPr>
      </w:pPr>
    </w:p>
    <w:p w:rsidR="00B543E6" w:rsidRDefault="00B543E6" w:rsidP="002209B8">
      <w:pPr>
        <w:spacing w:line="276" w:lineRule="auto"/>
        <w:ind w:firstLine="720"/>
        <w:jc w:val="center"/>
        <w:rPr>
          <w:b/>
          <w:sz w:val="24"/>
          <w:szCs w:val="24"/>
        </w:rPr>
      </w:pPr>
    </w:p>
    <w:p w:rsidR="00E7206F" w:rsidRDefault="00E7206F" w:rsidP="002209B8">
      <w:pPr>
        <w:spacing w:line="276" w:lineRule="auto"/>
        <w:ind w:firstLine="720"/>
        <w:jc w:val="center"/>
        <w:rPr>
          <w:b/>
          <w:sz w:val="24"/>
          <w:szCs w:val="24"/>
        </w:rPr>
      </w:pPr>
    </w:p>
    <w:p w:rsidR="00AF7C5A" w:rsidRDefault="00AF7C5A" w:rsidP="002209B8">
      <w:pPr>
        <w:spacing w:line="276" w:lineRule="auto"/>
        <w:ind w:firstLine="720"/>
        <w:jc w:val="center"/>
        <w:rPr>
          <w:b/>
          <w:sz w:val="24"/>
          <w:szCs w:val="24"/>
        </w:rPr>
      </w:pPr>
    </w:p>
    <w:p w:rsidR="002209B8" w:rsidRDefault="002209B8" w:rsidP="002209B8">
      <w:pPr>
        <w:spacing w:line="276" w:lineRule="auto"/>
        <w:ind w:firstLine="720"/>
        <w:jc w:val="center"/>
        <w:rPr>
          <w:b/>
          <w:sz w:val="24"/>
          <w:szCs w:val="24"/>
        </w:rPr>
      </w:pPr>
      <w:r w:rsidRPr="00645C15">
        <w:rPr>
          <w:b/>
          <w:sz w:val="24"/>
          <w:szCs w:val="24"/>
        </w:rPr>
        <w:lastRenderedPageBreak/>
        <w:t>Оценочные материалы</w:t>
      </w:r>
    </w:p>
    <w:p w:rsidR="00464063" w:rsidRPr="00597306" w:rsidRDefault="00464063" w:rsidP="00464063">
      <w:pPr>
        <w:ind w:firstLine="709"/>
        <w:jc w:val="both"/>
        <w:rPr>
          <w:sz w:val="24"/>
          <w:szCs w:val="24"/>
        </w:rPr>
      </w:pPr>
      <w:r w:rsidRPr="00597306">
        <w:rPr>
          <w:sz w:val="24"/>
          <w:szCs w:val="24"/>
        </w:rPr>
        <w:t>В течение всего периода обучения поэтапно проводится мониторинг уровня усвоения знаний и формирования навыков у детей на промежуточном и итоговом этапах. Для проведения мониторинга образовательного процесса используются формы:</w:t>
      </w:r>
    </w:p>
    <w:p w:rsidR="00464063" w:rsidRDefault="00464063" w:rsidP="00464063">
      <w:pPr>
        <w:rPr>
          <w:sz w:val="24"/>
          <w:szCs w:val="24"/>
        </w:rPr>
      </w:pPr>
      <w:r w:rsidRPr="00597306">
        <w:rPr>
          <w:sz w:val="24"/>
          <w:szCs w:val="24"/>
        </w:rPr>
        <w:t xml:space="preserve">- </w:t>
      </w:r>
      <w:r>
        <w:rPr>
          <w:sz w:val="24"/>
          <w:szCs w:val="24"/>
        </w:rPr>
        <w:t>промежуточная проверочная работа;</w:t>
      </w:r>
    </w:p>
    <w:p w:rsidR="00464063" w:rsidRDefault="00464063" w:rsidP="00464063">
      <w:pPr>
        <w:rPr>
          <w:sz w:val="24"/>
          <w:szCs w:val="24"/>
        </w:rPr>
      </w:pPr>
      <w:r>
        <w:rPr>
          <w:sz w:val="24"/>
          <w:szCs w:val="24"/>
        </w:rPr>
        <w:t>-итоговая проверочная работа</w:t>
      </w:r>
    </w:p>
    <w:p w:rsidR="00464063" w:rsidRDefault="00464063" w:rsidP="00464063">
      <w:pPr>
        <w:rPr>
          <w:sz w:val="24"/>
          <w:szCs w:val="24"/>
        </w:rPr>
      </w:pPr>
      <w:r>
        <w:rPr>
          <w:sz w:val="24"/>
          <w:szCs w:val="24"/>
        </w:rPr>
        <w:t>-наблюдение;</w:t>
      </w:r>
    </w:p>
    <w:p w:rsidR="00464063" w:rsidRDefault="00464063" w:rsidP="00464063">
      <w:pPr>
        <w:rPr>
          <w:sz w:val="24"/>
          <w:szCs w:val="24"/>
        </w:rPr>
      </w:pPr>
      <w:r>
        <w:rPr>
          <w:sz w:val="24"/>
          <w:szCs w:val="24"/>
        </w:rPr>
        <w:t>-опрос</w:t>
      </w:r>
    </w:p>
    <w:p w:rsidR="00464063" w:rsidRPr="00464063" w:rsidRDefault="00464063" w:rsidP="00464063">
      <w:pPr>
        <w:spacing w:line="276" w:lineRule="auto"/>
        <w:ind w:left="6" w:firstLine="708"/>
        <w:jc w:val="both"/>
        <w:rPr>
          <w:sz w:val="20"/>
          <w:szCs w:val="20"/>
        </w:rPr>
      </w:pPr>
      <w:r>
        <w:rPr>
          <w:rFonts w:eastAsia="Times New Roman"/>
          <w:sz w:val="24"/>
          <w:szCs w:val="24"/>
        </w:rPr>
        <w:t xml:space="preserve">Комплект проверочных заданий устанавливает </w:t>
      </w:r>
      <w:proofErr w:type="spellStart"/>
      <w:r>
        <w:rPr>
          <w:rFonts w:eastAsia="Times New Roman"/>
          <w:sz w:val="24"/>
          <w:szCs w:val="24"/>
        </w:rPr>
        <w:t>сформированность</w:t>
      </w:r>
      <w:proofErr w:type="spellEnd"/>
      <w:r>
        <w:rPr>
          <w:rFonts w:eastAsia="Times New Roman"/>
          <w:sz w:val="24"/>
          <w:szCs w:val="24"/>
        </w:rPr>
        <w:t xml:space="preserve"> компонентов готовности к школьному обучению. Приводимые (</w:t>
      </w:r>
      <w:r>
        <w:rPr>
          <w:rFonts w:eastAsia="Times New Roman"/>
          <w:sz w:val="24"/>
          <w:szCs w:val="24"/>
          <w:u w:val="single"/>
        </w:rPr>
        <w:t>Приложение</w:t>
      </w:r>
      <w:r>
        <w:rPr>
          <w:rFonts w:eastAsia="Times New Roman"/>
          <w:sz w:val="24"/>
          <w:szCs w:val="24"/>
        </w:rPr>
        <w:t xml:space="preserve"> 1) восемь заданий достаточны для того, чтобы сделать выводы о том, готов ли ребенок к обучению в школе, какие предпосылки школьной готовности требуют повышенного внимания, какие рекомендации можно дать родителям будущих первоклассников </w:t>
      </w:r>
    </w:p>
    <w:p w:rsidR="001060AB" w:rsidRPr="009C24E5" w:rsidRDefault="002209B8" w:rsidP="001060AB">
      <w:pPr>
        <w:ind w:firstLine="720"/>
        <w:jc w:val="center"/>
        <w:rPr>
          <w:b/>
          <w:sz w:val="24"/>
          <w:szCs w:val="24"/>
        </w:rPr>
      </w:pPr>
      <w:r w:rsidRPr="009C24E5">
        <w:rPr>
          <w:b/>
          <w:sz w:val="24"/>
          <w:szCs w:val="24"/>
        </w:rPr>
        <w:t>Список литературы</w:t>
      </w:r>
    </w:p>
    <w:p w:rsidR="002209B8" w:rsidRPr="00114D46" w:rsidRDefault="002209B8" w:rsidP="001060AB">
      <w:pPr>
        <w:rPr>
          <w:rFonts w:eastAsia="Cambria"/>
          <w:b/>
          <w:bCs/>
          <w:sz w:val="24"/>
          <w:szCs w:val="24"/>
        </w:rPr>
      </w:pPr>
      <w:r w:rsidRPr="009F2C2F">
        <w:rPr>
          <w:rFonts w:eastAsia="Cambria"/>
          <w:b/>
          <w:bCs/>
          <w:sz w:val="24"/>
          <w:szCs w:val="24"/>
        </w:rPr>
        <w:t>Учебно-методическое обеспечение программы</w:t>
      </w:r>
    </w:p>
    <w:p w:rsidR="00AB20AE" w:rsidRDefault="00AB20AE" w:rsidP="00AB20AE">
      <w:pPr>
        <w:pStyle w:val="a3"/>
        <w:numPr>
          <w:ilvl w:val="0"/>
          <w:numId w:val="17"/>
        </w:numPr>
        <w:spacing w:line="276" w:lineRule="auto"/>
        <w:jc w:val="both"/>
      </w:pPr>
      <w:r>
        <w:t>Безруких М.М.Готов ли ребёнок к школе? – М: Вент</w:t>
      </w:r>
      <w:proofErr w:type="gramStart"/>
      <w:r>
        <w:t>а-</w:t>
      </w:r>
      <w:proofErr w:type="gramEnd"/>
      <w:r>
        <w:t xml:space="preserve"> Граф, 2004.- 61с.</w:t>
      </w:r>
    </w:p>
    <w:p w:rsidR="00AB20AE" w:rsidRDefault="00AB20AE" w:rsidP="00AB20AE">
      <w:pPr>
        <w:pStyle w:val="a3"/>
        <w:numPr>
          <w:ilvl w:val="0"/>
          <w:numId w:val="17"/>
        </w:numPr>
        <w:spacing w:line="276" w:lineRule="auto"/>
        <w:jc w:val="both"/>
      </w:pPr>
      <w:proofErr w:type="spellStart"/>
      <w:r>
        <w:t>Веракса</w:t>
      </w:r>
      <w:proofErr w:type="spellEnd"/>
      <w:r>
        <w:t xml:space="preserve"> Н.Е., </w:t>
      </w:r>
      <w:proofErr w:type="spellStart"/>
      <w:r>
        <w:t>Галимов</w:t>
      </w:r>
      <w:proofErr w:type="spellEnd"/>
      <w:r>
        <w:t xml:space="preserve"> О.Р. Познавательно-исследовательская деятельность дошкольников. Для работы с детьми 4-7 лет, Мозаика-Синтез, Москва. 2012.-77с.</w:t>
      </w:r>
    </w:p>
    <w:p w:rsidR="00AB20AE" w:rsidRDefault="00AB20AE" w:rsidP="00AB20AE">
      <w:pPr>
        <w:pStyle w:val="a3"/>
        <w:numPr>
          <w:ilvl w:val="0"/>
          <w:numId w:val="17"/>
        </w:numPr>
        <w:spacing w:line="276" w:lineRule="auto"/>
        <w:jc w:val="both"/>
      </w:pPr>
      <w:proofErr w:type="spellStart"/>
      <w:r>
        <w:t>Нижегородцева</w:t>
      </w:r>
      <w:proofErr w:type="spellEnd"/>
      <w:r>
        <w:t xml:space="preserve"> Н.В., </w:t>
      </w:r>
      <w:proofErr w:type="spellStart"/>
      <w:r>
        <w:t>Шадриков</w:t>
      </w:r>
      <w:proofErr w:type="spellEnd"/>
      <w:r>
        <w:t xml:space="preserve"> В.Д. Психолого-педагогическая готовность ребёнка к школе. – М.: </w:t>
      </w:r>
      <w:proofErr w:type="spellStart"/>
      <w:r>
        <w:t>Гуманит</w:t>
      </w:r>
      <w:proofErr w:type="spellEnd"/>
      <w:r>
        <w:t>. Изд</w:t>
      </w:r>
      <w:proofErr w:type="gramStart"/>
      <w:r>
        <w:t>.ц</w:t>
      </w:r>
      <w:proofErr w:type="gramEnd"/>
      <w:r>
        <w:t>ентр ВЛАДОС,2001. – 256 с.</w:t>
      </w:r>
    </w:p>
    <w:p w:rsidR="001060AB" w:rsidRDefault="002209B8" w:rsidP="001060AB">
      <w:pPr>
        <w:pStyle w:val="a3"/>
        <w:numPr>
          <w:ilvl w:val="0"/>
          <w:numId w:val="17"/>
        </w:numPr>
        <w:spacing w:line="276" w:lineRule="auto"/>
        <w:jc w:val="both"/>
      </w:pPr>
      <w:r>
        <w:t>Нечаев М.П. Инновации в дошкольном образовательном учреждении: материалы Всероссийской заочной научно-практической конференции.22 октября 2012 – Чебоксары: Экспертн</w:t>
      </w:r>
      <w:proofErr w:type="gramStart"/>
      <w:r>
        <w:t>о-</w:t>
      </w:r>
      <w:proofErr w:type="gramEnd"/>
      <w:r>
        <w:t xml:space="preserve"> методический центр.2012.-784с.</w:t>
      </w:r>
    </w:p>
    <w:p w:rsidR="001060AB" w:rsidRDefault="002209B8" w:rsidP="001060AB">
      <w:pPr>
        <w:pStyle w:val="a3"/>
        <w:numPr>
          <w:ilvl w:val="0"/>
          <w:numId w:val="17"/>
        </w:numPr>
        <w:spacing w:line="276" w:lineRule="auto"/>
        <w:jc w:val="both"/>
      </w:pPr>
      <w:r>
        <w:t>Комплексная подготовка к школе 5-7 лет. Интерактивные ресурсы для активных дошколят</w:t>
      </w:r>
    </w:p>
    <w:p w:rsidR="001060AB" w:rsidRDefault="002209B8" w:rsidP="001060AB">
      <w:pPr>
        <w:pStyle w:val="a3"/>
        <w:numPr>
          <w:ilvl w:val="0"/>
          <w:numId w:val="17"/>
        </w:numPr>
        <w:spacing w:line="276" w:lineRule="auto"/>
        <w:jc w:val="both"/>
      </w:pPr>
      <w:proofErr w:type="spellStart"/>
      <w:r>
        <w:t>Грищук</w:t>
      </w:r>
      <w:proofErr w:type="spellEnd"/>
      <w:r>
        <w:t xml:space="preserve"> Л.А. Школа дошкольников.- Волгоград. Издательство «Панорама», 2006-128с</w:t>
      </w:r>
    </w:p>
    <w:p w:rsidR="001060AB" w:rsidRDefault="002209B8" w:rsidP="001060AB">
      <w:pPr>
        <w:pStyle w:val="a3"/>
        <w:numPr>
          <w:ilvl w:val="0"/>
          <w:numId w:val="17"/>
        </w:numPr>
        <w:spacing w:line="276" w:lineRule="auto"/>
        <w:jc w:val="both"/>
      </w:pPr>
      <w:proofErr w:type="spellStart"/>
      <w:r w:rsidRPr="001060AB">
        <w:rPr>
          <w:rFonts w:eastAsiaTheme="minorHAnsi"/>
          <w:lang w:eastAsia="en-US"/>
        </w:rPr>
        <w:t>Чуракова</w:t>
      </w:r>
      <w:r w:rsidRPr="001060AB">
        <w:rPr>
          <w:rFonts w:eastAsiaTheme="minorHAnsi"/>
          <w:bCs/>
          <w:lang w:eastAsia="en-US"/>
        </w:rPr>
        <w:t>Р.Г</w:t>
      </w:r>
      <w:proofErr w:type="spellEnd"/>
      <w:r w:rsidRPr="001060AB">
        <w:rPr>
          <w:rFonts w:eastAsiaTheme="minorHAnsi"/>
          <w:bCs/>
          <w:lang w:eastAsia="en-US"/>
        </w:rPr>
        <w:t xml:space="preserve">. </w:t>
      </w:r>
      <w:proofErr w:type="spellStart"/>
      <w:r w:rsidRPr="001060AB">
        <w:rPr>
          <w:rFonts w:eastAsiaTheme="minorHAnsi"/>
          <w:bCs/>
          <w:lang w:eastAsia="en-US"/>
        </w:rPr>
        <w:t>Предшкола</w:t>
      </w:r>
      <w:proofErr w:type="spellEnd"/>
      <w:r w:rsidRPr="001060AB">
        <w:rPr>
          <w:rFonts w:eastAsiaTheme="minorHAnsi"/>
          <w:bCs/>
          <w:lang w:eastAsia="en-US"/>
        </w:rPr>
        <w:t xml:space="preserve"> нового поколения. Концептуальные основы и программы</w:t>
      </w:r>
      <w:r w:rsidR="004A4D25">
        <w:rPr>
          <w:rFonts w:eastAsiaTheme="minorHAnsi"/>
          <w:lang w:eastAsia="en-US"/>
        </w:rPr>
        <w:t xml:space="preserve">., </w:t>
      </w:r>
      <w:proofErr w:type="spellStart"/>
      <w:r w:rsidR="004A4D25">
        <w:rPr>
          <w:rFonts w:eastAsiaTheme="minorHAnsi"/>
          <w:lang w:eastAsia="en-US"/>
        </w:rPr>
        <w:t>испр.-</w:t>
      </w:r>
      <w:r w:rsidRPr="001060AB">
        <w:rPr>
          <w:rFonts w:eastAsiaTheme="minorHAnsi"/>
          <w:lang w:eastAsia="en-US"/>
        </w:rPr>
        <w:t>М</w:t>
      </w:r>
      <w:proofErr w:type="spellEnd"/>
      <w:r w:rsidRPr="001060AB">
        <w:rPr>
          <w:rFonts w:eastAsiaTheme="minorHAnsi"/>
          <w:lang w:eastAsia="en-US"/>
        </w:rPr>
        <w:t>.</w:t>
      </w:r>
      <w:proofErr w:type="gramStart"/>
      <w:r w:rsidRPr="001060AB">
        <w:rPr>
          <w:rFonts w:eastAsiaTheme="minorHAnsi"/>
          <w:lang w:eastAsia="en-US"/>
        </w:rPr>
        <w:t xml:space="preserve"> :</w:t>
      </w:r>
      <w:proofErr w:type="spellStart"/>
      <w:proofErr w:type="gramEnd"/>
      <w:r w:rsidRPr="001060AB">
        <w:rPr>
          <w:rFonts w:eastAsiaTheme="minorHAnsi"/>
          <w:lang w:eastAsia="en-US"/>
        </w:rPr>
        <w:t>Академкнига</w:t>
      </w:r>
      <w:proofErr w:type="spellEnd"/>
      <w:r w:rsidRPr="001060AB">
        <w:rPr>
          <w:rFonts w:eastAsiaTheme="minorHAnsi"/>
          <w:lang w:eastAsia="en-US"/>
        </w:rPr>
        <w:t>, 2012. — 68 с.</w:t>
      </w:r>
    </w:p>
    <w:p w:rsidR="001060AB" w:rsidRDefault="002209B8" w:rsidP="001060AB">
      <w:pPr>
        <w:pStyle w:val="a3"/>
        <w:numPr>
          <w:ilvl w:val="0"/>
          <w:numId w:val="17"/>
        </w:numPr>
        <w:spacing w:line="276" w:lineRule="auto"/>
        <w:jc w:val="both"/>
      </w:pPr>
      <w:r w:rsidRPr="005F3940">
        <w:t>Ильина М. Н. Подготовка к школе: развивающие тесты и</w:t>
      </w:r>
      <w:r>
        <w:t xml:space="preserve"> упражнения. – СПб</w:t>
      </w:r>
      <w:proofErr w:type="gramStart"/>
      <w:r>
        <w:t xml:space="preserve">.: </w:t>
      </w:r>
      <w:proofErr w:type="gramEnd"/>
      <w:r w:rsidRPr="005F3940">
        <w:t>Питер, 2006.-205с.</w:t>
      </w:r>
    </w:p>
    <w:p w:rsidR="001060AB" w:rsidRDefault="002209B8" w:rsidP="001060AB">
      <w:pPr>
        <w:pStyle w:val="a3"/>
        <w:numPr>
          <w:ilvl w:val="0"/>
          <w:numId w:val="17"/>
        </w:numPr>
        <w:spacing w:line="276" w:lineRule="auto"/>
        <w:jc w:val="both"/>
      </w:pPr>
      <w:proofErr w:type="spellStart"/>
      <w:r w:rsidRPr="00484683">
        <w:t>Нижегородцева</w:t>
      </w:r>
      <w:proofErr w:type="spellEnd"/>
      <w:r w:rsidRPr="00484683">
        <w:t xml:space="preserve"> Н. В., </w:t>
      </w:r>
      <w:proofErr w:type="spellStart"/>
      <w:r w:rsidRPr="00484683">
        <w:t>Шадриков</w:t>
      </w:r>
      <w:proofErr w:type="spellEnd"/>
      <w:r w:rsidRPr="00484683">
        <w:t xml:space="preserve"> В.Д. Психолого-педагогическая готовность ребенка к школе: Пособие для практических психологов, педагогов и родителей. М.: </w:t>
      </w:r>
      <w:proofErr w:type="spellStart"/>
      <w:r w:rsidRPr="00484683">
        <w:t>Гуманит</w:t>
      </w:r>
      <w:proofErr w:type="spellEnd"/>
      <w:r w:rsidRPr="00484683">
        <w:t xml:space="preserve">. изд. центр ВЛАДОС, 2001. </w:t>
      </w:r>
    </w:p>
    <w:p w:rsidR="001060AB" w:rsidRPr="001060AB" w:rsidRDefault="002209B8" w:rsidP="001060AB">
      <w:pPr>
        <w:pStyle w:val="a3"/>
        <w:numPr>
          <w:ilvl w:val="0"/>
          <w:numId w:val="17"/>
        </w:numPr>
        <w:spacing w:line="276" w:lineRule="auto"/>
        <w:jc w:val="both"/>
      </w:pPr>
      <w:r w:rsidRPr="001060AB">
        <w:rPr>
          <w:bCs/>
        </w:rPr>
        <w:t>Жукова Н.С. Букварь: Учебное пособие /М.: Издательство ЭКСМО-Пресс,2017; Изд-во ЛИТУР, 2017.-96с</w:t>
      </w:r>
    </w:p>
    <w:p w:rsidR="002209B8" w:rsidRPr="004A4D25" w:rsidRDefault="002209B8" w:rsidP="001060AB">
      <w:pPr>
        <w:pStyle w:val="a3"/>
        <w:numPr>
          <w:ilvl w:val="0"/>
          <w:numId w:val="17"/>
        </w:numPr>
        <w:spacing w:line="276" w:lineRule="auto"/>
        <w:jc w:val="both"/>
      </w:pPr>
      <w:proofErr w:type="spellStart"/>
      <w:r w:rsidRPr="001060AB">
        <w:rPr>
          <w:bCs/>
        </w:rPr>
        <w:t>Максутова</w:t>
      </w:r>
      <w:proofErr w:type="spellEnd"/>
      <w:r w:rsidRPr="001060AB">
        <w:rPr>
          <w:bCs/>
        </w:rPr>
        <w:t xml:space="preserve"> Л.А. Я открываю мир. Методическое пособие для воспитателей. – Казань: РИЦ «Школа», 2005-40 </w:t>
      </w:r>
      <w:proofErr w:type="gramStart"/>
      <w:r w:rsidRPr="001060AB">
        <w:rPr>
          <w:bCs/>
        </w:rPr>
        <w:t>с</w:t>
      </w:r>
      <w:proofErr w:type="gramEnd"/>
    </w:p>
    <w:p w:rsidR="0006285C" w:rsidRDefault="004A4D25" w:rsidP="0061786C">
      <w:pPr>
        <w:pStyle w:val="a3"/>
        <w:numPr>
          <w:ilvl w:val="0"/>
          <w:numId w:val="17"/>
        </w:numPr>
        <w:spacing w:line="276" w:lineRule="auto"/>
      </w:pPr>
      <w:r>
        <w:t xml:space="preserve">Сайт «Современный учительский портал» страничка «Школа деда </w:t>
      </w:r>
      <w:proofErr w:type="spellStart"/>
      <w:r>
        <w:t>Всеведа</w:t>
      </w:r>
      <w:proofErr w:type="spellEnd"/>
      <w:r>
        <w:t xml:space="preserve">» </w:t>
      </w:r>
      <w:hyperlink r:id="rId10" w:history="1">
        <w:r w:rsidR="00C60C45" w:rsidRPr="00105901">
          <w:rPr>
            <w:rStyle w:val="ab"/>
          </w:rPr>
          <w:t>https://easyen.ru/load/metodika/kompleksy/shkola_deda_vseveda/</w:t>
        </w:r>
      </w:hyperlink>
    </w:p>
    <w:p w:rsidR="00C60C45" w:rsidRPr="0061786C" w:rsidRDefault="00C60C45" w:rsidP="007668D6">
      <w:pPr>
        <w:pStyle w:val="a3"/>
        <w:spacing w:line="276" w:lineRule="auto"/>
        <w:ind w:left="360"/>
      </w:pPr>
    </w:p>
    <w:p w:rsidR="002209B8" w:rsidRPr="00C132DB" w:rsidRDefault="002209B8" w:rsidP="002209B8">
      <w:pPr>
        <w:ind w:firstLine="709"/>
        <w:jc w:val="center"/>
        <w:outlineLvl w:val="2"/>
        <w:rPr>
          <w:b/>
          <w:bCs/>
          <w:sz w:val="24"/>
          <w:szCs w:val="24"/>
        </w:rPr>
      </w:pPr>
      <w:r w:rsidRPr="00C132DB">
        <w:rPr>
          <w:b/>
          <w:bCs/>
          <w:sz w:val="24"/>
          <w:szCs w:val="24"/>
        </w:rPr>
        <w:t>Приложение</w:t>
      </w:r>
    </w:p>
    <w:p w:rsidR="002209B8" w:rsidRPr="00C132DB" w:rsidRDefault="002209B8" w:rsidP="002209B8">
      <w:pPr>
        <w:ind w:firstLine="709"/>
        <w:jc w:val="center"/>
        <w:outlineLvl w:val="2"/>
        <w:rPr>
          <w:b/>
          <w:bCs/>
          <w:sz w:val="24"/>
          <w:szCs w:val="24"/>
        </w:rPr>
      </w:pPr>
    </w:p>
    <w:p w:rsidR="002209B8" w:rsidRPr="00C132DB" w:rsidRDefault="002209B8" w:rsidP="004B5AFA">
      <w:pPr>
        <w:ind w:firstLine="709"/>
        <w:jc w:val="right"/>
        <w:outlineLvl w:val="2"/>
        <w:rPr>
          <w:b/>
          <w:bCs/>
          <w:sz w:val="24"/>
          <w:szCs w:val="24"/>
        </w:rPr>
      </w:pPr>
      <w:r w:rsidRPr="00C132DB">
        <w:rPr>
          <w:b/>
          <w:bCs/>
          <w:sz w:val="24"/>
          <w:szCs w:val="24"/>
        </w:rPr>
        <w:t>Приложение 1</w:t>
      </w:r>
    </w:p>
    <w:p w:rsidR="002209B8" w:rsidRPr="00C132DB" w:rsidRDefault="002209B8" w:rsidP="002209B8">
      <w:pPr>
        <w:ind w:firstLine="709"/>
        <w:jc w:val="center"/>
        <w:outlineLvl w:val="2"/>
        <w:rPr>
          <w:b/>
          <w:bCs/>
          <w:sz w:val="24"/>
          <w:szCs w:val="24"/>
        </w:rPr>
      </w:pPr>
      <w:r w:rsidRPr="00C132DB">
        <w:rPr>
          <w:b/>
          <w:bCs/>
          <w:sz w:val="24"/>
          <w:szCs w:val="24"/>
        </w:rPr>
        <w:t xml:space="preserve">Контрольно-измерительные материалы </w:t>
      </w:r>
      <w:r w:rsidR="0015223F">
        <w:rPr>
          <w:b/>
          <w:bCs/>
          <w:sz w:val="24"/>
          <w:szCs w:val="24"/>
        </w:rPr>
        <w:t xml:space="preserve">аттестации </w:t>
      </w:r>
      <w:proofErr w:type="gramStart"/>
      <w:r w:rsidR="0015223F">
        <w:rPr>
          <w:b/>
          <w:bCs/>
          <w:sz w:val="24"/>
          <w:szCs w:val="24"/>
        </w:rPr>
        <w:t>обучающихся</w:t>
      </w:r>
      <w:proofErr w:type="gramEnd"/>
      <w:r w:rsidR="0015223F">
        <w:rPr>
          <w:b/>
          <w:bCs/>
          <w:sz w:val="24"/>
          <w:szCs w:val="24"/>
        </w:rPr>
        <w:t xml:space="preserve"> по итогам реализации дополнительной общеобразовательной программы</w:t>
      </w:r>
    </w:p>
    <w:p w:rsidR="002209B8" w:rsidRPr="00C132DB" w:rsidRDefault="002209B8" w:rsidP="002209B8">
      <w:pPr>
        <w:ind w:firstLine="709"/>
        <w:jc w:val="center"/>
        <w:outlineLvl w:val="2"/>
        <w:rPr>
          <w:b/>
          <w:bCs/>
          <w:sz w:val="24"/>
          <w:szCs w:val="24"/>
        </w:rPr>
      </w:pPr>
      <w:r w:rsidRPr="00C132DB">
        <w:rPr>
          <w:b/>
          <w:bCs/>
          <w:sz w:val="24"/>
          <w:szCs w:val="24"/>
        </w:rPr>
        <w:t xml:space="preserve"> (для ребенка)</w:t>
      </w:r>
    </w:p>
    <w:p w:rsidR="002209B8" w:rsidRPr="005E1A7F" w:rsidRDefault="002209B8" w:rsidP="002209B8">
      <w:pPr>
        <w:jc w:val="right"/>
      </w:pPr>
    </w:p>
    <w:p w:rsidR="002209B8" w:rsidRPr="00C132DB" w:rsidRDefault="002209B8" w:rsidP="002209B8">
      <w:pPr>
        <w:rPr>
          <w:b/>
          <w:sz w:val="24"/>
          <w:szCs w:val="24"/>
        </w:rPr>
      </w:pPr>
      <w:r w:rsidRPr="00C132DB">
        <w:rPr>
          <w:b/>
          <w:sz w:val="24"/>
          <w:szCs w:val="24"/>
        </w:rPr>
        <w:t>Фамилия, имя  _______________________________________________________________</w:t>
      </w:r>
    </w:p>
    <w:p w:rsidR="002209B8" w:rsidRPr="00C132DB" w:rsidRDefault="002209B8" w:rsidP="002209B8">
      <w:pPr>
        <w:rPr>
          <w:b/>
          <w:sz w:val="24"/>
          <w:szCs w:val="24"/>
        </w:rPr>
      </w:pPr>
      <w:r w:rsidRPr="00C132DB">
        <w:rPr>
          <w:b/>
          <w:sz w:val="24"/>
          <w:szCs w:val="24"/>
        </w:rPr>
        <w:t>Задание 1</w:t>
      </w:r>
    </w:p>
    <w:p w:rsidR="002209B8" w:rsidRDefault="002209B8" w:rsidP="002209B8">
      <w:pPr>
        <w:jc w:val="center"/>
        <w:rPr>
          <w:lang w:val="en-US"/>
        </w:rPr>
      </w:pPr>
      <w:r>
        <w:rPr>
          <w:noProof/>
        </w:rPr>
        <w:drawing>
          <wp:inline distT="0" distB="0" distL="0" distR="0">
            <wp:extent cx="3305175" cy="1733550"/>
            <wp:effectExtent l="19050" t="0" r="9525" b="0"/>
            <wp:docPr id="1" name="Рисунок 1" descr="мониторин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мониторинг 1"/>
                    <pic:cNvPicPr>
                      <a:picLocks noChangeAspect="1" noChangeArrowheads="1"/>
                    </pic:cNvPicPr>
                  </pic:nvPicPr>
                  <pic:blipFill>
                    <a:blip r:embed="rId11" cstate="print"/>
                    <a:srcRect t="5122" b="3943"/>
                    <a:stretch>
                      <a:fillRect/>
                    </a:stretch>
                  </pic:blipFill>
                  <pic:spPr bwMode="auto">
                    <a:xfrm>
                      <a:off x="0" y="0"/>
                      <a:ext cx="3305175" cy="1733550"/>
                    </a:xfrm>
                    <a:prstGeom prst="rect">
                      <a:avLst/>
                    </a:prstGeom>
                    <a:noFill/>
                    <a:ln w="9525">
                      <a:noFill/>
                      <a:miter lim="800000"/>
                      <a:headEnd/>
                      <a:tailEnd/>
                    </a:ln>
                  </pic:spPr>
                </pic:pic>
              </a:graphicData>
            </a:graphic>
          </wp:inline>
        </w:drawing>
      </w:r>
    </w:p>
    <w:p w:rsidR="001060AB" w:rsidRDefault="001060AB" w:rsidP="002209B8">
      <w:pPr>
        <w:rPr>
          <w:b/>
          <w:sz w:val="24"/>
          <w:szCs w:val="24"/>
        </w:rPr>
      </w:pPr>
    </w:p>
    <w:p w:rsidR="002209B8" w:rsidRPr="00C132DB" w:rsidRDefault="002209B8" w:rsidP="002209B8">
      <w:pPr>
        <w:rPr>
          <w:b/>
          <w:sz w:val="24"/>
          <w:szCs w:val="24"/>
        </w:rPr>
      </w:pPr>
      <w:r w:rsidRPr="00C132DB">
        <w:rPr>
          <w:b/>
          <w:sz w:val="24"/>
          <w:szCs w:val="24"/>
        </w:rPr>
        <w:t>Задание 2</w:t>
      </w:r>
    </w:p>
    <w:p w:rsidR="002209B8" w:rsidRPr="005E1A7F" w:rsidRDefault="002209B8" w:rsidP="002209B8">
      <w:pPr>
        <w:jc w:val="center"/>
        <w:rPr>
          <w:b/>
        </w:rPr>
      </w:pPr>
      <w:r w:rsidRPr="00823D92">
        <w:rPr>
          <w:b/>
          <w:noProof/>
        </w:rPr>
        <w:lastRenderedPageBreak/>
        <w:drawing>
          <wp:inline distT="0" distB="0" distL="0" distR="0">
            <wp:extent cx="2771775" cy="2340432"/>
            <wp:effectExtent l="19050" t="0" r="9525" b="0"/>
            <wp:docPr id="19" name="Рисунок 2" descr="мониторин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мониторинг 3"/>
                    <pic:cNvPicPr>
                      <a:picLocks noChangeAspect="1" noChangeArrowheads="1"/>
                    </pic:cNvPicPr>
                  </pic:nvPicPr>
                  <pic:blipFill>
                    <a:blip r:embed="rId12" cstate="print"/>
                    <a:srcRect/>
                    <a:stretch>
                      <a:fillRect/>
                    </a:stretch>
                  </pic:blipFill>
                  <pic:spPr bwMode="auto">
                    <a:xfrm>
                      <a:off x="0" y="0"/>
                      <a:ext cx="2772208" cy="2340798"/>
                    </a:xfrm>
                    <a:prstGeom prst="rect">
                      <a:avLst/>
                    </a:prstGeom>
                    <a:noFill/>
                    <a:ln w="9525">
                      <a:noFill/>
                      <a:miter lim="800000"/>
                      <a:headEnd/>
                      <a:tailEnd/>
                    </a:ln>
                  </pic:spPr>
                </pic:pic>
              </a:graphicData>
            </a:graphic>
          </wp:inline>
        </w:drawing>
      </w:r>
    </w:p>
    <w:p w:rsidR="002209B8" w:rsidRDefault="002209B8" w:rsidP="002209B8">
      <w:pPr>
        <w:jc w:val="center"/>
        <w:rPr>
          <w:lang w:val="en-US"/>
        </w:rPr>
      </w:pPr>
    </w:p>
    <w:p w:rsidR="002209B8" w:rsidRPr="00C132DB" w:rsidRDefault="002209B8" w:rsidP="002209B8">
      <w:pPr>
        <w:rPr>
          <w:b/>
          <w:sz w:val="24"/>
          <w:szCs w:val="24"/>
        </w:rPr>
      </w:pPr>
      <w:r w:rsidRPr="00C132DB">
        <w:rPr>
          <w:b/>
          <w:sz w:val="24"/>
          <w:szCs w:val="24"/>
        </w:rPr>
        <w:t>Задание 3</w:t>
      </w:r>
    </w:p>
    <w:p w:rsidR="002209B8" w:rsidRPr="005E1A7F" w:rsidRDefault="002209B8" w:rsidP="002209B8">
      <w:pPr>
        <w:jc w:val="right"/>
      </w:pPr>
    </w:p>
    <w:p w:rsidR="002209B8" w:rsidRPr="005E1A7F" w:rsidRDefault="002209B8" w:rsidP="002209B8">
      <w:pPr>
        <w:jc w:val="right"/>
      </w:pPr>
    </w:p>
    <w:p w:rsidR="002209B8" w:rsidRDefault="007360FA" w:rsidP="002209B8">
      <w:r>
        <w:rPr>
          <w:noProof/>
        </w:rPr>
        <w:pict>
          <v:rect id="Rectangle 2" o:spid="_x0000_s1026" style="position:absolute;margin-left:225pt;margin-top:10.2pt;width:261pt;height:115.5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"/>
        </w:pict>
      </w:r>
      <w:r w:rsidR="002209B8">
        <w:rPr>
          <w:noProof/>
        </w:rPr>
        <w:drawing>
          <wp:inline distT="0" distB="0" distL="0" distR="0">
            <wp:extent cx="2847975" cy="1905000"/>
            <wp:effectExtent l="19050" t="0" r="9525" b="0"/>
            <wp:docPr id="3" name="Рисунок 3" descr="мониторин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мониторинг 6"/>
                    <pic:cNvPicPr>
                      <a:picLocks noChangeAspect="1" noChangeArrowheads="1"/>
                    </pic:cNvPicPr>
                  </pic:nvPicPr>
                  <pic:blipFill>
                    <a:blip r:embed="rId13" cstate="print"/>
                    <a:srcRect/>
                    <a:stretch>
                      <a:fillRect/>
                    </a:stretch>
                  </pic:blipFill>
                  <pic:spPr bwMode="auto">
                    <a:xfrm>
                      <a:off x="0" y="0"/>
                      <a:ext cx="2847975" cy="1905000"/>
                    </a:xfrm>
                    <a:prstGeom prst="rect">
                      <a:avLst/>
                    </a:prstGeom>
                    <a:noFill/>
                    <a:ln w="9525">
                      <a:noFill/>
                      <a:miter lim="800000"/>
                      <a:headEnd/>
                      <a:tailEnd/>
                    </a:ln>
                  </pic:spPr>
                </pic:pic>
              </a:graphicData>
            </a:graphic>
          </wp:inline>
        </w:drawing>
      </w:r>
    </w:p>
    <w:p w:rsidR="002209B8" w:rsidRPr="005E1A7F" w:rsidRDefault="002209B8" w:rsidP="002209B8"/>
    <w:p w:rsidR="002209B8" w:rsidRPr="005E1A7F" w:rsidRDefault="002209B8" w:rsidP="002209B8">
      <w:pPr>
        <w:jc w:val="right"/>
      </w:pPr>
    </w:p>
    <w:p w:rsidR="002209B8" w:rsidRDefault="002209B8" w:rsidP="002209B8">
      <w:pPr>
        <w:rPr>
          <w:b/>
        </w:rPr>
      </w:pPr>
    </w:p>
    <w:p w:rsidR="002209B8" w:rsidRPr="00C132DB" w:rsidRDefault="002209B8" w:rsidP="002209B8">
      <w:pPr>
        <w:rPr>
          <w:b/>
          <w:sz w:val="24"/>
          <w:szCs w:val="24"/>
        </w:rPr>
      </w:pPr>
      <w:r w:rsidRPr="00C132DB">
        <w:rPr>
          <w:b/>
          <w:sz w:val="24"/>
          <w:szCs w:val="24"/>
        </w:rPr>
        <w:t>Задание 4</w:t>
      </w:r>
    </w:p>
    <w:p w:rsidR="002209B8" w:rsidRDefault="002209B8" w:rsidP="002209B8">
      <w:pPr>
        <w:jc w:val="center"/>
      </w:pPr>
    </w:p>
    <w:p w:rsidR="002209B8" w:rsidRPr="00CF7E9E" w:rsidRDefault="002209B8" w:rsidP="002209B8">
      <w:pPr>
        <w:jc w:val="center"/>
      </w:pPr>
      <w:r w:rsidRPr="00CF7E9E">
        <w:rPr>
          <w:noProof/>
        </w:rPr>
        <w:lastRenderedPageBreak/>
        <w:drawing>
          <wp:inline distT="0" distB="0" distL="0" distR="0">
            <wp:extent cx="3533494" cy="2009775"/>
            <wp:effectExtent l="19050" t="0" r="0" b="0"/>
            <wp:docPr id="22" name="Рисунок 4" descr="мониторин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мониторинг 7"/>
                    <pic:cNvPicPr>
                      <a:picLocks noChangeAspect="1" noChangeArrowheads="1"/>
                    </pic:cNvPicPr>
                  </pic:nvPicPr>
                  <pic:blipFill>
                    <a:blip r:embed="rId14" cstate="print"/>
                    <a:srcRect t="5824" b="4713"/>
                    <a:stretch>
                      <a:fillRect/>
                    </a:stretch>
                  </pic:blipFill>
                  <pic:spPr bwMode="auto">
                    <a:xfrm>
                      <a:off x="0" y="0"/>
                      <a:ext cx="3533494" cy="2009775"/>
                    </a:xfrm>
                    <a:prstGeom prst="rect">
                      <a:avLst/>
                    </a:prstGeom>
                    <a:noFill/>
                    <a:ln w="9525">
                      <a:noFill/>
                      <a:miter lim="800000"/>
                      <a:headEnd/>
                      <a:tailEnd/>
                    </a:ln>
                  </pic:spPr>
                </pic:pic>
              </a:graphicData>
            </a:graphic>
          </wp:inline>
        </w:drawing>
      </w:r>
    </w:p>
    <w:p w:rsidR="002209B8" w:rsidRDefault="002209B8" w:rsidP="002209B8">
      <w:pPr>
        <w:rPr>
          <w:b/>
        </w:rPr>
      </w:pPr>
    </w:p>
    <w:p w:rsidR="002209B8" w:rsidRDefault="002209B8" w:rsidP="002209B8">
      <w:pPr>
        <w:rPr>
          <w:b/>
        </w:rPr>
      </w:pPr>
    </w:p>
    <w:p w:rsidR="002209B8" w:rsidRDefault="002209B8" w:rsidP="002209B8">
      <w:pPr>
        <w:rPr>
          <w:b/>
        </w:rPr>
      </w:pPr>
    </w:p>
    <w:p w:rsidR="0061786C" w:rsidRDefault="0061786C" w:rsidP="002209B8">
      <w:pPr>
        <w:rPr>
          <w:b/>
          <w:sz w:val="24"/>
          <w:szCs w:val="24"/>
        </w:rPr>
      </w:pPr>
    </w:p>
    <w:p w:rsidR="002209B8" w:rsidRPr="00C132DB" w:rsidRDefault="002209B8" w:rsidP="002209B8">
      <w:pPr>
        <w:rPr>
          <w:b/>
          <w:sz w:val="24"/>
          <w:szCs w:val="24"/>
        </w:rPr>
      </w:pPr>
      <w:r w:rsidRPr="00C132DB">
        <w:rPr>
          <w:b/>
          <w:sz w:val="24"/>
          <w:szCs w:val="24"/>
        </w:rPr>
        <w:t>Задание 5</w:t>
      </w:r>
    </w:p>
    <w:p w:rsidR="002209B8" w:rsidRPr="005E1A7F" w:rsidRDefault="002209B8" w:rsidP="002209B8">
      <w:pPr>
        <w:jc w:val="right"/>
      </w:pPr>
    </w:p>
    <w:p w:rsidR="002209B8" w:rsidRPr="005E1A7F" w:rsidRDefault="002209B8" w:rsidP="002209B8">
      <w:pPr>
        <w:jc w:val="right"/>
      </w:pPr>
    </w:p>
    <w:p w:rsidR="002209B8" w:rsidRPr="005E1A7F" w:rsidRDefault="002209B8" w:rsidP="002209B8">
      <w:pPr>
        <w:jc w:val="right"/>
      </w:pPr>
    </w:p>
    <w:p w:rsidR="002209B8" w:rsidRPr="005E1A7F" w:rsidRDefault="002209B8" w:rsidP="002209B8">
      <w:pPr>
        <w:jc w:val="center"/>
      </w:pPr>
      <w:r>
        <w:rPr>
          <w:noProof/>
        </w:rPr>
        <w:drawing>
          <wp:inline distT="0" distB="0" distL="0" distR="0">
            <wp:extent cx="5981700" cy="1971675"/>
            <wp:effectExtent l="19050" t="0" r="0" b="0"/>
            <wp:docPr id="5" name="Рисунок 5" descr="мониторин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мониторинг 9"/>
                    <pic:cNvPicPr>
                      <a:picLocks noChangeAspect="1" noChangeArrowheads="1"/>
                    </pic:cNvPicPr>
                  </pic:nvPicPr>
                  <pic:blipFill>
                    <a:blip r:embed="rId15" cstate="print"/>
                    <a:srcRect/>
                    <a:stretch>
                      <a:fillRect/>
                    </a:stretch>
                  </pic:blipFill>
                  <pic:spPr bwMode="auto">
                    <a:xfrm>
                      <a:off x="0" y="0"/>
                      <a:ext cx="5981700" cy="1971675"/>
                    </a:xfrm>
                    <a:prstGeom prst="rect">
                      <a:avLst/>
                    </a:prstGeom>
                    <a:noFill/>
                    <a:ln w="9525">
                      <a:noFill/>
                      <a:miter lim="800000"/>
                      <a:headEnd/>
                      <a:tailEnd/>
                    </a:ln>
                  </pic:spPr>
                </pic:pic>
              </a:graphicData>
            </a:graphic>
          </wp:inline>
        </w:drawing>
      </w:r>
    </w:p>
    <w:p w:rsidR="002209B8" w:rsidRPr="005E1A7F" w:rsidRDefault="002209B8" w:rsidP="002209B8">
      <w:pPr>
        <w:jc w:val="right"/>
      </w:pPr>
    </w:p>
    <w:p w:rsidR="002209B8" w:rsidRPr="005E1A7F" w:rsidRDefault="002209B8" w:rsidP="002209B8">
      <w:pPr>
        <w:jc w:val="right"/>
      </w:pPr>
    </w:p>
    <w:p w:rsidR="002209B8" w:rsidRPr="005E1A7F" w:rsidRDefault="002209B8" w:rsidP="002209B8">
      <w:pPr>
        <w:jc w:val="center"/>
      </w:pPr>
      <w:r>
        <w:rPr>
          <w:noProof/>
        </w:rPr>
        <w:lastRenderedPageBreak/>
        <w:drawing>
          <wp:inline distT="0" distB="0" distL="0" distR="0">
            <wp:extent cx="5838825" cy="1885950"/>
            <wp:effectExtent l="19050" t="0" r="9525" b="0"/>
            <wp:docPr id="6" name="Рисунок 6" descr="мониторин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мониторинг 10"/>
                    <pic:cNvPicPr>
                      <a:picLocks noChangeAspect="1" noChangeArrowheads="1"/>
                    </pic:cNvPicPr>
                  </pic:nvPicPr>
                  <pic:blipFill>
                    <a:blip r:embed="rId16" cstate="print"/>
                    <a:srcRect/>
                    <a:stretch>
                      <a:fillRect/>
                    </a:stretch>
                  </pic:blipFill>
                  <pic:spPr bwMode="auto">
                    <a:xfrm>
                      <a:off x="0" y="0"/>
                      <a:ext cx="5838825" cy="1885950"/>
                    </a:xfrm>
                    <a:prstGeom prst="rect">
                      <a:avLst/>
                    </a:prstGeom>
                    <a:noFill/>
                    <a:ln w="9525">
                      <a:noFill/>
                      <a:miter lim="800000"/>
                      <a:headEnd/>
                      <a:tailEnd/>
                    </a:ln>
                  </pic:spPr>
                </pic:pic>
              </a:graphicData>
            </a:graphic>
          </wp:inline>
        </w:drawing>
      </w:r>
    </w:p>
    <w:p w:rsidR="002209B8" w:rsidRPr="005E1A7F" w:rsidRDefault="002209B8" w:rsidP="002209B8">
      <w:pPr>
        <w:jc w:val="center"/>
      </w:pPr>
    </w:p>
    <w:p w:rsidR="002209B8" w:rsidRPr="005E1A7F" w:rsidRDefault="002209B8" w:rsidP="002209B8">
      <w:pPr>
        <w:jc w:val="right"/>
      </w:pPr>
    </w:p>
    <w:p w:rsidR="002209B8" w:rsidRPr="005E1A7F" w:rsidRDefault="002209B8" w:rsidP="002209B8">
      <w:pPr>
        <w:jc w:val="right"/>
      </w:pPr>
    </w:p>
    <w:p w:rsidR="002209B8" w:rsidRPr="005E1A7F" w:rsidRDefault="002209B8" w:rsidP="002209B8">
      <w:pPr>
        <w:jc w:val="right"/>
      </w:pPr>
    </w:p>
    <w:p w:rsidR="002209B8" w:rsidRDefault="002209B8" w:rsidP="002209B8">
      <w:pPr>
        <w:jc w:val="right"/>
        <w:rPr>
          <w:b/>
        </w:rPr>
      </w:pPr>
    </w:p>
    <w:p w:rsidR="002209B8" w:rsidRDefault="002209B8" w:rsidP="002209B8">
      <w:pPr>
        <w:jc w:val="right"/>
        <w:rPr>
          <w:b/>
        </w:rPr>
      </w:pPr>
    </w:p>
    <w:p w:rsidR="004C45BE" w:rsidRDefault="004C45BE" w:rsidP="002209B8">
      <w:pPr>
        <w:rPr>
          <w:b/>
          <w:sz w:val="24"/>
          <w:szCs w:val="24"/>
        </w:rPr>
      </w:pPr>
    </w:p>
    <w:p w:rsidR="002209B8" w:rsidRPr="00C132DB" w:rsidRDefault="002209B8" w:rsidP="002209B8">
      <w:pPr>
        <w:rPr>
          <w:b/>
          <w:sz w:val="24"/>
          <w:szCs w:val="24"/>
        </w:rPr>
      </w:pPr>
      <w:r w:rsidRPr="00C132DB">
        <w:rPr>
          <w:b/>
          <w:sz w:val="24"/>
          <w:szCs w:val="24"/>
        </w:rPr>
        <w:t>Задание 6</w:t>
      </w:r>
    </w:p>
    <w:p w:rsidR="002209B8" w:rsidRPr="005E1A7F" w:rsidRDefault="002209B8" w:rsidP="002209B8">
      <w:pPr>
        <w:jc w:val="right"/>
      </w:pPr>
    </w:p>
    <w:p w:rsidR="002209B8" w:rsidRDefault="002209B8" w:rsidP="002209B8">
      <w:pPr>
        <w:jc w:val="center"/>
        <w:rPr>
          <w:lang w:val="en-US"/>
        </w:rPr>
      </w:pPr>
      <w:r>
        <w:rPr>
          <w:noProof/>
        </w:rPr>
        <w:drawing>
          <wp:inline distT="0" distB="0" distL="0" distR="0">
            <wp:extent cx="3819525" cy="2009775"/>
            <wp:effectExtent l="19050" t="0" r="9525" b="0"/>
            <wp:docPr id="7" name="Рисунок 7"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8"/>
                    <pic:cNvPicPr>
                      <a:picLocks noChangeAspect="1" noChangeArrowheads="1"/>
                    </pic:cNvPicPr>
                  </pic:nvPicPr>
                  <pic:blipFill>
                    <a:blip r:embed="rId17" cstate="print">
                      <a:lum bright="-6000" contrast="26000"/>
                    </a:blip>
                    <a:srcRect/>
                    <a:stretch>
                      <a:fillRect/>
                    </a:stretch>
                  </pic:blipFill>
                  <pic:spPr bwMode="auto">
                    <a:xfrm>
                      <a:off x="0" y="0"/>
                      <a:ext cx="3819525" cy="2009775"/>
                    </a:xfrm>
                    <a:prstGeom prst="rect">
                      <a:avLst/>
                    </a:prstGeom>
                    <a:noFill/>
                    <a:ln w="9525">
                      <a:noFill/>
                      <a:miter lim="800000"/>
                      <a:headEnd/>
                      <a:tailEnd/>
                    </a:ln>
                  </pic:spPr>
                </pic:pic>
              </a:graphicData>
            </a:graphic>
          </wp:inline>
        </w:drawing>
      </w:r>
    </w:p>
    <w:p w:rsidR="002209B8" w:rsidRDefault="002209B8" w:rsidP="002209B8">
      <w:pPr>
        <w:rPr>
          <w:b/>
        </w:rPr>
      </w:pPr>
    </w:p>
    <w:p w:rsidR="002209B8" w:rsidRDefault="002209B8" w:rsidP="002209B8">
      <w:pPr>
        <w:rPr>
          <w:b/>
        </w:rPr>
      </w:pPr>
    </w:p>
    <w:p w:rsidR="002209B8" w:rsidRPr="00206A07" w:rsidRDefault="002209B8" w:rsidP="002209B8">
      <w:pPr>
        <w:rPr>
          <w:b/>
          <w:sz w:val="24"/>
          <w:szCs w:val="24"/>
        </w:rPr>
      </w:pPr>
      <w:r w:rsidRPr="00206A07">
        <w:rPr>
          <w:b/>
          <w:sz w:val="24"/>
          <w:szCs w:val="24"/>
        </w:rPr>
        <w:t>Задание 7</w:t>
      </w:r>
    </w:p>
    <w:p w:rsidR="002209B8" w:rsidRPr="005E1A7F" w:rsidRDefault="002209B8" w:rsidP="002209B8">
      <w:pPr>
        <w:jc w:val="right"/>
      </w:pPr>
    </w:p>
    <w:p w:rsidR="002209B8" w:rsidRPr="005E1A7F" w:rsidRDefault="002209B8" w:rsidP="002209B8">
      <w:pPr>
        <w:jc w:val="center"/>
      </w:pPr>
      <w:r>
        <w:rPr>
          <w:noProof/>
        </w:rPr>
        <w:lastRenderedPageBreak/>
        <w:drawing>
          <wp:inline distT="0" distB="0" distL="0" distR="0">
            <wp:extent cx="5943600" cy="1104900"/>
            <wp:effectExtent l="19050" t="0" r="0" b="0"/>
            <wp:docPr id="8" name="Рисунок 8" descr="мониторин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мониторинг 5"/>
                    <pic:cNvPicPr>
                      <a:picLocks noChangeAspect="1" noChangeArrowheads="1"/>
                    </pic:cNvPicPr>
                  </pic:nvPicPr>
                  <pic:blipFill>
                    <a:blip r:embed="rId18" cstate="print"/>
                    <a:srcRect/>
                    <a:stretch>
                      <a:fillRect/>
                    </a:stretch>
                  </pic:blipFill>
                  <pic:spPr bwMode="auto">
                    <a:xfrm>
                      <a:off x="0" y="0"/>
                      <a:ext cx="5943600" cy="1104900"/>
                    </a:xfrm>
                    <a:prstGeom prst="rect">
                      <a:avLst/>
                    </a:prstGeom>
                    <a:noFill/>
                    <a:ln w="9525">
                      <a:noFill/>
                      <a:miter lim="800000"/>
                      <a:headEnd/>
                      <a:tailEnd/>
                    </a:ln>
                  </pic:spPr>
                </pic:pic>
              </a:graphicData>
            </a:graphic>
          </wp:inline>
        </w:drawing>
      </w:r>
    </w:p>
    <w:p w:rsidR="002209B8" w:rsidRPr="00206A07" w:rsidRDefault="002209B8" w:rsidP="002209B8">
      <w:pPr>
        <w:rPr>
          <w:b/>
          <w:sz w:val="24"/>
          <w:szCs w:val="24"/>
        </w:rPr>
      </w:pPr>
      <w:r w:rsidRPr="00206A07">
        <w:rPr>
          <w:b/>
          <w:sz w:val="24"/>
          <w:szCs w:val="24"/>
        </w:rPr>
        <w:t>Задание 8</w:t>
      </w:r>
    </w:p>
    <w:p w:rsidR="002209B8" w:rsidRPr="005E1A7F" w:rsidRDefault="002209B8" w:rsidP="002209B8">
      <w:pPr>
        <w:jc w:val="right"/>
      </w:pPr>
    </w:p>
    <w:p w:rsidR="002209B8" w:rsidRPr="005E1A7F" w:rsidRDefault="002209B8" w:rsidP="002209B8">
      <w:pPr>
        <w:jc w:val="right"/>
      </w:pPr>
    </w:p>
    <w:p w:rsidR="002209B8" w:rsidRPr="005E1A7F" w:rsidRDefault="002209B8" w:rsidP="002209B8">
      <w:pPr>
        <w:jc w:val="center"/>
      </w:pPr>
    </w:p>
    <w:p w:rsidR="002209B8" w:rsidRDefault="002209B8" w:rsidP="002209B8">
      <w:r w:rsidRPr="00BB49EF">
        <w:rPr>
          <w:noProof/>
        </w:rPr>
        <w:drawing>
          <wp:inline distT="0" distB="0" distL="0" distR="0">
            <wp:extent cx="1409700" cy="1085850"/>
            <wp:effectExtent l="19050" t="0" r="0" b="0"/>
            <wp:docPr id="2" name="Рисунок 9" descr="мониторин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мониторинг 4"/>
                    <pic:cNvPicPr>
                      <a:picLocks noChangeAspect="1" noChangeArrowheads="1"/>
                    </pic:cNvPicPr>
                  </pic:nvPicPr>
                  <pic:blipFill>
                    <a:blip r:embed="rId19" cstate="print"/>
                    <a:srcRect/>
                    <a:stretch>
                      <a:fillRect/>
                    </a:stretch>
                  </pic:blipFill>
                  <pic:spPr bwMode="auto">
                    <a:xfrm>
                      <a:off x="0" y="0"/>
                      <a:ext cx="1409700" cy="1085850"/>
                    </a:xfrm>
                    <a:prstGeom prst="rect">
                      <a:avLst/>
                    </a:prstGeom>
                    <a:noFill/>
                    <a:ln w="9525">
                      <a:noFill/>
                      <a:miter lim="800000"/>
                      <a:headEnd/>
                      <a:tailEnd/>
                    </a:ln>
                  </pic:spPr>
                </pic:pic>
              </a:graphicData>
            </a:graphic>
          </wp:inline>
        </w:drawing>
      </w:r>
    </w:p>
    <w:p w:rsidR="002209B8" w:rsidRPr="005E1A7F" w:rsidRDefault="002209B8" w:rsidP="002209B8">
      <w:pPr>
        <w:jc w:val="right"/>
      </w:pPr>
    </w:p>
    <w:p w:rsidR="002209B8" w:rsidRDefault="002209B8" w:rsidP="002209B8">
      <w:pPr>
        <w:ind w:firstLine="709"/>
        <w:jc w:val="center"/>
        <w:outlineLvl w:val="2"/>
        <w:rPr>
          <w:b/>
          <w:bCs/>
        </w:rPr>
      </w:pPr>
    </w:p>
    <w:p w:rsidR="002209B8" w:rsidRPr="005E1A7F" w:rsidRDefault="002209B8" w:rsidP="002209B8">
      <w:pPr>
        <w:ind w:firstLine="709"/>
        <w:jc w:val="center"/>
        <w:outlineLvl w:val="2"/>
        <w:rPr>
          <w:b/>
          <w:bCs/>
        </w:rPr>
      </w:pPr>
      <w:r w:rsidRPr="005E1A7F">
        <w:rPr>
          <w:b/>
          <w:bCs/>
        </w:rPr>
        <w:t>Фронтальное обследование</w:t>
      </w:r>
    </w:p>
    <w:p w:rsidR="002209B8" w:rsidRPr="005E1A7F" w:rsidRDefault="002209B8" w:rsidP="002209B8">
      <w:pPr>
        <w:ind w:left="5663" w:firstLine="709"/>
        <w:jc w:val="right"/>
        <w:outlineLvl w:val="2"/>
        <w:rPr>
          <w:b/>
          <w:bCs/>
        </w:rPr>
      </w:pPr>
      <w:r w:rsidRPr="005E1A7F">
        <w:rPr>
          <w:b/>
          <w:bCs/>
        </w:rPr>
        <w:t xml:space="preserve"> (для педагога)</w:t>
      </w:r>
    </w:p>
    <w:p w:rsidR="002209B8" w:rsidRPr="005E1A7F" w:rsidRDefault="002209B8" w:rsidP="002209B8">
      <w:pPr>
        <w:ind w:firstLine="709"/>
        <w:jc w:val="both"/>
        <w:outlineLvl w:val="3"/>
        <w:rPr>
          <w:b/>
          <w:bCs/>
          <w:i/>
          <w:iCs/>
        </w:rPr>
      </w:pPr>
      <w:r w:rsidRPr="005E1A7F">
        <w:rPr>
          <w:b/>
          <w:bCs/>
          <w:i/>
          <w:iCs/>
        </w:rPr>
        <w:t>Задание 1</w:t>
      </w:r>
    </w:p>
    <w:p w:rsidR="002209B8" w:rsidRPr="005E1A7F" w:rsidRDefault="002209B8" w:rsidP="002209B8">
      <w:pPr>
        <w:ind w:firstLine="709"/>
        <w:jc w:val="both"/>
      </w:pPr>
      <w:r w:rsidRPr="005E1A7F">
        <w:rPr>
          <w:b/>
          <w:bCs/>
        </w:rPr>
        <w:t>Цель.</w:t>
      </w:r>
      <w:r w:rsidRPr="005E1A7F">
        <w:t xml:space="preserve"> Выявить умение передавать форму фигуры (вычерчивать равную или подобную фигуру, соблюдая пропорции между элементами фигуры). Кроме этого, задание позволяет судить о твердости руки ребенка, умении рисовать прямолинейные отрезки, рисовать углы, не округляя их.</w:t>
      </w:r>
    </w:p>
    <w:tbl>
      <w:tblPr>
        <w:tblStyle w:val="a5"/>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
      <w:tblGrid>
        <w:gridCol w:w="5344"/>
        <w:gridCol w:w="4403"/>
      </w:tblGrid>
      <w:tr w:rsidR="002209B8" w:rsidRPr="005E1A7F" w:rsidTr="0006285C">
        <w:trPr>
          <w:trHeight w:val="2042"/>
        </w:trPr>
        <w:tc>
          <w:tcPr>
            <w:tcW w:w="5344" w:type="dxa"/>
          </w:tcPr>
          <w:p w:rsidR="002209B8" w:rsidRPr="005E1A7F" w:rsidRDefault="002209B8" w:rsidP="0006285C">
            <w:pPr>
              <w:ind w:firstLine="709"/>
              <w:jc w:val="both"/>
            </w:pPr>
            <w:r w:rsidRPr="005E1A7F">
              <w:rPr>
                <w:b/>
                <w:bCs/>
              </w:rPr>
              <w:t>Текст задания</w:t>
            </w:r>
            <w:r w:rsidRPr="005E1A7F">
              <w:t>. Посмотрите сюда (</w:t>
            </w:r>
            <w:r w:rsidRPr="005E1A7F">
              <w:rPr>
                <w:i/>
                <w:iCs/>
              </w:rPr>
              <w:t>указывается рисунок к заданию</w:t>
            </w:r>
            <w:r w:rsidRPr="005E1A7F">
              <w:t>). Здесь вы будете выполнять задание. Внутри маленькой рамочки вы видите фигуру. Рассмотрите ее на своих листах. Возьмите карандаш. Нарисуйте такую же фигуру в большой рамочке (</w:t>
            </w:r>
            <w:r w:rsidRPr="005E1A7F">
              <w:rPr>
                <w:i/>
                <w:iCs/>
              </w:rPr>
              <w:t>учитель обводит указкой большую рамочку</w:t>
            </w:r>
            <w:r w:rsidRPr="005E1A7F">
              <w:t>).</w:t>
            </w:r>
          </w:p>
        </w:tc>
        <w:tc>
          <w:tcPr>
            <w:tcW w:w="4403" w:type="dxa"/>
          </w:tcPr>
          <w:p w:rsidR="002209B8" w:rsidRPr="005E1A7F" w:rsidRDefault="002209B8" w:rsidP="0006285C">
            <w:pPr>
              <w:jc w:val="center"/>
            </w:pPr>
            <w:r>
              <w:rPr>
                <w:noProof/>
              </w:rPr>
              <w:drawing>
                <wp:inline distT="0" distB="0" distL="0" distR="0">
                  <wp:extent cx="2200275" cy="914400"/>
                  <wp:effectExtent l="19050" t="0" r="9525" b="0"/>
                  <wp:docPr id="10" name="Рисунок 10" descr="мониторин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мониторинг 1"/>
                          <pic:cNvPicPr>
                            <a:picLocks noChangeAspect="1" noChangeArrowheads="1"/>
                          </pic:cNvPicPr>
                        </pic:nvPicPr>
                        <pic:blipFill>
                          <a:blip r:embed="rId20" cstate="print"/>
                          <a:srcRect/>
                          <a:stretch>
                            <a:fillRect/>
                          </a:stretch>
                        </pic:blipFill>
                        <pic:spPr bwMode="auto">
                          <a:xfrm>
                            <a:off x="0" y="0"/>
                            <a:ext cx="2200275" cy="914400"/>
                          </a:xfrm>
                          <a:prstGeom prst="rect">
                            <a:avLst/>
                          </a:prstGeom>
                          <a:noFill/>
                          <a:ln w="9525">
                            <a:noFill/>
                            <a:miter lim="800000"/>
                            <a:headEnd/>
                            <a:tailEnd/>
                          </a:ln>
                        </pic:spPr>
                      </pic:pic>
                    </a:graphicData>
                  </a:graphic>
                </wp:inline>
              </w:drawing>
            </w:r>
          </w:p>
        </w:tc>
      </w:tr>
    </w:tbl>
    <w:p w:rsidR="002209B8" w:rsidRPr="005E1A7F" w:rsidRDefault="002209B8" w:rsidP="002209B8">
      <w:pPr>
        <w:ind w:firstLine="709"/>
        <w:jc w:val="both"/>
        <w:rPr>
          <w:i/>
          <w:u w:val="single"/>
        </w:rPr>
      </w:pPr>
      <w:r w:rsidRPr="005E1A7F">
        <w:rPr>
          <w:i/>
          <w:u w:val="single"/>
        </w:rPr>
        <w:t> Оценка выполнения задания:</w:t>
      </w:r>
    </w:p>
    <w:p w:rsidR="002209B8" w:rsidRPr="005E1A7F" w:rsidRDefault="002209B8" w:rsidP="002209B8">
      <w:pPr>
        <w:ind w:firstLine="709"/>
        <w:jc w:val="both"/>
      </w:pPr>
      <w:r w:rsidRPr="005E1A7F">
        <w:rPr>
          <w:i/>
          <w:iCs/>
        </w:rPr>
        <w:t>3 балла</w:t>
      </w:r>
      <w:r w:rsidRPr="005E1A7F">
        <w:t xml:space="preserve"> – изображена подобная или равная фигура, пропорции между элементами фигуры в основном сохранены;</w:t>
      </w:r>
    </w:p>
    <w:p w:rsidR="002209B8" w:rsidRPr="005E1A7F" w:rsidRDefault="002209B8" w:rsidP="002209B8">
      <w:pPr>
        <w:ind w:firstLine="709"/>
        <w:jc w:val="both"/>
      </w:pPr>
      <w:r w:rsidRPr="005E1A7F">
        <w:rPr>
          <w:i/>
          <w:iCs/>
        </w:rPr>
        <w:lastRenderedPageBreak/>
        <w:t>2 балла</w:t>
      </w:r>
      <w:r w:rsidRPr="005E1A7F">
        <w:t xml:space="preserve"> – изображена подобная или равная фигура, но пропорции слегка изменены, не все углы прямые, не везде соблюдается параллельность линий. Этот же балл ставится, если общая форма фигуры схвачена хорошо, но пропорции между элементами фигуры существенно изменены, однако все углы прямые и параллельность соблюдена;</w:t>
      </w:r>
    </w:p>
    <w:p w:rsidR="002209B8" w:rsidRPr="005E1A7F" w:rsidRDefault="002209B8" w:rsidP="002209B8">
      <w:pPr>
        <w:ind w:firstLine="709"/>
        <w:jc w:val="both"/>
      </w:pPr>
      <w:r w:rsidRPr="005E1A7F">
        <w:rPr>
          <w:i/>
          <w:iCs/>
        </w:rPr>
        <w:t>1 балл</w:t>
      </w:r>
      <w:r w:rsidRPr="005E1A7F">
        <w:t xml:space="preserve"> – существенно изменены пропорции между элементами фигуры; общая форма фигуры схвачена плохо;</w:t>
      </w:r>
    </w:p>
    <w:p w:rsidR="002209B8" w:rsidRPr="005E1A7F" w:rsidRDefault="002209B8" w:rsidP="002209B8">
      <w:pPr>
        <w:ind w:firstLine="709"/>
        <w:jc w:val="both"/>
      </w:pPr>
      <w:r w:rsidRPr="005E1A7F">
        <w:rPr>
          <w:i/>
          <w:iCs/>
        </w:rPr>
        <w:t>0 баллов</w:t>
      </w:r>
      <w:r w:rsidRPr="005E1A7F">
        <w:t xml:space="preserve"> – не схвачена общая форма фигуры, но изображена какая-то замкнутая линия.</w:t>
      </w:r>
    </w:p>
    <w:p w:rsidR="002209B8" w:rsidRPr="005E1A7F" w:rsidRDefault="002209B8" w:rsidP="002209B8">
      <w:pPr>
        <w:ind w:firstLine="709"/>
        <w:jc w:val="both"/>
      </w:pPr>
      <w:r w:rsidRPr="005E1A7F">
        <w:t>В случае</w:t>
      </w:r>
      <w:proofErr w:type="gramStart"/>
      <w:r w:rsidRPr="005E1A7F">
        <w:t>,</w:t>
      </w:r>
      <w:proofErr w:type="gramEnd"/>
      <w:r w:rsidRPr="005E1A7F">
        <w:t xml:space="preserve"> если фигура изображена нетвердой рукой, в  дополнение к баллу ставится значок "–".</w:t>
      </w:r>
    </w:p>
    <w:p w:rsidR="002209B8" w:rsidRPr="005E1A7F" w:rsidRDefault="002209B8" w:rsidP="002209B8">
      <w:pPr>
        <w:ind w:firstLine="709"/>
        <w:jc w:val="both"/>
        <w:outlineLvl w:val="3"/>
        <w:rPr>
          <w:b/>
          <w:bCs/>
          <w:i/>
          <w:iCs/>
        </w:rPr>
      </w:pPr>
      <w:r w:rsidRPr="005E1A7F">
        <w:rPr>
          <w:b/>
          <w:bCs/>
          <w:i/>
          <w:iCs/>
        </w:rPr>
        <w:t>Задание 2</w:t>
      </w:r>
    </w:p>
    <w:tbl>
      <w:tblPr>
        <w:tblStyle w:val="a5"/>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
      <w:tblGrid>
        <w:gridCol w:w="6309"/>
        <w:gridCol w:w="3580"/>
      </w:tblGrid>
      <w:tr w:rsidR="002209B8" w:rsidRPr="005E1A7F" w:rsidTr="00DA3661">
        <w:trPr>
          <w:trHeight w:val="1847"/>
        </w:trPr>
        <w:tc>
          <w:tcPr>
            <w:tcW w:w="6309" w:type="dxa"/>
          </w:tcPr>
          <w:p w:rsidR="002209B8" w:rsidRPr="005E1A7F" w:rsidRDefault="002209B8" w:rsidP="0006285C">
            <w:pPr>
              <w:ind w:firstLine="709"/>
              <w:jc w:val="both"/>
            </w:pPr>
            <w:r w:rsidRPr="005E1A7F">
              <w:rPr>
                <w:b/>
                <w:bCs/>
              </w:rPr>
              <w:t>Цель.</w:t>
            </w:r>
            <w:r w:rsidRPr="005E1A7F">
              <w:t xml:space="preserve"> Выявление умения ориентироваться на плоскости (влево, вправо, вверх, вниз). Вместе с тем проверяется умение пересчитывать клеточки.</w:t>
            </w:r>
          </w:p>
          <w:p w:rsidR="002209B8" w:rsidRPr="005E1A7F" w:rsidRDefault="002209B8" w:rsidP="0006285C">
            <w:pPr>
              <w:ind w:firstLine="709"/>
              <w:jc w:val="both"/>
            </w:pPr>
          </w:p>
          <w:p w:rsidR="002209B8" w:rsidRPr="005E1A7F" w:rsidRDefault="002209B8" w:rsidP="0006285C">
            <w:pPr>
              <w:ind w:firstLine="709"/>
              <w:jc w:val="both"/>
            </w:pPr>
            <w:r w:rsidRPr="005E1A7F">
              <w:rPr>
                <w:b/>
                <w:bCs/>
              </w:rPr>
              <w:t>Текст задания</w:t>
            </w:r>
            <w:r w:rsidRPr="005E1A7F">
              <w:t>. Задание будете выполнять на клетчатой бумаге (</w:t>
            </w:r>
            <w:r w:rsidRPr="005E1A7F">
              <w:rPr>
                <w:i/>
                <w:iCs/>
              </w:rPr>
              <w:t>указывается место для выполнения задания</w:t>
            </w:r>
            <w:r w:rsidRPr="005E1A7F">
              <w:t>).</w:t>
            </w:r>
          </w:p>
          <w:p w:rsidR="002209B8" w:rsidRPr="005E1A7F" w:rsidRDefault="002209B8" w:rsidP="0006285C">
            <w:pPr>
              <w:ind w:firstLine="709"/>
              <w:jc w:val="both"/>
            </w:pPr>
            <w:r w:rsidRPr="005E1A7F">
              <w:t>1. Возьмите красный карандаш. Отсчитайте от черной клеточки вправо две клеточки и третью закрасьте красным карандашом.</w:t>
            </w:r>
          </w:p>
          <w:p w:rsidR="002209B8" w:rsidRPr="005E1A7F" w:rsidRDefault="002209B8" w:rsidP="0006285C">
            <w:pPr>
              <w:ind w:firstLine="709"/>
              <w:jc w:val="both"/>
            </w:pPr>
            <w:r w:rsidRPr="005E1A7F">
              <w:t>2. Возьмите синий карандаш. От черной клетки отсчитайте влево две клеточки и третью закрасьте синим карандашом.</w:t>
            </w:r>
          </w:p>
          <w:p w:rsidR="002209B8" w:rsidRPr="005E1A7F" w:rsidRDefault="002209B8" w:rsidP="0006285C">
            <w:pPr>
              <w:ind w:firstLine="709"/>
              <w:jc w:val="both"/>
            </w:pPr>
            <w:r w:rsidRPr="005E1A7F">
              <w:t>3. Возьмите зеленый карандаш. Отсчитайте от черной клеточки вниз четыре клеточки и пятую закрасьте зеленым карандашом.</w:t>
            </w:r>
          </w:p>
          <w:p w:rsidR="002209B8" w:rsidRPr="005E1A7F" w:rsidRDefault="002209B8" w:rsidP="0006285C">
            <w:pPr>
              <w:ind w:firstLine="709"/>
              <w:jc w:val="both"/>
            </w:pPr>
            <w:r w:rsidRPr="005E1A7F">
              <w:t>4. Возьмите жёлтый карандаш. Отсчитайте от черной клеточки вверх одну клеточку и вторую закрасьте жёлтым карандашом.</w:t>
            </w:r>
          </w:p>
        </w:tc>
        <w:tc>
          <w:tcPr>
            <w:tcW w:w="3580" w:type="dxa"/>
          </w:tcPr>
          <w:p w:rsidR="002209B8" w:rsidRPr="005E1A7F" w:rsidRDefault="002209B8" w:rsidP="00DA3661">
            <w:pPr>
              <w:jc w:val="both"/>
            </w:pPr>
            <w:r>
              <w:rPr>
                <w:noProof/>
              </w:rPr>
              <w:drawing>
                <wp:inline distT="0" distB="0" distL="0" distR="0">
                  <wp:extent cx="2181225" cy="2009775"/>
                  <wp:effectExtent l="19050" t="0" r="9525" b="0"/>
                  <wp:docPr id="11" name="Рисунок 11" descr="мониторин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мониторинг 3"/>
                          <pic:cNvPicPr>
                            <a:picLocks noChangeAspect="1" noChangeArrowheads="1"/>
                          </pic:cNvPicPr>
                        </pic:nvPicPr>
                        <pic:blipFill>
                          <a:blip r:embed="rId12" cstate="print"/>
                          <a:srcRect/>
                          <a:stretch>
                            <a:fillRect/>
                          </a:stretch>
                        </pic:blipFill>
                        <pic:spPr bwMode="auto">
                          <a:xfrm>
                            <a:off x="0" y="0"/>
                            <a:ext cx="2181225" cy="2009775"/>
                          </a:xfrm>
                          <a:prstGeom prst="rect">
                            <a:avLst/>
                          </a:prstGeom>
                          <a:noFill/>
                          <a:ln w="9525">
                            <a:noFill/>
                            <a:miter lim="800000"/>
                            <a:headEnd/>
                            <a:tailEnd/>
                          </a:ln>
                        </pic:spPr>
                      </pic:pic>
                    </a:graphicData>
                  </a:graphic>
                </wp:inline>
              </w:drawing>
            </w:r>
          </w:p>
        </w:tc>
      </w:tr>
    </w:tbl>
    <w:p w:rsidR="002209B8" w:rsidRPr="005E1A7F" w:rsidRDefault="002209B8" w:rsidP="002209B8">
      <w:pPr>
        <w:ind w:firstLine="709"/>
        <w:jc w:val="both"/>
        <w:rPr>
          <w:i/>
          <w:u w:val="single"/>
        </w:rPr>
      </w:pPr>
      <w:r w:rsidRPr="005E1A7F">
        <w:rPr>
          <w:i/>
          <w:u w:val="single"/>
        </w:rPr>
        <w:t>Оценка выполнения задания:</w:t>
      </w:r>
    </w:p>
    <w:p w:rsidR="002209B8" w:rsidRPr="005E1A7F" w:rsidRDefault="002209B8" w:rsidP="002209B8">
      <w:pPr>
        <w:ind w:firstLine="709"/>
        <w:jc w:val="both"/>
      </w:pPr>
      <w:r w:rsidRPr="005E1A7F">
        <w:rPr>
          <w:i/>
          <w:iCs/>
        </w:rPr>
        <w:t>3 балла</w:t>
      </w:r>
      <w:r w:rsidRPr="005E1A7F">
        <w:t xml:space="preserve"> – все </w:t>
      </w:r>
      <w:proofErr w:type="gramStart"/>
      <w:r w:rsidRPr="005E1A7F">
        <w:t>выполнено</w:t>
      </w:r>
      <w:proofErr w:type="gramEnd"/>
      <w:r w:rsidRPr="005E1A7F">
        <w:t xml:space="preserve"> верно;</w:t>
      </w:r>
    </w:p>
    <w:p w:rsidR="002209B8" w:rsidRPr="005E1A7F" w:rsidRDefault="002209B8" w:rsidP="002209B8">
      <w:pPr>
        <w:ind w:firstLine="709"/>
        <w:jc w:val="both"/>
      </w:pPr>
      <w:r w:rsidRPr="005E1A7F">
        <w:rPr>
          <w:i/>
          <w:iCs/>
        </w:rPr>
        <w:t>2 балла</w:t>
      </w:r>
      <w:r w:rsidRPr="005E1A7F">
        <w:t xml:space="preserve"> – </w:t>
      </w:r>
      <w:proofErr w:type="gramStart"/>
      <w:r w:rsidRPr="005E1A7F">
        <w:t>выполнено</w:t>
      </w:r>
      <w:proofErr w:type="gramEnd"/>
      <w:r w:rsidRPr="005E1A7F">
        <w:t xml:space="preserve"> верно 2-3 пункта задания;</w:t>
      </w:r>
    </w:p>
    <w:p w:rsidR="002209B8" w:rsidRPr="005E1A7F" w:rsidRDefault="002209B8" w:rsidP="002209B8">
      <w:pPr>
        <w:ind w:firstLine="709"/>
        <w:jc w:val="both"/>
      </w:pPr>
      <w:r w:rsidRPr="005E1A7F">
        <w:rPr>
          <w:i/>
          <w:iCs/>
        </w:rPr>
        <w:t>1 балл</w:t>
      </w:r>
      <w:r w:rsidRPr="005E1A7F">
        <w:t xml:space="preserve"> – </w:t>
      </w:r>
      <w:proofErr w:type="gramStart"/>
      <w:r w:rsidRPr="005E1A7F">
        <w:t>выполнен</w:t>
      </w:r>
      <w:proofErr w:type="gramEnd"/>
      <w:r w:rsidRPr="005E1A7F">
        <w:t xml:space="preserve"> верно только 1 пункт задания (допущены ошибки в направлении, счете, начале отсчета);</w:t>
      </w:r>
    </w:p>
    <w:p w:rsidR="002209B8" w:rsidRPr="005E1A7F" w:rsidRDefault="002209B8" w:rsidP="002209B8">
      <w:pPr>
        <w:ind w:firstLine="709"/>
        <w:jc w:val="both"/>
      </w:pPr>
      <w:r w:rsidRPr="005E1A7F">
        <w:rPr>
          <w:i/>
          <w:iCs/>
        </w:rPr>
        <w:t>0 баллов</w:t>
      </w:r>
      <w:r w:rsidRPr="005E1A7F">
        <w:t xml:space="preserve"> – задание не выполнено.</w:t>
      </w:r>
    </w:p>
    <w:p w:rsidR="002209B8" w:rsidRPr="005E1A7F" w:rsidRDefault="002209B8" w:rsidP="002209B8">
      <w:pPr>
        <w:ind w:firstLine="709"/>
        <w:jc w:val="both"/>
      </w:pPr>
      <w:r w:rsidRPr="005E1A7F">
        <w:t>В случае</w:t>
      </w:r>
      <w:proofErr w:type="gramStart"/>
      <w:r w:rsidRPr="005E1A7F">
        <w:t>,</w:t>
      </w:r>
      <w:proofErr w:type="gramEnd"/>
      <w:r w:rsidRPr="005E1A7F">
        <w:t xml:space="preserve"> если клетки плохо раскрашены, в дополнение к баллу ставится "–".</w:t>
      </w:r>
    </w:p>
    <w:p w:rsidR="002209B8" w:rsidRPr="005E1A7F" w:rsidRDefault="002209B8" w:rsidP="002209B8">
      <w:pPr>
        <w:ind w:firstLine="709"/>
        <w:jc w:val="both"/>
        <w:outlineLvl w:val="3"/>
        <w:rPr>
          <w:b/>
          <w:bCs/>
          <w:i/>
          <w:iCs/>
        </w:rPr>
      </w:pPr>
      <w:r w:rsidRPr="005E1A7F">
        <w:rPr>
          <w:b/>
          <w:bCs/>
          <w:i/>
          <w:iCs/>
        </w:rPr>
        <w:t>Задание 3</w:t>
      </w:r>
    </w:p>
    <w:p w:rsidR="002209B8" w:rsidRPr="005E1A7F" w:rsidRDefault="002209B8" w:rsidP="002209B8">
      <w:pPr>
        <w:ind w:firstLine="709"/>
        <w:jc w:val="both"/>
      </w:pPr>
      <w:r w:rsidRPr="005E1A7F">
        <w:rPr>
          <w:b/>
          <w:bCs/>
        </w:rPr>
        <w:t>Цель.</w:t>
      </w:r>
      <w:r w:rsidRPr="005E1A7F">
        <w:t xml:space="preserve"> Выявление умения перейти от числа к соответствующему множеству предметов, выполнять инструкцию, содержащую несколько последовательных действий.</w:t>
      </w:r>
    </w:p>
    <w:p w:rsidR="002209B8" w:rsidRPr="005E1A7F" w:rsidRDefault="002209B8" w:rsidP="002209B8">
      <w:pPr>
        <w:ind w:firstLine="709"/>
        <w:jc w:val="both"/>
      </w:pPr>
      <w:r w:rsidRPr="005E1A7F">
        <w:rPr>
          <w:b/>
          <w:bCs/>
        </w:rPr>
        <w:t>Текст задания.</w:t>
      </w:r>
      <w:r w:rsidRPr="005E1A7F">
        <w:t xml:space="preserve"> Посмотрите на свои листки. Послушайте задание.</w:t>
      </w:r>
    </w:p>
    <w:p w:rsidR="002209B8" w:rsidRPr="005E1A7F" w:rsidRDefault="002209B8" w:rsidP="002209B8">
      <w:pPr>
        <w:ind w:firstLine="709"/>
        <w:jc w:val="both"/>
      </w:pPr>
      <w:r w:rsidRPr="005E1A7F">
        <w:t xml:space="preserve">Раскрасьте на верхней гирлянде три флажка, а на нижней – два флажка. </w:t>
      </w:r>
    </w:p>
    <w:p w:rsidR="002209B8" w:rsidRPr="005E1A7F" w:rsidRDefault="002209B8" w:rsidP="002209B8">
      <w:pPr>
        <w:ind w:firstLine="709"/>
        <w:jc w:val="both"/>
      </w:pPr>
      <w:r w:rsidRPr="005E1A7F">
        <w:t>Нарисуйте в рамочке столько кружков, сколько всего закрасили флажков.</w:t>
      </w:r>
    </w:p>
    <w:p w:rsidR="002209B8" w:rsidRPr="005E1A7F" w:rsidRDefault="002209B8" w:rsidP="002209B8">
      <w:pPr>
        <w:ind w:firstLine="709"/>
        <w:jc w:val="both"/>
        <w:rPr>
          <w:i/>
        </w:rPr>
      </w:pPr>
      <w:r w:rsidRPr="005E1A7F">
        <w:rPr>
          <w:i/>
        </w:rPr>
        <w:lastRenderedPageBreak/>
        <w:t>Примечание: Инструкция прочитывается целиком несколько раз до начала выполнения задания детьми.</w:t>
      </w:r>
    </w:p>
    <w:tbl>
      <w:tblPr>
        <w:tblStyle w:val="a5"/>
        <w:tblW w:w="0" w:type="auto"/>
        <w:tblLook w:val="01E0"/>
      </w:tblPr>
      <w:tblGrid>
        <w:gridCol w:w="5352"/>
        <w:gridCol w:w="5352"/>
      </w:tblGrid>
      <w:tr w:rsidR="002209B8" w:rsidRPr="005E1A7F" w:rsidTr="0006285C">
        <w:tc>
          <w:tcPr>
            <w:tcW w:w="5352" w:type="dxa"/>
            <w:tcBorders>
              <w:top w:val="nil"/>
              <w:left w:val="nil"/>
              <w:bottom w:val="nil"/>
              <w:right w:val="single" w:sz="4" w:space="0" w:color="auto"/>
            </w:tcBorders>
          </w:tcPr>
          <w:p w:rsidR="002209B8" w:rsidRPr="005E1A7F" w:rsidRDefault="002209B8" w:rsidP="0006285C">
            <w:pPr>
              <w:jc w:val="center"/>
            </w:pPr>
            <w:r>
              <w:rPr>
                <w:noProof/>
              </w:rPr>
              <w:drawing>
                <wp:inline distT="0" distB="0" distL="0" distR="0">
                  <wp:extent cx="2628900" cy="1209675"/>
                  <wp:effectExtent l="19050" t="0" r="0" b="0"/>
                  <wp:docPr id="12" name="Рисунок 12" descr="мониторин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мониторинг 6"/>
                          <pic:cNvPicPr>
                            <a:picLocks noChangeAspect="1" noChangeArrowheads="1"/>
                          </pic:cNvPicPr>
                        </pic:nvPicPr>
                        <pic:blipFill>
                          <a:blip r:embed="rId13" cstate="print"/>
                          <a:srcRect/>
                          <a:stretch>
                            <a:fillRect/>
                          </a:stretch>
                        </pic:blipFill>
                        <pic:spPr bwMode="auto">
                          <a:xfrm>
                            <a:off x="0" y="0"/>
                            <a:ext cx="2628900" cy="1209675"/>
                          </a:xfrm>
                          <a:prstGeom prst="rect">
                            <a:avLst/>
                          </a:prstGeom>
                          <a:noFill/>
                          <a:ln w="9525">
                            <a:noFill/>
                            <a:miter lim="800000"/>
                            <a:headEnd/>
                            <a:tailEnd/>
                          </a:ln>
                        </pic:spPr>
                      </pic:pic>
                    </a:graphicData>
                  </a:graphic>
                </wp:inline>
              </w:drawing>
            </w:r>
          </w:p>
        </w:tc>
        <w:tc>
          <w:tcPr>
            <w:tcW w:w="5352" w:type="dxa"/>
            <w:tcBorders>
              <w:left w:val="single" w:sz="4" w:space="0" w:color="auto"/>
            </w:tcBorders>
          </w:tcPr>
          <w:p w:rsidR="002209B8" w:rsidRPr="005E1A7F" w:rsidRDefault="002209B8" w:rsidP="0006285C">
            <w:pPr>
              <w:jc w:val="both"/>
            </w:pPr>
          </w:p>
        </w:tc>
      </w:tr>
    </w:tbl>
    <w:p w:rsidR="002209B8" w:rsidRPr="005E1A7F" w:rsidRDefault="002209B8" w:rsidP="002209B8">
      <w:pPr>
        <w:ind w:firstLine="709"/>
        <w:jc w:val="both"/>
        <w:rPr>
          <w:i/>
          <w:u w:val="single"/>
        </w:rPr>
      </w:pPr>
      <w:r w:rsidRPr="005E1A7F">
        <w:rPr>
          <w:i/>
          <w:u w:val="single"/>
        </w:rPr>
        <w:t>Оценка выполнения задания:</w:t>
      </w:r>
    </w:p>
    <w:p w:rsidR="002209B8" w:rsidRPr="005E1A7F" w:rsidRDefault="002209B8" w:rsidP="002209B8">
      <w:pPr>
        <w:ind w:firstLine="709"/>
        <w:jc w:val="both"/>
      </w:pPr>
      <w:r w:rsidRPr="005E1A7F">
        <w:rPr>
          <w:i/>
          <w:iCs/>
        </w:rPr>
        <w:t>3 балла</w:t>
      </w:r>
      <w:r w:rsidRPr="005E1A7F">
        <w:t xml:space="preserve"> – </w:t>
      </w:r>
      <w:proofErr w:type="gramStart"/>
      <w:r w:rsidRPr="005E1A7F">
        <w:t>выполнены</w:t>
      </w:r>
      <w:proofErr w:type="gramEnd"/>
      <w:r w:rsidRPr="005E1A7F">
        <w:t xml:space="preserve"> верно обе части задания;</w:t>
      </w:r>
    </w:p>
    <w:p w:rsidR="002209B8" w:rsidRPr="005E1A7F" w:rsidRDefault="002209B8" w:rsidP="002209B8">
      <w:pPr>
        <w:ind w:firstLine="709"/>
        <w:jc w:val="both"/>
      </w:pPr>
      <w:r w:rsidRPr="005E1A7F">
        <w:rPr>
          <w:i/>
          <w:iCs/>
        </w:rPr>
        <w:t>2 балла</w:t>
      </w:r>
      <w:r w:rsidRPr="005E1A7F">
        <w:t xml:space="preserve"> – первое задание </w:t>
      </w:r>
      <w:proofErr w:type="gramStart"/>
      <w:r w:rsidRPr="005E1A7F">
        <w:t>выполнено</w:t>
      </w:r>
      <w:proofErr w:type="gramEnd"/>
      <w:r w:rsidRPr="005E1A7F">
        <w:t xml:space="preserve"> верно, есть попытка выполнить вторую часть задания, но число кружков неверное;</w:t>
      </w:r>
    </w:p>
    <w:p w:rsidR="002209B8" w:rsidRPr="005E1A7F" w:rsidRDefault="002209B8" w:rsidP="002209B8">
      <w:pPr>
        <w:ind w:firstLine="709"/>
        <w:jc w:val="both"/>
      </w:pPr>
      <w:r w:rsidRPr="005E1A7F">
        <w:rPr>
          <w:i/>
          <w:iCs/>
        </w:rPr>
        <w:t xml:space="preserve">1 балл </w:t>
      </w:r>
      <w:r w:rsidRPr="005E1A7F">
        <w:t xml:space="preserve">– </w:t>
      </w:r>
      <w:proofErr w:type="gramStart"/>
      <w:r w:rsidRPr="005E1A7F">
        <w:t>выполнено</w:t>
      </w:r>
      <w:proofErr w:type="gramEnd"/>
      <w:r w:rsidRPr="005E1A7F">
        <w:t xml:space="preserve"> верно только первое задание, попыток выполнить вторую часть задания нет;</w:t>
      </w:r>
    </w:p>
    <w:p w:rsidR="002209B8" w:rsidRPr="005E1A7F" w:rsidRDefault="002209B8" w:rsidP="002209B8">
      <w:pPr>
        <w:ind w:firstLine="709"/>
        <w:jc w:val="both"/>
      </w:pPr>
      <w:r w:rsidRPr="005E1A7F">
        <w:rPr>
          <w:i/>
          <w:iCs/>
        </w:rPr>
        <w:t xml:space="preserve">0 баллов </w:t>
      </w:r>
      <w:r w:rsidRPr="005E1A7F">
        <w:t>– есть попытка выполнить первую часть задания, но число флажков неверное.</w:t>
      </w:r>
    </w:p>
    <w:p w:rsidR="002209B8" w:rsidRDefault="002209B8" w:rsidP="002209B8">
      <w:pPr>
        <w:ind w:firstLine="709"/>
        <w:jc w:val="both"/>
        <w:rPr>
          <w:b/>
          <w:bCs/>
          <w:i/>
          <w:iCs/>
        </w:rPr>
      </w:pPr>
    </w:p>
    <w:p w:rsidR="00DA3661" w:rsidRDefault="00DA3661" w:rsidP="002209B8">
      <w:pPr>
        <w:ind w:firstLine="709"/>
        <w:jc w:val="both"/>
        <w:rPr>
          <w:b/>
          <w:bCs/>
          <w:i/>
          <w:iCs/>
        </w:rPr>
      </w:pPr>
    </w:p>
    <w:p w:rsidR="00DA3661" w:rsidRDefault="00DA3661" w:rsidP="002209B8">
      <w:pPr>
        <w:ind w:firstLine="709"/>
        <w:jc w:val="both"/>
        <w:rPr>
          <w:b/>
          <w:bCs/>
          <w:i/>
          <w:iCs/>
        </w:rPr>
      </w:pPr>
    </w:p>
    <w:p w:rsidR="00DA3661" w:rsidRDefault="00DA3661" w:rsidP="002209B8">
      <w:pPr>
        <w:ind w:firstLine="709"/>
        <w:jc w:val="both"/>
        <w:rPr>
          <w:b/>
          <w:bCs/>
          <w:i/>
          <w:iCs/>
        </w:rPr>
      </w:pPr>
    </w:p>
    <w:p w:rsidR="002209B8" w:rsidRPr="005E1A7F" w:rsidRDefault="002209B8" w:rsidP="002209B8">
      <w:pPr>
        <w:ind w:firstLine="709"/>
        <w:jc w:val="both"/>
        <w:rPr>
          <w:b/>
          <w:bCs/>
          <w:i/>
          <w:iCs/>
        </w:rPr>
      </w:pPr>
      <w:r w:rsidRPr="005E1A7F">
        <w:rPr>
          <w:b/>
          <w:bCs/>
          <w:i/>
          <w:iCs/>
        </w:rPr>
        <w:t>Задание 4</w:t>
      </w:r>
    </w:p>
    <w:p w:rsidR="002209B8" w:rsidRPr="005E1A7F" w:rsidRDefault="002209B8" w:rsidP="002209B8">
      <w:pPr>
        <w:ind w:firstLine="709"/>
        <w:jc w:val="both"/>
      </w:pPr>
      <w:r w:rsidRPr="005E1A7F">
        <w:rPr>
          <w:b/>
          <w:bCs/>
        </w:rPr>
        <w:t>Цель.</w:t>
      </w:r>
      <w:r w:rsidRPr="005E1A7F">
        <w:t xml:space="preserve"> Выявление умения классифицировать, умения находить признаки, по которым произведена классификация.</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4667"/>
        <w:gridCol w:w="4939"/>
      </w:tblGrid>
      <w:tr w:rsidR="002209B8" w:rsidRPr="005E1A7F" w:rsidTr="0006285C">
        <w:tc>
          <w:tcPr>
            <w:tcW w:w="4667" w:type="dxa"/>
          </w:tcPr>
          <w:p w:rsidR="002209B8" w:rsidRPr="005E1A7F" w:rsidRDefault="002209B8" w:rsidP="0006285C">
            <w:pPr>
              <w:ind w:firstLine="709"/>
              <w:jc w:val="both"/>
              <w:rPr>
                <w:b/>
                <w:bCs/>
              </w:rPr>
            </w:pPr>
          </w:p>
          <w:p w:rsidR="002209B8" w:rsidRPr="005E1A7F" w:rsidRDefault="002209B8" w:rsidP="0006285C">
            <w:pPr>
              <w:ind w:firstLine="709"/>
              <w:jc w:val="both"/>
            </w:pPr>
            <w:r w:rsidRPr="005E1A7F">
              <w:rPr>
                <w:b/>
                <w:bCs/>
              </w:rPr>
              <w:t>Текст задания.</w:t>
            </w:r>
            <w:r w:rsidRPr="005E1A7F">
              <w:t xml:space="preserve"> Рассмотрите рисунок (</w:t>
            </w:r>
            <w:r w:rsidRPr="005E1A7F">
              <w:rPr>
                <w:i/>
                <w:iCs/>
              </w:rPr>
              <w:t>указывается рисунок к заданию</w:t>
            </w:r>
            <w:r w:rsidRPr="005E1A7F">
              <w:t xml:space="preserve">). </w:t>
            </w:r>
          </w:p>
          <w:p w:rsidR="002209B8" w:rsidRPr="005E1A7F" w:rsidRDefault="002209B8" w:rsidP="0006285C">
            <w:pPr>
              <w:ind w:firstLine="709"/>
              <w:jc w:val="both"/>
            </w:pPr>
            <w:r w:rsidRPr="005E1A7F">
              <w:t xml:space="preserve">Обведите синим карандашом животных, которые живут в воде; зеленым – на земле; красным – в воздухе. </w:t>
            </w:r>
          </w:p>
          <w:p w:rsidR="002209B8" w:rsidRPr="005E1A7F" w:rsidRDefault="002209B8" w:rsidP="0006285C">
            <w:pPr>
              <w:ind w:firstLine="709"/>
              <w:jc w:val="center"/>
            </w:pPr>
          </w:p>
          <w:p w:rsidR="002209B8" w:rsidRPr="005E1A7F" w:rsidRDefault="002209B8" w:rsidP="0006285C">
            <w:pPr>
              <w:jc w:val="both"/>
            </w:pPr>
          </w:p>
        </w:tc>
        <w:tc>
          <w:tcPr>
            <w:tcW w:w="4939" w:type="dxa"/>
          </w:tcPr>
          <w:p w:rsidR="002209B8" w:rsidRPr="005E1A7F" w:rsidRDefault="002209B8" w:rsidP="0006285C">
            <w:pPr>
              <w:jc w:val="center"/>
            </w:pPr>
            <w:r>
              <w:rPr>
                <w:noProof/>
              </w:rPr>
              <w:drawing>
                <wp:inline distT="0" distB="0" distL="0" distR="0">
                  <wp:extent cx="2228850" cy="1876425"/>
                  <wp:effectExtent l="19050" t="0" r="0" b="0"/>
                  <wp:docPr id="13" name="Рисунок 13" descr="мониторин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мониторинг 7"/>
                          <pic:cNvPicPr>
                            <a:picLocks noChangeAspect="1" noChangeArrowheads="1"/>
                          </pic:cNvPicPr>
                        </pic:nvPicPr>
                        <pic:blipFill>
                          <a:blip r:embed="rId21" cstate="print"/>
                          <a:srcRect/>
                          <a:stretch>
                            <a:fillRect/>
                          </a:stretch>
                        </pic:blipFill>
                        <pic:spPr bwMode="auto">
                          <a:xfrm>
                            <a:off x="0" y="0"/>
                            <a:ext cx="2228850" cy="1876425"/>
                          </a:xfrm>
                          <a:prstGeom prst="rect">
                            <a:avLst/>
                          </a:prstGeom>
                          <a:noFill/>
                          <a:ln w="9525">
                            <a:noFill/>
                            <a:miter lim="800000"/>
                            <a:headEnd/>
                            <a:tailEnd/>
                          </a:ln>
                        </pic:spPr>
                      </pic:pic>
                    </a:graphicData>
                  </a:graphic>
                </wp:inline>
              </w:drawing>
            </w:r>
          </w:p>
        </w:tc>
      </w:tr>
    </w:tbl>
    <w:p w:rsidR="002209B8" w:rsidRPr="005E1A7F" w:rsidRDefault="002209B8" w:rsidP="002209B8">
      <w:pPr>
        <w:ind w:firstLine="709"/>
        <w:jc w:val="both"/>
        <w:rPr>
          <w:i/>
          <w:u w:val="single"/>
        </w:rPr>
      </w:pPr>
      <w:r w:rsidRPr="005E1A7F">
        <w:rPr>
          <w:i/>
          <w:u w:val="single"/>
        </w:rPr>
        <w:t>Оценка выполнения задания:</w:t>
      </w:r>
    </w:p>
    <w:p w:rsidR="002209B8" w:rsidRPr="005E1A7F" w:rsidRDefault="002209B8" w:rsidP="002209B8">
      <w:pPr>
        <w:ind w:firstLine="709"/>
        <w:jc w:val="both"/>
      </w:pPr>
      <w:r w:rsidRPr="005E1A7F">
        <w:rPr>
          <w:i/>
          <w:iCs/>
        </w:rPr>
        <w:t>3 балла</w:t>
      </w:r>
      <w:r w:rsidRPr="005E1A7F">
        <w:t xml:space="preserve"> – классификация проведена правильно;</w:t>
      </w:r>
    </w:p>
    <w:p w:rsidR="002209B8" w:rsidRPr="005E1A7F" w:rsidRDefault="002209B8" w:rsidP="002209B8">
      <w:pPr>
        <w:ind w:firstLine="709"/>
        <w:jc w:val="both"/>
      </w:pPr>
      <w:r w:rsidRPr="005E1A7F">
        <w:rPr>
          <w:i/>
          <w:iCs/>
        </w:rPr>
        <w:t>2 балла</w:t>
      </w:r>
      <w:r w:rsidRPr="005E1A7F">
        <w:t xml:space="preserve"> – допущена 1 ошибка;</w:t>
      </w:r>
    </w:p>
    <w:p w:rsidR="002209B8" w:rsidRPr="005E1A7F" w:rsidRDefault="002209B8" w:rsidP="002209B8">
      <w:pPr>
        <w:ind w:firstLine="709"/>
        <w:jc w:val="both"/>
      </w:pPr>
      <w:r w:rsidRPr="005E1A7F">
        <w:rPr>
          <w:i/>
          <w:iCs/>
        </w:rPr>
        <w:t>1 балл</w:t>
      </w:r>
      <w:r w:rsidRPr="005E1A7F">
        <w:t xml:space="preserve"> – допущены 2 ошибки;</w:t>
      </w:r>
    </w:p>
    <w:p w:rsidR="002209B8" w:rsidRPr="005E1A7F" w:rsidRDefault="002209B8" w:rsidP="002209B8">
      <w:pPr>
        <w:ind w:firstLine="709"/>
        <w:jc w:val="both"/>
      </w:pPr>
      <w:r w:rsidRPr="005E1A7F">
        <w:rPr>
          <w:i/>
          <w:iCs/>
        </w:rPr>
        <w:t>0 баллов</w:t>
      </w:r>
      <w:r w:rsidRPr="005E1A7F">
        <w:t xml:space="preserve"> – задание не выполнено.</w:t>
      </w:r>
    </w:p>
    <w:p w:rsidR="002209B8" w:rsidRDefault="002209B8" w:rsidP="002209B8">
      <w:pPr>
        <w:ind w:firstLine="709"/>
        <w:jc w:val="both"/>
        <w:outlineLvl w:val="3"/>
        <w:rPr>
          <w:b/>
          <w:bCs/>
          <w:i/>
          <w:iCs/>
        </w:rPr>
      </w:pPr>
    </w:p>
    <w:p w:rsidR="002209B8" w:rsidRDefault="002209B8" w:rsidP="002209B8">
      <w:pPr>
        <w:ind w:firstLine="709"/>
        <w:jc w:val="both"/>
        <w:outlineLvl w:val="3"/>
        <w:rPr>
          <w:b/>
          <w:bCs/>
          <w:i/>
          <w:iCs/>
        </w:rPr>
      </w:pPr>
      <w:r w:rsidRPr="005E1A7F">
        <w:rPr>
          <w:b/>
          <w:bCs/>
          <w:i/>
          <w:iCs/>
        </w:rPr>
        <w:lastRenderedPageBreak/>
        <w:t>Задание 5</w:t>
      </w:r>
    </w:p>
    <w:p w:rsidR="002209B8" w:rsidRPr="00CF7E9E" w:rsidRDefault="002209B8" w:rsidP="002209B8">
      <w:pPr>
        <w:ind w:firstLine="709"/>
        <w:jc w:val="both"/>
        <w:outlineLvl w:val="3"/>
        <w:rPr>
          <w:b/>
          <w:bCs/>
          <w:i/>
          <w:iCs/>
        </w:rPr>
      </w:pPr>
      <w:r w:rsidRPr="005E1A7F">
        <w:rPr>
          <w:b/>
          <w:bCs/>
        </w:rPr>
        <w:t>Цель.</w:t>
      </w:r>
      <w:r w:rsidRPr="005E1A7F">
        <w:t xml:space="preserve"> Выявление степени овладения звуковым анализом на уровне определения количества звуков в слове.</w:t>
      </w:r>
    </w:p>
    <w:tbl>
      <w:tblPr>
        <w:tblStyle w:val="a5"/>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148"/>
        <w:gridCol w:w="4458"/>
      </w:tblGrid>
      <w:tr w:rsidR="002209B8" w:rsidRPr="005E1A7F" w:rsidTr="0006285C">
        <w:tc>
          <w:tcPr>
            <w:tcW w:w="5148" w:type="dxa"/>
          </w:tcPr>
          <w:p w:rsidR="002209B8" w:rsidRPr="005E1A7F" w:rsidRDefault="002209B8" w:rsidP="0006285C">
            <w:pPr>
              <w:pStyle w:val="a3"/>
              <w:spacing w:before="0" w:after="0" w:afterAutospacing="0"/>
              <w:ind w:firstLine="720"/>
            </w:pPr>
            <w:r w:rsidRPr="005E1A7F">
              <w:rPr>
                <w:b/>
                <w:bCs/>
              </w:rPr>
              <w:t xml:space="preserve">Текст задания. </w:t>
            </w:r>
            <w:r w:rsidRPr="005E1A7F">
              <w:t>Вы видите "домик" с тремя окошками и рядом с ним картинки. Каждое окошко – звук в слове. Назовите тихонько все картинки и подумайте, в каком слове три звука. Эту картинку соедините линией с домиком.</w:t>
            </w:r>
          </w:p>
        </w:tc>
        <w:tc>
          <w:tcPr>
            <w:tcW w:w="4458" w:type="dxa"/>
          </w:tcPr>
          <w:p w:rsidR="002209B8" w:rsidRPr="005E1A7F" w:rsidRDefault="002209B8" w:rsidP="0006285C">
            <w:pPr>
              <w:jc w:val="both"/>
            </w:pPr>
            <w:r>
              <w:rPr>
                <w:noProof/>
              </w:rPr>
              <w:drawing>
                <wp:inline distT="0" distB="0" distL="0" distR="0">
                  <wp:extent cx="2257425" cy="1447800"/>
                  <wp:effectExtent l="19050" t="0" r="9525" b="0"/>
                  <wp:docPr id="14" name="Рисунок 14"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8"/>
                          <pic:cNvPicPr>
                            <a:picLocks noChangeAspect="1" noChangeArrowheads="1"/>
                          </pic:cNvPicPr>
                        </pic:nvPicPr>
                        <pic:blipFill>
                          <a:blip r:embed="rId17" cstate="print">
                            <a:lum bright="-6000" contrast="26000"/>
                          </a:blip>
                          <a:srcRect/>
                          <a:stretch>
                            <a:fillRect/>
                          </a:stretch>
                        </pic:blipFill>
                        <pic:spPr bwMode="auto">
                          <a:xfrm>
                            <a:off x="0" y="0"/>
                            <a:ext cx="2257425" cy="1447800"/>
                          </a:xfrm>
                          <a:prstGeom prst="rect">
                            <a:avLst/>
                          </a:prstGeom>
                          <a:noFill/>
                          <a:ln w="9525">
                            <a:noFill/>
                            <a:miter lim="800000"/>
                            <a:headEnd/>
                            <a:tailEnd/>
                          </a:ln>
                        </pic:spPr>
                      </pic:pic>
                    </a:graphicData>
                  </a:graphic>
                </wp:inline>
              </w:drawing>
            </w:r>
          </w:p>
        </w:tc>
      </w:tr>
    </w:tbl>
    <w:p w:rsidR="002209B8" w:rsidRPr="005E1A7F" w:rsidRDefault="002209B8" w:rsidP="002209B8">
      <w:pPr>
        <w:ind w:firstLine="709"/>
        <w:jc w:val="both"/>
        <w:rPr>
          <w:i/>
          <w:u w:val="single"/>
        </w:rPr>
      </w:pPr>
      <w:r w:rsidRPr="005E1A7F">
        <w:rPr>
          <w:i/>
          <w:u w:val="single"/>
        </w:rPr>
        <w:t>Оценка выполнения задания:</w:t>
      </w:r>
    </w:p>
    <w:p w:rsidR="002209B8" w:rsidRPr="005E1A7F" w:rsidRDefault="002209B8" w:rsidP="002209B8">
      <w:pPr>
        <w:ind w:firstLine="709"/>
        <w:jc w:val="both"/>
      </w:pPr>
      <w:r w:rsidRPr="005E1A7F">
        <w:rPr>
          <w:i/>
          <w:iCs/>
        </w:rPr>
        <w:t>3 балла</w:t>
      </w:r>
      <w:r>
        <w:t xml:space="preserve"> – правильное выполнение задания</w:t>
      </w:r>
      <w:r w:rsidRPr="005E1A7F">
        <w:t>;</w:t>
      </w:r>
    </w:p>
    <w:p w:rsidR="002209B8" w:rsidRPr="005E1A7F" w:rsidRDefault="002209B8" w:rsidP="002209B8">
      <w:pPr>
        <w:ind w:firstLine="709"/>
        <w:jc w:val="both"/>
      </w:pPr>
      <w:r w:rsidRPr="005E1A7F">
        <w:rPr>
          <w:i/>
          <w:iCs/>
        </w:rPr>
        <w:t>1 балл</w:t>
      </w:r>
      <w:r w:rsidRPr="005E1A7F">
        <w:t>–наличие ошибок в определении количества звуков в словах</w:t>
      </w:r>
      <w:proofErr w:type="gramStart"/>
      <w:r w:rsidRPr="005E1A7F">
        <w:t>;;</w:t>
      </w:r>
      <w:proofErr w:type="gramEnd"/>
    </w:p>
    <w:p w:rsidR="002209B8" w:rsidRPr="00464063" w:rsidRDefault="002209B8" w:rsidP="00464063">
      <w:pPr>
        <w:ind w:firstLine="709"/>
        <w:jc w:val="both"/>
      </w:pPr>
      <w:r w:rsidRPr="005E1A7F">
        <w:rPr>
          <w:i/>
          <w:iCs/>
        </w:rPr>
        <w:t>0 </w:t>
      </w:r>
      <w:proofErr w:type="gramStart"/>
      <w:r w:rsidRPr="005E1A7F">
        <w:rPr>
          <w:i/>
          <w:iCs/>
        </w:rPr>
        <w:t>баллов</w:t>
      </w:r>
      <w:r w:rsidRPr="005E1A7F">
        <w:t>–непринятие</w:t>
      </w:r>
      <w:proofErr w:type="gramEnd"/>
      <w:r w:rsidRPr="005E1A7F">
        <w:t xml:space="preserve"> задачи, полное отсутствие соответствия количества звуков </w:t>
      </w:r>
      <w:r>
        <w:t>в слове и количества "окошечек"</w:t>
      </w:r>
      <w:r w:rsidRPr="005E1A7F">
        <w:t>.</w:t>
      </w:r>
    </w:p>
    <w:p w:rsidR="002209B8" w:rsidRPr="005E1A7F" w:rsidRDefault="002209B8" w:rsidP="002209B8">
      <w:pPr>
        <w:ind w:firstLine="709"/>
        <w:jc w:val="both"/>
        <w:outlineLvl w:val="3"/>
        <w:rPr>
          <w:b/>
          <w:bCs/>
          <w:i/>
          <w:iCs/>
        </w:rPr>
      </w:pPr>
      <w:r w:rsidRPr="005E1A7F">
        <w:rPr>
          <w:b/>
          <w:bCs/>
          <w:i/>
          <w:iCs/>
        </w:rPr>
        <w:t>Задание 6</w:t>
      </w:r>
    </w:p>
    <w:p w:rsidR="002209B8" w:rsidRPr="005E1A7F" w:rsidRDefault="002209B8" w:rsidP="002209B8">
      <w:pPr>
        <w:ind w:firstLine="709"/>
        <w:jc w:val="both"/>
      </w:pPr>
      <w:r w:rsidRPr="005E1A7F">
        <w:rPr>
          <w:b/>
          <w:bCs/>
        </w:rPr>
        <w:t>Цель.</w:t>
      </w:r>
      <w:r w:rsidRPr="005E1A7F">
        <w:t xml:space="preserve"> Проверить состояние фонематического слуха, фонематического восприятия. </w:t>
      </w:r>
    </w:p>
    <w:p w:rsidR="002209B8" w:rsidRPr="005E1A7F" w:rsidRDefault="002209B8" w:rsidP="002209B8">
      <w:pPr>
        <w:ind w:firstLine="709"/>
        <w:jc w:val="both"/>
      </w:pPr>
      <w:r w:rsidRPr="005E1A7F">
        <w:rPr>
          <w:b/>
          <w:bCs/>
        </w:rPr>
        <w:t xml:space="preserve">Текст задания. </w:t>
      </w:r>
      <w:r w:rsidRPr="005E1A7F">
        <w:t xml:space="preserve">Посмотрите на первую картинку. Назовите ее. Определите первый звук в слове. </w:t>
      </w:r>
      <w:proofErr w:type="gramStart"/>
      <w:r w:rsidRPr="005E1A7F">
        <w:t>Закрасьте кружки рядом с картинками, в названиях которых есть этот звук (</w:t>
      </w:r>
      <w:r w:rsidRPr="005E1A7F">
        <w:rPr>
          <w:i/>
        </w:rPr>
        <w:t>Например, на первой картинке нарисована утка.</w:t>
      </w:r>
      <w:proofErr w:type="gramEnd"/>
      <w:r w:rsidRPr="005E1A7F">
        <w:rPr>
          <w:i/>
        </w:rPr>
        <w:t xml:space="preserve"> В слове «утка» первый звук </w:t>
      </w:r>
      <w:r w:rsidRPr="005E1A7F">
        <w:t xml:space="preserve">[у]. </w:t>
      </w:r>
      <w:r w:rsidRPr="005E1A7F">
        <w:rPr>
          <w:i/>
        </w:rPr>
        <w:t xml:space="preserve">На следующей картинке – улитка. В слове «улитка» есть звук </w:t>
      </w:r>
      <w:r w:rsidRPr="005E1A7F">
        <w:t>[у]</w:t>
      </w:r>
      <w:proofErr w:type="gramStart"/>
      <w:r w:rsidRPr="005E1A7F">
        <w:t>.</w:t>
      </w:r>
      <w:r w:rsidRPr="005E1A7F">
        <w:rPr>
          <w:i/>
        </w:rPr>
        <w:t>З</w:t>
      </w:r>
      <w:proofErr w:type="gramEnd"/>
      <w:r w:rsidRPr="005E1A7F">
        <w:rPr>
          <w:i/>
        </w:rPr>
        <w:t xml:space="preserve">акрасим кружок рядом с картинкой). А </w:t>
      </w:r>
      <w:r w:rsidRPr="005E1A7F">
        <w:t>теперь приступайте к самостоятельному выполнению задания.</w:t>
      </w:r>
    </w:p>
    <w:p w:rsidR="002209B8" w:rsidRPr="005E1A7F" w:rsidRDefault="002209B8" w:rsidP="002209B8">
      <w:pPr>
        <w:ind w:firstLine="709"/>
        <w:jc w:val="center"/>
      </w:pPr>
      <w:r>
        <w:rPr>
          <w:noProof/>
        </w:rPr>
        <w:drawing>
          <wp:inline distT="0" distB="0" distL="0" distR="0">
            <wp:extent cx="2924175" cy="959613"/>
            <wp:effectExtent l="19050" t="0" r="9525" b="0"/>
            <wp:docPr id="15" name="Рисунок 15" descr="мониторин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мониторинг 9"/>
                    <pic:cNvPicPr>
                      <a:picLocks noChangeAspect="1" noChangeArrowheads="1"/>
                    </pic:cNvPicPr>
                  </pic:nvPicPr>
                  <pic:blipFill>
                    <a:blip r:embed="rId15" cstate="print"/>
                    <a:srcRect/>
                    <a:stretch>
                      <a:fillRect/>
                    </a:stretch>
                  </pic:blipFill>
                  <pic:spPr bwMode="auto">
                    <a:xfrm>
                      <a:off x="0" y="0"/>
                      <a:ext cx="2924175" cy="959613"/>
                    </a:xfrm>
                    <a:prstGeom prst="rect">
                      <a:avLst/>
                    </a:prstGeom>
                    <a:noFill/>
                    <a:ln w="9525">
                      <a:noFill/>
                      <a:miter lim="800000"/>
                      <a:headEnd/>
                      <a:tailEnd/>
                    </a:ln>
                  </pic:spPr>
                </pic:pic>
              </a:graphicData>
            </a:graphic>
          </wp:inline>
        </w:drawing>
      </w:r>
    </w:p>
    <w:p w:rsidR="002209B8" w:rsidRPr="005E1A7F" w:rsidRDefault="002209B8" w:rsidP="002209B8">
      <w:pPr>
        <w:ind w:firstLine="709"/>
        <w:jc w:val="center"/>
      </w:pPr>
    </w:p>
    <w:p w:rsidR="002209B8" w:rsidRPr="005E1A7F" w:rsidRDefault="002209B8" w:rsidP="002209B8">
      <w:pPr>
        <w:ind w:firstLine="709"/>
        <w:jc w:val="center"/>
      </w:pPr>
    </w:p>
    <w:p w:rsidR="002209B8" w:rsidRPr="008F4C94" w:rsidRDefault="002209B8" w:rsidP="002209B8">
      <w:pPr>
        <w:ind w:firstLine="709"/>
        <w:jc w:val="center"/>
      </w:pPr>
      <w:r>
        <w:rPr>
          <w:noProof/>
        </w:rPr>
        <w:drawing>
          <wp:inline distT="0" distB="0" distL="0" distR="0">
            <wp:extent cx="2933700" cy="944357"/>
            <wp:effectExtent l="19050" t="0" r="0" b="0"/>
            <wp:docPr id="16" name="Рисунок 16" descr="мониторин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мониторинг 10"/>
                    <pic:cNvPicPr>
                      <a:picLocks noChangeAspect="1" noChangeArrowheads="1"/>
                    </pic:cNvPicPr>
                  </pic:nvPicPr>
                  <pic:blipFill>
                    <a:blip r:embed="rId16" cstate="print"/>
                    <a:srcRect/>
                    <a:stretch>
                      <a:fillRect/>
                    </a:stretch>
                  </pic:blipFill>
                  <pic:spPr bwMode="auto">
                    <a:xfrm>
                      <a:off x="0" y="0"/>
                      <a:ext cx="2933700" cy="944357"/>
                    </a:xfrm>
                    <a:prstGeom prst="rect">
                      <a:avLst/>
                    </a:prstGeom>
                    <a:noFill/>
                    <a:ln w="9525">
                      <a:noFill/>
                      <a:miter lim="800000"/>
                      <a:headEnd/>
                      <a:tailEnd/>
                    </a:ln>
                  </pic:spPr>
                </pic:pic>
              </a:graphicData>
            </a:graphic>
          </wp:inline>
        </w:drawing>
      </w:r>
    </w:p>
    <w:p w:rsidR="002209B8" w:rsidRPr="008F4C94" w:rsidRDefault="002209B8" w:rsidP="002209B8">
      <w:pPr>
        <w:ind w:firstLine="709"/>
        <w:jc w:val="both"/>
        <w:rPr>
          <w:u w:val="single"/>
        </w:rPr>
      </w:pPr>
      <w:r w:rsidRPr="008F4C94">
        <w:rPr>
          <w:u w:val="single"/>
        </w:rPr>
        <w:t>Оценка выполнения задания:</w:t>
      </w:r>
    </w:p>
    <w:p w:rsidR="002209B8" w:rsidRPr="005E1A7F" w:rsidRDefault="002209B8" w:rsidP="002209B8">
      <w:pPr>
        <w:ind w:firstLine="709"/>
        <w:jc w:val="both"/>
      </w:pPr>
      <w:r w:rsidRPr="005E1A7F">
        <w:rPr>
          <w:i/>
          <w:iCs/>
        </w:rPr>
        <w:t>3 балла</w:t>
      </w:r>
      <w:r w:rsidRPr="005E1A7F">
        <w:t xml:space="preserve"> – правильное выполнение задания;</w:t>
      </w:r>
    </w:p>
    <w:p w:rsidR="002209B8" w:rsidRPr="005E1A7F" w:rsidRDefault="002209B8" w:rsidP="002209B8">
      <w:pPr>
        <w:ind w:firstLine="709"/>
        <w:jc w:val="both"/>
      </w:pPr>
      <w:r w:rsidRPr="005E1A7F">
        <w:rPr>
          <w:i/>
          <w:iCs/>
        </w:rPr>
        <w:t>2 балла</w:t>
      </w:r>
      <w:r w:rsidRPr="005E1A7F">
        <w:t xml:space="preserve"> – допущены 1-2 ошибки;</w:t>
      </w:r>
    </w:p>
    <w:p w:rsidR="002209B8" w:rsidRPr="005E1A7F" w:rsidRDefault="002209B8" w:rsidP="002209B8">
      <w:pPr>
        <w:ind w:firstLine="709"/>
        <w:jc w:val="both"/>
      </w:pPr>
      <w:r w:rsidRPr="005E1A7F">
        <w:rPr>
          <w:i/>
          <w:iCs/>
        </w:rPr>
        <w:lastRenderedPageBreak/>
        <w:t>1 балл</w:t>
      </w:r>
      <w:r w:rsidRPr="005E1A7F">
        <w:t xml:space="preserve"> – отсутствует дифференциация звуков [с</w:t>
      </w:r>
      <w:proofErr w:type="gramStart"/>
      <w:r w:rsidRPr="005E1A7F">
        <w:t>]-</w:t>
      </w:r>
      <w:proofErr w:type="gramEnd"/>
      <w:r w:rsidRPr="005E1A7F">
        <w:t>[</w:t>
      </w:r>
      <w:proofErr w:type="spellStart"/>
      <w:r w:rsidRPr="005E1A7F">
        <w:t>з</w:t>
      </w:r>
      <w:proofErr w:type="spellEnd"/>
      <w:r w:rsidRPr="005E1A7F">
        <w:t>];</w:t>
      </w:r>
    </w:p>
    <w:p w:rsidR="002209B8" w:rsidRPr="001F4E3A" w:rsidRDefault="002209B8" w:rsidP="001F4E3A">
      <w:pPr>
        <w:ind w:firstLine="709"/>
        <w:jc w:val="both"/>
      </w:pPr>
      <w:r w:rsidRPr="005E1A7F">
        <w:rPr>
          <w:i/>
          <w:iCs/>
        </w:rPr>
        <w:t>0 баллов</w:t>
      </w:r>
      <w:r w:rsidRPr="005E1A7F">
        <w:t xml:space="preserve"> – отсутствие дифференциации звуков [с</w:t>
      </w:r>
      <w:proofErr w:type="gramStart"/>
      <w:r w:rsidRPr="005E1A7F">
        <w:t>]-</w:t>
      </w:r>
      <w:proofErr w:type="gramEnd"/>
      <w:r w:rsidRPr="005E1A7F">
        <w:t>[</w:t>
      </w:r>
      <w:proofErr w:type="spellStart"/>
      <w:r w:rsidRPr="005E1A7F">
        <w:t>з</w:t>
      </w:r>
      <w:proofErr w:type="spellEnd"/>
      <w:r w:rsidRPr="005E1A7F">
        <w:t>], или полное непринятие задания.</w:t>
      </w:r>
    </w:p>
    <w:p w:rsidR="002209B8" w:rsidRDefault="002209B8" w:rsidP="002209B8">
      <w:pPr>
        <w:ind w:firstLine="709"/>
        <w:jc w:val="both"/>
        <w:outlineLvl w:val="3"/>
        <w:rPr>
          <w:b/>
          <w:bCs/>
          <w:i/>
          <w:iCs/>
        </w:rPr>
      </w:pPr>
      <w:r w:rsidRPr="005E1A7F">
        <w:rPr>
          <w:b/>
          <w:bCs/>
          <w:i/>
          <w:iCs/>
        </w:rPr>
        <w:t>Задание 7</w:t>
      </w:r>
    </w:p>
    <w:p w:rsidR="000275DC" w:rsidRDefault="000275DC" w:rsidP="002209B8">
      <w:pPr>
        <w:ind w:firstLine="709"/>
        <w:jc w:val="both"/>
        <w:outlineLvl w:val="3"/>
        <w:rPr>
          <w:b/>
          <w:bCs/>
        </w:rPr>
      </w:pPr>
      <w:r>
        <w:rPr>
          <w:b/>
          <w:bCs/>
          <w:i/>
          <w:iCs/>
        </w:rPr>
        <w:t xml:space="preserve">Цель: </w:t>
      </w:r>
      <w:r w:rsidRPr="000275DC">
        <w:rPr>
          <w:bCs/>
          <w:iCs/>
        </w:rPr>
        <w:t xml:space="preserve">выявить </w:t>
      </w:r>
      <w:r>
        <w:rPr>
          <w:bCs/>
          <w:iCs/>
        </w:rPr>
        <w:t>о</w:t>
      </w:r>
      <w:r w:rsidRPr="000275DC">
        <w:rPr>
          <w:bCs/>
          <w:iCs/>
        </w:rPr>
        <w:t>своение детьми написания заглавных букв</w:t>
      </w:r>
    </w:p>
    <w:p w:rsidR="000275DC" w:rsidRPr="005E1A7F" w:rsidRDefault="000275DC" w:rsidP="002209B8">
      <w:pPr>
        <w:ind w:firstLine="709"/>
        <w:jc w:val="both"/>
        <w:outlineLvl w:val="3"/>
        <w:rPr>
          <w:b/>
          <w:bCs/>
          <w:i/>
          <w:iCs/>
        </w:rPr>
      </w:pPr>
      <w:r w:rsidRPr="005E1A7F">
        <w:rPr>
          <w:b/>
          <w:bCs/>
        </w:rPr>
        <w:t xml:space="preserve">Текст </w:t>
      </w:r>
      <w:proofErr w:type="spellStart"/>
      <w:r w:rsidRPr="005E1A7F">
        <w:rPr>
          <w:b/>
          <w:bCs/>
        </w:rPr>
        <w:t>задания</w:t>
      </w:r>
      <w:proofErr w:type="gramStart"/>
      <w:r w:rsidRPr="005E1A7F">
        <w:rPr>
          <w:b/>
          <w:bCs/>
        </w:rPr>
        <w:t>.</w:t>
      </w:r>
      <w:r w:rsidRPr="000275DC">
        <w:rPr>
          <w:bCs/>
        </w:rPr>
        <w:t>Н</w:t>
      </w:r>
      <w:proofErr w:type="gramEnd"/>
      <w:r w:rsidRPr="000275DC">
        <w:rPr>
          <w:bCs/>
        </w:rPr>
        <w:t>апечатай</w:t>
      </w:r>
      <w:proofErr w:type="spellEnd"/>
      <w:r w:rsidRPr="000275DC">
        <w:rPr>
          <w:bCs/>
        </w:rPr>
        <w:t xml:space="preserve"> заглавные буквы по образцу</w:t>
      </w:r>
      <w:r>
        <w:rPr>
          <w:bCs/>
        </w:rPr>
        <w:t xml:space="preserve"> А,О,У,Я,Ю</w:t>
      </w:r>
    </w:p>
    <w:tbl>
      <w:tblPr>
        <w:tblStyle w:val="a5"/>
        <w:tblW w:w="164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11165"/>
        <w:gridCol w:w="5293"/>
      </w:tblGrid>
      <w:tr w:rsidR="002209B8" w:rsidRPr="005E1A7F" w:rsidTr="000275DC">
        <w:tc>
          <w:tcPr>
            <w:tcW w:w="11165" w:type="dxa"/>
          </w:tcPr>
          <w:p w:rsidR="000275DC" w:rsidRPr="000275DC" w:rsidRDefault="000275DC" w:rsidP="000275DC">
            <w:pPr>
              <w:shd w:val="clear" w:color="auto" w:fill="FFFFFF" w:themeFill="background1"/>
              <w:jc w:val="both"/>
              <w:rPr>
                <w:i/>
                <w:sz w:val="24"/>
                <w:szCs w:val="24"/>
                <w:shd w:val="clear" w:color="auto" w:fill="FFFFFF" w:themeFill="background1"/>
              </w:rPr>
            </w:pPr>
          </w:p>
          <w:p w:rsidR="000275DC" w:rsidRPr="000275DC" w:rsidRDefault="000275DC" w:rsidP="000275DC">
            <w:pPr>
              <w:rPr>
                <w:b/>
                <w:i/>
                <w:sz w:val="24"/>
                <w:szCs w:val="24"/>
              </w:rPr>
            </w:pPr>
            <w:r w:rsidRPr="000275DC">
              <w:rPr>
                <w:b/>
                <w:i/>
                <w:noProof/>
                <w:sz w:val="24"/>
                <w:szCs w:val="24"/>
              </w:rPr>
              <w:drawing>
                <wp:anchor distT="0" distB="0" distL="114300" distR="114300" simplePos="0" relativeHeight="251679744" behindDoc="0" locked="0" layoutInCell="1" allowOverlap="1">
                  <wp:simplePos x="0" y="0"/>
                  <wp:positionH relativeFrom="column">
                    <wp:posOffset>461010</wp:posOffset>
                  </wp:positionH>
                  <wp:positionV relativeFrom="paragraph">
                    <wp:posOffset>16510</wp:posOffset>
                  </wp:positionV>
                  <wp:extent cx="5105400" cy="609600"/>
                  <wp:effectExtent l="19050" t="0" r="0" b="0"/>
                  <wp:wrapNone/>
                  <wp:docPr id="33"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srcRect/>
                          <a:stretch>
                            <a:fillRect/>
                          </a:stretch>
                        </pic:blipFill>
                        <pic:spPr bwMode="auto">
                          <a:xfrm>
                            <a:off x="0" y="0"/>
                            <a:ext cx="5105400" cy="609600"/>
                          </a:xfrm>
                          <a:prstGeom prst="rect">
                            <a:avLst/>
                          </a:prstGeom>
                          <a:noFill/>
                          <a:ln w="9525">
                            <a:noFill/>
                            <a:miter lim="800000"/>
                            <a:headEnd/>
                            <a:tailEnd/>
                          </a:ln>
                        </pic:spPr>
                      </pic:pic>
                    </a:graphicData>
                  </a:graphic>
                </wp:anchor>
              </w:drawing>
            </w:r>
          </w:p>
          <w:p w:rsidR="000275DC" w:rsidRPr="000275DC" w:rsidRDefault="000275DC" w:rsidP="000275DC">
            <w:pPr>
              <w:rPr>
                <w:b/>
                <w:i/>
                <w:sz w:val="24"/>
                <w:szCs w:val="24"/>
              </w:rPr>
            </w:pPr>
          </w:p>
          <w:p w:rsidR="000275DC" w:rsidRPr="000275DC" w:rsidRDefault="000275DC" w:rsidP="000275DC">
            <w:pPr>
              <w:rPr>
                <w:b/>
                <w:i/>
                <w:sz w:val="24"/>
                <w:szCs w:val="24"/>
              </w:rPr>
            </w:pPr>
          </w:p>
          <w:p w:rsidR="000275DC" w:rsidRPr="000275DC" w:rsidRDefault="000275DC" w:rsidP="000275DC">
            <w:pPr>
              <w:rPr>
                <w:b/>
                <w:i/>
                <w:sz w:val="24"/>
                <w:szCs w:val="24"/>
              </w:rPr>
            </w:pPr>
          </w:p>
          <w:p w:rsidR="000275DC" w:rsidRPr="008F4C94" w:rsidRDefault="000275DC" w:rsidP="000275DC">
            <w:pPr>
              <w:ind w:firstLine="709"/>
              <w:jc w:val="both"/>
              <w:rPr>
                <w:u w:val="single"/>
              </w:rPr>
            </w:pPr>
            <w:r w:rsidRPr="008F4C94">
              <w:rPr>
                <w:u w:val="single"/>
              </w:rPr>
              <w:t>Оценка выполнения задания:</w:t>
            </w:r>
          </w:p>
          <w:p w:rsidR="000275DC" w:rsidRPr="000275DC" w:rsidRDefault="000275DC" w:rsidP="000275DC">
            <w:pPr>
              <w:ind w:firstLine="709"/>
              <w:jc w:val="both"/>
              <w:rPr>
                <w:i/>
              </w:rPr>
            </w:pPr>
            <w:r w:rsidRPr="000275DC">
              <w:rPr>
                <w:i/>
                <w:iCs/>
              </w:rPr>
              <w:t>3 балла</w:t>
            </w:r>
            <w:r w:rsidRPr="000275DC">
              <w:rPr>
                <w:i/>
              </w:rPr>
              <w:t xml:space="preserve"> – задание выполнено правильно;</w:t>
            </w:r>
          </w:p>
          <w:p w:rsidR="000275DC" w:rsidRPr="000275DC" w:rsidRDefault="000275DC" w:rsidP="000275DC">
            <w:pPr>
              <w:ind w:firstLine="709"/>
              <w:jc w:val="both"/>
              <w:rPr>
                <w:i/>
              </w:rPr>
            </w:pPr>
            <w:r w:rsidRPr="000275DC">
              <w:rPr>
                <w:i/>
                <w:iCs/>
              </w:rPr>
              <w:t>1 балл</w:t>
            </w:r>
            <w:r w:rsidRPr="000275DC">
              <w:rPr>
                <w:i/>
              </w:rPr>
              <w:t xml:space="preserve"> – буквы </w:t>
            </w:r>
            <w:r w:rsidR="008F4C94">
              <w:rPr>
                <w:i/>
              </w:rPr>
              <w:t xml:space="preserve"> выходя</w:t>
            </w:r>
            <w:r w:rsidRPr="000275DC">
              <w:rPr>
                <w:i/>
              </w:rPr>
              <w:t>т за края строки;</w:t>
            </w:r>
          </w:p>
          <w:p w:rsidR="000275DC" w:rsidRPr="000275DC" w:rsidRDefault="000275DC" w:rsidP="000275DC">
            <w:pPr>
              <w:ind w:firstLine="709"/>
              <w:jc w:val="both"/>
              <w:rPr>
                <w:i/>
              </w:rPr>
            </w:pPr>
            <w:r w:rsidRPr="000275DC">
              <w:rPr>
                <w:i/>
                <w:iCs/>
              </w:rPr>
              <w:t>0 баллов</w:t>
            </w:r>
            <w:r w:rsidRPr="000275DC">
              <w:rPr>
                <w:i/>
              </w:rPr>
              <w:t xml:space="preserve"> – линия прерывистая, наличие тремора, не справился с заданием</w:t>
            </w:r>
          </w:p>
          <w:p w:rsidR="001F4E3A" w:rsidRDefault="001F4E3A" w:rsidP="000275DC">
            <w:pPr>
              <w:ind w:firstLine="709"/>
              <w:jc w:val="both"/>
              <w:outlineLvl w:val="3"/>
              <w:rPr>
                <w:b/>
                <w:bCs/>
                <w:i/>
                <w:iCs/>
              </w:rPr>
            </w:pPr>
          </w:p>
          <w:p w:rsidR="008F4C94" w:rsidRDefault="00B11D5D" w:rsidP="000275DC">
            <w:pPr>
              <w:ind w:firstLine="709"/>
              <w:jc w:val="both"/>
              <w:outlineLvl w:val="3"/>
              <w:rPr>
                <w:b/>
                <w:bCs/>
                <w:i/>
                <w:iCs/>
              </w:rPr>
            </w:pPr>
            <w:r>
              <w:rPr>
                <w:b/>
                <w:bCs/>
                <w:i/>
                <w:iCs/>
              </w:rPr>
              <w:t>Задание 8</w:t>
            </w:r>
          </w:p>
          <w:p w:rsidR="00B11D5D" w:rsidRPr="00B11D5D" w:rsidRDefault="00B11D5D" w:rsidP="00B11D5D">
            <w:pPr>
              <w:ind w:firstLine="709"/>
              <w:jc w:val="both"/>
            </w:pPr>
            <w:r w:rsidRPr="005E1A7F">
              <w:rPr>
                <w:b/>
                <w:bCs/>
              </w:rPr>
              <w:t>Цель.</w:t>
            </w:r>
            <w:r w:rsidRPr="005E1A7F">
              <w:t xml:space="preserve"> Выявление способности </w:t>
            </w:r>
            <w:r>
              <w:t>ребенка печатать слова</w:t>
            </w:r>
            <w:r w:rsidRPr="005E1A7F">
              <w:t xml:space="preserve">. </w:t>
            </w:r>
          </w:p>
          <w:p w:rsidR="00B11D5D" w:rsidRPr="00B11D5D" w:rsidRDefault="00B11D5D" w:rsidP="000275DC">
            <w:pPr>
              <w:ind w:firstLine="709"/>
              <w:jc w:val="both"/>
              <w:outlineLvl w:val="3"/>
              <w:rPr>
                <w:b/>
                <w:bCs/>
                <w:i/>
                <w:iCs/>
                <w:sz w:val="24"/>
                <w:szCs w:val="24"/>
              </w:rPr>
            </w:pPr>
            <w:r w:rsidRPr="00B11D5D">
              <w:rPr>
                <w:rFonts w:eastAsia="Calibri"/>
                <w:b/>
                <w:noProof/>
                <w:sz w:val="24"/>
                <w:szCs w:val="24"/>
              </w:rPr>
              <w:t xml:space="preserve">Текст задания: </w:t>
            </w:r>
            <w:r>
              <w:rPr>
                <w:rFonts w:eastAsia="Calibri"/>
                <w:noProof/>
                <w:sz w:val="24"/>
                <w:szCs w:val="24"/>
              </w:rPr>
              <w:t>Рассмотри картинку. Напиши слово</w:t>
            </w:r>
            <w:r w:rsidRPr="00B11D5D">
              <w:rPr>
                <w:rFonts w:eastAsia="Calibri"/>
                <w:noProof/>
                <w:sz w:val="24"/>
                <w:szCs w:val="24"/>
              </w:rPr>
              <w:t>.</w:t>
            </w:r>
          </w:p>
          <w:p w:rsidR="00B11D5D" w:rsidRDefault="00B11D5D" w:rsidP="000275DC">
            <w:pPr>
              <w:ind w:firstLine="709"/>
              <w:jc w:val="both"/>
              <w:outlineLvl w:val="3"/>
              <w:rPr>
                <w:b/>
                <w:bCs/>
                <w:i/>
                <w:iCs/>
              </w:rPr>
            </w:pPr>
          </w:p>
          <w:p w:rsidR="00B11D5D" w:rsidRDefault="00B11D5D" w:rsidP="000275DC">
            <w:pPr>
              <w:ind w:firstLine="709"/>
              <w:jc w:val="both"/>
              <w:outlineLvl w:val="3"/>
              <w:rPr>
                <w:b/>
                <w:bCs/>
                <w:i/>
                <w:iCs/>
              </w:rPr>
            </w:pPr>
            <w:r w:rsidRPr="00B11D5D">
              <w:rPr>
                <w:b/>
                <w:bCs/>
                <w:i/>
                <w:iCs/>
                <w:noProof/>
              </w:rPr>
              <w:drawing>
                <wp:inline distT="0" distB="0" distL="0" distR="0">
                  <wp:extent cx="933308" cy="1294130"/>
                  <wp:effectExtent l="0" t="0" r="635" b="1270"/>
                  <wp:docPr id="36" name="Рисунок 4" descr="C:\Users\Полина Ивановна\AppData\Local\Microsoft\Windows\Temporary Internet Files\Content.Word\Document_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Полина Ивановна\AppData\Local\Microsoft\Windows\Temporary Internet Files\Content.Word\Document_0.tif"/>
                          <pic:cNvPicPr>
                            <a:picLocks noChangeAspect="1" noChangeArrowheads="1"/>
                          </pic:cNvPicPr>
                        </pic:nvPicPr>
                        <pic:blipFill rotWithShape="1">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2502"/>
                          <a:stretch/>
                        </pic:blipFill>
                        <pic:spPr bwMode="auto">
                          <a:xfrm>
                            <a:off x="0" y="0"/>
                            <a:ext cx="933432" cy="1294302"/>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B11D5D" w:rsidRDefault="00B11D5D" w:rsidP="00B11D5D">
            <w:pPr>
              <w:ind w:left="709"/>
              <w:jc w:val="both"/>
              <w:outlineLvl w:val="3"/>
              <w:rPr>
                <w:b/>
                <w:bCs/>
                <w:i/>
                <w:iCs/>
              </w:rPr>
            </w:pPr>
          </w:p>
          <w:p w:rsidR="00B11D5D" w:rsidRDefault="00B11D5D" w:rsidP="000275DC">
            <w:pPr>
              <w:ind w:firstLine="709"/>
              <w:jc w:val="both"/>
              <w:outlineLvl w:val="3"/>
              <w:rPr>
                <w:b/>
                <w:bCs/>
                <w:i/>
                <w:iCs/>
              </w:rPr>
            </w:pPr>
          </w:p>
          <w:tbl>
            <w:tblPr>
              <w:tblStyle w:val="a5"/>
              <w:tblW w:w="0" w:type="auto"/>
              <w:tblInd w:w="421" w:type="dxa"/>
              <w:tblLook w:val="04A0"/>
            </w:tblPr>
            <w:tblGrid>
              <w:gridCol w:w="544"/>
              <w:gridCol w:w="544"/>
              <w:gridCol w:w="545"/>
              <w:gridCol w:w="545"/>
            </w:tblGrid>
            <w:tr w:rsidR="00B11D5D" w:rsidRPr="004201FD" w:rsidTr="00B11D5D">
              <w:trPr>
                <w:trHeight w:val="270"/>
              </w:trPr>
              <w:tc>
                <w:tcPr>
                  <w:tcW w:w="544" w:type="dxa"/>
                </w:tcPr>
                <w:p w:rsidR="00B11D5D" w:rsidRPr="004201FD" w:rsidRDefault="00B11D5D" w:rsidP="00B543E6">
                  <w:pPr>
                    <w:pStyle w:val="af0"/>
                    <w:spacing w:line="360" w:lineRule="auto"/>
                    <w:jc w:val="center"/>
                    <w:rPr>
                      <w:rFonts w:ascii="Times New Roman" w:eastAsia="Calibri" w:hAnsi="Times New Roman" w:cs="Times New Roman"/>
                      <w:noProof/>
                      <w:sz w:val="28"/>
                      <w:szCs w:val="28"/>
                    </w:rPr>
                  </w:pPr>
                </w:p>
              </w:tc>
              <w:tc>
                <w:tcPr>
                  <w:tcW w:w="544" w:type="dxa"/>
                </w:tcPr>
                <w:p w:rsidR="00B11D5D" w:rsidRPr="004201FD" w:rsidRDefault="00B11D5D" w:rsidP="00B543E6">
                  <w:pPr>
                    <w:pStyle w:val="af0"/>
                    <w:spacing w:line="360" w:lineRule="auto"/>
                    <w:jc w:val="center"/>
                    <w:rPr>
                      <w:rFonts w:ascii="Times New Roman" w:eastAsia="Calibri" w:hAnsi="Times New Roman" w:cs="Times New Roman"/>
                      <w:noProof/>
                      <w:sz w:val="28"/>
                      <w:szCs w:val="28"/>
                    </w:rPr>
                  </w:pPr>
                </w:p>
              </w:tc>
              <w:tc>
                <w:tcPr>
                  <w:tcW w:w="545" w:type="dxa"/>
                </w:tcPr>
                <w:p w:rsidR="00B11D5D" w:rsidRPr="004201FD" w:rsidRDefault="00B11D5D" w:rsidP="00B543E6">
                  <w:pPr>
                    <w:pStyle w:val="af0"/>
                    <w:spacing w:line="360" w:lineRule="auto"/>
                    <w:jc w:val="center"/>
                    <w:rPr>
                      <w:rFonts w:ascii="Times New Roman" w:eastAsia="Calibri" w:hAnsi="Times New Roman" w:cs="Times New Roman"/>
                      <w:noProof/>
                      <w:sz w:val="28"/>
                      <w:szCs w:val="28"/>
                    </w:rPr>
                  </w:pPr>
                </w:p>
              </w:tc>
              <w:tc>
                <w:tcPr>
                  <w:tcW w:w="545" w:type="dxa"/>
                </w:tcPr>
                <w:p w:rsidR="00B11D5D" w:rsidRPr="004201FD" w:rsidRDefault="00B11D5D" w:rsidP="00B543E6">
                  <w:pPr>
                    <w:pStyle w:val="af0"/>
                    <w:spacing w:line="360" w:lineRule="auto"/>
                    <w:jc w:val="center"/>
                    <w:rPr>
                      <w:rFonts w:ascii="Times New Roman" w:eastAsia="Calibri" w:hAnsi="Times New Roman" w:cs="Times New Roman"/>
                      <w:noProof/>
                      <w:sz w:val="28"/>
                      <w:szCs w:val="28"/>
                    </w:rPr>
                  </w:pPr>
                </w:p>
              </w:tc>
            </w:tr>
          </w:tbl>
          <w:p w:rsidR="00B11D5D" w:rsidRDefault="00B11D5D" w:rsidP="000275DC">
            <w:pPr>
              <w:ind w:firstLine="709"/>
              <w:jc w:val="both"/>
              <w:outlineLvl w:val="3"/>
              <w:rPr>
                <w:b/>
                <w:bCs/>
                <w:i/>
                <w:iCs/>
              </w:rPr>
            </w:pPr>
          </w:p>
          <w:p w:rsidR="00B11D5D" w:rsidRPr="008F4C94" w:rsidRDefault="00B11D5D" w:rsidP="00B11D5D">
            <w:pPr>
              <w:ind w:firstLine="709"/>
              <w:jc w:val="both"/>
              <w:rPr>
                <w:u w:val="single"/>
              </w:rPr>
            </w:pPr>
            <w:r w:rsidRPr="008F4C94">
              <w:rPr>
                <w:u w:val="single"/>
              </w:rPr>
              <w:t>Оценка выполнения задания:</w:t>
            </w:r>
          </w:p>
          <w:p w:rsidR="00B11D5D" w:rsidRPr="00B11D5D" w:rsidRDefault="00B11D5D" w:rsidP="00B11D5D">
            <w:pPr>
              <w:ind w:firstLine="709"/>
              <w:jc w:val="both"/>
            </w:pPr>
            <w:r w:rsidRPr="00B11D5D">
              <w:rPr>
                <w:iCs/>
              </w:rPr>
              <w:t>3 балла</w:t>
            </w:r>
            <w:r w:rsidRPr="00B11D5D">
              <w:t xml:space="preserve"> – слово напечатано  правильно;</w:t>
            </w:r>
          </w:p>
          <w:p w:rsidR="00B11D5D" w:rsidRPr="00B11D5D" w:rsidRDefault="00B11D5D" w:rsidP="00B11D5D">
            <w:pPr>
              <w:ind w:firstLine="709"/>
              <w:jc w:val="both"/>
            </w:pPr>
            <w:r w:rsidRPr="00B11D5D">
              <w:rPr>
                <w:iCs/>
              </w:rPr>
              <w:t>1 балл</w:t>
            </w:r>
            <w:r w:rsidRPr="00B11D5D">
              <w:t xml:space="preserve"> – </w:t>
            </w:r>
            <w:proofErr w:type="spellStart"/>
            <w:r w:rsidRPr="00B11D5D">
              <w:t>допушена</w:t>
            </w:r>
            <w:proofErr w:type="spellEnd"/>
            <w:r w:rsidRPr="00B11D5D">
              <w:t xml:space="preserve"> 1 ошибка</w:t>
            </w:r>
            <w:proofErr w:type="gramStart"/>
            <w:r w:rsidRPr="00B11D5D">
              <w:t xml:space="preserve"> ;</w:t>
            </w:r>
            <w:proofErr w:type="gramEnd"/>
          </w:p>
          <w:p w:rsidR="000275DC" w:rsidRPr="001F4E3A" w:rsidRDefault="00B11D5D" w:rsidP="0006285C">
            <w:pPr>
              <w:ind w:firstLine="709"/>
              <w:jc w:val="both"/>
            </w:pPr>
            <w:r w:rsidRPr="00B11D5D">
              <w:rPr>
                <w:iCs/>
              </w:rPr>
              <w:t>0 баллов</w:t>
            </w:r>
            <w:r w:rsidRPr="00B11D5D">
              <w:t>–не справился с заданием</w:t>
            </w:r>
          </w:p>
        </w:tc>
        <w:tc>
          <w:tcPr>
            <w:tcW w:w="5293" w:type="dxa"/>
          </w:tcPr>
          <w:p w:rsidR="002209B8" w:rsidRPr="000275DC" w:rsidRDefault="002209B8" w:rsidP="000275DC">
            <w:pPr>
              <w:ind w:left="2669"/>
              <w:jc w:val="both"/>
              <w:rPr>
                <w:i/>
              </w:rPr>
            </w:pPr>
          </w:p>
        </w:tc>
      </w:tr>
    </w:tbl>
    <w:p w:rsidR="002209B8" w:rsidRPr="00A36937" w:rsidRDefault="002209B8" w:rsidP="002209B8">
      <w:pPr>
        <w:pStyle w:val="Style5"/>
        <w:widowControl/>
        <w:tabs>
          <w:tab w:val="left" w:leader="underscore" w:pos="5491"/>
        </w:tabs>
        <w:rPr>
          <w:b/>
        </w:rPr>
      </w:pPr>
      <w:r w:rsidRPr="00A36937">
        <w:rPr>
          <w:b/>
        </w:rPr>
        <w:lastRenderedPageBreak/>
        <w:t xml:space="preserve">Бланк обследования </w:t>
      </w:r>
      <w:r w:rsidRPr="00A36937">
        <w:rPr>
          <w:rStyle w:val="FontStyle14"/>
          <w:b/>
          <w:sz w:val="24"/>
          <w:szCs w:val="24"/>
        </w:rPr>
        <w:t xml:space="preserve">педагогической диагностики </w:t>
      </w:r>
    </w:p>
    <w:p w:rsidR="002209B8" w:rsidRPr="003036DB" w:rsidRDefault="002209B8" w:rsidP="002209B8">
      <w:pPr>
        <w:jc w:val="both"/>
        <w:rPr>
          <w:b/>
        </w:rPr>
      </w:pPr>
    </w:p>
    <w:p w:rsidR="002209B8" w:rsidRPr="0057151E" w:rsidRDefault="002209B8" w:rsidP="002209B8">
      <w:pPr>
        <w:jc w:val="both"/>
      </w:pPr>
      <w:r>
        <w:rPr>
          <w:b/>
        </w:rPr>
        <w:t xml:space="preserve">        Группа:________________ Педагог</w:t>
      </w:r>
      <w:r w:rsidRPr="003036DB">
        <w:rPr>
          <w:b/>
        </w:rPr>
        <w:t xml:space="preserve">: </w:t>
      </w:r>
      <w:r>
        <w:t>____________________________</w:t>
      </w:r>
    </w:p>
    <w:p w:rsidR="002209B8" w:rsidRPr="0057151E" w:rsidRDefault="002209B8" w:rsidP="002209B8">
      <w:pPr>
        <w:jc w:val="both"/>
      </w:pPr>
    </w:p>
    <w:tbl>
      <w:tblPr>
        <w:tblW w:w="8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09"/>
        <w:gridCol w:w="1740"/>
        <w:gridCol w:w="388"/>
        <w:gridCol w:w="504"/>
        <w:gridCol w:w="504"/>
        <w:gridCol w:w="504"/>
        <w:gridCol w:w="503"/>
        <w:gridCol w:w="504"/>
        <w:gridCol w:w="504"/>
        <w:gridCol w:w="504"/>
        <w:gridCol w:w="978"/>
        <w:gridCol w:w="1188"/>
      </w:tblGrid>
      <w:tr w:rsidR="00AF7C5A" w:rsidRPr="0057151E" w:rsidTr="00AF7C5A">
        <w:trPr>
          <w:trHeight w:val="1020"/>
        </w:trPr>
        <w:tc>
          <w:tcPr>
            <w:tcW w:w="509" w:type="dxa"/>
            <w:tcBorders>
              <w:top w:val="single" w:sz="4" w:space="0" w:color="000000"/>
              <w:left w:val="single" w:sz="4" w:space="0" w:color="000000"/>
              <w:bottom w:val="single" w:sz="4" w:space="0" w:color="000000"/>
              <w:right w:val="single" w:sz="4" w:space="0" w:color="000000"/>
            </w:tcBorders>
            <w:vAlign w:val="center"/>
          </w:tcPr>
          <w:p w:rsidR="00AF7C5A" w:rsidRPr="003036DB" w:rsidRDefault="00AF7C5A" w:rsidP="0006285C">
            <w:pPr>
              <w:jc w:val="center"/>
              <w:rPr>
                <w:b/>
              </w:rPr>
            </w:pPr>
            <w:r w:rsidRPr="003036DB">
              <w:rPr>
                <w:b/>
              </w:rPr>
              <w:t>№</w:t>
            </w:r>
          </w:p>
        </w:tc>
        <w:tc>
          <w:tcPr>
            <w:tcW w:w="1740" w:type="dxa"/>
            <w:tcBorders>
              <w:top w:val="single" w:sz="4" w:space="0" w:color="000000"/>
              <w:left w:val="single" w:sz="4" w:space="0" w:color="000000"/>
              <w:bottom w:val="single" w:sz="4" w:space="0" w:color="000000"/>
              <w:right w:val="single" w:sz="4" w:space="0" w:color="000000"/>
            </w:tcBorders>
            <w:vAlign w:val="center"/>
          </w:tcPr>
          <w:p w:rsidR="00AF7C5A" w:rsidRPr="003036DB" w:rsidRDefault="00AF7C5A" w:rsidP="0006285C">
            <w:pPr>
              <w:jc w:val="center"/>
              <w:rPr>
                <w:b/>
              </w:rPr>
            </w:pPr>
            <w:r w:rsidRPr="003036DB">
              <w:rPr>
                <w:b/>
              </w:rPr>
              <w:t>Фамилия Имя</w:t>
            </w:r>
          </w:p>
        </w:tc>
        <w:tc>
          <w:tcPr>
            <w:tcW w:w="388" w:type="dxa"/>
            <w:tcBorders>
              <w:top w:val="single" w:sz="4" w:space="0" w:color="000000"/>
              <w:left w:val="single" w:sz="4" w:space="0" w:color="000000"/>
              <w:bottom w:val="single" w:sz="4" w:space="0" w:color="000000"/>
              <w:right w:val="single" w:sz="4" w:space="0" w:color="000000"/>
            </w:tcBorders>
            <w:vAlign w:val="center"/>
          </w:tcPr>
          <w:p w:rsidR="00AF7C5A" w:rsidRPr="003036DB" w:rsidRDefault="00AF7C5A" w:rsidP="0006285C">
            <w:pPr>
              <w:jc w:val="center"/>
              <w:rPr>
                <w:b/>
              </w:rPr>
            </w:pPr>
            <w:r w:rsidRPr="003036DB">
              <w:rPr>
                <w:b/>
              </w:rPr>
              <w:t>1</w:t>
            </w:r>
          </w:p>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3036DB" w:rsidRDefault="00AF7C5A" w:rsidP="0006285C">
            <w:pPr>
              <w:jc w:val="center"/>
              <w:rPr>
                <w:b/>
              </w:rPr>
            </w:pPr>
            <w:r w:rsidRPr="003036DB">
              <w:rPr>
                <w:b/>
              </w:rPr>
              <w:t>2</w:t>
            </w:r>
          </w:p>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3036DB" w:rsidRDefault="00AF7C5A" w:rsidP="0006285C">
            <w:pPr>
              <w:jc w:val="center"/>
              <w:rPr>
                <w:b/>
              </w:rPr>
            </w:pPr>
            <w:r w:rsidRPr="003036DB">
              <w:rPr>
                <w:b/>
              </w:rPr>
              <w:t>3</w:t>
            </w:r>
          </w:p>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3036DB" w:rsidRDefault="00AF7C5A" w:rsidP="0006285C">
            <w:pPr>
              <w:jc w:val="center"/>
              <w:rPr>
                <w:b/>
              </w:rPr>
            </w:pPr>
            <w:r w:rsidRPr="003036DB">
              <w:rPr>
                <w:b/>
              </w:rPr>
              <w:t>4</w:t>
            </w:r>
          </w:p>
        </w:tc>
        <w:tc>
          <w:tcPr>
            <w:tcW w:w="503" w:type="dxa"/>
            <w:tcBorders>
              <w:top w:val="single" w:sz="4" w:space="0" w:color="000000"/>
              <w:left w:val="single" w:sz="4" w:space="0" w:color="000000"/>
              <w:bottom w:val="single" w:sz="4" w:space="0" w:color="000000"/>
              <w:right w:val="single" w:sz="4" w:space="0" w:color="000000"/>
            </w:tcBorders>
            <w:vAlign w:val="center"/>
          </w:tcPr>
          <w:p w:rsidR="00AF7C5A" w:rsidRPr="003036DB" w:rsidRDefault="00AF7C5A" w:rsidP="0006285C">
            <w:pPr>
              <w:jc w:val="center"/>
              <w:rPr>
                <w:b/>
              </w:rPr>
            </w:pPr>
            <w:r w:rsidRPr="003036DB">
              <w:rPr>
                <w:b/>
              </w:rPr>
              <w:t>5</w:t>
            </w:r>
          </w:p>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3036DB" w:rsidRDefault="00AF7C5A" w:rsidP="0006285C">
            <w:pPr>
              <w:jc w:val="center"/>
              <w:rPr>
                <w:b/>
              </w:rPr>
            </w:pPr>
            <w:r w:rsidRPr="003036DB">
              <w:rPr>
                <w:b/>
              </w:rPr>
              <w:t>6</w:t>
            </w:r>
          </w:p>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3036DB" w:rsidRDefault="00AF7C5A" w:rsidP="0006285C">
            <w:pPr>
              <w:jc w:val="center"/>
              <w:rPr>
                <w:b/>
              </w:rPr>
            </w:pPr>
            <w:r w:rsidRPr="003036DB">
              <w:rPr>
                <w:b/>
              </w:rPr>
              <w:t>7</w:t>
            </w:r>
          </w:p>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3036DB" w:rsidRDefault="00AF7C5A" w:rsidP="0006285C">
            <w:pPr>
              <w:jc w:val="center"/>
              <w:rPr>
                <w:b/>
              </w:rPr>
            </w:pPr>
            <w:r w:rsidRPr="003036DB">
              <w:rPr>
                <w:b/>
              </w:rPr>
              <w:t>8</w:t>
            </w:r>
          </w:p>
        </w:tc>
        <w:tc>
          <w:tcPr>
            <w:tcW w:w="978" w:type="dxa"/>
            <w:tcBorders>
              <w:top w:val="single" w:sz="4" w:space="0" w:color="000000"/>
              <w:left w:val="single" w:sz="4" w:space="0" w:color="000000"/>
              <w:bottom w:val="single" w:sz="4" w:space="0" w:color="000000"/>
              <w:right w:val="single" w:sz="4" w:space="0" w:color="000000"/>
            </w:tcBorders>
            <w:vAlign w:val="center"/>
          </w:tcPr>
          <w:p w:rsidR="00AF7C5A" w:rsidRDefault="00AF7C5A" w:rsidP="0006285C">
            <w:pPr>
              <w:jc w:val="center"/>
              <w:rPr>
                <w:b/>
              </w:rPr>
            </w:pPr>
          </w:p>
          <w:p w:rsidR="00AF7C5A" w:rsidRDefault="00AF7C5A" w:rsidP="0006285C">
            <w:pPr>
              <w:jc w:val="center"/>
              <w:rPr>
                <w:b/>
              </w:rPr>
            </w:pPr>
            <w:r w:rsidRPr="003036DB">
              <w:rPr>
                <w:b/>
              </w:rPr>
              <w:t>Всего</w:t>
            </w:r>
          </w:p>
          <w:p w:rsidR="00AF7C5A" w:rsidRPr="003036DB" w:rsidRDefault="00AF7C5A" w:rsidP="0006285C">
            <w:pPr>
              <w:jc w:val="center"/>
              <w:rPr>
                <w:b/>
              </w:rPr>
            </w:pPr>
            <w:r>
              <w:rPr>
                <w:b/>
              </w:rPr>
              <w:t>баллов</w:t>
            </w:r>
          </w:p>
          <w:p w:rsidR="00AF7C5A" w:rsidRPr="003036DB" w:rsidRDefault="00AF7C5A" w:rsidP="0006285C">
            <w:pPr>
              <w:jc w:val="center"/>
              <w:rPr>
                <w:b/>
              </w:rPr>
            </w:pPr>
          </w:p>
        </w:tc>
        <w:tc>
          <w:tcPr>
            <w:tcW w:w="1188" w:type="dxa"/>
            <w:tcBorders>
              <w:top w:val="single" w:sz="4" w:space="0" w:color="000000"/>
              <w:left w:val="single" w:sz="4" w:space="0" w:color="000000"/>
              <w:bottom w:val="single" w:sz="4" w:space="0" w:color="000000"/>
              <w:right w:val="single" w:sz="4" w:space="0" w:color="000000"/>
            </w:tcBorders>
          </w:tcPr>
          <w:p w:rsidR="00AF7C5A" w:rsidRDefault="00AF7C5A" w:rsidP="0006285C">
            <w:pPr>
              <w:jc w:val="center"/>
              <w:rPr>
                <w:b/>
              </w:rPr>
            </w:pPr>
            <w:r>
              <w:rPr>
                <w:b/>
              </w:rPr>
              <w:t>Уровень</w:t>
            </w:r>
          </w:p>
        </w:tc>
      </w:tr>
      <w:tr w:rsidR="00AF7C5A" w:rsidRPr="0057151E" w:rsidTr="00AF7C5A">
        <w:trPr>
          <w:trHeight w:val="334"/>
        </w:trPr>
        <w:tc>
          <w:tcPr>
            <w:tcW w:w="509"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pPr>
              <w:jc w:val="center"/>
            </w:pPr>
            <w:r w:rsidRPr="0057151E">
              <w:t>1</w:t>
            </w:r>
          </w:p>
        </w:tc>
        <w:tc>
          <w:tcPr>
            <w:tcW w:w="1740"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388"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3"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97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c>
          <w:tcPr>
            <w:tcW w:w="118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r>
      <w:tr w:rsidR="00AF7C5A" w:rsidRPr="0057151E" w:rsidTr="00AF7C5A">
        <w:trPr>
          <w:trHeight w:val="334"/>
        </w:trPr>
        <w:tc>
          <w:tcPr>
            <w:tcW w:w="509"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pPr>
              <w:jc w:val="center"/>
            </w:pPr>
            <w:r w:rsidRPr="0057151E">
              <w:t>2</w:t>
            </w:r>
          </w:p>
        </w:tc>
        <w:tc>
          <w:tcPr>
            <w:tcW w:w="1740"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388"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3"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97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c>
          <w:tcPr>
            <w:tcW w:w="118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r>
      <w:tr w:rsidR="00AF7C5A" w:rsidRPr="0057151E" w:rsidTr="00AF7C5A">
        <w:trPr>
          <w:trHeight w:val="334"/>
        </w:trPr>
        <w:tc>
          <w:tcPr>
            <w:tcW w:w="509"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pPr>
              <w:jc w:val="center"/>
            </w:pPr>
            <w:r w:rsidRPr="0057151E">
              <w:t>3</w:t>
            </w:r>
          </w:p>
        </w:tc>
        <w:tc>
          <w:tcPr>
            <w:tcW w:w="1740"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388"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3"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97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c>
          <w:tcPr>
            <w:tcW w:w="118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r>
      <w:tr w:rsidR="00AF7C5A" w:rsidRPr="0057151E" w:rsidTr="00AF7C5A">
        <w:trPr>
          <w:trHeight w:val="334"/>
        </w:trPr>
        <w:tc>
          <w:tcPr>
            <w:tcW w:w="509"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pPr>
              <w:jc w:val="center"/>
            </w:pPr>
            <w:r>
              <w:t>4</w:t>
            </w:r>
          </w:p>
        </w:tc>
        <w:tc>
          <w:tcPr>
            <w:tcW w:w="1740"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388"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3"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97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c>
          <w:tcPr>
            <w:tcW w:w="118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r>
      <w:tr w:rsidR="00AF7C5A" w:rsidRPr="0057151E" w:rsidTr="00AF7C5A">
        <w:trPr>
          <w:trHeight w:val="334"/>
        </w:trPr>
        <w:tc>
          <w:tcPr>
            <w:tcW w:w="509"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pPr>
              <w:jc w:val="center"/>
            </w:pPr>
            <w:r>
              <w:t>5</w:t>
            </w:r>
          </w:p>
        </w:tc>
        <w:tc>
          <w:tcPr>
            <w:tcW w:w="1740"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388"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3"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97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c>
          <w:tcPr>
            <w:tcW w:w="118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r>
      <w:tr w:rsidR="00AF7C5A" w:rsidRPr="0057151E" w:rsidTr="00AF7C5A">
        <w:trPr>
          <w:trHeight w:val="334"/>
        </w:trPr>
        <w:tc>
          <w:tcPr>
            <w:tcW w:w="509"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pPr>
              <w:jc w:val="center"/>
            </w:pPr>
            <w:r>
              <w:t>6</w:t>
            </w:r>
          </w:p>
        </w:tc>
        <w:tc>
          <w:tcPr>
            <w:tcW w:w="1740"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388"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3"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97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c>
          <w:tcPr>
            <w:tcW w:w="118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r>
      <w:tr w:rsidR="00AF7C5A" w:rsidRPr="0057151E" w:rsidTr="00AF7C5A">
        <w:trPr>
          <w:trHeight w:val="334"/>
        </w:trPr>
        <w:tc>
          <w:tcPr>
            <w:tcW w:w="509"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pPr>
              <w:jc w:val="center"/>
            </w:pPr>
            <w:r>
              <w:t>7</w:t>
            </w:r>
          </w:p>
        </w:tc>
        <w:tc>
          <w:tcPr>
            <w:tcW w:w="1740"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388"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3"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97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c>
          <w:tcPr>
            <w:tcW w:w="118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r>
      <w:tr w:rsidR="00AF7C5A" w:rsidRPr="0057151E" w:rsidTr="00AF7C5A">
        <w:trPr>
          <w:trHeight w:val="334"/>
        </w:trPr>
        <w:tc>
          <w:tcPr>
            <w:tcW w:w="509"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pPr>
              <w:jc w:val="center"/>
            </w:pPr>
            <w:r>
              <w:t>8</w:t>
            </w:r>
          </w:p>
        </w:tc>
        <w:tc>
          <w:tcPr>
            <w:tcW w:w="1740"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388"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3"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97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c>
          <w:tcPr>
            <w:tcW w:w="118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r>
      <w:tr w:rsidR="00AF7C5A" w:rsidRPr="0057151E" w:rsidTr="00AF7C5A">
        <w:trPr>
          <w:trHeight w:val="334"/>
        </w:trPr>
        <w:tc>
          <w:tcPr>
            <w:tcW w:w="509"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pPr>
              <w:jc w:val="center"/>
            </w:pPr>
            <w:r>
              <w:t>9</w:t>
            </w:r>
          </w:p>
        </w:tc>
        <w:tc>
          <w:tcPr>
            <w:tcW w:w="1740"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388"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3"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97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c>
          <w:tcPr>
            <w:tcW w:w="118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r>
      <w:tr w:rsidR="00AF7C5A" w:rsidRPr="0057151E" w:rsidTr="00AF7C5A">
        <w:trPr>
          <w:trHeight w:val="334"/>
        </w:trPr>
        <w:tc>
          <w:tcPr>
            <w:tcW w:w="509"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pPr>
              <w:jc w:val="center"/>
            </w:pPr>
            <w:r>
              <w:t>10</w:t>
            </w:r>
          </w:p>
        </w:tc>
        <w:tc>
          <w:tcPr>
            <w:tcW w:w="1740"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388"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3"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97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c>
          <w:tcPr>
            <w:tcW w:w="118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r>
      <w:tr w:rsidR="00AF7C5A" w:rsidRPr="0057151E" w:rsidTr="00AF7C5A">
        <w:trPr>
          <w:trHeight w:val="334"/>
        </w:trPr>
        <w:tc>
          <w:tcPr>
            <w:tcW w:w="509"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pPr>
              <w:jc w:val="center"/>
            </w:pPr>
            <w:r>
              <w:t>11</w:t>
            </w:r>
          </w:p>
        </w:tc>
        <w:tc>
          <w:tcPr>
            <w:tcW w:w="1740"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388"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3"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97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c>
          <w:tcPr>
            <w:tcW w:w="118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r>
      <w:tr w:rsidR="00AF7C5A" w:rsidRPr="0057151E" w:rsidTr="00AF7C5A">
        <w:trPr>
          <w:trHeight w:val="334"/>
        </w:trPr>
        <w:tc>
          <w:tcPr>
            <w:tcW w:w="509"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pPr>
              <w:jc w:val="center"/>
            </w:pPr>
            <w:r>
              <w:t>12</w:t>
            </w:r>
          </w:p>
        </w:tc>
        <w:tc>
          <w:tcPr>
            <w:tcW w:w="1740"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388"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3"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97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c>
          <w:tcPr>
            <w:tcW w:w="118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r>
      <w:tr w:rsidR="00AF7C5A" w:rsidRPr="0057151E" w:rsidTr="00AF7C5A">
        <w:trPr>
          <w:trHeight w:val="334"/>
        </w:trPr>
        <w:tc>
          <w:tcPr>
            <w:tcW w:w="509"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pPr>
              <w:jc w:val="center"/>
            </w:pPr>
            <w:r>
              <w:t>13</w:t>
            </w:r>
          </w:p>
        </w:tc>
        <w:tc>
          <w:tcPr>
            <w:tcW w:w="1740"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388"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3"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97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c>
          <w:tcPr>
            <w:tcW w:w="118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r>
      <w:tr w:rsidR="00AF7C5A" w:rsidRPr="0057151E" w:rsidTr="00AF7C5A">
        <w:trPr>
          <w:trHeight w:val="334"/>
        </w:trPr>
        <w:tc>
          <w:tcPr>
            <w:tcW w:w="509"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pPr>
              <w:jc w:val="center"/>
            </w:pPr>
            <w:r>
              <w:t>14</w:t>
            </w:r>
          </w:p>
        </w:tc>
        <w:tc>
          <w:tcPr>
            <w:tcW w:w="1740"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388"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3"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97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c>
          <w:tcPr>
            <w:tcW w:w="118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r>
      <w:tr w:rsidR="00AF7C5A" w:rsidRPr="0057151E" w:rsidTr="00AF7C5A">
        <w:trPr>
          <w:trHeight w:val="334"/>
        </w:trPr>
        <w:tc>
          <w:tcPr>
            <w:tcW w:w="509"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pPr>
              <w:jc w:val="center"/>
            </w:pPr>
            <w:r>
              <w:t>15</w:t>
            </w:r>
          </w:p>
        </w:tc>
        <w:tc>
          <w:tcPr>
            <w:tcW w:w="1740"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388"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3"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06285C"/>
        </w:tc>
        <w:tc>
          <w:tcPr>
            <w:tcW w:w="97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c>
          <w:tcPr>
            <w:tcW w:w="1188" w:type="dxa"/>
            <w:tcBorders>
              <w:top w:val="single" w:sz="4" w:space="0" w:color="000000"/>
              <w:left w:val="single" w:sz="4" w:space="0" w:color="000000"/>
              <w:bottom w:val="single" w:sz="4" w:space="0" w:color="000000"/>
              <w:right w:val="single" w:sz="4" w:space="0" w:color="000000"/>
            </w:tcBorders>
          </w:tcPr>
          <w:p w:rsidR="00AF7C5A" w:rsidRPr="0057151E" w:rsidRDefault="00AF7C5A" w:rsidP="0006285C">
            <w:pPr>
              <w:jc w:val="both"/>
            </w:pPr>
          </w:p>
        </w:tc>
      </w:tr>
    </w:tbl>
    <w:p w:rsidR="008F4C94" w:rsidRDefault="008F4C94" w:rsidP="008F4C94">
      <w:pPr>
        <w:shd w:val="clear" w:color="auto" w:fill="FFFFFF"/>
        <w:ind w:left="29" w:right="5" w:firstLine="374"/>
        <w:jc w:val="both"/>
        <w:rPr>
          <w:spacing w:val="6"/>
        </w:rPr>
      </w:pPr>
    </w:p>
    <w:p w:rsidR="008F4C94" w:rsidRDefault="008F4C94" w:rsidP="008F4C94">
      <w:pPr>
        <w:shd w:val="clear" w:color="auto" w:fill="FFFFFF"/>
        <w:ind w:left="29" w:right="5" w:firstLine="374"/>
        <w:jc w:val="both"/>
        <w:rPr>
          <w:spacing w:val="4"/>
        </w:rPr>
      </w:pPr>
      <w:r w:rsidRPr="005E1A7F">
        <w:rPr>
          <w:spacing w:val="6"/>
        </w:rPr>
        <w:t xml:space="preserve">Результатом фронтального обследования </w:t>
      </w:r>
      <w:r w:rsidRPr="005E1A7F">
        <w:rPr>
          <w:spacing w:val="4"/>
        </w:rPr>
        <w:t>детей является заполнение бланка обследования. Т</w:t>
      </w:r>
      <w:r w:rsidRPr="005E1A7F">
        <w:rPr>
          <w:spacing w:val="5"/>
        </w:rPr>
        <w:t>акая диагностика имеет прогностическое значе</w:t>
      </w:r>
      <w:r w:rsidRPr="005E1A7F">
        <w:rPr>
          <w:spacing w:val="3"/>
        </w:rPr>
        <w:t>ние, позволяет сделать близкий прогноз о дальнейшем ходе раз</w:t>
      </w:r>
      <w:r w:rsidRPr="005E1A7F">
        <w:rPr>
          <w:spacing w:val="5"/>
        </w:rPr>
        <w:t xml:space="preserve">вития ребенка, о тех коррекционно-педагогических средствах, </w:t>
      </w:r>
      <w:r w:rsidRPr="005E1A7F">
        <w:rPr>
          <w:spacing w:val="4"/>
        </w:rPr>
        <w:t>которые необходимо применить.</w:t>
      </w:r>
    </w:p>
    <w:p w:rsidR="008F4C94" w:rsidRDefault="008F4C94" w:rsidP="008F4C94">
      <w:pPr>
        <w:numPr>
          <w:ilvl w:val="0"/>
          <w:numId w:val="13"/>
        </w:numPr>
        <w:spacing w:before="100" w:beforeAutospacing="1" w:after="100" w:afterAutospacing="1"/>
      </w:pPr>
      <w:r w:rsidRPr="00683B5D">
        <w:t>Больше 20</w:t>
      </w:r>
      <w:r>
        <w:t xml:space="preserve"> баллов</w:t>
      </w:r>
      <w:r w:rsidRPr="00683B5D">
        <w:t xml:space="preserve"> – </w:t>
      </w:r>
      <w:r w:rsidRPr="00683B5D">
        <w:rPr>
          <w:b/>
        </w:rPr>
        <w:t>высокий уровень</w:t>
      </w:r>
    </w:p>
    <w:p w:rsidR="008F4C94" w:rsidRPr="00683B5D" w:rsidRDefault="008F4C94" w:rsidP="008F4C94">
      <w:pPr>
        <w:numPr>
          <w:ilvl w:val="0"/>
          <w:numId w:val="13"/>
        </w:numPr>
        <w:spacing w:before="100" w:beforeAutospacing="1" w:after="100" w:afterAutospacing="1"/>
      </w:pPr>
      <w:r>
        <w:t>10 – 19баллов</w:t>
      </w:r>
      <w:r w:rsidRPr="00683B5D">
        <w:t xml:space="preserve"> – </w:t>
      </w:r>
      <w:r w:rsidRPr="00683B5D">
        <w:rPr>
          <w:b/>
        </w:rPr>
        <w:t>средний уровень</w:t>
      </w:r>
    </w:p>
    <w:p w:rsidR="0006285C" w:rsidRPr="007426A1" w:rsidRDefault="008F4C94" w:rsidP="007426A1">
      <w:pPr>
        <w:numPr>
          <w:ilvl w:val="0"/>
          <w:numId w:val="13"/>
        </w:numPr>
        <w:spacing w:before="100" w:beforeAutospacing="1" w:after="100" w:afterAutospacing="1"/>
      </w:pPr>
      <w:r w:rsidRPr="00683B5D">
        <w:t xml:space="preserve">Менее 10 </w:t>
      </w:r>
      <w:proofErr w:type="gramStart"/>
      <w:r>
        <w:t>баллов</w:t>
      </w:r>
      <w:r w:rsidRPr="00683B5D">
        <w:t>–</w:t>
      </w:r>
      <w:r w:rsidRPr="00683B5D">
        <w:rPr>
          <w:b/>
        </w:rPr>
        <w:t>низкий</w:t>
      </w:r>
      <w:proofErr w:type="gramEnd"/>
      <w:r w:rsidRPr="00683B5D">
        <w:rPr>
          <w:b/>
        </w:rPr>
        <w:t xml:space="preserve"> уровень</w:t>
      </w:r>
    </w:p>
    <w:p w:rsidR="000A3DA9" w:rsidRDefault="000A3DA9" w:rsidP="000A3DA9">
      <w:pPr>
        <w:jc w:val="center"/>
        <w:rPr>
          <w:b/>
          <w:sz w:val="24"/>
          <w:szCs w:val="24"/>
        </w:rPr>
      </w:pPr>
      <w:r>
        <w:rPr>
          <w:b/>
          <w:sz w:val="24"/>
          <w:szCs w:val="24"/>
        </w:rPr>
        <w:lastRenderedPageBreak/>
        <w:t xml:space="preserve">Промежуточная </w:t>
      </w:r>
      <w:r w:rsidR="00A322F4">
        <w:rPr>
          <w:b/>
          <w:sz w:val="24"/>
          <w:szCs w:val="24"/>
        </w:rPr>
        <w:t>аттестация</w:t>
      </w:r>
    </w:p>
    <w:p w:rsidR="000A3DA9" w:rsidRPr="008F4C94" w:rsidRDefault="009B5407" w:rsidP="009B5407">
      <w:pPr>
        <w:ind w:firstLine="709"/>
        <w:jc w:val="both"/>
        <w:outlineLvl w:val="3"/>
        <w:rPr>
          <w:b/>
          <w:bCs/>
          <w:iCs/>
        </w:rPr>
      </w:pPr>
      <w:r w:rsidRPr="008F4C94">
        <w:rPr>
          <w:b/>
          <w:bCs/>
          <w:iCs/>
        </w:rPr>
        <w:t>Задание 1</w:t>
      </w:r>
    </w:p>
    <w:p w:rsidR="000A3DA9" w:rsidRPr="004A3890" w:rsidRDefault="000A3DA9" w:rsidP="000A3DA9">
      <w:pPr>
        <w:pStyle w:val="a4"/>
        <w:spacing w:line="360" w:lineRule="auto"/>
        <w:ind w:left="0"/>
        <w:rPr>
          <w:b/>
          <w:sz w:val="24"/>
          <w:szCs w:val="24"/>
        </w:rPr>
      </w:pPr>
      <w:r w:rsidRPr="004A3890">
        <w:rPr>
          <w:b/>
          <w:sz w:val="24"/>
          <w:szCs w:val="24"/>
        </w:rPr>
        <w:t xml:space="preserve">Составь задачу и запиши решение. Прочитай запись. </w:t>
      </w:r>
    </w:p>
    <w:p w:rsidR="000A3DA9" w:rsidRDefault="000A3DA9" w:rsidP="000A3DA9">
      <w:pPr>
        <w:pStyle w:val="a4"/>
        <w:spacing w:line="360" w:lineRule="auto"/>
        <w:ind w:left="0"/>
        <w:rPr>
          <w:b/>
          <w:sz w:val="28"/>
          <w:szCs w:val="28"/>
        </w:rPr>
      </w:pPr>
      <w:r>
        <w:rPr>
          <w:b/>
          <w:noProof/>
          <w:sz w:val="28"/>
          <w:szCs w:val="28"/>
        </w:rPr>
        <w:drawing>
          <wp:inline distT="0" distB="0" distL="0" distR="0">
            <wp:extent cx="1257300" cy="1471256"/>
            <wp:effectExtent l="19050" t="0" r="0" b="0"/>
            <wp:docPr id="9" name="Рисунок 4" descr="raskraski-zhivotnyh--sobaki--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askraski-zhivotnyh--sobaki--64"/>
                    <pic:cNvPicPr>
                      <a:picLocks noChangeAspect="1" noChangeArrowheads="1"/>
                    </pic:cNvPicPr>
                  </pic:nvPicPr>
                  <pic:blipFill>
                    <a:blip r:embed="rId24" cstate="print"/>
                    <a:srcRect b="4200"/>
                    <a:stretch>
                      <a:fillRect/>
                    </a:stretch>
                  </pic:blipFill>
                  <pic:spPr bwMode="auto">
                    <a:xfrm>
                      <a:off x="0" y="0"/>
                      <a:ext cx="1259869" cy="1474263"/>
                    </a:xfrm>
                    <a:prstGeom prst="rect">
                      <a:avLst/>
                    </a:prstGeom>
                    <a:noFill/>
                    <a:ln w="9525">
                      <a:noFill/>
                      <a:miter lim="800000"/>
                      <a:headEnd/>
                      <a:tailEnd/>
                    </a:ln>
                  </pic:spPr>
                </pic:pic>
              </a:graphicData>
            </a:graphic>
          </wp:inline>
        </w:drawing>
      </w:r>
      <w:r>
        <w:rPr>
          <w:b/>
          <w:noProof/>
          <w:sz w:val="28"/>
          <w:szCs w:val="28"/>
        </w:rPr>
        <w:drawing>
          <wp:inline distT="0" distB="0" distL="0" distR="0">
            <wp:extent cx="1038225" cy="807697"/>
            <wp:effectExtent l="19050" t="0" r="9525" b="0"/>
            <wp:docPr id="20" name="Рисунок 5" descr="a05cad933707adf42be9fe376e9f6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05cad933707adf42be9fe376e9f6068"/>
                    <pic:cNvPicPr>
                      <a:picLocks noChangeAspect="1" noChangeArrowheads="1"/>
                    </pic:cNvPicPr>
                  </pic:nvPicPr>
                  <pic:blipFill>
                    <a:blip r:embed="rId25" cstate="print"/>
                    <a:srcRect/>
                    <a:stretch>
                      <a:fillRect/>
                    </a:stretch>
                  </pic:blipFill>
                  <pic:spPr bwMode="auto">
                    <a:xfrm>
                      <a:off x="0" y="0"/>
                      <a:ext cx="1039101" cy="808378"/>
                    </a:xfrm>
                    <a:prstGeom prst="rect">
                      <a:avLst/>
                    </a:prstGeom>
                    <a:noFill/>
                    <a:ln w="9525">
                      <a:noFill/>
                      <a:miter lim="800000"/>
                      <a:headEnd/>
                      <a:tailEnd/>
                    </a:ln>
                  </pic:spPr>
                </pic:pic>
              </a:graphicData>
            </a:graphic>
          </wp:inline>
        </w:drawing>
      </w:r>
    </w:p>
    <w:p w:rsidR="000A3DA9" w:rsidRPr="00E82007" w:rsidRDefault="007360FA" w:rsidP="000A3DA9">
      <w:pPr>
        <w:pStyle w:val="a4"/>
        <w:spacing w:line="360" w:lineRule="auto"/>
        <w:ind w:left="0"/>
        <w:rPr>
          <w:b/>
          <w:sz w:val="28"/>
          <w:szCs w:val="28"/>
        </w:rPr>
      </w:pPr>
      <w:r w:rsidRPr="007360FA">
        <w:rPr>
          <w:rFonts w:ascii="Calibri" w:hAnsi="Calibri"/>
          <w:noProof/>
        </w:rPr>
        <w:pict>
          <v:rect id="Rectangle 9" o:spid="_x0000_s1033" style="position:absolute;margin-left:197.15pt;margin-top:17.4pt;width:34pt;height:34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"/>
        </w:pict>
      </w:r>
      <w:r w:rsidRPr="007360FA">
        <w:rPr>
          <w:rFonts w:ascii="Calibri" w:hAnsi="Calibri"/>
          <w:noProof/>
        </w:rPr>
        <w:pict>
          <v:rect id="Rectangle 5" o:spid="_x0000_s1032" style="position:absolute;margin-left:119.35pt;margin-top:17.4pt;width:34pt;height:34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"/>
        </w:pict>
      </w:r>
      <w:r w:rsidRPr="007360FA">
        <w:rPr>
          <w:rFonts w:ascii="Calibri" w:hAnsi="Calibri"/>
          <w:noProof/>
        </w:rPr>
        <w:pict>
          <v:oval id="Oval 4" o:spid="_x0000_s1031" style="position:absolute;margin-left:65.6pt;margin-top:17.4pt;width:34pt;height:34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"/>
        </w:pict>
      </w:r>
      <w:r>
        <w:rPr>
          <w:b/>
          <w:noProof/>
          <w:sz w:val="28"/>
          <w:szCs w:val="28"/>
        </w:rPr>
        <w:pict>
          <v:rect id="Rectangle 3" o:spid="_x0000_s1030" style="position:absolute;margin-left:15.1pt;margin-top:17.4pt;width:34pt;height:34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"/>
        </w:pict>
      </w:r>
    </w:p>
    <w:p w:rsidR="000A3DA9" w:rsidRDefault="007360FA" w:rsidP="000A3DA9">
      <w:r>
        <w:rPr>
          <w:noProof/>
        </w:rPr>
        <w:pict>
          <v:shapetype id="_x0000_t32" coordsize="21600,21600" o:spt="32" o:oned="t" path="m,l21600,21600e" filled="f">
            <v:path arrowok="t" fillok="f" o:connecttype="none"/>
            <o:lock v:ext="edit" shapetype="t"/>
          </v:shapetype>
          <v:shape id="AutoShape 8" o:spid="_x0000_s1029" type="#_x0000_t32" style="position:absolute;margin-left:165.7pt;margin-top:11.5pt;width:18.2pt;height:.05pt;flip:x;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"/>
        </w:pict>
      </w:r>
      <w:r>
        <w:rPr>
          <w:noProof/>
        </w:rPr>
        <w:pict>
          <v:shape id="AutoShape 7" o:spid="_x0000_s1028" type="#_x0000_t32" style="position:absolute;margin-left:165.7pt;margin-top:6.5pt;width:18.2pt;height:0;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"/>
        </w:pict>
      </w:r>
      <w:r>
        <w:rPr>
          <w:noProof/>
        </w:rPr>
        <w:pict>
          <v:shape id="AutoShape 6" o:spid="_x0000_s1027" type="#_x0000_t32" style="position:absolute;margin-left:178.95pt;margin-top:11.45pt;width:.05pt;height:.0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"/>
        </w:pict>
      </w:r>
    </w:p>
    <w:p w:rsidR="000A3DA9" w:rsidRDefault="000A3DA9" w:rsidP="000A3DA9"/>
    <w:p w:rsidR="000A3DA9" w:rsidRDefault="000A3DA9" w:rsidP="000A3DA9">
      <w:pPr>
        <w:rPr>
          <w:b/>
          <w:sz w:val="24"/>
          <w:szCs w:val="24"/>
        </w:rPr>
      </w:pPr>
    </w:p>
    <w:p w:rsidR="00054037" w:rsidRPr="00054037" w:rsidRDefault="00054037" w:rsidP="00054037">
      <w:pPr>
        <w:ind w:firstLine="709"/>
        <w:jc w:val="both"/>
        <w:rPr>
          <w:u w:val="single"/>
        </w:rPr>
      </w:pPr>
      <w:r w:rsidRPr="00054037">
        <w:rPr>
          <w:u w:val="single"/>
        </w:rPr>
        <w:t>Оценка выполнения задания:</w:t>
      </w:r>
    </w:p>
    <w:p w:rsidR="00054037" w:rsidRPr="005E1A7F" w:rsidRDefault="00054037" w:rsidP="00054037">
      <w:pPr>
        <w:ind w:firstLine="709"/>
        <w:jc w:val="both"/>
      </w:pPr>
      <w:r w:rsidRPr="00054037">
        <w:rPr>
          <w:iCs/>
        </w:rPr>
        <w:t xml:space="preserve">3 </w:t>
      </w:r>
      <w:proofErr w:type="gramStart"/>
      <w:r w:rsidRPr="00054037">
        <w:rPr>
          <w:iCs/>
        </w:rPr>
        <w:t>балла</w:t>
      </w:r>
      <w:r w:rsidRPr="00054037">
        <w:t>–</w:t>
      </w:r>
      <w:r>
        <w:t>задание</w:t>
      </w:r>
      <w:proofErr w:type="gramEnd"/>
      <w:r>
        <w:t xml:space="preserve"> выполнено </w:t>
      </w:r>
      <w:r w:rsidRPr="005E1A7F">
        <w:t>правильно</w:t>
      </w:r>
      <w:r>
        <w:t xml:space="preserve"> без ошибок</w:t>
      </w:r>
      <w:r w:rsidRPr="005E1A7F">
        <w:t>;</w:t>
      </w:r>
    </w:p>
    <w:p w:rsidR="00054037" w:rsidRPr="005E1A7F" w:rsidRDefault="00054037" w:rsidP="00054037">
      <w:pPr>
        <w:ind w:firstLine="709"/>
        <w:jc w:val="both"/>
      </w:pPr>
      <w:r w:rsidRPr="005E1A7F">
        <w:rPr>
          <w:i/>
          <w:iCs/>
        </w:rPr>
        <w:t>2 балла</w:t>
      </w:r>
      <w:r>
        <w:t xml:space="preserve"> – допущена </w:t>
      </w:r>
      <w:r w:rsidRPr="005E1A7F">
        <w:t>ошибка</w:t>
      </w:r>
      <w:r>
        <w:t xml:space="preserve"> при выполнении действия</w:t>
      </w:r>
      <w:r w:rsidRPr="005E1A7F">
        <w:t>;</w:t>
      </w:r>
    </w:p>
    <w:p w:rsidR="00054037" w:rsidRPr="005E1A7F" w:rsidRDefault="00054037" w:rsidP="00054037">
      <w:pPr>
        <w:ind w:firstLine="709"/>
        <w:jc w:val="both"/>
      </w:pPr>
      <w:r w:rsidRPr="005E1A7F">
        <w:rPr>
          <w:i/>
          <w:iCs/>
        </w:rPr>
        <w:t>1 балл</w:t>
      </w:r>
      <w:r>
        <w:t xml:space="preserve"> – допущены при выборе действия </w:t>
      </w:r>
      <w:r w:rsidRPr="005E1A7F">
        <w:t xml:space="preserve"> ошибки;</w:t>
      </w:r>
    </w:p>
    <w:p w:rsidR="00054037" w:rsidRDefault="00054037" w:rsidP="009B5407">
      <w:pPr>
        <w:ind w:firstLine="709"/>
        <w:jc w:val="both"/>
      </w:pPr>
      <w:r w:rsidRPr="005E1A7F">
        <w:rPr>
          <w:i/>
          <w:iCs/>
        </w:rPr>
        <w:t>0 баллов</w:t>
      </w:r>
      <w:r w:rsidRPr="005E1A7F">
        <w:t xml:space="preserve"> – задание не выполнено.</w:t>
      </w:r>
    </w:p>
    <w:p w:rsidR="009B5407" w:rsidRPr="009B5407" w:rsidRDefault="009B5407" w:rsidP="009B5407">
      <w:pPr>
        <w:ind w:firstLine="709"/>
        <w:jc w:val="both"/>
      </w:pPr>
    </w:p>
    <w:p w:rsidR="009B5407" w:rsidRPr="008F4C94" w:rsidRDefault="009B5407" w:rsidP="009B5407">
      <w:pPr>
        <w:ind w:firstLine="709"/>
        <w:jc w:val="both"/>
        <w:outlineLvl w:val="3"/>
        <w:rPr>
          <w:b/>
          <w:bCs/>
          <w:iCs/>
        </w:rPr>
      </w:pPr>
      <w:r w:rsidRPr="008F4C94">
        <w:rPr>
          <w:b/>
          <w:bCs/>
          <w:iCs/>
        </w:rPr>
        <w:t>Задание 2</w:t>
      </w:r>
    </w:p>
    <w:p w:rsidR="000A3DA9" w:rsidRPr="004A3890" w:rsidRDefault="000A3DA9" w:rsidP="000A3DA9">
      <w:pPr>
        <w:rPr>
          <w:b/>
          <w:sz w:val="24"/>
          <w:szCs w:val="24"/>
        </w:rPr>
      </w:pPr>
      <w:r w:rsidRPr="004A3890">
        <w:rPr>
          <w:b/>
          <w:sz w:val="24"/>
          <w:szCs w:val="24"/>
        </w:rPr>
        <w:t xml:space="preserve"> Впиши недостающие числа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7"/>
        <w:gridCol w:w="957"/>
        <w:gridCol w:w="957"/>
        <w:gridCol w:w="957"/>
        <w:gridCol w:w="957"/>
        <w:gridCol w:w="957"/>
        <w:gridCol w:w="957"/>
        <w:gridCol w:w="957"/>
        <w:gridCol w:w="957"/>
        <w:gridCol w:w="958"/>
      </w:tblGrid>
      <w:tr w:rsidR="000A3DA9" w:rsidTr="00875613">
        <w:tc>
          <w:tcPr>
            <w:tcW w:w="957" w:type="dxa"/>
          </w:tcPr>
          <w:p w:rsidR="000A3DA9" w:rsidRDefault="000A3DA9" w:rsidP="00875613"/>
        </w:tc>
        <w:tc>
          <w:tcPr>
            <w:tcW w:w="957" w:type="dxa"/>
          </w:tcPr>
          <w:p w:rsidR="000A3DA9" w:rsidRPr="00244C23" w:rsidRDefault="000A3DA9" w:rsidP="00875613">
            <w:pPr>
              <w:jc w:val="center"/>
              <w:rPr>
                <w:b/>
                <w:sz w:val="48"/>
                <w:szCs w:val="48"/>
              </w:rPr>
            </w:pPr>
            <w:r w:rsidRPr="00244C23">
              <w:rPr>
                <w:b/>
                <w:sz w:val="48"/>
                <w:szCs w:val="48"/>
              </w:rPr>
              <w:t>2</w:t>
            </w:r>
          </w:p>
        </w:tc>
        <w:tc>
          <w:tcPr>
            <w:tcW w:w="957" w:type="dxa"/>
          </w:tcPr>
          <w:p w:rsidR="000A3DA9" w:rsidRDefault="000A3DA9" w:rsidP="00875613"/>
        </w:tc>
        <w:tc>
          <w:tcPr>
            <w:tcW w:w="957" w:type="dxa"/>
          </w:tcPr>
          <w:p w:rsidR="000A3DA9" w:rsidRPr="00244C23" w:rsidRDefault="000A3DA9" w:rsidP="00875613">
            <w:pPr>
              <w:jc w:val="center"/>
              <w:rPr>
                <w:b/>
                <w:sz w:val="48"/>
                <w:szCs w:val="48"/>
              </w:rPr>
            </w:pPr>
            <w:r w:rsidRPr="00244C23">
              <w:rPr>
                <w:b/>
                <w:sz w:val="48"/>
                <w:szCs w:val="48"/>
              </w:rPr>
              <w:t>4</w:t>
            </w:r>
          </w:p>
        </w:tc>
        <w:tc>
          <w:tcPr>
            <w:tcW w:w="957" w:type="dxa"/>
          </w:tcPr>
          <w:p w:rsidR="000A3DA9" w:rsidRPr="00244C23" w:rsidRDefault="000A3DA9" w:rsidP="00875613">
            <w:pPr>
              <w:rPr>
                <w:b/>
                <w:sz w:val="28"/>
                <w:szCs w:val="28"/>
              </w:rPr>
            </w:pPr>
          </w:p>
        </w:tc>
        <w:tc>
          <w:tcPr>
            <w:tcW w:w="957" w:type="dxa"/>
          </w:tcPr>
          <w:p w:rsidR="000A3DA9" w:rsidRPr="00244C23" w:rsidRDefault="000A3DA9" w:rsidP="00875613">
            <w:pPr>
              <w:rPr>
                <w:b/>
                <w:sz w:val="28"/>
                <w:szCs w:val="28"/>
              </w:rPr>
            </w:pPr>
          </w:p>
        </w:tc>
        <w:tc>
          <w:tcPr>
            <w:tcW w:w="957" w:type="dxa"/>
          </w:tcPr>
          <w:p w:rsidR="000A3DA9" w:rsidRPr="00244C23" w:rsidRDefault="000A3DA9" w:rsidP="00875613">
            <w:pPr>
              <w:jc w:val="center"/>
              <w:rPr>
                <w:b/>
                <w:sz w:val="48"/>
                <w:szCs w:val="48"/>
              </w:rPr>
            </w:pPr>
            <w:r w:rsidRPr="00244C23">
              <w:rPr>
                <w:b/>
                <w:sz w:val="48"/>
                <w:szCs w:val="48"/>
              </w:rPr>
              <w:t>7</w:t>
            </w:r>
          </w:p>
        </w:tc>
        <w:tc>
          <w:tcPr>
            <w:tcW w:w="957" w:type="dxa"/>
          </w:tcPr>
          <w:p w:rsidR="000A3DA9" w:rsidRPr="00244C23" w:rsidRDefault="000A3DA9" w:rsidP="00875613">
            <w:pPr>
              <w:rPr>
                <w:b/>
                <w:sz w:val="28"/>
                <w:szCs w:val="28"/>
              </w:rPr>
            </w:pPr>
          </w:p>
        </w:tc>
        <w:tc>
          <w:tcPr>
            <w:tcW w:w="957" w:type="dxa"/>
          </w:tcPr>
          <w:p w:rsidR="000A3DA9" w:rsidRPr="00244C23" w:rsidRDefault="000A3DA9" w:rsidP="00875613">
            <w:pPr>
              <w:jc w:val="center"/>
              <w:rPr>
                <w:b/>
                <w:sz w:val="48"/>
                <w:szCs w:val="48"/>
              </w:rPr>
            </w:pPr>
            <w:r w:rsidRPr="00244C23">
              <w:rPr>
                <w:b/>
                <w:sz w:val="48"/>
                <w:szCs w:val="48"/>
              </w:rPr>
              <w:t>9</w:t>
            </w:r>
          </w:p>
        </w:tc>
        <w:tc>
          <w:tcPr>
            <w:tcW w:w="958" w:type="dxa"/>
          </w:tcPr>
          <w:p w:rsidR="000A3DA9" w:rsidRDefault="000A3DA9" w:rsidP="00875613"/>
        </w:tc>
      </w:tr>
    </w:tbl>
    <w:p w:rsidR="000A3DA9" w:rsidRDefault="000A3DA9" w:rsidP="000A3DA9"/>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7"/>
        <w:gridCol w:w="957"/>
        <w:gridCol w:w="957"/>
        <w:gridCol w:w="957"/>
        <w:gridCol w:w="957"/>
        <w:gridCol w:w="957"/>
        <w:gridCol w:w="957"/>
        <w:gridCol w:w="957"/>
        <w:gridCol w:w="957"/>
        <w:gridCol w:w="958"/>
      </w:tblGrid>
      <w:tr w:rsidR="000A3DA9" w:rsidTr="00875613">
        <w:tc>
          <w:tcPr>
            <w:tcW w:w="957" w:type="dxa"/>
          </w:tcPr>
          <w:p w:rsidR="000A3DA9" w:rsidRDefault="000A3DA9" w:rsidP="00875613"/>
        </w:tc>
        <w:tc>
          <w:tcPr>
            <w:tcW w:w="957" w:type="dxa"/>
          </w:tcPr>
          <w:p w:rsidR="000A3DA9" w:rsidRPr="00244C23" w:rsidRDefault="000A3DA9" w:rsidP="00875613">
            <w:pPr>
              <w:rPr>
                <w:b/>
                <w:sz w:val="48"/>
                <w:szCs w:val="48"/>
              </w:rPr>
            </w:pPr>
            <w:r w:rsidRPr="00244C23">
              <w:rPr>
                <w:b/>
                <w:sz w:val="48"/>
                <w:szCs w:val="48"/>
              </w:rPr>
              <w:t>9</w:t>
            </w:r>
          </w:p>
        </w:tc>
        <w:tc>
          <w:tcPr>
            <w:tcW w:w="957" w:type="dxa"/>
          </w:tcPr>
          <w:p w:rsidR="000A3DA9" w:rsidRPr="00244C23" w:rsidRDefault="000A3DA9" w:rsidP="00875613">
            <w:pPr>
              <w:rPr>
                <w:b/>
                <w:sz w:val="48"/>
                <w:szCs w:val="48"/>
              </w:rPr>
            </w:pPr>
          </w:p>
        </w:tc>
        <w:tc>
          <w:tcPr>
            <w:tcW w:w="957" w:type="dxa"/>
          </w:tcPr>
          <w:p w:rsidR="000A3DA9" w:rsidRPr="00244C23" w:rsidRDefault="000A3DA9" w:rsidP="00875613">
            <w:pPr>
              <w:rPr>
                <w:b/>
                <w:sz w:val="48"/>
                <w:szCs w:val="48"/>
              </w:rPr>
            </w:pPr>
          </w:p>
        </w:tc>
        <w:tc>
          <w:tcPr>
            <w:tcW w:w="957" w:type="dxa"/>
          </w:tcPr>
          <w:p w:rsidR="000A3DA9" w:rsidRPr="00244C23" w:rsidRDefault="000A3DA9" w:rsidP="00875613">
            <w:pPr>
              <w:rPr>
                <w:b/>
                <w:sz w:val="48"/>
                <w:szCs w:val="48"/>
              </w:rPr>
            </w:pPr>
            <w:r w:rsidRPr="00244C23">
              <w:rPr>
                <w:b/>
                <w:sz w:val="48"/>
                <w:szCs w:val="48"/>
              </w:rPr>
              <w:t>6</w:t>
            </w:r>
          </w:p>
        </w:tc>
        <w:tc>
          <w:tcPr>
            <w:tcW w:w="957" w:type="dxa"/>
          </w:tcPr>
          <w:p w:rsidR="000A3DA9" w:rsidRPr="00244C23" w:rsidRDefault="000A3DA9" w:rsidP="00875613">
            <w:pPr>
              <w:rPr>
                <w:b/>
                <w:sz w:val="48"/>
                <w:szCs w:val="48"/>
              </w:rPr>
            </w:pPr>
            <w:r w:rsidRPr="00244C23">
              <w:rPr>
                <w:b/>
                <w:sz w:val="48"/>
                <w:szCs w:val="48"/>
              </w:rPr>
              <w:t>5</w:t>
            </w:r>
          </w:p>
        </w:tc>
        <w:tc>
          <w:tcPr>
            <w:tcW w:w="957" w:type="dxa"/>
          </w:tcPr>
          <w:p w:rsidR="000A3DA9" w:rsidRPr="00244C23" w:rsidRDefault="000A3DA9" w:rsidP="00875613">
            <w:pPr>
              <w:rPr>
                <w:b/>
                <w:sz w:val="48"/>
                <w:szCs w:val="48"/>
              </w:rPr>
            </w:pPr>
          </w:p>
        </w:tc>
        <w:tc>
          <w:tcPr>
            <w:tcW w:w="957" w:type="dxa"/>
          </w:tcPr>
          <w:p w:rsidR="000A3DA9" w:rsidRPr="00244C23" w:rsidRDefault="000A3DA9" w:rsidP="00875613">
            <w:pPr>
              <w:rPr>
                <w:b/>
                <w:sz w:val="48"/>
                <w:szCs w:val="48"/>
              </w:rPr>
            </w:pPr>
          </w:p>
        </w:tc>
        <w:tc>
          <w:tcPr>
            <w:tcW w:w="957" w:type="dxa"/>
          </w:tcPr>
          <w:p w:rsidR="000A3DA9" w:rsidRPr="00244C23" w:rsidRDefault="000A3DA9" w:rsidP="00875613">
            <w:pPr>
              <w:rPr>
                <w:b/>
                <w:sz w:val="48"/>
                <w:szCs w:val="48"/>
              </w:rPr>
            </w:pPr>
          </w:p>
        </w:tc>
        <w:tc>
          <w:tcPr>
            <w:tcW w:w="958" w:type="dxa"/>
          </w:tcPr>
          <w:p w:rsidR="000A3DA9" w:rsidRPr="00244C23" w:rsidRDefault="000A3DA9" w:rsidP="00875613">
            <w:pPr>
              <w:rPr>
                <w:b/>
                <w:sz w:val="48"/>
                <w:szCs w:val="48"/>
              </w:rPr>
            </w:pPr>
            <w:r w:rsidRPr="00244C23">
              <w:rPr>
                <w:b/>
                <w:sz w:val="48"/>
                <w:szCs w:val="48"/>
              </w:rPr>
              <w:t>1</w:t>
            </w:r>
          </w:p>
        </w:tc>
      </w:tr>
    </w:tbl>
    <w:p w:rsidR="00054037" w:rsidRPr="00054037" w:rsidRDefault="00054037" w:rsidP="00054037">
      <w:pPr>
        <w:ind w:firstLine="709"/>
        <w:jc w:val="both"/>
        <w:rPr>
          <w:u w:val="single"/>
        </w:rPr>
      </w:pPr>
      <w:r w:rsidRPr="00054037">
        <w:rPr>
          <w:u w:val="single"/>
        </w:rPr>
        <w:t>Оценка выполнения задания:</w:t>
      </w:r>
    </w:p>
    <w:p w:rsidR="00054037" w:rsidRPr="005E1A7F" w:rsidRDefault="00054037" w:rsidP="00054037">
      <w:pPr>
        <w:ind w:firstLine="709"/>
        <w:jc w:val="both"/>
      </w:pPr>
      <w:r w:rsidRPr="00054037">
        <w:rPr>
          <w:iCs/>
        </w:rPr>
        <w:t xml:space="preserve">3 </w:t>
      </w:r>
      <w:proofErr w:type="gramStart"/>
      <w:r w:rsidRPr="00054037">
        <w:rPr>
          <w:iCs/>
        </w:rPr>
        <w:t>балла</w:t>
      </w:r>
      <w:r w:rsidRPr="00054037">
        <w:t>–</w:t>
      </w:r>
      <w:r>
        <w:t>задание</w:t>
      </w:r>
      <w:proofErr w:type="gramEnd"/>
      <w:r>
        <w:t xml:space="preserve"> выполнено </w:t>
      </w:r>
      <w:r w:rsidRPr="005E1A7F">
        <w:t>правильно</w:t>
      </w:r>
      <w:r>
        <w:t xml:space="preserve"> без ошибок</w:t>
      </w:r>
      <w:r w:rsidRPr="005E1A7F">
        <w:t>;</w:t>
      </w:r>
    </w:p>
    <w:p w:rsidR="00054037" w:rsidRPr="005E1A7F" w:rsidRDefault="00054037" w:rsidP="00054037">
      <w:pPr>
        <w:ind w:firstLine="709"/>
        <w:jc w:val="both"/>
      </w:pPr>
      <w:r w:rsidRPr="005E1A7F">
        <w:rPr>
          <w:i/>
          <w:iCs/>
        </w:rPr>
        <w:t>2 балла</w:t>
      </w:r>
      <w:r>
        <w:t xml:space="preserve"> – допущена 1 </w:t>
      </w:r>
      <w:r w:rsidRPr="005E1A7F">
        <w:t>ошибка;</w:t>
      </w:r>
    </w:p>
    <w:p w:rsidR="00054037" w:rsidRPr="005E1A7F" w:rsidRDefault="00054037" w:rsidP="00054037">
      <w:pPr>
        <w:ind w:firstLine="709"/>
        <w:jc w:val="both"/>
      </w:pPr>
      <w:r w:rsidRPr="005E1A7F">
        <w:rPr>
          <w:i/>
          <w:iCs/>
        </w:rPr>
        <w:t>1 балл</w:t>
      </w:r>
      <w:r w:rsidRPr="005E1A7F">
        <w:t xml:space="preserve"> – допущены 2</w:t>
      </w:r>
      <w:r>
        <w:t>-3</w:t>
      </w:r>
      <w:r w:rsidRPr="005E1A7F">
        <w:t xml:space="preserve"> ошибки;</w:t>
      </w:r>
    </w:p>
    <w:p w:rsidR="004228D8" w:rsidRDefault="00054037" w:rsidP="00054037">
      <w:pPr>
        <w:ind w:firstLine="709"/>
        <w:jc w:val="both"/>
      </w:pPr>
      <w:r w:rsidRPr="005E1A7F">
        <w:rPr>
          <w:i/>
          <w:iCs/>
        </w:rPr>
        <w:t>0 баллов</w:t>
      </w:r>
      <w:r w:rsidRPr="005E1A7F">
        <w:t>–</w:t>
      </w:r>
      <w:r>
        <w:t xml:space="preserve">допущены  более 4 </w:t>
      </w:r>
      <w:r w:rsidRPr="005E1A7F">
        <w:t xml:space="preserve"> ошиб</w:t>
      </w:r>
      <w:r>
        <w:t>ок</w:t>
      </w:r>
      <w:r w:rsidRPr="005E1A7F">
        <w:t>;</w:t>
      </w:r>
    </w:p>
    <w:p w:rsidR="009B5407" w:rsidRPr="008F4C94" w:rsidRDefault="009B5407" w:rsidP="009B5407">
      <w:pPr>
        <w:ind w:firstLine="709"/>
        <w:jc w:val="both"/>
        <w:outlineLvl w:val="3"/>
        <w:rPr>
          <w:b/>
          <w:bCs/>
          <w:iCs/>
        </w:rPr>
      </w:pPr>
      <w:r w:rsidRPr="008F4C94">
        <w:rPr>
          <w:b/>
          <w:bCs/>
          <w:iCs/>
        </w:rPr>
        <w:lastRenderedPageBreak/>
        <w:t>Задание 3</w:t>
      </w:r>
    </w:p>
    <w:p w:rsidR="004228D8" w:rsidRPr="004228D8" w:rsidRDefault="004228D8" w:rsidP="004228D8">
      <w:pPr>
        <w:jc w:val="both"/>
        <w:rPr>
          <w:b/>
        </w:rPr>
      </w:pPr>
      <w:r w:rsidRPr="004228D8">
        <w:rPr>
          <w:b/>
          <w:sz w:val="24"/>
          <w:szCs w:val="24"/>
        </w:rPr>
        <w:t>Реши примеры и запиши ответы.</w:t>
      </w:r>
    </w:p>
    <w:p w:rsidR="00054037" w:rsidRDefault="004228D8" w:rsidP="000A3DA9">
      <w:pPr>
        <w:ind w:firstLine="709"/>
        <w:outlineLvl w:val="2"/>
        <w:rPr>
          <w:b/>
          <w:bCs/>
          <w:sz w:val="24"/>
          <w:szCs w:val="24"/>
          <w:u w:val="single"/>
        </w:rPr>
      </w:pPr>
      <w:r w:rsidRPr="004228D8">
        <w:rPr>
          <w:b/>
          <w:bCs/>
          <w:noProof/>
          <w:sz w:val="24"/>
          <w:szCs w:val="24"/>
        </w:rPr>
        <w:drawing>
          <wp:inline distT="0" distB="0" distL="0" distR="0">
            <wp:extent cx="1330643" cy="419100"/>
            <wp:effectExtent l="19050" t="0" r="2857" b="0"/>
            <wp:docPr id="28" name="Рисунок 3" descr="Угл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Углы"/>
                    <pic:cNvPicPr>
                      <a:picLocks noChangeAspect="1" noChangeArrowheads="1"/>
                    </pic:cNvPicPr>
                  </pic:nvPicPr>
                  <pic:blipFill rotWithShape="1">
                    <a:blip r:embed="rId26"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8">
                              <a14:imgEffect>
                                <a14:sharpenSoften amount="25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8280" t="23316" r="17231" b="14505"/>
                    <a:stretch/>
                  </pic:blipFill>
                  <pic:spPr bwMode="auto">
                    <a:xfrm>
                      <a:off x="0" y="0"/>
                      <a:ext cx="1378239" cy="434091"/>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4228D8" w:rsidRDefault="004228D8" w:rsidP="000A3DA9">
      <w:pPr>
        <w:ind w:firstLine="709"/>
        <w:outlineLvl w:val="2"/>
        <w:rPr>
          <w:b/>
          <w:bCs/>
          <w:sz w:val="24"/>
          <w:szCs w:val="24"/>
          <w:u w:val="single"/>
        </w:rPr>
      </w:pPr>
      <w:r w:rsidRPr="004228D8">
        <w:rPr>
          <w:b/>
          <w:bCs/>
          <w:noProof/>
          <w:sz w:val="24"/>
          <w:szCs w:val="24"/>
        </w:rPr>
        <w:drawing>
          <wp:inline distT="0" distB="0" distL="0" distR="0">
            <wp:extent cx="1330960" cy="404683"/>
            <wp:effectExtent l="19050" t="0" r="2540" b="0"/>
            <wp:docPr id="29" name="Рисунок 2" descr="Угл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Углы"/>
                    <pic:cNvPicPr>
                      <a:picLocks noChangeAspect="1" noChangeArrowheads="1"/>
                    </pic:cNvPicPr>
                  </pic:nvPicPr>
                  <pic:blipFill rotWithShape="1">
                    <a:blip r:embed="rId29"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8">
                              <a14:imgEffect>
                                <a14:sharpenSoften amount="25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0733" t="17683" r="13630" b="15997"/>
                    <a:stretch/>
                  </pic:blipFill>
                  <pic:spPr bwMode="auto">
                    <a:xfrm>
                      <a:off x="0" y="0"/>
                      <a:ext cx="1367843" cy="415898"/>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4228D8" w:rsidRDefault="004228D8" w:rsidP="000A3DA9">
      <w:pPr>
        <w:ind w:firstLine="709"/>
        <w:outlineLvl w:val="2"/>
        <w:rPr>
          <w:b/>
          <w:bCs/>
          <w:sz w:val="24"/>
          <w:szCs w:val="24"/>
          <w:u w:val="single"/>
        </w:rPr>
      </w:pPr>
      <w:r w:rsidRPr="004228D8">
        <w:rPr>
          <w:b/>
          <w:bCs/>
          <w:noProof/>
          <w:sz w:val="24"/>
          <w:szCs w:val="24"/>
        </w:rPr>
        <w:drawing>
          <wp:inline distT="0" distB="0" distL="0" distR="0">
            <wp:extent cx="1266825" cy="413095"/>
            <wp:effectExtent l="19050" t="0" r="9525" b="0"/>
            <wp:docPr id="30" name="Рисунок 1" descr="Угл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Углы"/>
                    <pic:cNvPicPr>
                      <a:picLocks noChangeAspect="1" noChangeArrowheads="1"/>
                    </pic:cNvPicPr>
                  </pic:nvPicPr>
                  <pic:blipFill rotWithShape="1">
                    <a:blip r:embed="rId30"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8">
                              <a14:imgEffect>
                                <a14:sharpenSoften amount="25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1491" t="22804" r="13794" b="20168"/>
                    <a:stretch/>
                  </pic:blipFill>
                  <pic:spPr bwMode="auto">
                    <a:xfrm>
                      <a:off x="0" y="0"/>
                      <a:ext cx="1284570" cy="418881"/>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4228D8" w:rsidRPr="00054037" w:rsidRDefault="004228D8" w:rsidP="004228D8">
      <w:pPr>
        <w:ind w:firstLine="709"/>
        <w:jc w:val="both"/>
        <w:rPr>
          <w:u w:val="single"/>
        </w:rPr>
      </w:pPr>
      <w:r w:rsidRPr="00054037">
        <w:rPr>
          <w:u w:val="single"/>
        </w:rPr>
        <w:t>Оценка выполнения задания:</w:t>
      </w:r>
    </w:p>
    <w:p w:rsidR="004228D8" w:rsidRPr="005E1A7F" w:rsidRDefault="004228D8" w:rsidP="004228D8">
      <w:pPr>
        <w:ind w:firstLine="709"/>
        <w:jc w:val="both"/>
      </w:pPr>
      <w:r w:rsidRPr="00054037">
        <w:rPr>
          <w:iCs/>
        </w:rPr>
        <w:t xml:space="preserve">3 </w:t>
      </w:r>
      <w:proofErr w:type="gramStart"/>
      <w:r w:rsidRPr="00054037">
        <w:rPr>
          <w:iCs/>
        </w:rPr>
        <w:t>балла</w:t>
      </w:r>
      <w:r w:rsidRPr="00054037">
        <w:t>–</w:t>
      </w:r>
      <w:r>
        <w:t>задание</w:t>
      </w:r>
      <w:proofErr w:type="gramEnd"/>
      <w:r>
        <w:t xml:space="preserve"> выполнено </w:t>
      </w:r>
      <w:r w:rsidRPr="005E1A7F">
        <w:t>правильно</w:t>
      </w:r>
      <w:r>
        <w:t xml:space="preserve"> без ошибок</w:t>
      </w:r>
      <w:r w:rsidRPr="005E1A7F">
        <w:t>;</w:t>
      </w:r>
    </w:p>
    <w:p w:rsidR="004228D8" w:rsidRPr="005E1A7F" w:rsidRDefault="004228D8" w:rsidP="004228D8">
      <w:pPr>
        <w:ind w:firstLine="709"/>
        <w:jc w:val="both"/>
      </w:pPr>
      <w:r w:rsidRPr="005E1A7F">
        <w:rPr>
          <w:i/>
          <w:iCs/>
        </w:rPr>
        <w:t>2 балла</w:t>
      </w:r>
      <w:r>
        <w:t xml:space="preserve"> – допущена 1 </w:t>
      </w:r>
      <w:r w:rsidRPr="005E1A7F">
        <w:t>ошибка;</w:t>
      </w:r>
    </w:p>
    <w:p w:rsidR="004228D8" w:rsidRPr="005E1A7F" w:rsidRDefault="004228D8" w:rsidP="004228D8">
      <w:pPr>
        <w:ind w:firstLine="709"/>
        <w:jc w:val="both"/>
      </w:pPr>
      <w:r w:rsidRPr="005E1A7F">
        <w:rPr>
          <w:i/>
          <w:iCs/>
        </w:rPr>
        <w:t>1 балл</w:t>
      </w:r>
      <w:r w:rsidRPr="005E1A7F">
        <w:t xml:space="preserve"> – допущены 2 ошибки;</w:t>
      </w:r>
    </w:p>
    <w:p w:rsidR="004228D8" w:rsidRDefault="004228D8" w:rsidP="004228D8">
      <w:pPr>
        <w:ind w:firstLine="709"/>
        <w:jc w:val="both"/>
      </w:pPr>
      <w:r w:rsidRPr="005E1A7F">
        <w:rPr>
          <w:i/>
          <w:iCs/>
        </w:rPr>
        <w:t>0 баллов</w:t>
      </w:r>
      <w:r w:rsidRPr="005E1A7F">
        <w:t xml:space="preserve"> </w:t>
      </w:r>
      <w:proofErr w:type="gramStart"/>
      <w:r w:rsidRPr="005E1A7F">
        <w:t>–</w:t>
      </w:r>
      <w:r>
        <w:t>з</w:t>
      </w:r>
      <w:proofErr w:type="gramEnd"/>
      <w:r>
        <w:t xml:space="preserve">адание не выполнено или с 3 ошибками </w:t>
      </w:r>
    </w:p>
    <w:p w:rsidR="004228D8" w:rsidRDefault="004228D8" w:rsidP="000A3DA9">
      <w:pPr>
        <w:ind w:firstLine="709"/>
        <w:outlineLvl w:val="2"/>
        <w:rPr>
          <w:b/>
          <w:bCs/>
          <w:sz w:val="24"/>
          <w:szCs w:val="24"/>
          <w:u w:val="single"/>
        </w:rPr>
      </w:pPr>
    </w:p>
    <w:p w:rsidR="009B5407" w:rsidRDefault="000A3DA9" w:rsidP="009B5407">
      <w:pPr>
        <w:pStyle w:val="af0"/>
        <w:spacing w:line="276" w:lineRule="auto"/>
        <w:rPr>
          <w:rFonts w:ascii="Times New Roman" w:hAnsi="Times New Roman" w:cs="Times New Roman"/>
          <w:sz w:val="28"/>
          <w:szCs w:val="28"/>
        </w:rPr>
      </w:pPr>
      <w:r w:rsidRPr="00054037">
        <w:rPr>
          <w:rFonts w:ascii="Times New Roman" w:eastAsia="Times New Roman" w:hAnsi="Times New Roman" w:cs="Times New Roman"/>
          <w:b/>
          <w:bCs/>
          <w:sz w:val="24"/>
          <w:szCs w:val="24"/>
        </w:rPr>
        <w:t xml:space="preserve">Задание </w:t>
      </w:r>
      <w:r w:rsidR="009B5407">
        <w:rPr>
          <w:rFonts w:ascii="Times New Roman" w:eastAsia="Times New Roman" w:hAnsi="Times New Roman" w:cs="Times New Roman"/>
          <w:b/>
          <w:bCs/>
          <w:sz w:val="24"/>
          <w:szCs w:val="24"/>
        </w:rPr>
        <w:t>4</w:t>
      </w:r>
      <w:r w:rsidR="00054037">
        <w:rPr>
          <w:rFonts w:ascii="Times New Roman" w:hAnsi="Times New Roman" w:cs="Times New Roman"/>
          <w:b/>
          <w:sz w:val="28"/>
          <w:szCs w:val="28"/>
        </w:rPr>
        <w:t xml:space="preserve">. </w:t>
      </w:r>
    </w:p>
    <w:p w:rsidR="000A3DA9" w:rsidRPr="009B5407" w:rsidRDefault="00054037" w:rsidP="009B5407">
      <w:pPr>
        <w:pStyle w:val="af0"/>
        <w:spacing w:line="360" w:lineRule="auto"/>
        <w:rPr>
          <w:rFonts w:ascii="Times New Roman" w:hAnsi="Times New Roman" w:cs="Times New Roman"/>
          <w:sz w:val="28"/>
          <w:szCs w:val="28"/>
        </w:rPr>
      </w:pPr>
      <w:r w:rsidRPr="009B5407">
        <w:rPr>
          <w:rFonts w:ascii="Times New Roman" w:hAnsi="Times New Roman" w:cs="Times New Roman"/>
          <w:b/>
          <w:sz w:val="24"/>
          <w:szCs w:val="24"/>
        </w:rPr>
        <w:t>Соедини картинки и звуки, на которые начинаются их названия</w:t>
      </w:r>
      <w:r w:rsidRPr="004228D8">
        <w:rPr>
          <w:rFonts w:ascii="Times New Roman" w:hAnsi="Times New Roman" w:cs="Times New Roman"/>
          <w:sz w:val="24"/>
          <w:szCs w:val="24"/>
        </w:rPr>
        <w:t>.</w:t>
      </w:r>
    </w:p>
    <w:p w:rsidR="000A3DA9" w:rsidRDefault="00054037" w:rsidP="000A3DA9">
      <w:r w:rsidRPr="00054037">
        <w:rPr>
          <w:noProof/>
        </w:rPr>
        <w:drawing>
          <wp:inline distT="0" distB="0" distL="0" distR="0">
            <wp:extent cx="3924300" cy="1475804"/>
            <wp:effectExtent l="19050" t="0" r="0" b="0"/>
            <wp:docPr id="4" name="Рисунок 19" descr="C:\Users\Полина Ивановна\AppData\Local\Microsoft\Windows\Temporary Internet Files\Content.Word\др.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Полина Ивановна\AppData\Local\Microsoft\Windows\Temporary Internet Files\Content.Word\др.tif"/>
                    <pic:cNvPicPr>
                      <a:picLocks noChangeAspect="1" noChangeArrowheads="1"/>
                    </pic:cNvPicPr>
                  </pic:nvPicPr>
                  <pic:blipFill>
                    <a:blip r:embed="rId31"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32">
                              <a14:imgEffect>
                                <a14:sharpenSoften amount="25000"/>
                              </a14:imgEffect>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43305" cy="1482951"/>
                    </a:xfrm>
                    <a:prstGeom prst="rect">
                      <a:avLst/>
                    </a:prstGeom>
                    <a:noFill/>
                    <a:ln>
                      <a:noFill/>
                    </a:ln>
                  </pic:spPr>
                </pic:pic>
              </a:graphicData>
            </a:graphic>
          </wp:inline>
        </w:drawing>
      </w:r>
    </w:p>
    <w:p w:rsidR="000A3DA9" w:rsidRDefault="000A3DA9" w:rsidP="000A3DA9"/>
    <w:p w:rsidR="008F4C94" w:rsidRPr="00054037" w:rsidRDefault="008F4C94" w:rsidP="008F4C94">
      <w:pPr>
        <w:ind w:firstLine="709"/>
        <w:jc w:val="both"/>
        <w:rPr>
          <w:u w:val="single"/>
        </w:rPr>
      </w:pPr>
      <w:r w:rsidRPr="00054037">
        <w:rPr>
          <w:u w:val="single"/>
        </w:rPr>
        <w:t>Оценка выполнения задания:</w:t>
      </w:r>
    </w:p>
    <w:p w:rsidR="00054037" w:rsidRPr="005E1A7F" w:rsidRDefault="00054037" w:rsidP="00054037">
      <w:pPr>
        <w:ind w:firstLine="709"/>
        <w:jc w:val="both"/>
      </w:pPr>
      <w:r w:rsidRPr="00054037">
        <w:rPr>
          <w:iCs/>
        </w:rPr>
        <w:t xml:space="preserve">3 </w:t>
      </w:r>
      <w:proofErr w:type="gramStart"/>
      <w:r w:rsidRPr="00054037">
        <w:rPr>
          <w:iCs/>
        </w:rPr>
        <w:t>балла</w:t>
      </w:r>
      <w:r w:rsidRPr="00054037">
        <w:t>–</w:t>
      </w:r>
      <w:r>
        <w:t>задание</w:t>
      </w:r>
      <w:proofErr w:type="gramEnd"/>
      <w:r>
        <w:t xml:space="preserve"> выполнено </w:t>
      </w:r>
      <w:r w:rsidRPr="005E1A7F">
        <w:t>правильно</w:t>
      </w:r>
      <w:r>
        <w:t xml:space="preserve"> без ошибок</w:t>
      </w:r>
      <w:r w:rsidRPr="005E1A7F">
        <w:t>;</w:t>
      </w:r>
    </w:p>
    <w:p w:rsidR="00054037" w:rsidRPr="005E1A7F" w:rsidRDefault="00054037" w:rsidP="00054037">
      <w:pPr>
        <w:ind w:firstLine="709"/>
        <w:jc w:val="both"/>
      </w:pPr>
      <w:r w:rsidRPr="005E1A7F">
        <w:rPr>
          <w:i/>
          <w:iCs/>
        </w:rPr>
        <w:t>2 балла</w:t>
      </w:r>
      <w:r>
        <w:t xml:space="preserve"> – допущена 1  </w:t>
      </w:r>
      <w:r w:rsidRPr="005E1A7F">
        <w:t>ошибка;</w:t>
      </w:r>
    </w:p>
    <w:p w:rsidR="00054037" w:rsidRPr="005E1A7F" w:rsidRDefault="00054037" w:rsidP="00054037">
      <w:pPr>
        <w:ind w:firstLine="709"/>
        <w:jc w:val="both"/>
      </w:pPr>
      <w:r w:rsidRPr="005E1A7F">
        <w:rPr>
          <w:i/>
          <w:iCs/>
        </w:rPr>
        <w:t>1 балл</w:t>
      </w:r>
      <w:r>
        <w:t xml:space="preserve"> – допущены 2</w:t>
      </w:r>
      <w:r w:rsidR="004228D8">
        <w:t xml:space="preserve">-3 </w:t>
      </w:r>
      <w:r w:rsidRPr="005E1A7F">
        <w:t>ошибки;</w:t>
      </w:r>
    </w:p>
    <w:p w:rsidR="00054037" w:rsidRPr="005E1A7F" w:rsidRDefault="00054037" w:rsidP="00054037">
      <w:pPr>
        <w:ind w:firstLine="709"/>
        <w:jc w:val="both"/>
      </w:pPr>
      <w:r w:rsidRPr="005E1A7F">
        <w:rPr>
          <w:i/>
          <w:iCs/>
        </w:rPr>
        <w:t>0 баллов</w:t>
      </w:r>
      <w:r w:rsidRPr="005E1A7F">
        <w:t xml:space="preserve"> – задание не выполнено.</w:t>
      </w:r>
    </w:p>
    <w:p w:rsidR="000A3DA9" w:rsidRDefault="000A3DA9" w:rsidP="000A3DA9"/>
    <w:p w:rsidR="008F4C94" w:rsidRDefault="008F4C94" w:rsidP="009B5407">
      <w:pPr>
        <w:pStyle w:val="af0"/>
        <w:spacing w:line="276" w:lineRule="auto"/>
        <w:rPr>
          <w:rFonts w:ascii="Times New Roman" w:eastAsia="Times New Roman" w:hAnsi="Times New Roman" w:cs="Times New Roman"/>
          <w:b/>
          <w:bCs/>
          <w:sz w:val="24"/>
          <w:szCs w:val="24"/>
        </w:rPr>
      </w:pPr>
    </w:p>
    <w:p w:rsidR="009B5407" w:rsidRDefault="009B5407" w:rsidP="009B5407">
      <w:pPr>
        <w:pStyle w:val="af0"/>
        <w:spacing w:line="276" w:lineRule="auto"/>
        <w:rPr>
          <w:rFonts w:ascii="Times New Roman" w:hAnsi="Times New Roman" w:cs="Times New Roman"/>
          <w:sz w:val="28"/>
          <w:szCs w:val="28"/>
        </w:rPr>
      </w:pPr>
      <w:r w:rsidRPr="00054037">
        <w:rPr>
          <w:rFonts w:ascii="Times New Roman" w:eastAsia="Times New Roman" w:hAnsi="Times New Roman" w:cs="Times New Roman"/>
          <w:b/>
          <w:bCs/>
          <w:sz w:val="24"/>
          <w:szCs w:val="24"/>
        </w:rPr>
        <w:lastRenderedPageBreak/>
        <w:t xml:space="preserve">Задание </w:t>
      </w:r>
      <w:r>
        <w:rPr>
          <w:rFonts w:ascii="Times New Roman" w:eastAsia="Times New Roman" w:hAnsi="Times New Roman" w:cs="Times New Roman"/>
          <w:b/>
          <w:bCs/>
          <w:sz w:val="24"/>
          <w:szCs w:val="24"/>
        </w:rPr>
        <w:t>5</w:t>
      </w:r>
      <w:r>
        <w:rPr>
          <w:rFonts w:ascii="Times New Roman" w:hAnsi="Times New Roman" w:cs="Times New Roman"/>
          <w:b/>
          <w:sz w:val="28"/>
          <w:szCs w:val="28"/>
        </w:rPr>
        <w:t xml:space="preserve">. </w:t>
      </w:r>
    </w:p>
    <w:p w:rsidR="000A3DA9" w:rsidRPr="009B5407" w:rsidRDefault="004228D8" w:rsidP="000A3DA9">
      <w:pPr>
        <w:rPr>
          <w:rFonts w:eastAsia="Calibri"/>
          <w:b/>
          <w:sz w:val="28"/>
          <w:szCs w:val="28"/>
        </w:rPr>
      </w:pPr>
      <w:r w:rsidRPr="009B5407">
        <w:rPr>
          <w:rFonts w:eastAsia="Calibri"/>
          <w:b/>
          <w:sz w:val="24"/>
          <w:szCs w:val="24"/>
        </w:rPr>
        <w:t>Соедини картинки и звуки, на которые заканчиваются их названия.</w:t>
      </w:r>
    </w:p>
    <w:p w:rsidR="004228D8" w:rsidRPr="000A3DA9" w:rsidRDefault="004228D8" w:rsidP="000A3DA9">
      <w:pPr>
        <w:rPr>
          <w:rFonts w:eastAsia="Times New Roman"/>
          <w:sz w:val="24"/>
          <w:szCs w:val="24"/>
        </w:rPr>
      </w:pPr>
      <w:r w:rsidRPr="004228D8">
        <w:rPr>
          <w:rFonts w:eastAsia="Calibri"/>
          <w:noProof/>
          <w:sz w:val="28"/>
          <w:szCs w:val="28"/>
        </w:rPr>
        <w:drawing>
          <wp:inline distT="0" distB="0" distL="0" distR="0">
            <wp:extent cx="4324350" cy="1737579"/>
            <wp:effectExtent l="19050" t="0" r="0" b="0"/>
            <wp:docPr id="24" name="Рисунок 8" descr="C:\Users\Полина Ивановна\AppData\Local\Microsoft\Windows\Temporary Internet Files\Content.Word\др.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Полина Ивановна\AppData\Local\Microsoft\Windows\Temporary Internet Files\Content.Word\др.tif"/>
                    <pic:cNvPicPr>
                      <a:picLocks noChangeAspect="1" noChangeArrowheads="1"/>
                    </pic:cNvPicPr>
                  </pic:nvPicPr>
                  <pic:blipFill>
                    <a:blip r:embed="rId33"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8">
                              <a14:imgEffect>
                                <a14:sharpenSoften amount="25000"/>
                              </a14:imgEffect>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35327" cy="1741990"/>
                    </a:xfrm>
                    <a:prstGeom prst="rect">
                      <a:avLst/>
                    </a:prstGeom>
                    <a:noFill/>
                    <a:ln>
                      <a:noFill/>
                    </a:ln>
                  </pic:spPr>
                </pic:pic>
              </a:graphicData>
            </a:graphic>
          </wp:inline>
        </w:drawing>
      </w:r>
    </w:p>
    <w:p w:rsidR="008F4C94" w:rsidRPr="00054037" w:rsidRDefault="008F4C94" w:rsidP="008F4C94">
      <w:pPr>
        <w:ind w:firstLine="709"/>
        <w:jc w:val="both"/>
        <w:rPr>
          <w:u w:val="single"/>
        </w:rPr>
      </w:pPr>
      <w:r w:rsidRPr="00054037">
        <w:rPr>
          <w:u w:val="single"/>
        </w:rPr>
        <w:t>Оценка выполнения задания:</w:t>
      </w:r>
    </w:p>
    <w:p w:rsidR="004228D8" w:rsidRPr="005E1A7F" w:rsidRDefault="004228D8" w:rsidP="004228D8">
      <w:pPr>
        <w:ind w:firstLine="709"/>
        <w:jc w:val="both"/>
      </w:pPr>
      <w:r w:rsidRPr="00054037">
        <w:rPr>
          <w:iCs/>
        </w:rPr>
        <w:t xml:space="preserve">3 </w:t>
      </w:r>
      <w:proofErr w:type="gramStart"/>
      <w:r w:rsidRPr="00054037">
        <w:rPr>
          <w:iCs/>
        </w:rPr>
        <w:t>балла</w:t>
      </w:r>
      <w:r w:rsidRPr="00054037">
        <w:t>–</w:t>
      </w:r>
      <w:r>
        <w:t>задание</w:t>
      </w:r>
      <w:proofErr w:type="gramEnd"/>
      <w:r>
        <w:t xml:space="preserve"> выполнено </w:t>
      </w:r>
      <w:r w:rsidRPr="005E1A7F">
        <w:t>правильно</w:t>
      </w:r>
      <w:r>
        <w:t xml:space="preserve"> без ошибок</w:t>
      </w:r>
      <w:r w:rsidRPr="005E1A7F">
        <w:t>;</w:t>
      </w:r>
    </w:p>
    <w:p w:rsidR="004228D8" w:rsidRPr="005E1A7F" w:rsidRDefault="004228D8" w:rsidP="004228D8">
      <w:pPr>
        <w:ind w:firstLine="709"/>
        <w:jc w:val="both"/>
      </w:pPr>
      <w:r w:rsidRPr="005E1A7F">
        <w:rPr>
          <w:i/>
          <w:iCs/>
        </w:rPr>
        <w:t>2 балла</w:t>
      </w:r>
      <w:r>
        <w:t xml:space="preserve"> – допущена 1  </w:t>
      </w:r>
      <w:r w:rsidRPr="005E1A7F">
        <w:t>ошибка;</w:t>
      </w:r>
    </w:p>
    <w:p w:rsidR="004228D8" w:rsidRPr="005E1A7F" w:rsidRDefault="004228D8" w:rsidP="004228D8">
      <w:pPr>
        <w:ind w:firstLine="709"/>
        <w:jc w:val="both"/>
      </w:pPr>
      <w:r w:rsidRPr="005E1A7F">
        <w:rPr>
          <w:i/>
          <w:iCs/>
        </w:rPr>
        <w:t>1 балл</w:t>
      </w:r>
      <w:r>
        <w:t xml:space="preserve"> – допущены 2-3  </w:t>
      </w:r>
      <w:r w:rsidRPr="005E1A7F">
        <w:t>ошибки;</w:t>
      </w:r>
    </w:p>
    <w:p w:rsidR="004228D8" w:rsidRPr="009B5407" w:rsidRDefault="004228D8" w:rsidP="009B5407">
      <w:pPr>
        <w:ind w:firstLine="709"/>
        <w:jc w:val="both"/>
      </w:pPr>
      <w:r w:rsidRPr="005E1A7F">
        <w:rPr>
          <w:i/>
          <w:iCs/>
        </w:rPr>
        <w:t>0 баллов</w:t>
      </w:r>
      <w:r w:rsidRPr="005E1A7F">
        <w:t xml:space="preserve"> – задание не выполнено.</w:t>
      </w:r>
    </w:p>
    <w:p w:rsidR="000A3DA9" w:rsidRDefault="000A3DA9" w:rsidP="000A3DA9">
      <w:pPr>
        <w:shd w:val="clear" w:color="auto" w:fill="FFFFFF" w:themeFill="background1"/>
        <w:jc w:val="both"/>
        <w:rPr>
          <w:sz w:val="24"/>
          <w:szCs w:val="24"/>
          <w:shd w:val="clear" w:color="auto" w:fill="FFFFFF" w:themeFill="background1"/>
        </w:rPr>
      </w:pPr>
      <w:r w:rsidRPr="000B1EBF">
        <w:rPr>
          <w:b/>
          <w:sz w:val="24"/>
          <w:szCs w:val="24"/>
          <w:shd w:val="clear" w:color="auto" w:fill="FFFFFF" w:themeFill="background1"/>
        </w:rPr>
        <w:t>Задание</w:t>
      </w:r>
      <w:r w:rsidR="009B5407">
        <w:rPr>
          <w:b/>
          <w:sz w:val="24"/>
          <w:szCs w:val="24"/>
          <w:shd w:val="clear" w:color="auto" w:fill="FFFFFF" w:themeFill="background1"/>
        </w:rPr>
        <w:t xml:space="preserve"> 6 </w:t>
      </w:r>
    </w:p>
    <w:p w:rsidR="009B5407" w:rsidRPr="009B5407" w:rsidRDefault="009B5407" w:rsidP="000A3DA9">
      <w:pPr>
        <w:shd w:val="clear" w:color="auto" w:fill="FFFFFF" w:themeFill="background1"/>
        <w:jc w:val="both"/>
        <w:rPr>
          <w:b/>
          <w:sz w:val="24"/>
          <w:szCs w:val="24"/>
          <w:shd w:val="clear" w:color="auto" w:fill="FFFFFF" w:themeFill="background1"/>
        </w:rPr>
      </w:pPr>
      <w:r w:rsidRPr="009B5407">
        <w:rPr>
          <w:b/>
          <w:sz w:val="24"/>
          <w:szCs w:val="24"/>
          <w:shd w:val="clear" w:color="auto" w:fill="FFFFFF" w:themeFill="background1"/>
        </w:rPr>
        <w:t>Выполни по точкам такую же фигуру</w:t>
      </w:r>
    </w:p>
    <w:p w:rsidR="000A3DA9" w:rsidRDefault="000A3DA9" w:rsidP="008F4C94">
      <w:pPr>
        <w:shd w:val="clear" w:color="auto" w:fill="FFFFFF" w:themeFill="background1"/>
        <w:rPr>
          <w:sz w:val="24"/>
          <w:szCs w:val="24"/>
          <w:shd w:val="clear" w:color="auto" w:fill="FFFFFF" w:themeFill="background1"/>
        </w:rPr>
      </w:pPr>
      <w:r w:rsidRPr="000A3DA9">
        <w:rPr>
          <w:noProof/>
          <w:sz w:val="24"/>
          <w:szCs w:val="24"/>
          <w:shd w:val="clear" w:color="auto" w:fill="FFFFFF" w:themeFill="background1"/>
        </w:rPr>
        <w:drawing>
          <wp:inline distT="0" distB="0" distL="0" distR="0">
            <wp:extent cx="1400175" cy="1800532"/>
            <wp:effectExtent l="19050" t="0" r="9525" b="0"/>
            <wp:docPr id="25" name="Рисунок 6" descr="повтори рисун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повтори рисунок"/>
                    <pic:cNvPicPr>
                      <a:picLocks noChangeAspect="1" noChangeArrowheads="1"/>
                    </pic:cNvPicPr>
                  </pic:nvPicPr>
                  <pic:blipFill>
                    <a:blip r:embed="rId34" cstate="print"/>
                    <a:srcRect/>
                    <a:stretch>
                      <a:fillRect/>
                    </a:stretch>
                  </pic:blipFill>
                  <pic:spPr bwMode="auto">
                    <a:xfrm>
                      <a:off x="0" y="0"/>
                      <a:ext cx="1401869" cy="1802710"/>
                    </a:xfrm>
                    <a:prstGeom prst="rect">
                      <a:avLst/>
                    </a:prstGeom>
                    <a:noFill/>
                    <a:ln w="9525">
                      <a:noFill/>
                      <a:miter lim="800000"/>
                      <a:headEnd/>
                      <a:tailEnd/>
                    </a:ln>
                  </pic:spPr>
                </pic:pic>
              </a:graphicData>
            </a:graphic>
          </wp:inline>
        </w:drawing>
      </w:r>
    </w:p>
    <w:p w:rsidR="008F4C94" w:rsidRPr="00054037" w:rsidRDefault="008F4C94" w:rsidP="008F4C94">
      <w:pPr>
        <w:ind w:firstLine="709"/>
        <w:jc w:val="both"/>
        <w:rPr>
          <w:u w:val="single"/>
        </w:rPr>
      </w:pPr>
      <w:r w:rsidRPr="00054037">
        <w:rPr>
          <w:u w:val="single"/>
        </w:rPr>
        <w:t>Оценка выполнения задания:</w:t>
      </w:r>
    </w:p>
    <w:p w:rsidR="008F4C94" w:rsidRPr="005E1A7F" w:rsidRDefault="008F4C94" w:rsidP="008F4C94">
      <w:pPr>
        <w:ind w:firstLine="709"/>
        <w:jc w:val="both"/>
      </w:pPr>
      <w:r w:rsidRPr="00054037">
        <w:rPr>
          <w:iCs/>
        </w:rPr>
        <w:t xml:space="preserve">3 </w:t>
      </w:r>
      <w:proofErr w:type="gramStart"/>
      <w:r w:rsidRPr="00054037">
        <w:rPr>
          <w:iCs/>
        </w:rPr>
        <w:t>балла</w:t>
      </w:r>
      <w:r w:rsidRPr="00054037">
        <w:t>–</w:t>
      </w:r>
      <w:r>
        <w:t>задание</w:t>
      </w:r>
      <w:proofErr w:type="gramEnd"/>
      <w:r>
        <w:t xml:space="preserve"> выполнено </w:t>
      </w:r>
      <w:r w:rsidRPr="005E1A7F">
        <w:t>правильно</w:t>
      </w:r>
      <w:r>
        <w:t xml:space="preserve"> без ошибок</w:t>
      </w:r>
      <w:r w:rsidRPr="005E1A7F">
        <w:t>;</w:t>
      </w:r>
    </w:p>
    <w:p w:rsidR="008F4C94" w:rsidRPr="005E1A7F" w:rsidRDefault="008F4C94" w:rsidP="008F4C94">
      <w:pPr>
        <w:ind w:firstLine="709"/>
        <w:jc w:val="both"/>
      </w:pPr>
      <w:r w:rsidRPr="005E1A7F">
        <w:rPr>
          <w:i/>
          <w:iCs/>
        </w:rPr>
        <w:t>2 балла</w:t>
      </w:r>
      <w:r>
        <w:t xml:space="preserve"> – допущена 1  </w:t>
      </w:r>
      <w:r w:rsidRPr="005E1A7F">
        <w:t>ошибка;</w:t>
      </w:r>
    </w:p>
    <w:p w:rsidR="008F4C94" w:rsidRPr="005E1A7F" w:rsidRDefault="008F4C94" w:rsidP="008F4C94">
      <w:pPr>
        <w:ind w:firstLine="709"/>
        <w:jc w:val="both"/>
      </w:pPr>
      <w:r w:rsidRPr="005E1A7F">
        <w:rPr>
          <w:i/>
          <w:iCs/>
        </w:rPr>
        <w:t>1 балл</w:t>
      </w:r>
      <w:r>
        <w:t xml:space="preserve"> – допущены 2-3  </w:t>
      </w:r>
      <w:r w:rsidRPr="005E1A7F">
        <w:t>ошибки;</w:t>
      </w:r>
    </w:p>
    <w:p w:rsidR="008F4C94" w:rsidRPr="008F4C94" w:rsidRDefault="008F4C94" w:rsidP="008F4C94">
      <w:pPr>
        <w:ind w:firstLine="709"/>
        <w:jc w:val="both"/>
      </w:pPr>
      <w:r w:rsidRPr="005E1A7F">
        <w:rPr>
          <w:i/>
          <w:iCs/>
        </w:rPr>
        <w:t>0 баллов</w:t>
      </w:r>
      <w:r w:rsidRPr="005E1A7F">
        <w:t xml:space="preserve"> – задание не выполнено.</w:t>
      </w:r>
    </w:p>
    <w:p w:rsidR="00226CC7" w:rsidRDefault="00226CC7" w:rsidP="00226CC7">
      <w:pPr>
        <w:rPr>
          <w:b/>
          <w:sz w:val="24"/>
          <w:szCs w:val="24"/>
        </w:rPr>
      </w:pPr>
      <w:r>
        <w:rPr>
          <w:b/>
          <w:sz w:val="24"/>
          <w:szCs w:val="24"/>
        </w:rPr>
        <w:lastRenderedPageBreak/>
        <w:t xml:space="preserve">Задание </w:t>
      </w:r>
      <w:r w:rsidR="008F4C94">
        <w:rPr>
          <w:b/>
          <w:sz w:val="24"/>
          <w:szCs w:val="24"/>
        </w:rPr>
        <w:t xml:space="preserve">7 </w:t>
      </w:r>
    </w:p>
    <w:p w:rsidR="00226CC7" w:rsidRPr="003D4912" w:rsidRDefault="00226CC7" w:rsidP="00226CC7">
      <w:pPr>
        <w:tabs>
          <w:tab w:val="left" w:pos="7950"/>
        </w:tabs>
        <w:rPr>
          <w:b/>
          <w:sz w:val="24"/>
          <w:szCs w:val="24"/>
        </w:rPr>
      </w:pPr>
      <w:r w:rsidRPr="000B1EBF">
        <w:rPr>
          <w:b/>
          <w:sz w:val="24"/>
          <w:szCs w:val="24"/>
        </w:rPr>
        <w:t xml:space="preserve">Напечатай  строчные буквы </w:t>
      </w:r>
      <w:proofErr w:type="spellStart"/>
      <w:r w:rsidRPr="000B1EBF">
        <w:rPr>
          <w:b/>
          <w:sz w:val="24"/>
          <w:szCs w:val="24"/>
        </w:rPr>
        <w:t>а</w:t>
      </w:r>
      <w:proofErr w:type="gramStart"/>
      <w:r w:rsidRPr="000B1EBF">
        <w:rPr>
          <w:b/>
          <w:sz w:val="24"/>
          <w:szCs w:val="24"/>
        </w:rPr>
        <w:t>,о</w:t>
      </w:r>
      <w:proofErr w:type="gramEnd"/>
      <w:r w:rsidRPr="000B1EBF">
        <w:rPr>
          <w:b/>
          <w:sz w:val="24"/>
          <w:szCs w:val="24"/>
        </w:rPr>
        <w:t>,у,ы</w:t>
      </w:r>
      <w:proofErr w:type="spellEnd"/>
      <w:r w:rsidRPr="000B1EBF">
        <w:rPr>
          <w:b/>
          <w:sz w:val="24"/>
          <w:szCs w:val="24"/>
        </w:rPr>
        <w:t xml:space="preserve"> ,и</w:t>
      </w:r>
    </w:p>
    <w:p w:rsidR="000A3DA9" w:rsidRDefault="00AF7C5A" w:rsidP="000A3DA9">
      <w:pPr>
        <w:shd w:val="clear" w:color="auto" w:fill="FFFFFF" w:themeFill="background1"/>
        <w:jc w:val="both"/>
        <w:rPr>
          <w:sz w:val="24"/>
          <w:szCs w:val="24"/>
          <w:shd w:val="clear" w:color="auto" w:fill="FFFFFF" w:themeFill="background1"/>
        </w:rPr>
      </w:pPr>
      <w:r>
        <w:rPr>
          <w:noProof/>
          <w:sz w:val="24"/>
          <w:szCs w:val="24"/>
        </w:rPr>
        <w:drawing>
          <wp:anchor distT="0" distB="0" distL="114300" distR="114300" simplePos="0" relativeHeight="251675648" behindDoc="0" locked="0" layoutInCell="1" allowOverlap="1">
            <wp:simplePos x="0" y="0"/>
            <wp:positionH relativeFrom="column">
              <wp:posOffset>-453390</wp:posOffset>
            </wp:positionH>
            <wp:positionV relativeFrom="paragraph">
              <wp:posOffset>8890</wp:posOffset>
            </wp:positionV>
            <wp:extent cx="6086475" cy="707390"/>
            <wp:effectExtent l="19050" t="0" r="9525" b="0"/>
            <wp:wrapNone/>
            <wp:docPr id="2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srcRect/>
                    <a:stretch>
                      <a:fillRect/>
                    </a:stretch>
                  </pic:blipFill>
                  <pic:spPr bwMode="auto">
                    <a:xfrm>
                      <a:off x="0" y="0"/>
                      <a:ext cx="6086475" cy="707390"/>
                    </a:xfrm>
                    <a:prstGeom prst="rect">
                      <a:avLst/>
                    </a:prstGeom>
                    <a:noFill/>
                    <a:ln w="9525">
                      <a:noFill/>
                      <a:miter lim="800000"/>
                      <a:headEnd/>
                      <a:tailEnd/>
                    </a:ln>
                  </pic:spPr>
                </pic:pic>
              </a:graphicData>
            </a:graphic>
          </wp:anchor>
        </w:drawing>
      </w:r>
    </w:p>
    <w:p w:rsidR="000A3DA9" w:rsidRDefault="00B11D5D" w:rsidP="000A3DA9">
      <w:pPr>
        <w:ind w:firstLine="720"/>
        <w:jc w:val="both"/>
        <w:rPr>
          <w:b/>
          <w:sz w:val="24"/>
          <w:szCs w:val="24"/>
        </w:rPr>
      </w:pPr>
      <w:r>
        <w:rPr>
          <w:b/>
          <w:sz w:val="24"/>
          <w:szCs w:val="24"/>
        </w:rPr>
        <w:t xml:space="preserve">Задание 8 </w:t>
      </w:r>
    </w:p>
    <w:p w:rsidR="00B11D5D" w:rsidRDefault="00B11D5D" w:rsidP="000A3DA9">
      <w:pPr>
        <w:ind w:firstLine="720"/>
        <w:jc w:val="both"/>
        <w:rPr>
          <w:b/>
          <w:sz w:val="24"/>
          <w:szCs w:val="24"/>
        </w:rPr>
      </w:pPr>
      <w:r>
        <w:rPr>
          <w:b/>
          <w:sz w:val="24"/>
          <w:szCs w:val="24"/>
        </w:rPr>
        <w:t>Дорисуй грибок</w:t>
      </w:r>
    </w:p>
    <w:p w:rsidR="00AF7C5A" w:rsidRDefault="00AF7C5A" w:rsidP="00AF7C5A">
      <w:pPr>
        <w:jc w:val="both"/>
        <w:rPr>
          <w:b/>
          <w:sz w:val="24"/>
          <w:szCs w:val="24"/>
        </w:rPr>
      </w:pPr>
    </w:p>
    <w:p w:rsidR="00AF7C5A" w:rsidRDefault="00AF7C5A" w:rsidP="00AF7C5A">
      <w:pPr>
        <w:jc w:val="both"/>
        <w:rPr>
          <w:b/>
          <w:sz w:val="24"/>
          <w:szCs w:val="24"/>
        </w:rPr>
      </w:pPr>
      <w:r>
        <w:rPr>
          <w:b/>
          <w:sz w:val="24"/>
          <w:szCs w:val="24"/>
        </w:rPr>
        <w:t>Задание  8</w:t>
      </w:r>
    </w:p>
    <w:p w:rsidR="00AF7C5A" w:rsidRDefault="00AF7C5A" w:rsidP="00AF7C5A">
      <w:pPr>
        <w:jc w:val="both"/>
        <w:rPr>
          <w:b/>
          <w:sz w:val="24"/>
          <w:szCs w:val="24"/>
        </w:rPr>
      </w:pPr>
      <w:r>
        <w:rPr>
          <w:b/>
          <w:sz w:val="24"/>
          <w:szCs w:val="24"/>
        </w:rPr>
        <w:t>Дорисуй грибок</w:t>
      </w:r>
    </w:p>
    <w:p w:rsidR="00AF7C5A" w:rsidRPr="00AF7C5A" w:rsidRDefault="00AF7C5A" w:rsidP="00AF7C5A">
      <w:pPr>
        <w:ind w:firstLine="720"/>
        <w:jc w:val="both"/>
        <w:rPr>
          <w:b/>
          <w:sz w:val="24"/>
          <w:szCs w:val="24"/>
        </w:rPr>
      </w:pPr>
      <w:r w:rsidRPr="00B11D5D">
        <w:rPr>
          <w:b/>
          <w:noProof/>
          <w:sz w:val="24"/>
          <w:szCs w:val="24"/>
        </w:rPr>
        <w:drawing>
          <wp:inline distT="0" distB="0" distL="0" distR="0">
            <wp:extent cx="795130" cy="1219200"/>
            <wp:effectExtent l="19050" t="0" r="4970" b="0"/>
            <wp:docPr id="17" name="Рисунок 18" descr="мониторин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мониторинг 4"/>
                    <pic:cNvPicPr>
                      <a:picLocks noChangeAspect="1" noChangeArrowheads="1"/>
                    </pic:cNvPicPr>
                  </pic:nvPicPr>
                  <pic:blipFill>
                    <a:blip r:embed="rId19" cstate="print"/>
                    <a:srcRect/>
                    <a:stretch>
                      <a:fillRect/>
                    </a:stretch>
                  </pic:blipFill>
                  <pic:spPr bwMode="auto">
                    <a:xfrm>
                      <a:off x="0" y="0"/>
                      <a:ext cx="795130" cy="1219200"/>
                    </a:xfrm>
                    <a:prstGeom prst="rect">
                      <a:avLst/>
                    </a:prstGeom>
                    <a:noFill/>
                    <a:ln w="9525">
                      <a:noFill/>
                      <a:miter lim="800000"/>
                      <a:headEnd/>
                      <a:tailEnd/>
                    </a:ln>
                  </pic:spPr>
                </pic:pic>
              </a:graphicData>
            </a:graphic>
          </wp:inline>
        </w:drawing>
      </w:r>
    </w:p>
    <w:p w:rsidR="00AF7C5A" w:rsidRDefault="00AF7C5A" w:rsidP="00B11D5D">
      <w:pPr>
        <w:ind w:firstLine="709"/>
        <w:jc w:val="both"/>
        <w:rPr>
          <w:u w:val="single"/>
        </w:rPr>
      </w:pPr>
    </w:p>
    <w:p w:rsidR="00B11D5D" w:rsidRPr="008F4C94" w:rsidRDefault="00B11D5D" w:rsidP="00B11D5D">
      <w:pPr>
        <w:ind w:firstLine="709"/>
        <w:jc w:val="both"/>
        <w:rPr>
          <w:u w:val="single"/>
        </w:rPr>
      </w:pPr>
      <w:r w:rsidRPr="008F4C94">
        <w:rPr>
          <w:u w:val="single"/>
        </w:rPr>
        <w:t>Оценка выполнения задания:</w:t>
      </w:r>
    </w:p>
    <w:p w:rsidR="00B11D5D" w:rsidRPr="005E1A7F" w:rsidRDefault="00B11D5D" w:rsidP="00B11D5D">
      <w:pPr>
        <w:ind w:firstLine="709"/>
        <w:jc w:val="both"/>
      </w:pPr>
      <w:r w:rsidRPr="005E1A7F">
        <w:rPr>
          <w:i/>
          <w:iCs/>
        </w:rPr>
        <w:t>3 балла</w:t>
      </w:r>
      <w:r w:rsidRPr="005E1A7F">
        <w:t xml:space="preserve"> – задание выполнено правильно: точное копирование образца; соблюдены пропорции;</w:t>
      </w:r>
    </w:p>
    <w:p w:rsidR="00B11D5D" w:rsidRPr="005E1A7F" w:rsidRDefault="00B11D5D" w:rsidP="00B11D5D">
      <w:pPr>
        <w:ind w:firstLine="709"/>
        <w:jc w:val="both"/>
      </w:pPr>
      <w:r w:rsidRPr="005E1A7F">
        <w:rPr>
          <w:i/>
          <w:iCs/>
        </w:rPr>
        <w:t>2 балла</w:t>
      </w:r>
      <w:r w:rsidRPr="005E1A7F">
        <w:t xml:space="preserve"> – задание </w:t>
      </w:r>
      <w:proofErr w:type="gramStart"/>
      <w:r w:rsidRPr="005E1A7F">
        <w:t>выполнено</w:t>
      </w:r>
      <w:proofErr w:type="gramEnd"/>
      <w:r w:rsidRPr="005E1A7F">
        <w:t xml:space="preserve"> верно, соблюдены пропорции, но наблюдается наличие тремора  </w:t>
      </w:r>
    </w:p>
    <w:p w:rsidR="00B11D5D" w:rsidRPr="005E1A7F" w:rsidRDefault="00B11D5D" w:rsidP="00B11D5D">
      <w:pPr>
        <w:ind w:firstLine="709"/>
        <w:jc w:val="both"/>
      </w:pPr>
      <w:r w:rsidRPr="005E1A7F">
        <w:rPr>
          <w:i/>
          <w:iCs/>
        </w:rPr>
        <w:t>1 балла</w:t>
      </w:r>
      <w:r w:rsidRPr="005E1A7F">
        <w:t xml:space="preserve"> – не соблюдены пропорции;</w:t>
      </w:r>
    </w:p>
    <w:p w:rsidR="008F4C94" w:rsidRPr="008F4C94" w:rsidRDefault="00B11D5D" w:rsidP="00B11D5D">
      <w:pPr>
        <w:ind w:firstLine="709"/>
        <w:jc w:val="both"/>
        <w:rPr>
          <w:sz w:val="24"/>
          <w:szCs w:val="24"/>
        </w:rPr>
      </w:pPr>
      <w:r w:rsidRPr="005E1A7F">
        <w:rPr>
          <w:i/>
          <w:iCs/>
        </w:rPr>
        <w:t>0 баллов</w:t>
      </w:r>
      <w:r w:rsidRPr="005E1A7F">
        <w:t xml:space="preserve"> – не соблюдены пропорции, отсутствуют некоторые элементы, наличие тремора.</w:t>
      </w:r>
    </w:p>
    <w:p w:rsidR="00226CC7" w:rsidRDefault="00226CC7" w:rsidP="008F4C94">
      <w:pPr>
        <w:ind w:firstLine="720"/>
        <w:rPr>
          <w:b/>
          <w:sz w:val="24"/>
          <w:szCs w:val="24"/>
        </w:rPr>
      </w:pPr>
    </w:p>
    <w:p w:rsidR="00AF7C5A" w:rsidRPr="003036DB" w:rsidRDefault="00AF7C5A" w:rsidP="00AF7C5A">
      <w:pPr>
        <w:pStyle w:val="Style5"/>
        <w:widowControl/>
        <w:tabs>
          <w:tab w:val="left" w:leader="underscore" w:pos="5491"/>
        </w:tabs>
        <w:rPr>
          <w:b/>
        </w:rPr>
      </w:pPr>
      <w:r w:rsidRPr="00A36937">
        <w:rPr>
          <w:b/>
        </w:rPr>
        <w:t xml:space="preserve">Бланк обследования </w:t>
      </w:r>
      <w:r w:rsidRPr="00A36937">
        <w:rPr>
          <w:rStyle w:val="FontStyle14"/>
          <w:b/>
          <w:sz w:val="24"/>
          <w:szCs w:val="24"/>
        </w:rPr>
        <w:t xml:space="preserve">педагогической диагностики </w:t>
      </w:r>
    </w:p>
    <w:p w:rsidR="00AF7C5A" w:rsidRPr="0057151E" w:rsidRDefault="00AF7C5A" w:rsidP="00AF7C5A">
      <w:pPr>
        <w:jc w:val="both"/>
      </w:pPr>
      <w:r>
        <w:rPr>
          <w:b/>
        </w:rPr>
        <w:t xml:space="preserve">        Группа:________________ Педагог</w:t>
      </w:r>
      <w:r w:rsidRPr="003036DB">
        <w:rPr>
          <w:b/>
        </w:rPr>
        <w:t xml:space="preserve">: </w:t>
      </w:r>
      <w:r>
        <w:t>____________________________</w:t>
      </w:r>
    </w:p>
    <w:p w:rsidR="00AF7C5A" w:rsidRPr="0057151E" w:rsidRDefault="00AF7C5A" w:rsidP="00AF7C5A">
      <w:pPr>
        <w:jc w:val="both"/>
      </w:pPr>
    </w:p>
    <w:tbl>
      <w:tblPr>
        <w:tblW w:w="8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09"/>
        <w:gridCol w:w="1740"/>
        <w:gridCol w:w="388"/>
        <w:gridCol w:w="504"/>
        <w:gridCol w:w="504"/>
        <w:gridCol w:w="504"/>
        <w:gridCol w:w="503"/>
        <w:gridCol w:w="504"/>
        <w:gridCol w:w="504"/>
        <w:gridCol w:w="504"/>
        <w:gridCol w:w="978"/>
        <w:gridCol w:w="1188"/>
      </w:tblGrid>
      <w:tr w:rsidR="00AF7C5A" w:rsidRPr="0057151E" w:rsidTr="00AF7C5A">
        <w:trPr>
          <w:trHeight w:val="1020"/>
        </w:trPr>
        <w:tc>
          <w:tcPr>
            <w:tcW w:w="509" w:type="dxa"/>
            <w:tcBorders>
              <w:top w:val="single" w:sz="4" w:space="0" w:color="000000"/>
              <w:left w:val="single" w:sz="4" w:space="0" w:color="000000"/>
              <w:bottom w:val="single" w:sz="4" w:space="0" w:color="000000"/>
              <w:right w:val="single" w:sz="4" w:space="0" w:color="000000"/>
            </w:tcBorders>
            <w:vAlign w:val="center"/>
          </w:tcPr>
          <w:p w:rsidR="00AF7C5A" w:rsidRPr="003036DB" w:rsidRDefault="00AF7C5A" w:rsidP="00BF34C9">
            <w:pPr>
              <w:jc w:val="center"/>
              <w:rPr>
                <w:b/>
              </w:rPr>
            </w:pPr>
            <w:r w:rsidRPr="003036DB">
              <w:rPr>
                <w:b/>
              </w:rPr>
              <w:t>№</w:t>
            </w:r>
          </w:p>
        </w:tc>
        <w:tc>
          <w:tcPr>
            <w:tcW w:w="1740" w:type="dxa"/>
            <w:tcBorders>
              <w:top w:val="single" w:sz="4" w:space="0" w:color="000000"/>
              <w:left w:val="single" w:sz="4" w:space="0" w:color="000000"/>
              <w:bottom w:val="single" w:sz="4" w:space="0" w:color="000000"/>
              <w:right w:val="single" w:sz="4" w:space="0" w:color="000000"/>
            </w:tcBorders>
            <w:vAlign w:val="center"/>
          </w:tcPr>
          <w:p w:rsidR="00AF7C5A" w:rsidRPr="003036DB" w:rsidRDefault="00AF7C5A" w:rsidP="00BF34C9">
            <w:pPr>
              <w:jc w:val="center"/>
              <w:rPr>
                <w:b/>
              </w:rPr>
            </w:pPr>
            <w:r w:rsidRPr="003036DB">
              <w:rPr>
                <w:b/>
              </w:rPr>
              <w:t>Фамилия Имя</w:t>
            </w:r>
          </w:p>
        </w:tc>
        <w:tc>
          <w:tcPr>
            <w:tcW w:w="388" w:type="dxa"/>
            <w:tcBorders>
              <w:top w:val="single" w:sz="4" w:space="0" w:color="000000"/>
              <w:left w:val="single" w:sz="4" w:space="0" w:color="000000"/>
              <w:bottom w:val="single" w:sz="4" w:space="0" w:color="000000"/>
              <w:right w:val="single" w:sz="4" w:space="0" w:color="000000"/>
            </w:tcBorders>
            <w:vAlign w:val="center"/>
          </w:tcPr>
          <w:p w:rsidR="00AF7C5A" w:rsidRPr="003036DB" w:rsidRDefault="00AF7C5A" w:rsidP="00BF34C9">
            <w:pPr>
              <w:jc w:val="center"/>
              <w:rPr>
                <w:b/>
              </w:rPr>
            </w:pPr>
            <w:r w:rsidRPr="003036DB">
              <w:rPr>
                <w:b/>
              </w:rPr>
              <w:t>1</w:t>
            </w:r>
          </w:p>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3036DB" w:rsidRDefault="00AF7C5A" w:rsidP="00BF34C9">
            <w:pPr>
              <w:jc w:val="center"/>
              <w:rPr>
                <w:b/>
              </w:rPr>
            </w:pPr>
            <w:r w:rsidRPr="003036DB">
              <w:rPr>
                <w:b/>
              </w:rPr>
              <w:t>2</w:t>
            </w:r>
          </w:p>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3036DB" w:rsidRDefault="00AF7C5A" w:rsidP="00BF34C9">
            <w:pPr>
              <w:jc w:val="center"/>
              <w:rPr>
                <w:b/>
              </w:rPr>
            </w:pPr>
            <w:r w:rsidRPr="003036DB">
              <w:rPr>
                <w:b/>
              </w:rPr>
              <w:t>3</w:t>
            </w:r>
          </w:p>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3036DB" w:rsidRDefault="00AF7C5A" w:rsidP="00BF34C9">
            <w:pPr>
              <w:jc w:val="center"/>
              <w:rPr>
                <w:b/>
              </w:rPr>
            </w:pPr>
            <w:r w:rsidRPr="003036DB">
              <w:rPr>
                <w:b/>
              </w:rPr>
              <w:t>4</w:t>
            </w:r>
          </w:p>
        </w:tc>
        <w:tc>
          <w:tcPr>
            <w:tcW w:w="503" w:type="dxa"/>
            <w:tcBorders>
              <w:top w:val="single" w:sz="4" w:space="0" w:color="000000"/>
              <w:left w:val="single" w:sz="4" w:space="0" w:color="000000"/>
              <w:bottom w:val="single" w:sz="4" w:space="0" w:color="000000"/>
              <w:right w:val="single" w:sz="4" w:space="0" w:color="000000"/>
            </w:tcBorders>
            <w:vAlign w:val="center"/>
          </w:tcPr>
          <w:p w:rsidR="00AF7C5A" w:rsidRPr="003036DB" w:rsidRDefault="00AF7C5A" w:rsidP="00BF34C9">
            <w:pPr>
              <w:jc w:val="center"/>
              <w:rPr>
                <w:b/>
              </w:rPr>
            </w:pPr>
            <w:r w:rsidRPr="003036DB">
              <w:rPr>
                <w:b/>
              </w:rPr>
              <w:t>5</w:t>
            </w:r>
          </w:p>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3036DB" w:rsidRDefault="00AF7C5A" w:rsidP="00BF34C9">
            <w:pPr>
              <w:jc w:val="center"/>
              <w:rPr>
                <w:b/>
              </w:rPr>
            </w:pPr>
            <w:r w:rsidRPr="003036DB">
              <w:rPr>
                <w:b/>
              </w:rPr>
              <w:t>6</w:t>
            </w:r>
          </w:p>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3036DB" w:rsidRDefault="00AF7C5A" w:rsidP="00BF34C9">
            <w:pPr>
              <w:jc w:val="center"/>
              <w:rPr>
                <w:b/>
              </w:rPr>
            </w:pPr>
            <w:r w:rsidRPr="003036DB">
              <w:rPr>
                <w:b/>
              </w:rPr>
              <w:t>7</w:t>
            </w:r>
          </w:p>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3036DB" w:rsidRDefault="00AF7C5A" w:rsidP="00BF34C9">
            <w:pPr>
              <w:jc w:val="center"/>
              <w:rPr>
                <w:b/>
              </w:rPr>
            </w:pPr>
            <w:r w:rsidRPr="003036DB">
              <w:rPr>
                <w:b/>
              </w:rPr>
              <w:t>8</w:t>
            </w:r>
          </w:p>
        </w:tc>
        <w:tc>
          <w:tcPr>
            <w:tcW w:w="978" w:type="dxa"/>
            <w:tcBorders>
              <w:top w:val="single" w:sz="4" w:space="0" w:color="000000"/>
              <w:left w:val="single" w:sz="4" w:space="0" w:color="000000"/>
              <w:bottom w:val="single" w:sz="4" w:space="0" w:color="000000"/>
              <w:right w:val="single" w:sz="4" w:space="0" w:color="000000"/>
            </w:tcBorders>
            <w:vAlign w:val="center"/>
          </w:tcPr>
          <w:p w:rsidR="00AF7C5A" w:rsidRDefault="00AF7C5A" w:rsidP="00BF34C9">
            <w:pPr>
              <w:jc w:val="center"/>
              <w:rPr>
                <w:b/>
              </w:rPr>
            </w:pPr>
          </w:p>
          <w:p w:rsidR="00AF7C5A" w:rsidRDefault="00AF7C5A" w:rsidP="00BF34C9">
            <w:pPr>
              <w:jc w:val="center"/>
              <w:rPr>
                <w:b/>
              </w:rPr>
            </w:pPr>
            <w:r w:rsidRPr="003036DB">
              <w:rPr>
                <w:b/>
              </w:rPr>
              <w:t>Всего</w:t>
            </w:r>
          </w:p>
          <w:p w:rsidR="00AF7C5A" w:rsidRPr="003036DB" w:rsidRDefault="00AF7C5A" w:rsidP="00BF34C9">
            <w:pPr>
              <w:jc w:val="center"/>
              <w:rPr>
                <w:b/>
              </w:rPr>
            </w:pPr>
            <w:r>
              <w:rPr>
                <w:b/>
              </w:rPr>
              <w:t>баллов</w:t>
            </w:r>
          </w:p>
          <w:p w:rsidR="00AF7C5A" w:rsidRPr="003036DB" w:rsidRDefault="00AF7C5A" w:rsidP="00BF34C9">
            <w:pPr>
              <w:jc w:val="center"/>
              <w:rPr>
                <w:b/>
              </w:rPr>
            </w:pPr>
          </w:p>
        </w:tc>
        <w:tc>
          <w:tcPr>
            <w:tcW w:w="1188" w:type="dxa"/>
            <w:tcBorders>
              <w:top w:val="single" w:sz="4" w:space="0" w:color="000000"/>
              <w:left w:val="single" w:sz="4" w:space="0" w:color="000000"/>
              <w:bottom w:val="single" w:sz="4" w:space="0" w:color="000000"/>
              <w:right w:val="single" w:sz="4" w:space="0" w:color="000000"/>
            </w:tcBorders>
          </w:tcPr>
          <w:p w:rsidR="00AF7C5A" w:rsidRDefault="00AF7C5A" w:rsidP="00BF34C9">
            <w:pPr>
              <w:jc w:val="center"/>
              <w:rPr>
                <w:b/>
              </w:rPr>
            </w:pPr>
            <w:r>
              <w:rPr>
                <w:b/>
              </w:rPr>
              <w:t>Уровень</w:t>
            </w:r>
          </w:p>
        </w:tc>
      </w:tr>
      <w:tr w:rsidR="00AF7C5A" w:rsidRPr="0057151E" w:rsidTr="00AF7C5A">
        <w:trPr>
          <w:trHeight w:val="334"/>
        </w:trPr>
        <w:tc>
          <w:tcPr>
            <w:tcW w:w="509"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BF34C9">
            <w:pPr>
              <w:jc w:val="center"/>
            </w:pPr>
            <w:r w:rsidRPr="0057151E">
              <w:t>1</w:t>
            </w:r>
          </w:p>
        </w:tc>
        <w:tc>
          <w:tcPr>
            <w:tcW w:w="1740"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BF34C9"/>
        </w:tc>
        <w:tc>
          <w:tcPr>
            <w:tcW w:w="388"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BF34C9"/>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BF34C9"/>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BF34C9"/>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BF34C9"/>
        </w:tc>
        <w:tc>
          <w:tcPr>
            <w:tcW w:w="503"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BF34C9"/>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BF34C9"/>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BF34C9"/>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BF34C9"/>
        </w:tc>
        <w:tc>
          <w:tcPr>
            <w:tcW w:w="978" w:type="dxa"/>
            <w:tcBorders>
              <w:top w:val="single" w:sz="4" w:space="0" w:color="000000"/>
              <w:left w:val="single" w:sz="4" w:space="0" w:color="000000"/>
              <w:bottom w:val="single" w:sz="4" w:space="0" w:color="000000"/>
              <w:right w:val="single" w:sz="4" w:space="0" w:color="000000"/>
            </w:tcBorders>
          </w:tcPr>
          <w:p w:rsidR="00AF7C5A" w:rsidRPr="0057151E" w:rsidRDefault="00AF7C5A" w:rsidP="00BF34C9">
            <w:pPr>
              <w:jc w:val="both"/>
            </w:pPr>
          </w:p>
        </w:tc>
        <w:tc>
          <w:tcPr>
            <w:tcW w:w="1188" w:type="dxa"/>
            <w:tcBorders>
              <w:top w:val="single" w:sz="4" w:space="0" w:color="000000"/>
              <w:left w:val="single" w:sz="4" w:space="0" w:color="000000"/>
              <w:bottom w:val="single" w:sz="4" w:space="0" w:color="000000"/>
              <w:right w:val="single" w:sz="4" w:space="0" w:color="000000"/>
            </w:tcBorders>
          </w:tcPr>
          <w:p w:rsidR="00AF7C5A" w:rsidRPr="0057151E" w:rsidRDefault="00AF7C5A" w:rsidP="00BF34C9">
            <w:pPr>
              <w:jc w:val="both"/>
            </w:pPr>
          </w:p>
        </w:tc>
      </w:tr>
      <w:tr w:rsidR="00AF7C5A" w:rsidRPr="0057151E" w:rsidTr="00AF7C5A">
        <w:trPr>
          <w:trHeight w:val="334"/>
        </w:trPr>
        <w:tc>
          <w:tcPr>
            <w:tcW w:w="509"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BF34C9">
            <w:pPr>
              <w:jc w:val="center"/>
            </w:pPr>
            <w:r w:rsidRPr="0057151E">
              <w:t>2</w:t>
            </w:r>
          </w:p>
        </w:tc>
        <w:tc>
          <w:tcPr>
            <w:tcW w:w="1740"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BF34C9"/>
        </w:tc>
        <w:tc>
          <w:tcPr>
            <w:tcW w:w="388"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BF34C9"/>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BF34C9"/>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BF34C9"/>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BF34C9"/>
        </w:tc>
        <w:tc>
          <w:tcPr>
            <w:tcW w:w="503"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BF34C9"/>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BF34C9"/>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BF34C9"/>
        </w:tc>
        <w:tc>
          <w:tcPr>
            <w:tcW w:w="504" w:type="dxa"/>
            <w:tcBorders>
              <w:top w:val="single" w:sz="4" w:space="0" w:color="000000"/>
              <w:left w:val="single" w:sz="4" w:space="0" w:color="000000"/>
              <w:bottom w:val="single" w:sz="4" w:space="0" w:color="000000"/>
              <w:right w:val="single" w:sz="4" w:space="0" w:color="000000"/>
            </w:tcBorders>
            <w:vAlign w:val="center"/>
          </w:tcPr>
          <w:p w:rsidR="00AF7C5A" w:rsidRPr="0057151E" w:rsidRDefault="00AF7C5A" w:rsidP="00BF34C9"/>
        </w:tc>
        <w:tc>
          <w:tcPr>
            <w:tcW w:w="978" w:type="dxa"/>
            <w:tcBorders>
              <w:top w:val="single" w:sz="4" w:space="0" w:color="000000"/>
              <w:left w:val="single" w:sz="4" w:space="0" w:color="000000"/>
              <w:bottom w:val="single" w:sz="4" w:space="0" w:color="000000"/>
              <w:right w:val="single" w:sz="4" w:space="0" w:color="000000"/>
            </w:tcBorders>
          </w:tcPr>
          <w:p w:rsidR="00AF7C5A" w:rsidRPr="0057151E" w:rsidRDefault="00AF7C5A" w:rsidP="00BF34C9">
            <w:pPr>
              <w:jc w:val="both"/>
            </w:pPr>
          </w:p>
        </w:tc>
        <w:tc>
          <w:tcPr>
            <w:tcW w:w="1188" w:type="dxa"/>
            <w:tcBorders>
              <w:top w:val="single" w:sz="4" w:space="0" w:color="000000"/>
              <w:left w:val="single" w:sz="4" w:space="0" w:color="000000"/>
              <w:bottom w:val="single" w:sz="4" w:space="0" w:color="000000"/>
              <w:right w:val="single" w:sz="4" w:space="0" w:color="000000"/>
            </w:tcBorders>
          </w:tcPr>
          <w:p w:rsidR="00AF7C5A" w:rsidRPr="0057151E" w:rsidRDefault="00AF7C5A" w:rsidP="00BF34C9">
            <w:pPr>
              <w:jc w:val="both"/>
            </w:pPr>
          </w:p>
        </w:tc>
      </w:tr>
    </w:tbl>
    <w:p w:rsidR="00AF7C5A" w:rsidRDefault="00AF7C5A" w:rsidP="00AF7C5A">
      <w:pPr>
        <w:numPr>
          <w:ilvl w:val="0"/>
          <w:numId w:val="13"/>
        </w:numPr>
        <w:spacing w:before="100" w:beforeAutospacing="1" w:after="100" w:afterAutospacing="1"/>
      </w:pPr>
      <w:r w:rsidRPr="00683B5D">
        <w:t>Больше 20</w:t>
      </w:r>
      <w:r>
        <w:t xml:space="preserve"> баллов</w:t>
      </w:r>
      <w:r w:rsidRPr="00683B5D">
        <w:t xml:space="preserve"> – </w:t>
      </w:r>
      <w:r w:rsidRPr="00683B5D">
        <w:rPr>
          <w:b/>
        </w:rPr>
        <w:t>высокий уровень</w:t>
      </w:r>
    </w:p>
    <w:p w:rsidR="00AF7C5A" w:rsidRPr="00683B5D" w:rsidRDefault="00AF7C5A" w:rsidP="00AF7C5A">
      <w:pPr>
        <w:numPr>
          <w:ilvl w:val="0"/>
          <w:numId w:val="13"/>
        </w:numPr>
        <w:spacing w:before="100" w:beforeAutospacing="1" w:after="100" w:afterAutospacing="1"/>
      </w:pPr>
      <w:r>
        <w:t>10 – 19баллов</w:t>
      </w:r>
      <w:r w:rsidRPr="00683B5D">
        <w:t xml:space="preserve"> – </w:t>
      </w:r>
      <w:r w:rsidRPr="00683B5D">
        <w:rPr>
          <w:b/>
        </w:rPr>
        <w:t>средний уровень</w:t>
      </w:r>
    </w:p>
    <w:p w:rsidR="00AF7C5A" w:rsidRPr="00AF7C5A" w:rsidRDefault="00AF7C5A" w:rsidP="00AF7C5A">
      <w:pPr>
        <w:numPr>
          <w:ilvl w:val="0"/>
          <w:numId w:val="13"/>
        </w:numPr>
        <w:spacing w:before="100" w:beforeAutospacing="1" w:after="100" w:afterAutospacing="1"/>
      </w:pPr>
      <w:r w:rsidRPr="00683B5D">
        <w:t xml:space="preserve">Менее 10 </w:t>
      </w:r>
      <w:proofErr w:type="gramStart"/>
      <w:r>
        <w:t>баллов</w:t>
      </w:r>
      <w:r w:rsidRPr="00683B5D">
        <w:t>–</w:t>
      </w:r>
      <w:r w:rsidRPr="00683B5D">
        <w:rPr>
          <w:b/>
        </w:rPr>
        <w:t>низкий</w:t>
      </w:r>
      <w:proofErr w:type="gramEnd"/>
      <w:r w:rsidRPr="00683B5D">
        <w:rPr>
          <w:b/>
        </w:rPr>
        <w:t xml:space="preserve"> уровень</w:t>
      </w:r>
    </w:p>
    <w:p w:rsidR="002209B8" w:rsidRPr="00645C15" w:rsidRDefault="00226CC7" w:rsidP="004B5AFA">
      <w:pPr>
        <w:ind w:firstLine="720"/>
        <w:jc w:val="right"/>
        <w:rPr>
          <w:b/>
          <w:sz w:val="24"/>
          <w:szCs w:val="24"/>
        </w:rPr>
      </w:pPr>
      <w:r>
        <w:rPr>
          <w:b/>
          <w:sz w:val="24"/>
          <w:szCs w:val="24"/>
        </w:rPr>
        <w:lastRenderedPageBreak/>
        <w:t>Приложение 2</w:t>
      </w:r>
    </w:p>
    <w:p w:rsidR="002209B8" w:rsidRPr="002209B8" w:rsidRDefault="002209B8" w:rsidP="002209B8">
      <w:pPr>
        <w:ind w:firstLine="720"/>
        <w:jc w:val="center"/>
        <w:rPr>
          <w:b/>
          <w:sz w:val="24"/>
          <w:szCs w:val="24"/>
        </w:rPr>
      </w:pPr>
      <w:r w:rsidRPr="002209B8">
        <w:rPr>
          <w:b/>
          <w:sz w:val="24"/>
          <w:szCs w:val="24"/>
        </w:rPr>
        <w:t>Краткое описание дидактических игр, используемых в процессе обучения дошкольников</w:t>
      </w:r>
    </w:p>
    <w:p w:rsidR="002209B8" w:rsidRPr="00645C15" w:rsidRDefault="002209B8" w:rsidP="002209B8">
      <w:pPr>
        <w:ind w:firstLine="720"/>
        <w:rPr>
          <w:b/>
          <w:sz w:val="24"/>
          <w:szCs w:val="24"/>
          <w:u w:val="single"/>
        </w:rPr>
      </w:pPr>
      <w:r w:rsidRPr="00645C15">
        <w:rPr>
          <w:b/>
          <w:sz w:val="24"/>
          <w:szCs w:val="24"/>
          <w:u w:val="single"/>
        </w:rPr>
        <w:t>Игра 1.       «Полслова за вами»</w:t>
      </w:r>
    </w:p>
    <w:p w:rsidR="002209B8" w:rsidRPr="00645C15" w:rsidRDefault="002209B8" w:rsidP="002209B8">
      <w:pPr>
        <w:ind w:firstLine="720"/>
        <w:rPr>
          <w:sz w:val="24"/>
          <w:szCs w:val="24"/>
        </w:rPr>
      </w:pPr>
      <w:r w:rsidRPr="00645C15">
        <w:rPr>
          <w:sz w:val="24"/>
          <w:szCs w:val="24"/>
        </w:rPr>
        <w:t>Цель:     Развивать речь дошкольников, пополнить словарный запас, развивать фонематический слух.</w:t>
      </w:r>
    </w:p>
    <w:p w:rsidR="002209B8" w:rsidRPr="00645C15" w:rsidRDefault="002209B8" w:rsidP="002209B8">
      <w:pPr>
        <w:ind w:firstLine="720"/>
        <w:rPr>
          <w:sz w:val="24"/>
          <w:szCs w:val="24"/>
        </w:rPr>
      </w:pPr>
      <w:r>
        <w:rPr>
          <w:sz w:val="24"/>
          <w:szCs w:val="24"/>
        </w:rPr>
        <w:t xml:space="preserve">Содержание: Педагог </w:t>
      </w:r>
      <w:r w:rsidRPr="00645C15">
        <w:rPr>
          <w:sz w:val="24"/>
          <w:szCs w:val="24"/>
        </w:rPr>
        <w:t>произносит начало слова (название предмета), обучающиеся заканчивают слово. Слова можно подбирать по определенным темам, возможно использование иллюстраций. Работа может проводиться в парах и фронтально.</w:t>
      </w:r>
    </w:p>
    <w:p w:rsidR="002209B8" w:rsidRPr="00645C15" w:rsidRDefault="002209B8" w:rsidP="002209B8">
      <w:pPr>
        <w:ind w:firstLine="720"/>
        <w:rPr>
          <w:sz w:val="24"/>
          <w:szCs w:val="24"/>
        </w:rPr>
      </w:pPr>
    </w:p>
    <w:p w:rsidR="002209B8" w:rsidRPr="00645C15" w:rsidRDefault="002209B8" w:rsidP="002209B8">
      <w:pPr>
        <w:ind w:firstLine="720"/>
        <w:rPr>
          <w:b/>
          <w:sz w:val="24"/>
          <w:szCs w:val="24"/>
          <w:u w:val="single"/>
        </w:rPr>
      </w:pPr>
      <w:r w:rsidRPr="00645C15">
        <w:rPr>
          <w:b/>
          <w:sz w:val="24"/>
          <w:szCs w:val="24"/>
          <w:u w:val="single"/>
        </w:rPr>
        <w:t>Игра 2. « Опиши предмет»</w:t>
      </w:r>
    </w:p>
    <w:p w:rsidR="002209B8" w:rsidRPr="00645C15" w:rsidRDefault="002209B8" w:rsidP="002209B8">
      <w:pPr>
        <w:ind w:firstLine="720"/>
        <w:rPr>
          <w:sz w:val="24"/>
          <w:szCs w:val="24"/>
        </w:rPr>
      </w:pPr>
      <w:r w:rsidRPr="00645C15">
        <w:rPr>
          <w:sz w:val="24"/>
          <w:szCs w:val="24"/>
        </w:rPr>
        <w:t>Цель:      Знакомство с понятиями «свойства и признаки предметов», формирование умения угадывать предмет по его признакам.</w:t>
      </w:r>
    </w:p>
    <w:p w:rsidR="002209B8" w:rsidRPr="00645C15" w:rsidRDefault="002209B8" w:rsidP="002209B8">
      <w:pPr>
        <w:ind w:firstLine="720"/>
        <w:rPr>
          <w:sz w:val="24"/>
          <w:szCs w:val="24"/>
        </w:rPr>
      </w:pPr>
      <w:r>
        <w:rPr>
          <w:sz w:val="24"/>
          <w:szCs w:val="24"/>
        </w:rPr>
        <w:t xml:space="preserve">Содержание: Педагог </w:t>
      </w:r>
      <w:r w:rsidRPr="00645C15">
        <w:rPr>
          <w:sz w:val="24"/>
          <w:szCs w:val="24"/>
        </w:rPr>
        <w:t xml:space="preserve"> или обучающийся задумывает предмет, окружающие задают наводящие вопросы, пытаясь по признакам угадать задуманное.</w:t>
      </w:r>
    </w:p>
    <w:p w:rsidR="002209B8" w:rsidRPr="00645C15" w:rsidRDefault="002209B8" w:rsidP="002209B8">
      <w:pPr>
        <w:ind w:firstLine="720"/>
        <w:rPr>
          <w:sz w:val="24"/>
          <w:szCs w:val="24"/>
        </w:rPr>
      </w:pPr>
    </w:p>
    <w:p w:rsidR="002209B8" w:rsidRPr="00645C15" w:rsidRDefault="002209B8" w:rsidP="002209B8">
      <w:pPr>
        <w:ind w:firstLine="720"/>
        <w:rPr>
          <w:b/>
          <w:sz w:val="24"/>
          <w:szCs w:val="24"/>
          <w:u w:val="single"/>
        </w:rPr>
      </w:pPr>
      <w:r w:rsidRPr="00645C15">
        <w:rPr>
          <w:b/>
          <w:sz w:val="24"/>
          <w:szCs w:val="24"/>
          <w:u w:val="single"/>
        </w:rPr>
        <w:t>Игра 3. «Я знаю»</w:t>
      </w:r>
    </w:p>
    <w:p w:rsidR="002209B8" w:rsidRPr="00645C15" w:rsidRDefault="002209B8" w:rsidP="002209B8">
      <w:pPr>
        <w:ind w:firstLine="720"/>
        <w:rPr>
          <w:sz w:val="24"/>
          <w:szCs w:val="24"/>
        </w:rPr>
      </w:pPr>
      <w:r w:rsidRPr="00645C15">
        <w:rPr>
          <w:sz w:val="24"/>
          <w:szCs w:val="24"/>
        </w:rPr>
        <w:t xml:space="preserve">Цели: Развитие речи </w:t>
      </w:r>
      <w:proofErr w:type="gramStart"/>
      <w:r w:rsidRPr="00645C15">
        <w:rPr>
          <w:sz w:val="24"/>
          <w:szCs w:val="24"/>
        </w:rPr>
        <w:t>обучающихся</w:t>
      </w:r>
      <w:proofErr w:type="gramEnd"/>
      <w:r w:rsidRPr="00645C15">
        <w:rPr>
          <w:sz w:val="24"/>
          <w:szCs w:val="24"/>
        </w:rPr>
        <w:t>, пополнение словарного запаса, развитие наблюдательности и внимания.</w:t>
      </w:r>
    </w:p>
    <w:p w:rsidR="002209B8" w:rsidRPr="00645C15" w:rsidRDefault="002209B8" w:rsidP="002209B8">
      <w:pPr>
        <w:ind w:firstLine="720"/>
        <w:rPr>
          <w:sz w:val="24"/>
          <w:szCs w:val="24"/>
        </w:rPr>
      </w:pPr>
      <w:r>
        <w:rPr>
          <w:sz w:val="24"/>
          <w:szCs w:val="24"/>
        </w:rPr>
        <w:t xml:space="preserve">Содержание: Педагог </w:t>
      </w:r>
      <w:r w:rsidRPr="00645C15">
        <w:rPr>
          <w:sz w:val="24"/>
          <w:szCs w:val="24"/>
        </w:rPr>
        <w:t xml:space="preserve"> (ребенок), используя мяч, проговаривает следующий текст, ритмично ударяя мячом о пол:</w:t>
      </w:r>
    </w:p>
    <w:p w:rsidR="002209B8" w:rsidRPr="00645C15" w:rsidRDefault="002209B8" w:rsidP="002209B8">
      <w:pPr>
        <w:ind w:firstLine="720"/>
        <w:rPr>
          <w:sz w:val="24"/>
          <w:szCs w:val="24"/>
        </w:rPr>
      </w:pPr>
      <w:r w:rsidRPr="00645C15">
        <w:rPr>
          <w:sz w:val="24"/>
          <w:szCs w:val="24"/>
        </w:rPr>
        <w:t xml:space="preserve"> - Я знаю пять имен мальчиков: </w:t>
      </w:r>
    </w:p>
    <w:p w:rsidR="002209B8" w:rsidRPr="00645C15" w:rsidRDefault="002209B8" w:rsidP="002209B8">
      <w:pPr>
        <w:ind w:firstLine="720"/>
        <w:rPr>
          <w:sz w:val="24"/>
          <w:szCs w:val="24"/>
        </w:rPr>
      </w:pPr>
      <w:r w:rsidRPr="00645C15">
        <w:rPr>
          <w:sz w:val="24"/>
          <w:szCs w:val="24"/>
        </w:rPr>
        <w:t xml:space="preserve">Саша - раз, </w:t>
      </w:r>
    </w:p>
    <w:p w:rsidR="002209B8" w:rsidRPr="00645C15" w:rsidRDefault="002209B8" w:rsidP="002209B8">
      <w:pPr>
        <w:ind w:firstLine="720"/>
        <w:rPr>
          <w:sz w:val="24"/>
          <w:szCs w:val="24"/>
        </w:rPr>
      </w:pPr>
      <w:r w:rsidRPr="00645C15">
        <w:rPr>
          <w:sz w:val="24"/>
          <w:szCs w:val="24"/>
        </w:rPr>
        <w:t xml:space="preserve">Дима - два, </w:t>
      </w:r>
    </w:p>
    <w:p w:rsidR="002209B8" w:rsidRPr="00645C15" w:rsidRDefault="002209B8" w:rsidP="002209B8">
      <w:pPr>
        <w:ind w:firstLine="720"/>
        <w:rPr>
          <w:sz w:val="24"/>
          <w:szCs w:val="24"/>
        </w:rPr>
      </w:pPr>
      <w:r w:rsidRPr="00645C15">
        <w:rPr>
          <w:sz w:val="24"/>
          <w:szCs w:val="24"/>
        </w:rPr>
        <w:t xml:space="preserve">Игорь - три, </w:t>
      </w:r>
    </w:p>
    <w:p w:rsidR="002209B8" w:rsidRPr="00645C15" w:rsidRDefault="002209B8" w:rsidP="002209B8">
      <w:pPr>
        <w:ind w:firstLine="720"/>
        <w:rPr>
          <w:sz w:val="24"/>
          <w:szCs w:val="24"/>
        </w:rPr>
      </w:pPr>
      <w:r w:rsidRPr="00645C15">
        <w:rPr>
          <w:sz w:val="24"/>
          <w:szCs w:val="24"/>
        </w:rPr>
        <w:t xml:space="preserve">Денис - четыре, </w:t>
      </w:r>
    </w:p>
    <w:p w:rsidR="002209B8" w:rsidRPr="00645C15" w:rsidRDefault="002209B8" w:rsidP="002209B8">
      <w:pPr>
        <w:ind w:firstLine="720"/>
        <w:rPr>
          <w:sz w:val="24"/>
          <w:szCs w:val="24"/>
        </w:rPr>
      </w:pPr>
      <w:r w:rsidRPr="00645C15">
        <w:rPr>
          <w:sz w:val="24"/>
          <w:szCs w:val="24"/>
        </w:rPr>
        <w:t>Володя - пять.</w:t>
      </w:r>
    </w:p>
    <w:p w:rsidR="002209B8" w:rsidRPr="00645C15" w:rsidRDefault="002209B8" w:rsidP="002209B8">
      <w:pPr>
        <w:ind w:firstLine="720"/>
        <w:rPr>
          <w:sz w:val="24"/>
          <w:szCs w:val="24"/>
        </w:rPr>
      </w:pPr>
      <w:r w:rsidRPr="00645C15">
        <w:rPr>
          <w:sz w:val="24"/>
          <w:szCs w:val="24"/>
        </w:rPr>
        <w:t>Далее мяч передается следующему игроку. Он называет следующие пять предметов. Это могут быть любые предметы (игрушки, цветы, деревья и т.д.)</w:t>
      </w:r>
      <w:proofErr w:type="gramStart"/>
      <w:r w:rsidRPr="00645C15">
        <w:rPr>
          <w:sz w:val="24"/>
          <w:szCs w:val="24"/>
        </w:rPr>
        <w:t xml:space="preserve"> .</w:t>
      </w:r>
      <w:proofErr w:type="gramEnd"/>
    </w:p>
    <w:p w:rsidR="002209B8" w:rsidRPr="00645C15" w:rsidRDefault="002209B8" w:rsidP="002209B8">
      <w:pPr>
        <w:ind w:firstLine="720"/>
        <w:rPr>
          <w:sz w:val="24"/>
          <w:szCs w:val="24"/>
        </w:rPr>
      </w:pPr>
    </w:p>
    <w:p w:rsidR="002209B8" w:rsidRPr="00645C15" w:rsidRDefault="002209B8" w:rsidP="002209B8">
      <w:pPr>
        <w:ind w:firstLine="720"/>
        <w:rPr>
          <w:b/>
          <w:sz w:val="24"/>
          <w:szCs w:val="24"/>
          <w:u w:val="single"/>
        </w:rPr>
      </w:pPr>
      <w:r w:rsidRPr="00645C15">
        <w:rPr>
          <w:b/>
          <w:sz w:val="24"/>
          <w:szCs w:val="24"/>
          <w:u w:val="single"/>
        </w:rPr>
        <w:t>Игра 4. «Догадайся, что показал» (пантомима)</w:t>
      </w:r>
    </w:p>
    <w:p w:rsidR="002209B8" w:rsidRPr="00645C15" w:rsidRDefault="002209B8" w:rsidP="002209B8">
      <w:pPr>
        <w:ind w:firstLine="720"/>
        <w:rPr>
          <w:sz w:val="24"/>
          <w:szCs w:val="24"/>
        </w:rPr>
      </w:pPr>
      <w:r w:rsidRPr="00645C15">
        <w:rPr>
          <w:sz w:val="24"/>
          <w:szCs w:val="24"/>
        </w:rPr>
        <w:t xml:space="preserve">Цель: Развивать внимание наблюдательность, речь, терпение. </w:t>
      </w:r>
    </w:p>
    <w:p w:rsidR="002209B8" w:rsidRPr="00645C15" w:rsidRDefault="002209B8" w:rsidP="002209B8">
      <w:pPr>
        <w:ind w:firstLine="720"/>
        <w:rPr>
          <w:sz w:val="24"/>
          <w:szCs w:val="24"/>
        </w:rPr>
      </w:pPr>
      <w:r w:rsidRPr="00645C15">
        <w:rPr>
          <w:sz w:val="24"/>
          <w:szCs w:val="24"/>
        </w:rPr>
        <w:t xml:space="preserve">Содержание: Желающий изображает предмет (живой или неживой), не произнося никаких звуков. Остальные </w:t>
      </w:r>
      <w:proofErr w:type="gramStart"/>
      <w:r w:rsidRPr="00645C15">
        <w:rPr>
          <w:sz w:val="24"/>
          <w:szCs w:val="24"/>
        </w:rPr>
        <w:t>пытаются догадаться что изображается</w:t>
      </w:r>
      <w:proofErr w:type="gramEnd"/>
      <w:r w:rsidRPr="00645C15">
        <w:rPr>
          <w:sz w:val="24"/>
          <w:szCs w:val="24"/>
        </w:rPr>
        <w:t>. Возможно использование для пантомимы нескольких желающих.</w:t>
      </w:r>
    </w:p>
    <w:p w:rsidR="002209B8" w:rsidRPr="00645C15" w:rsidRDefault="002209B8" w:rsidP="002209B8">
      <w:pPr>
        <w:ind w:firstLine="720"/>
        <w:rPr>
          <w:sz w:val="24"/>
          <w:szCs w:val="24"/>
        </w:rPr>
      </w:pPr>
    </w:p>
    <w:p w:rsidR="002209B8" w:rsidRPr="00645C15" w:rsidRDefault="002209B8" w:rsidP="002209B8">
      <w:pPr>
        <w:ind w:firstLine="720"/>
        <w:rPr>
          <w:b/>
          <w:sz w:val="24"/>
          <w:szCs w:val="24"/>
          <w:u w:val="single"/>
        </w:rPr>
      </w:pPr>
      <w:r w:rsidRPr="00645C15">
        <w:rPr>
          <w:b/>
          <w:sz w:val="24"/>
          <w:szCs w:val="24"/>
          <w:u w:val="single"/>
        </w:rPr>
        <w:t>Игра 5.  «Расшифруй письмо»</w:t>
      </w:r>
    </w:p>
    <w:p w:rsidR="002209B8" w:rsidRPr="00645C15" w:rsidRDefault="002209B8" w:rsidP="002209B8">
      <w:pPr>
        <w:ind w:firstLine="720"/>
        <w:rPr>
          <w:sz w:val="24"/>
          <w:szCs w:val="24"/>
        </w:rPr>
      </w:pPr>
      <w:r w:rsidRPr="00645C15">
        <w:rPr>
          <w:sz w:val="24"/>
          <w:szCs w:val="24"/>
        </w:rPr>
        <w:t xml:space="preserve">Цель: Развитие наблюдательности, внимания, умения сосредоточиться    на поиске необходимой буквы или слога. </w:t>
      </w:r>
    </w:p>
    <w:p w:rsidR="002209B8" w:rsidRPr="00645C15" w:rsidRDefault="002209B8" w:rsidP="002209B8">
      <w:pPr>
        <w:ind w:firstLine="720"/>
        <w:rPr>
          <w:sz w:val="24"/>
          <w:szCs w:val="24"/>
        </w:rPr>
      </w:pPr>
      <w:r>
        <w:rPr>
          <w:sz w:val="24"/>
          <w:szCs w:val="24"/>
        </w:rPr>
        <w:t xml:space="preserve">Содержание: педагог </w:t>
      </w:r>
      <w:r w:rsidRPr="00645C15">
        <w:rPr>
          <w:sz w:val="24"/>
          <w:szCs w:val="24"/>
        </w:rPr>
        <w:t>зашифровывает буквы любыми значками или рисунками и, используя эти обозначения, «записывает» слово. Дети пытаются разгадать слово, находя значки с обозначаемыми ими буквами.</w:t>
      </w:r>
    </w:p>
    <w:p w:rsidR="002209B8" w:rsidRPr="00645C15" w:rsidRDefault="002209B8" w:rsidP="002209B8">
      <w:pPr>
        <w:ind w:firstLine="720"/>
        <w:rPr>
          <w:sz w:val="24"/>
          <w:szCs w:val="24"/>
        </w:rPr>
      </w:pPr>
    </w:p>
    <w:p w:rsidR="002209B8" w:rsidRPr="00645C15" w:rsidRDefault="002209B8" w:rsidP="002209B8">
      <w:pPr>
        <w:ind w:firstLine="720"/>
        <w:rPr>
          <w:b/>
          <w:sz w:val="24"/>
          <w:szCs w:val="24"/>
          <w:u w:val="single"/>
        </w:rPr>
      </w:pPr>
      <w:r w:rsidRPr="00645C15">
        <w:rPr>
          <w:b/>
          <w:sz w:val="24"/>
          <w:szCs w:val="24"/>
          <w:u w:val="single"/>
        </w:rPr>
        <w:lastRenderedPageBreak/>
        <w:t>Игра 6. «Кто лучше»</w:t>
      </w:r>
    </w:p>
    <w:p w:rsidR="002209B8" w:rsidRPr="00645C15" w:rsidRDefault="002209B8" w:rsidP="002209B8">
      <w:pPr>
        <w:ind w:firstLine="720"/>
        <w:rPr>
          <w:sz w:val="24"/>
          <w:szCs w:val="24"/>
        </w:rPr>
      </w:pPr>
      <w:r w:rsidRPr="00645C15">
        <w:rPr>
          <w:sz w:val="24"/>
          <w:szCs w:val="24"/>
        </w:rPr>
        <w:t xml:space="preserve">Игра организуется на основе игры 5, где дети уже сами зашифровывают слова, используя значки, предложенные учителем. Разгадываем слова вместе, </w:t>
      </w:r>
      <w:proofErr w:type="gramStart"/>
      <w:r w:rsidRPr="00645C15">
        <w:rPr>
          <w:sz w:val="24"/>
          <w:szCs w:val="24"/>
        </w:rPr>
        <w:t>выясняя кто лучше сумел</w:t>
      </w:r>
      <w:proofErr w:type="gramEnd"/>
      <w:r w:rsidRPr="00645C15">
        <w:rPr>
          <w:sz w:val="24"/>
          <w:szCs w:val="24"/>
        </w:rPr>
        <w:t xml:space="preserve"> зашифровать слово.</w:t>
      </w:r>
    </w:p>
    <w:p w:rsidR="002209B8" w:rsidRPr="00645C15" w:rsidRDefault="002209B8" w:rsidP="002209B8">
      <w:pPr>
        <w:ind w:firstLine="720"/>
        <w:rPr>
          <w:sz w:val="24"/>
          <w:szCs w:val="24"/>
        </w:rPr>
      </w:pPr>
    </w:p>
    <w:p w:rsidR="002209B8" w:rsidRPr="00645C15" w:rsidRDefault="002209B8" w:rsidP="002209B8">
      <w:pPr>
        <w:ind w:firstLine="720"/>
        <w:rPr>
          <w:b/>
          <w:sz w:val="24"/>
          <w:szCs w:val="24"/>
          <w:u w:val="single"/>
        </w:rPr>
      </w:pPr>
      <w:r w:rsidRPr="00645C15">
        <w:rPr>
          <w:b/>
          <w:sz w:val="24"/>
          <w:szCs w:val="24"/>
          <w:u w:val="single"/>
        </w:rPr>
        <w:t>Игра 7.«Кто наблюдательнее»</w:t>
      </w:r>
    </w:p>
    <w:p w:rsidR="002209B8" w:rsidRPr="00645C15" w:rsidRDefault="002209B8" w:rsidP="002209B8">
      <w:pPr>
        <w:ind w:firstLine="720"/>
        <w:rPr>
          <w:sz w:val="24"/>
          <w:szCs w:val="24"/>
        </w:rPr>
      </w:pPr>
      <w:r w:rsidRPr="00645C15">
        <w:rPr>
          <w:sz w:val="24"/>
          <w:szCs w:val="24"/>
        </w:rPr>
        <w:t xml:space="preserve">Цель: Закрепление знаний о буквах и звуках, поиск букв в тексте, развитие внимания и наблюдательности. </w:t>
      </w:r>
    </w:p>
    <w:p w:rsidR="002209B8" w:rsidRPr="00645C15" w:rsidRDefault="002209B8" w:rsidP="002209B8">
      <w:pPr>
        <w:ind w:firstLine="720"/>
        <w:rPr>
          <w:sz w:val="24"/>
          <w:szCs w:val="24"/>
        </w:rPr>
      </w:pPr>
      <w:r>
        <w:rPr>
          <w:sz w:val="24"/>
          <w:szCs w:val="24"/>
        </w:rPr>
        <w:t xml:space="preserve">Содержание: педагог </w:t>
      </w:r>
      <w:r w:rsidRPr="00645C15">
        <w:rPr>
          <w:sz w:val="24"/>
          <w:szCs w:val="24"/>
        </w:rPr>
        <w:t xml:space="preserve"> предлагает детям текст, где </w:t>
      </w:r>
      <w:proofErr w:type="gramStart"/>
      <w:r w:rsidRPr="00645C15">
        <w:rPr>
          <w:sz w:val="24"/>
          <w:szCs w:val="24"/>
        </w:rPr>
        <w:t>обучающиеся</w:t>
      </w:r>
      <w:proofErr w:type="gramEnd"/>
      <w:r w:rsidRPr="00645C15">
        <w:rPr>
          <w:sz w:val="24"/>
          <w:szCs w:val="24"/>
        </w:rPr>
        <w:t xml:space="preserve"> находят  выбранную учителем букву.</w:t>
      </w:r>
    </w:p>
    <w:p w:rsidR="002209B8" w:rsidRPr="00645C15" w:rsidRDefault="002209B8" w:rsidP="002209B8">
      <w:pPr>
        <w:ind w:firstLine="720"/>
        <w:rPr>
          <w:sz w:val="24"/>
          <w:szCs w:val="24"/>
        </w:rPr>
      </w:pPr>
    </w:p>
    <w:p w:rsidR="002209B8" w:rsidRPr="00645C15" w:rsidRDefault="002209B8" w:rsidP="002209B8">
      <w:pPr>
        <w:ind w:firstLine="720"/>
        <w:rPr>
          <w:b/>
          <w:sz w:val="24"/>
          <w:szCs w:val="24"/>
          <w:u w:val="single"/>
        </w:rPr>
      </w:pPr>
      <w:r w:rsidRPr="00645C15">
        <w:rPr>
          <w:b/>
          <w:sz w:val="24"/>
          <w:szCs w:val="24"/>
          <w:u w:val="single"/>
        </w:rPr>
        <w:t>Игра 8. «Сочини сказку о предмете».</w:t>
      </w:r>
    </w:p>
    <w:p w:rsidR="002209B8" w:rsidRPr="00645C15" w:rsidRDefault="002209B8" w:rsidP="002209B8">
      <w:pPr>
        <w:ind w:firstLine="720"/>
        <w:rPr>
          <w:sz w:val="24"/>
          <w:szCs w:val="24"/>
        </w:rPr>
      </w:pPr>
      <w:r w:rsidRPr="00645C15">
        <w:rPr>
          <w:sz w:val="24"/>
          <w:szCs w:val="24"/>
        </w:rPr>
        <w:t xml:space="preserve">Цель: Развитие речи </w:t>
      </w:r>
      <w:proofErr w:type="spellStart"/>
      <w:r w:rsidRPr="00645C15">
        <w:rPr>
          <w:sz w:val="24"/>
          <w:szCs w:val="24"/>
        </w:rPr>
        <w:t>учащихсчя</w:t>
      </w:r>
      <w:proofErr w:type="spellEnd"/>
      <w:r w:rsidRPr="00645C15">
        <w:rPr>
          <w:sz w:val="24"/>
          <w:szCs w:val="24"/>
        </w:rPr>
        <w:t xml:space="preserve">, пополнение словарного запаса. </w:t>
      </w:r>
    </w:p>
    <w:p w:rsidR="002209B8" w:rsidRPr="00645C15" w:rsidRDefault="002209B8" w:rsidP="002209B8">
      <w:pPr>
        <w:ind w:firstLine="720"/>
        <w:rPr>
          <w:sz w:val="24"/>
          <w:szCs w:val="24"/>
        </w:rPr>
      </w:pPr>
      <w:r>
        <w:rPr>
          <w:sz w:val="24"/>
          <w:szCs w:val="24"/>
        </w:rPr>
        <w:t xml:space="preserve">Содержание: педагог </w:t>
      </w:r>
      <w:r w:rsidRPr="00645C15">
        <w:rPr>
          <w:sz w:val="24"/>
          <w:szCs w:val="24"/>
        </w:rPr>
        <w:t xml:space="preserve"> или дети выбирают любой предмет и пытаются сочинить вместе сказку о приключениях данного предмета.</w:t>
      </w:r>
    </w:p>
    <w:p w:rsidR="002209B8" w:rsidRPr="00645C15" w:rsidRDefault="002209B8" w:rsidP="002209B8">
      <w:pPr>
        <w:ind w:firstLine="720"/>
        <w:rPr>
          <w:b/>
          <w:sz w:val="24"/>
          <w:szCs w:val="24"/>
          <w:u w:val="single"/>
        </w:rPr>
      </w:pPr>
      <w:r w:rsidRPr="00645C15">
        <w:rPr>
          <w:b/>
          <w:sz w:val="24"/>
          <w:szCs w:val="24"/>
          <w:u w:val="single"/>
        </w:rPr>
        <w:t>Игра 9. «День - ночь»</w:t>
      </w:r>
    </w:p>
    <w:p w:rsidR="002209B8" w:rsidRPr="00645C15" w:rsidRDefault="002209B8" w:rsidP="002209B8">
      <w:pPr>
        <w:ind w:firstLine="720"/>
        <w:rPr>
          <w:sz w:val="24"/>
          <w:szCs w:val="24"/>
        </w:rPr>
      </w:pPr>
      <w:r w:rsidRPr="00645C15">
        <w:rPr>
          <w:sz w:val="24"/>
          <w:szCs w:val="24"/>
        </w:rPr>
        <w:t>Цель: Развитие речи учащихся, умения сосредоточиться на поиске необходимого понятия.</w:t>
      </w:r>
    </w:p>
    <w:p w:rsidR="002209B8" w:rsidRPr="00645C15" w:rsidRDefault="002209B8" w:rsidP="002209B8">
      <w:pPr>
        <w:ind w:firstLine="720"/>
        <w:rPr>
          <w:sz w:val="24"/>
          <w:szCs w:val="24"/>
        </w:rPr>
      </w:pPr>
      <w:r>
        <w:rPr>
          <w:sz w:val="24"/>
          <w:szCs w:val="24"/>
        </w:rPr>
        <w:t xml:space="preserve">Содержание: педагог </w:t>
      </w:r>
      <w:r w:rsidRPr="00645C15">
        <w:rPr>
          <w:sz w:val="24"/>
          <w:szCs w:val="24"/>
        </w:rPr>
        <w:t xml:space="preserve"> называет слово, дети - противоположное ему по значению: «День - ночь, сладкий - кислый» и др.</w:t>
      </w:r>
    </w:p>
    <w:p w:rsidR="002209B8" w:rsidRPr="00645C15" w:rsidRDefault="002209B8" w:rsidP="002209B8">
      <w:pPr>
        <w:ind w:firstLine="720"/>
        <w:rPr>
          <w:sz w:val="24"/>
          <w:szCs w:val="24"/>
        </w:rPr>
      </w:pPr>
    </w:p>
    <w:p w:rsidR="002209B8" w:rsidRPr="00645C15" w:rsidRDefault="002209B8" w:rsidP="002209B8">
      <w:pPr>
        <w:ind w:firstLine="720"/>
        <w:rPr>
          <w:b/>
          <w:sz w:val="24"/>
          <w:szCs w:val="24"/>
          <w:u w:val="single"/>
        </w:rPr>
      </w:pPr>
      <w:r w:rsidRPr="00645C15">
        <w:rPr>
          <w:b/>
          <w:sz w:val="24"/>
          <w:szCs w:val="24"/>
          <w:u w:val="single"/>
        </w:rPr>
        <w:t>Игра 10. «Подружи букву»</w:t>
      </w:r>
    </w:p>
    <w:p w:rsidR="002209B8" w:rsidRPr="00645C15" w:rsidRDefault="002209B8" w:rsidP="002209B8">
      <w:pPr>
        <w:ind w:firstLine="720"/>
        <w:rPr>
          <w:sz w:val="24"/>
          <w:szCs w:val="24"/>
        </w:rPr>
      </w:pPr>
      <w:r w:rsidRPr="00645C15">
        <w:rPr>
          <w:sz w:val="24"/>
          <w:szCs w:val="24"/>
        </w:rPr>
        <w:t>Дети соединяют звуки в слоги устно, а на письме - записывают пары букв (слог</w:t>
      </w:r>
      <w:proofErr w:type="gramStart"/>
      <w:r w:rsidRPr="00645C15">
        <w:rPr>
          <w:sz w:val="24"/>
          <w:szCs w:val="24"/>
        </w:rPr>
        <w:t>и-</w:t>
      </w:r>
      <w:proofErr w:type="gramEnd"/>
      <w:r w:rsidRPr="00645C15">
        <w:rPr>
          <w:sz w:val="24"/>
          <w:szCs w:val="24"/>
        </w:rPr>
        <w:t xml:space="preserve"> слияния)</w:t>
      </w:r>
    </w:p>
    <w:p w:rsidR="002209B8" w:rsidRPr="00645C15" w:rsidRDefault="002209B8" w:rsidP="002209B8">
      <w:pPr>
        <w:ind w:firstLine="720"/>
        <w:rPr>
          <w:sz w:val="24"/>
          <w:szCs w:val="24"/>
        </w:rPr>
      </w:pPr>
    </w:p>
    <w:p w:rsidR="002209B8" w:rsidRPr="00645C15" w:rsidRDefault="002209B8" w:rsidP="002209B8">
      <w:pPr>
        <w:ind w:firstLine="720"/>
        <w:rPr>
          <w:b/>
          <w:sz w:val="24"/>
          <w:szCs w:val="24"/>
          <w:u w:val="single"/>
        </w:rPr>
      </w:pPr>
      <w:r w:rsidRPr="00645C15">
        <w:rPr>
          <w:b/>
          <w:sz w:val="24"/>
          <w:szCs w:val="24"/>
          <w:u w:val="single"/>
        </w:rPr>
        <w:t>Игра 11. «Идем в гости»</w:t>
      </w:r>
    </w:p>
    <w:p w:rsidR="002209B8" w:rsidRPr="00645C15" w:rsidRDefault="002209B8" w:rsidP="002209B8">
      <w:pPr>
        <w:ind w:firstLine="720"/>
        <w:rPr>
          <w:sz w:val="24"/>
          <w:szCs w:val="24"/>
        </w:rPr>
      </w:pPr>
      <w:r w:rsidRPr="00645C15">
        <w:rPr>
          <w:sz w:val="24"/>
          <w:szCs w:val="24"/>
        </w:rPr>
        <w:t>Дети делятся на группы: хозяева и гости. «Хозяева» должны встретить «гостей», используя «волшебные слова». «Гости отвечают тем же».</w:t>
      </w:r>
    </w:p>
    <w:p w:rsidR="002209B8" w:rsidRPr="00645C15" w:rsidRDefault="002209B8" w:rsidP="002209B8">
      <w:pPr>
        <w:ind w:firstLine="720"/>
        <w:rPr>
          <w:b/>
          <w:sz w:val="24"/>
          <w:szCs w:val="24"/>
          <w:u w:val="single"/>
        </w:rPr>
      </w:pPr>
      <w:r w:rsidRPr="00645C15">
        <w:rPr>
          <w:b/>
          <w:sz w:val="24"/>
          <w:szCs w:val="24"/>
          <w:u w:val="single"/>
        </w:rPr>
        <w:t>Игра 12. «Составь слово»</w:t>
      </w:r>
    </w:p>
    <w:p w:rsidR="002209B8" w:rsidRPr="00645C15" w:rsidRDefault="002209B8" w:rsidP="002209B8">
      <w:pPr>
        <w:ind w:firstLine="720"/>
        <w:rPr>
          <w:sz w:val="24"/>
          <w:szCs w:val="24"/>
        </w:rPr>
      </w:pPr>
      <w:r w:rsidRPr="00645C15">
        <w:rPr>
          <w:sz w:val="24"/>
          <w:szCs w:val="24"/>
        </w:rPr>
        <w:t>Дети составляют слова из предложенных учителем слогов. Слоги могут быть ярко и красочно иллюстрированы. Например, в виде шаров или цветов, которые надо собрать в один пучок или букет.</w:t>
      </w:r>
    </w:p>
    <w:p w:rsidR="002209B8" w:rsidRPr="00645C15" w:rsidRDefault="002209B8" w:rsidP="002209B8">
      <w:pPr>
        <w:ind w:firstLine="720"/>
        <w:rPr>
          <w:sz w:val="24"/>
          <w:szCs w:val="24"/>
        </w:rPr>
      </w:pPr>
    </w:p>
    <w:p w:rsidR="002209B8" w:rsidRPr="00645C15" w:rsidRDefault="002209B8" w:rsidP="002209B8">
      <w:pPr>
        <w:ind w:firstLine="720"/>
        <w:rPr>
          <w:b/>
          <w:sz w:val="24"/>
          <w:szCs w:val="24"/>
          <w:u w:val="single"/>
        </w:rPr>
      </w:pPr>
      <w:r w:rsidRPr="00645C15">
        <w:rPr>
          <w:b/>
          <w:sz w:val="24"/>
          <w:szCs w:val="24"/>
          <w:u w:val="single"/>
        </w:rPr>
        <w:t xml:space="preserve">Игра 13. «Разложи </w:t>
      </w:r>
      <w:proofErr w:type="spellStart"/>
      <w:r w:rsidRPr="00645C15">
        <w:rPr>
          <w:b/>
          <w:sz w:val="24"/>
          <w:szCs w:val="24"/>
          <w:u w:val="single"/>
        </w:rPr>
        <w:t>по-порядку</w:t>
      </w:r>
      <w:proofErr w:type="spellEnd"/>
      <w:r w:rsidRPr="00645C15">
        <w:rPr>
          <w:b/>
          <w:sz w:val="24"/>
          <w:szCs w:val="24"/>
          <w:u w:val="single"/>
        </w:rPr>
        <w:t>»</w:t>
      </w:r>
    </w:p>
    <w:p w:rsidR="002209B8" w:rsidRPr="00645C15" w:rsidRDefault="002209B8" w:rsidP="002209B8">
      <w:pPr>
        <w:ind w:firstLine="720"/>
        <w:rPr>
          <w:sz w:val="24"/>
          <w:szCs w:val="24"/>
        </w:rPr>
      </w:pPr>
      <w:r w:rsidRPr="00645C15">
        <w:rPr>
          <w:sz w:val="24"/>
          <w:szCs w:val="24"/>
        </w:rPr>
        <w:t xml:space="preserve">Предлагается ряд иллюстраций, связанных одной темой, но разложенных неверно. Дети должны определить, какая из иллюстраций изображает </w:t>
      </w:r>
      <w:proofErr w:type="gramStart"/>
      <w:r w:rsidRPr="00645C15">
        <w:rPr>
          <w:sz w:val="24"/>
          <w:szCs w:val="24"/>
        </w:rPr>
        <w:t>произошедшее</w:t>
      </w:r>
      <w:proofErr w:type="gramEnd"/>
      <w:r w:rsidRPr="00645C15">
        <w:rPr>
          <w:sz w:val="24"/>
          <w:szCs w:val="24"/>
        </w:rPr>
        <w:t xml:space="preserve"> раньше или позже, т.е. разложить </w:t>
      </w:r>
      <w:proofErr w:type="spellStart"/>
      <w:r w:rsidRPr="00645C15">
        <w:rPr>
          <w:sz w:val="24"/>
          <w:szCs w:val="24"/>
        </w:rPr>
        <w:t>по-порядку</w:t>
      </w:r>
      <w:proofErr w:type="spellEnd"/>
      <w:r w:rsidRPr="00645C15">
        <w:rPr>
          <w:sz w:val="24"/>
          <w:szCs w:val="24"/>
        </w:rPr>
        <w:t>.</w:t>
      </w:r>
    </w:p>
    <w:p w:rsidR="002209B8" w:rsidRPr="00645C15" w:rsidRDefault="002209B8" w:rsidP="002209B8">
      <w:pPr>
        <w:ind w:firstLine="720"/>
        <w:rPr>
          <w:sz w:val="24"/>
          <w:szCs w:val="24"/>
        </w:rPr>
      </w:pPr>
    </w:p>
    <w:p w:rsidR="002209B8" w:rsidRPr="00645C15" w:rsidRDefault="002209B8" w:rsidP="002209B8">
      <w:pPr>
        <w:ind w:firstLine="720"/>
        <w:rPr>
          <w:b/>
          <w:sz w:val="24"/>
          <w:szCs w:val="24"/>
          <w:u w:val="single"/>
        </w:rPr>
      </w:pPr>
      <w:r w:rsidRPr="00645C15">
        <w:rPr>
          <w:b/>
          <w:sz w:val="24"/>
          <w:szCs w:val="24"/>
          <w:u w:val="single"/>
        </w:rPr>
        <w:t>Игра 14. «Сказочные владения Радуги. Опиши»</w:t>
      </w:r>
    </w:p>
    <w:p w:rsidR="002209B8" w:rsidRPr="00645C15" w:rsidRDefault="002209B8" w:rsidP="002209B8">
      <w:pPr>
        <w:ind w:firstLine="720"/>
        <w:rPr>
          <w:sz w:val="24"/>
          <w:szCs w:val="24"/>
        </w:rPr>
      </w:pPr>
      <w:r w:rsidRPr="00645C15">
        <w:rPr>
          <w:sz w:val="24"/>
          <w:szCs w:val="24"/>
        </w:rPr>
        <w:t>Дети описывают предметы, окружающие их, используя знания о цветах радуги, стараясь как можно ярче описать тот или иной предмет.</w:t>
      </w:r>
    </w:p>
    <w:p w:rsidR="0061786C" w:rsidRDefault="0061786C" w:rsidP="002209B8">
      <w:pPr>
        <w:ind w:firstLine="720"/>
        <w:rPr>
          <w:b/>
          <w:sz w:val="24"/>
          <w:szCs w:val="24"/>
          <w:u w:val="single"/>
        </w:rPr>
      </w:pPr>
    </w:p>
    <w:p w:rsidR="002209B8" w:rsidRPr="00645C15" w:rsidRDefault="002209B8" w:rsidP="002209B8">
      <w:pPr>
        <w:ind w:firstLine="720"/>
        <w:rPr>
          <w:b/>
          <w:sz w:val="24"/>
          <w:szCs w:val="24"/>
          <w:u w:val="single"/>
        </w:rPr>
      </w:pPr>
      <w:r w:rsidRPr="00645C15">
        <w:rPr>
          <w:b/>
          <w:sz w:val="24"/>
          <w:szCs w:val="24"/>
          <w:u w:val="single"/>
        </w:rPr>
        <w:t>Игра 15. «Молоточки»</w:t>
      </w:r>
    </w:p>
    <w:p w:rsidR="002209B8" w:rsidRPr="00645C15" w:rsidRDefault="002209B8" w:rsidP="002209B8">
      <w:pPr>
        <w:ind w:firstLine="720"/>
        <w:rPr>
          <w:sz w:val="24"/>
          <w:szCs w:val="24"/>
        </w:rPr>
      </w:pPr>
      <w:r w:rsidRPr="00645C15">
        <w:rPr>
          <w:sz w:val="24"/>
          <w:szCs w:val="24"/>
        </w:rPr>
        <w:lastRenderedPageBreak/>
        <w:t>Дети «отстукивают» ритм слов, ударяя на каждый гласный звук в словах, произносимых учителем, палочкой по столу, выделяя ударный звук. Игра помогает закрепить знания о гласных звуках и об ударении.</w:t>
      </w:r>
    </w:p>
    <w:p w:rsidR="002209B8" w:rsidRPr="00645C15" w:rsidRDefault="002209B8" w:rsidP="002209B8">
      <w:pPr>
        <w:ind w:firstLine="720"/>
        <w:rPr>
          <w:sz w:val="24"/>
          <w:szCs w:val="24"/>
        </w:rPr>
      </w:pPr>
    </w:p>
    <w:p w:rsidR="002209B8" w:rsidRPr="00645C15" w:rsidRDefault="002209B8" w:rsidP="002209B8">
      <w:pPr>
        <w:ind w:firstLine="720"/>
        <w:rPr>
          <w:b/>
          <w:sz w:val="24"/>
          <w:szCs w:val="24"/>
          <w:u w:val="single"/>
        </w:rPr>
      </w:pPr>
      <w:r w:rsidRPr="00645C15">
        <w:rPr>
          <w:b/>
          <w:sz w:val="24"/>
          <w:szCs w:val="24"/>
          <w:u w:val="single"/>
        </w:rPr>
        <w:t>Игра 16. « Буква заблудилась»</w:t>
      </w:r>
    </w:p>
    <w:p w:rsidR="002209B8" w:rsidRPr="00645C15" w:rsidRDefault="002209B8" w:rsidP="002209B8">
      <w:pPr>
        <w:ind w:firstLine="720"/>
        <w:rPr>
          <w:sz w:val="24"/>
          <w:szCs w:val="24"/>
        </w:rPr>
      </w:pPr>
      <w:r w:rsidRPr="00645C15">
        <w:rPr>
          <w:sz w:val="24"/>
          <w:szCs w:val="24"/>
        </w:rPr>
        <w:t>Дети должны «исправить» слова, где перепутались буквы, поставив их на свое место.</w:t>
      </w:r>
    </w:p>
    <w:p w:rsidR="002209B8" w:rsidRPr="00645C15" w:rsidRDefault="002209B8" w:rsidP="002209B8">
      <w:pPr>
        <w:ind w:firstLine="720"/>
        <w:rPr>
          <w:sz w:val="24"/>
          <w:szCs w:val="24"/>
        </w:rPr>
      </w:pPr>
      <w:r w:rsidRPr="00645C15">
        <w:rPr>
          <w:sz w:val="24"/>
          <w:szCs w:val="24"/>
        </w:rPr>
        <w:t>Игра способствует развитию внимания, наблюдательности, а так же развитию фонематического слуха.</w:t>
      </w:r>
    </w:p>
    <w:p w:rsidR="002209B8" w:rsidRPr="00645C15" w:rsidRDefault="002209B8" w:rsidP="002209B8">
      <w:pPr>
        <w:ind w:firstLine="720"/>
        <w:rPr>
          <w:sz w:val="24"/>
          <w:szCs w:val="24"/>
        </w:rPr>
      </w:pPr>
    </w:p>
    <w:p w:rsidR="002209B8" w:rsidRPr="00645C15" w:rsidRDefault="002209B8" w:rsidP="002209B8">
      <w:pPr>
        <w:ind w:firstLine="720"/>
        <w:rPr>
          <w:b/>
          <w:sz w:val="24"/>
          <w:szCs w:val="24"/>
          <w:u w:val="single"/>
        </w:rPr>
      </w:pPr>
      <w:r w:rsidRPr="00645C15">
        <w:rPr>
          <w:b/>
          <w:sz w:val="24"/>
          <w:szCs w:val="24"/>
          <w:u w:val="single"/>
        </w:rPr>
        <w:t xml:space="preserve">Игра 17. «Время рассердилось и ушло. Догони» </w:t>
      </w:r>
    </w:p>
    <w:p w:rsidR="002209B8" w:rsidRPr="00645C15" w:rsidRDefault="002209B8" w:rsidP="002209B8">
      <w:pPr>
        <w:ind w:firstLine="720"/>
        <w:rPr>
          <w:sz w:val="24"/>
          <w:szCs w:val="24"/>
        </w:rPr>
      </w:pPr>
      <w:proofErr w:type="gramStart"/>
      <w:r w:rsidRPr="00645C15">
        <w:rPr>
          <w:sz w:val="24"/>
          <w:szCs w:val="24"/>
        </w:rPr>
        <w:t>Дети преобразовывают фразы, слова, предложения, используя категории «до, после, потом, сейчас».</w:t>
      </w:r>
      <w:proofErr w:type="gramEnd"/>
      <w:r w:rsidRPr="00645C15">
        <w:rPr>
          <w:sz w:val="24"/>
          <w:szCs w:val="24"/>
        </w:rPr>
        <w:t xml:space="preserve"> Составляют свои предложения, исправляют неверно построенные фразы, которые предложил учитель.</w:t>
      </w:r>
    </w:p>
    <w:p w:rsidR="002209B8" w:rsidRPr="00645C15" w:rsidRDefault="002209B8" w:rsidP="002209B8">
      <w:pPr>
        <w:ind w:firstLine="720"/>
        <w:rPr>
          <w:sz w:val="24"/>
          <w:szCs w:val="24"/>
        </w:rPr>
      </w:pPr>
    </w:p>
    <w:p w:rsidR="002209B8" w:rsidRPr="00645C15" w:rsidRDefault="002209B8" w:rsidP="002209B8">
      <w:pPr>
        <w:ind w:firstLine="720"/>
        <w:rPr>
          <w:b/>
          <w:sz w:val="24"/>
          <w:szCs w:val="24"/>
          <w:u w:val="single"/>
        </w:rPr>
      </w:pPr>
      <w:r w:rsidRPr="00645C15">
        <w:rPr>
          <w:b/>
          <w:sz w:val="24"/>
          <w:szCs w:val="24"/>
          <w:u w:val="single"/>
        </w:rPr>
        <w:t>Игра 18.        «Когда это бывает»</w:t>
      </w:r>
    </w:p>
    <w:p w:rsidR="002209B8" w:rsidRPr="00645C15" w:rsidRDefault="002209B8" w:rsidP="002209B8">
      <w:pPr>
        <w:ind w:firstLine="720"/>
        <w:rPr>
          <w:sz w:val="24"/>
          <w:szCs w:val="24"/>
        </w:rPr>
      </w:pPr>
      <w:r w:rsidRPr="00645C15">
        <w:rPr>
          <w:sz w:val="24"/>
          <w:szCs w:val="24"/>
        </w:rPr>
        <w:t>Дети отгадывают время года (весна, лето, зима, осень) по изменениям в природе, указанным учителем. В ходе игры повторяются временные категории. Возможно использование иллюстраций.</w:t>
      </w:r>
    </w:p>
    <w:p w:rsidR="002209B8" w:rsidRPr="00645C15" w:rsidRDefault="002209B8" w:rsidP="002209B8">
      <w:pPr>
        <w:ind w:firstLine="720"/>
        <w:rPr>
          <w:sz w:val="24"/>
          <w:szCs w:val="24"/>
        </w:rPr>
      </w:pPr>
    </w:p>
    <w:p w:rsidR="002209B8" w:rsidRPr="00645C15" w:rsidRDefault="002209B8" w:rsidP="002209B8">
      <w:pPr>
        <w:ind w:firstLine="720"/>
        <w:rPr>
          <w:b/>
          <w:sz w:val="24"/>
          <w:szCs w:val="24"/>
          <w:u w:val="single"/>
        </w:rPr>
      </w:pPr>
      <w:r w:rsidRPr="00645C15">
        <w:rPr>
          <w:b/>
          <w:sz w:val="24"/>
          <w:szCs w:val="24"/>
          <w:u w:val="single"/>
        </w:rPr>
        <w:t>Игра 19.        «Колокольчики»</w:t>
      </w:r>
    </w:p>
    <w:p w:rsidR="002209B8" w:rsidRPr="00645C15" w:rsidRDefault="002209B8" w:rsidP="002209B8">
      <w:pPr>
        <w:ind w:firstLine="720"/>
        <w:rPr>
          <w:sz w:val="24"/>
          <w:szCs w:val="24"/>
        </w:rPr>
      </w:pPr>
      <w:r w:rsidRPr="00645C15">
        <w:rPr>
          <w:sz w:val="24"/>
          <w:szCs w:val="24"/>
        </w:rPr>
        <w:t>Смысл игры заключается в поиске звонких согласных в словах, произносимых учителем. Дети изображают колокольчики, которые звонят на каждый звонкий согласный звук. Игра способствует развитию внимания и фонематического слуха детей.</w:t>
      </w:r>
    </w:p>
    <w:p w:rsidR="002209B8" w:rsidRPr="00645C15" w:rsidRDefault="002209B8" w:rsidP="002209B8">
      <w:pPr>
        <w:ind w:firstLine="720"/>
        <w:rPr>
          <w:sz w:val="24"/>
          <w:szCs w:val="24"/>
        </w:rPr>
      </w:pPr>
    </w:p>
    <w:p w:rsidR="002209B8" w:rsidRPr="00645C15" w:rsidRDefault="002209B8" w:rsidP="002209B8">
      <w:pPr>
        <w:ind w:firstLine="720"/>
        <w:rPr>
          <w:b/>
          <w:sz w:val="24"/>
          <w:szCs w:val="24"/>
          <w:u w:val="single"/>
        </w:rPr>
      </w:pPr>
      <w:r w:rsidRPr="00645C15">
        <w:rPr>
          <w:b/>
          <w:sz w:val="24"/>
          <w:szCs w:val="24"/>
          <w:u w:val="single"/>
        </w:rPr>
        <w:t>Игра 20.        «Исправь ошибки»</w:t>
      </w:r>
    </w:p>
    <w:p w:rsidR="002209B8" w:rsidRPr="00645C15" w:rsidRDefault="002209B8" w:rsidP="002209B8">
      <w:pPr>
        <w:ind w:firstLine="720"/>
        <w:rPr>
          <w:sz w:val="24"/>
          <w:szCs w:val="24"/>
        </w:rPr>
      </w:pPr>
      <w:r w:rsidRPr="00645C15">
        <w:rPr>
          <w:sz w:val="24"/>
          <w:szCs w:val="24"/>
        </w:rPr>
        <w:t>Смысл игры заключается в поиске звуков или букв, которые были неверно указаны сказочным гостем (Незнайка, Буратино). Игра иллюстрируется.</w:t>
      </w:r>
    </w:p>
    <w:p w:rsidR="002209B8" w:rsidRPr="00645C15" w:rsidRDefault="002209B8" w:rsidP="002209B8">
      <w:pPr>
        <w:ind w:firstLine="720"/>
        <w:rPr>
          <w:sz w:val="24"/>
          <w:szCs w:val="24"/>
        </w:rPr>
      </w:pPr>
    </w:p>
    <w:p w:rsidR="002209B8" w:rsidRPr="00645C15" w:rsidRDefault="002209B8" w:rsidP="002209B8">
      <w:pPr>
        <w:ind w:firstLine="720"/>
        <w:rPr>
          <w:b/>
          <w:sz w:val="24"/>
          <w:szCs w:val="24"/>
          <w:u w:val="single"/>
        </w:rPr>
      </w:pPr>
      <w:r w:rsidRPr="00645C15">
        <w:rPr>
          <w:b/>
          <w:sz w:val="24"/>
          <w:szCs w:val="24"/>
          <w:u w:val="single"/>
        </w:rPr>
        <w:t>Игра 21.         «Слова»</w:t>
      </w:r>
    </w:p>
    <w:p w:rsidR="002209B8" w:rsidRPr="00645C15" w:rsidRDefault="002209B8" w:rsidP="002209B8">
      <w:pPr>
        <w:ind w:firstLine="720"/>
        <w:rPr>
          <w:sz w:val="24"/>
          <w:szCs w:val="24"/>
        </w:rPr>
      </w:pPr>
      <w:r>
        <w:rPr>
          <w:sz w:val="24"/>
          <w:szCs w:val="24"/>
        </w:rPr>
        <w:t xml:space="preserve">Педагог </w:t>
      </w:r>
      <w:r w:rsidRPr="00645C15">
        <w:rPr>
          <w:sz w:val="24"/>
          <w:szCs w:val="24"/>
        </w:rPr>
        <w:t xml:space="preserve"> задает </w:t>
      </w:r>
      <w:proofErr w:type="gramStart"/>
      <w:r w:rsidRPr="00645C15">
        <w:rPr>
          <w:sz w:val="24"/>
          <w:szCs w:val="24"/>
        </w:rPr>
        <w:t>вопросы</w:t>
      </w:r>
      <w:proofErr w:type="gramEnd"/>
      <w:r w:rsidRPr="00645C15">
        <w:rPr>
          <w:sz w:val="24"/>
          <w:szCs w:val="24"/>
        </w:rPr>
        <w:t xml:space="preserve"> что? кто? </w:t>
      </w:r>
      <w:proofErr w:type="gramStart"/>
      <w:r w:rsidRPr="00645C15">
        <w:rPr>
          <w:sz w:val="24"/>
          <w:szCs w:val="24"/>
        </w:rPr>
        <w:t>какой</w:t>
      </w:r>
      <w:proofErr w:type="gramEnd"/>
      <w:r w:rsidRPr="00645C15">
        <w:rPr>
          <w:sz w:val="24"/>
          <w:szCs w:val="24"/>
        </w:rPr>
        <w:t>? что делает? и другие. Дети находят слова, отвечающие на заданный вопрос. В игре используется мяч, передаваемый отвечающим детям.</w:t>
      </w:r>
    </w:p>
    <w:p w:rsidR="002209B8" w:rsidRPr="00645C15" w:rsidRDefault="002209B8" w:rsidP="002209B8">
      <w:pPr>
        <w:ind w:firstLine="720"/>
        <w:rPr>
          <w:sz w:val="24"/>
          <w:szCs w:val="24"/>
        </w:rPr>
      </w:pPr>
    </w:p>
    <w:p w:rsidR="002209B8" w:rsidRPr="00645C15" w:rsidRDefault="002209B8" w:rsidP="002209B8">
      <w:pPr>
        <w:ind w:firstLine="720"/>
        <w:rPr>
          <w:b/>
          <w:sz w:val="24"/>
          <w:szCs w:val="24"/>
          <w:u w:val="single"/>
        </w:rPr>
      </w:pPr>
      <w:r w:rsidRPr="00645C15">
        <w:rPr>
          <w:b/>
          <w:sz w:val="24"/>
          <w:szCs w:val="24"/>
          <w:u w:val="single"/>
        </w:rPr>
        <w:t>Игра 22.         «Узелки на память»</w:t>
      </w:r>
    </w:p>
    <w:p w:rsidR="002209B8" w:rsidRPr="00645C15" w:rsidRDefault="002209B8" w:rsidP="002209B8">
      <w:pPr>
        <w:ind w:firstLine="720"/>
        <w:rPr>
          <w:sz w:val="24"/>
          <w:szCs w:val="24"/>
        </w:rPr>
      </w:pPr>
      <w:r w:rsidRPr="00645C15">
        <w:rPr>
          <w:sz w:val="24"/>
          <w:szCs w:val="24"/>
        </w:rPr>
        <w:t>Дети завязывают узелки каждый на своей веревочке, вспоминая правила, вопросы, звуки и буквы. Все комментируется вслух. Материал подбирается преподавателем.</w:t>
      </w:r>
    </w:p>
    <w:p w:rsidR="002209B8" w:rsidRDefault="002209B8" w:rsidP="002209B8">
      <w:pPr>
        <w:jc w:val="center"/>
        <w:rPr>
          <w:b/>
          <w:sz w:val="24"/>
          <w:szCs w:val="24"/>
        </w:rPr>
      </w:pPr>
    </w:p>
    <w:p w:rsidR="0006285C" w:rsidRDefault="0006285C" w:rsidP="0006285C">
      <w:pPr>
        <w:rPr>
          <w:b/>
          <w:sz w:val="24"/>
          <w:szCs w:val="24"/>
        </w:rPr>
      </w:pPr>
    </w:p>
    <w:p w:rsidR="00930890" w:rsidRDefault="00930890" w:rsidP="0006285C">
      <w:pPr>
        <w:rPr>
          <w:b/>
          <w:sz w:val="24"/>
          <w:szCs w:val="24"/>
        </w:rPr>
      </w:pPr>
    </w:p>
    <w:p w:rsidR="00930890" w:rsidRDefault="00930890" w:rsidP="0006285C">
      <w:pPr>
        <w:rPr>
          <w:b/>
          <w:sz w:val="24"/>
          <w:szCs w:val="24"/>
        </w:rPr>
      </w:pPr>
    </w:p>
    <w:p w:rsidR="00E7206F" w:rsidRDefault="00E7206F" w:rsidP="00C7087E">
      <w:pPr>
        <w:jc w:val="right"/>
        <w:rPr>
          <w:b/>
          <w:sz w:val="24"/>
          <w:szCs w:val="24"/>
        </w:rPr>
      </w:pPr>
    </w:p>
    <w:p w:rsidR="00EC0371" w:rsidRPr="00C7087E" w:rsidRDefault="00E7206F" w:rsidP="00C7087E">
      <w:pPr>
        <w:jc w:val="right"/>
        <w:rPr>
          <w:b/>
        </w:rPr>
      </w:pPr>
      <w:r>
        <w:rPr>
          <w:b/>
        </w:rPr>
        <w:t>Приложение 3</w:t>
      </w:r>
    </w:p>
    <w:p w:rsidR="00BF34C9" w:rsidRPr="00C7087E" w:rsidRDefault="00BF34C9" w:rsidP="00C7087E">
      <w:pPr>
        <w:pStyle w:val="HTML"/>
        <w:spacing w:line="276" w:lineRule="auto"/>
        <w:jc w:val="center"/>
        <w:rPr>
          <w:rFonts w:ascii="Times New Roman" w:hAnsi="Times New Roman" w:cs="Times New Roman"/>
          <w:b/>
          <w:sz w:val="24"/>
          <w:szCs w:val="24"/>
        </w:rPr>
      </w:pPr>
      <w:r w:rsidRPr="00C7087E">
        <w:rPr>
          <w:rFonts w:ascii="Times New Roman" w:hAnsi="Times New Roman" w:cs="Times New Roman"/>
          <w:b/>
          <w:sz w:val="24"/>
          <w:szCs w:val="24"/>
        </w:rPr>
        <w:t>Продолжительность обучения по дополнительной общеобразовательной общеразвивающей программе</w:t>
      </w:r>
    </w:p>
    <w:p w:rsidR="00BF34C9" w:rsidRPr="00922CDA" w:rsidRDefault="00BF34C9" w:rsidP="00C7087E">
      <w:pPr>
        <w:pStyle w:val="6"/>
        <w:spacing w:before="0" w:line="276" w:lineRule="auto"/>
        <w:rPr>
          <w:rFonts w:ascii="Times New Roman" w:hAnsi="Times New Roman"/>
          <w:i w:val="0"/>
          <w:color w:val="auto"/>
          <w:sz w:val="24"/>
          <w:szCs w:val="24"/>
        </w:rPr>
      </w:pPr>
      <w:r w:rsidRPr="00922CDA">
        <w:rPr>
          <w:rFonts w:ascii="Times New Roman" w:hAnsi="Times New Roman"/>
          <w:i w:val="0"/>
          <w:color w:val="auto"/>
          <w:sz w:val="24"/>
          <w:szCs w:val="24"/>
        </w:rPr>
        <w:t xml:space="preserve">Начало учебного года - 01.09.2021 г. </w:t>
      </w:r>
    </w:p>
    <w:p w:rsidR="00BF34C9" w:rsidRPr="00922CDA" w:rsidRDefault="00BF34C9" w:rsidP="00C7087E">
      <w:pPr>
        <w:pStyle w:val="HTML"/>
        <w:spacing w:line="276" w:lineRule="auto"/>
        <w:jc w:val="both"/>
        <w:rPr>
          <w:rFonts w:ascii="Times New Roman" w:hAnsi="Times New Roman" w:cs="Times New Roman"/>
          <w:sz w:val="24"/>
          <w:szCs w:val="24"/>
        </w:rPr>
      </w:pPr>
      <w:r w:rsidRPr="00922CDA">
        <w:rPr>
          <w:rFonts w:ascii="Times New Roman" w:hAnsi="Times New Roman" w:cs="Times New Roman"/>
          <w:sz w:val="24"/>
          <w:szCs w:val="24"/>
        </w:rPr>
        <w:t xml:space="preserve">Конец учебного года - </w:t>
      </w:r>
      <w:r w:rsidRPr="00922CDA">
        <w:rPr>
          <w:rFonts w:ascii="Times New Roman" w:hAnsi="Times New Roman"/>
          <w:sz w:val="24"/>
          <w:szCs w:val="24"/>
        </w:rPr>
        <w:t>31.05.2021 г.</w:t>
      </w:r>
    </w:p>
    <w:p w:rsidR="00BF34C9" w:rsidRPr="00922CDA" w:rsidRDefault="00BF34C9" w:rsidP="00C7087E">
      <w:pPr>
        <w:pStyle w:val="HTML"/>
        <w:spacing w:line="276" w:lineRule="auto"/>
        <w:jc w:val="both"/>
        <w:rPr>
          <w:rFonts w:ascii="Times New Roman" w:hAnsi="Times New Roman" w:cs="Times New Roman"/>
          <w:sz w:val="24"/>
          <w:szCs w:val="24"/>
        </w:rPr>
      </w:pPr>
      <w:r w:rsidRPr="00922CDA">
        <w:rPr>
          <w:rFonts w:ascii="Times New Roman" w:hAnsi="Times New Roman" w:cs="Times New Roman"/>
          <w:sz w:val="24"/>
          <w:szCs w:val="24"/>
        </w:rPr>
        <w:t>Продолжительность  учебного года: 36 недель, последний день занятий 31 мая.</w:t>
      </w:r>
    </w:p>
    <w:p w:rsidR="00BF34C9" w:rsidRPr="00922CDA" w:rsidRDefault="00BF34C9" w:rsidP="00C7087E">
      <w:pPr>
        <w:pStyle w:val="a3"/>
        <w:spacing w:before="0" w:beforeAutospacing="0" w:after="0" w:afterAutospacing="0" w:line="276" w:lineRule="auto"/>
        <w:ind w:hanging="360"/>
      </w:pPr>
      <w:r w:rsidRPr="00922CDA">
        <w:t>Сроки проведения промежуточной аттестации: п</w:t>
      </w:r>
      <w:r w:rsidR="00C7087E" w:rsidRPr="00922CDA">
        <w:t>о итогам 1 полугодия – декабрь</w:t>
      </w:r>
    </w:p>
    <w:p w:rsidR="00BF34C9" w:rsidRPr="00922CDA" w:rsidRDefault="00BF34C9" w:rsidP="00C7087E">
      <w:pPr>
        <w:pStyle w:val="HTML"/>
        <w:spacing w:line="276" w:lineRule="auto"/>
        <w:jc w:val="both"/>
        <w:rPr>
          <w:rFonts w:ascii="Times New Roman" w:hAnsi="Times New Roman" w:cs="Times New Roman"/>
          <w:sz w:val="24"/>
          <w:szCs w:val="24"/>
        </w:rPr>
      </w:pPr>
      <w:r w:rsidRPr="00922CDA">
        <w:rPr>
          <w:rFonts w:ascii="Times New Roman" w:hAnsi="Times New Roman" w:cs="Times New Roman"/>
          <w:sz w:val="24"/>
          <w:szCs w:val="24"/>
        </w:rPr>
        <w:t xml:space="preserve">Сроки проведения аттестации </w:t>
      </w:r>
      <w:proofErr w:type="gramStart"/>
      <w:r w:rsidRPr="00922CDA">
        <w:rPr>
          <w:rFonts w:ascii="Times New Roman" w:hAnsi="Times New Roman" w:cs="Times New Roman"/>
          <w:sz w:val="24"/>
          <w:szCs w:val="24"/>
        </w:rPr>
        <w:t>обучающихся</w:t>
      </w:r>
      <w:proofErr w:type="gramEnd"/>
      <w:r w:rsidRPr="00922CDA">
        <w:rPr>
          <w:rFonts w:ascii="Times New Roman" w:hAnsi="Times New Roman" w:cs="Times New Roman"/>
          <w:sz w:val="24"/>
          <w:szCs w:val="24"/>
        </w:rPr>
        <w:t xml:space="preserve"> по итогам реализации дополнительной общеобразовательной программы – май.</w:t>
      </w:r>
    </w:p>
    <w:p w:rsidR="00BF34C9" w:rsidRPr="00922CDA" w:rsidRDefault="00BF34C9" w:rsidP="00C7087E">
      <w:pPr>
        <w:pStyle w:val="HTML"/>
        <w:spacing w:line="276" w:lineRule="auto"/>
        <w:jc w:val="both"/>
        <w:rPr>
          <w:rFonts w:ascii="Times New Roman" w:hAnsi="Times New Roman" w:cs="Times New Roman"/>
          <w:sz w:val="24"/>
          <w:szCs w:val="24"/>
        </w:rPr>
      </w:pPr>
      <w:r w:rsidRPr="00922CDA">
        <w:rPr>
          <w:rFonts w:ascii="Times New Roman" w:hAnsi="Times New Roman" w:cs="Times New Roman"/>
          <w:sz w:val="24"/>
          <w:szCs w:val="24"/>
        </w:rPr>
        <w:t xml:space="preserve">Сроки проведения выпускного мероприятия и вручения свидетельств об окончании </w:t>
      </w:r>
      <w:proofErr w:type="gramStart"/>
      <w:r w:rsidRPr="00922CDA">
        <w:rPr>
          <w:rFonts w:ascii="Times New Roman" w:hAnsi="Times New Roman" w:cs="Times New Roman"/>
          <w:sz w:val="24"/>
          <w:szCs w:val="24"/>
        </w:rPr>
        <w:t>обучения по программе</w:t>
      </w:r>
      <w:proofErr w:type="gramEnd"/>
      <w:r w:rsidRPr="00922CDA">
        <w:rPr>
          <w:rFonts w:ascii="Times New Roman" w:hAnsi="Times New Roman" w:cs="Times New Roman"/>
          <w:sz w:val="24"/>
          <w:szCs w:val="24"/>
        </w:rPr>
        <w:t xml:space="preserve"> – май.</w:t>
      </w:r>
    </w:p>
    <w:p w:rsidR="00BF34C9" w:rsidRPr="00922CDA" w:rsidRDefault="00BF34C9" w:rsidP="00C7087E">
      <w:pPr>
        <w:pStyle w:val="HTML"/>
        <w:spacing w:line="276" w:lineRule="auto"/>
        <w:jc w:val="both"/>
        <w:rPr>
          <w:rFonts w:ascii="Times New Roman" w:hAnsi="Times New Roman" w:cs="Times New Roman"/>
          <w:sz w:val="24"/>
          <w:szCs w:val="24"/>
        </w:rPr>
      </w:pPr>
      <w:r w:rsidRPr="00922CDA">
        <w:rPr>
          <w:rFonts w:ascii="Times New Roman" w:hAnsi="Times New Roman" w:cs="Times New Roman"/>
          <w:sz w:val="24"/>
          <w:szCs w:val="24"/>
        </w:rPr>
        <w:t xml:space="preserve">Режим занятий обучающийся – согласно утвержденному расписанию. </w:t>
      </w:r>
    </w:p>
    <w:p w:rsidR="00BF34C9" w:rsidRPr="00C7087E" w:rsidRDefault="00BF34C9" w:rsidP="00C7087E">
      <w:pPr>
        <w:spacing w:line="360" w:lineRule="auto"/>
        <w:jc w:val="both"/>
        <w:rPr>
          <w:sz w:val="24"/>
          <w:szCs w:val="24"/>
        </w:rPr>
      </w:pPr>
    </w:p>
    <w:sectPr w:rsidR="00BF34C9" w:rsidRPr="00C7087E" w:rsidSect="00F31543">
      <w:footerReference w:type="default" r:id="rId35"/>
      <w:pgSz w:w="16838" w:h="11906" w:orient="landscape"/>
      <w:pgMar w:top="709" w:right="1134" w:bottom="1701" w:left="1134"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73AE" w:rsidRDefault="00A473AE" w:rsidP="00F31543">
      <w:r>
        <w:separator/>
      </w:r>
    </w:p>
  </w:endnote>
  <w:endnote w:type="continuationSeparator" w:id="0">
    <w:p w:rsidR="00A473AE" w:rsidRDefault="00A473AE" w:rsidP="00F3154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TimesNewRomanPSMT">
    <w:panose1 w:val="00000000000000000000"/>
    <w:charset w:val="CC"/>
    <w:family w:val="auto"/>
    <w:notTrueType/>
    <w:pitch w:val="default"/>
    <w:sig w:usb0="00000201" w:usb1="00000000" w:usb2="00000000" w:usb3="00000000" w:csb0="00000004"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SymbolMT">
    <w:altName w:val="Arial Unicode MS"/>
    <w:panose1 w:val="00000000000000000000"/>
    <w:charset w:val="88"/>
    <w:family w:val="auto"/>
    <w:notTrueType/>
    <w:pitch w:val="default"/>
    <w:sig w:usb0="00000001" w:usb1="08080000" w:usb2="00000010" w:usb3="00000000" w:csb0="00100000" w:csb1="00000000"/>
  </w:font>
  <w:font w:name="Arial">
    <w:panose1 w:val="020B0604020202020204"/>
    <w:charset w:val="CC"/>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35105"/>
      <w:docPartObj>
        <w:docPartGallery w:val="Page Numbers (Bottom of Page)"/>
        <w:docPartUnique/>
      </w:docPartObj>
    </w:sdtPr>
    <w:sdtContent>
      <w:p w:rsidR="00B73EEA" w:rsidRDefault="007360FA">
        <w:pPr>
          <w:pStyle w:val="ae"/>
          <w:jc w:val="center"/>
        </w:pPr>
        <w:r>
          <w:fldChar w:fldCharType="begin"/>
        </w:r>
        <w:r w:rsidR="00B73EEA">
          <w:instrText xml:space="preserve"> PAGE   \* MERGEFORMAT </w:instrText>
        </w:r>
        <w:r>
          <w:fldChar w:fldCharType="separate"/>
        </w:r>
        <w:r w:rsidR="00750D6F">
          <w:rPr>
            <w:noProof/>
          </w:rPr>
          <w:t>2</w:t>
        </w:r>
        <w:r>
          <w:rPr>
            <w:noProof/>
          </w:rPr>
          <w:fldChar w:fldCharType="end"/>
        </w:r>
      </w:p>
    </w:sdtContent>
  </w:sdt>
  <w:p w:rsidR="00B73EEA" w:rsidRDefault="00B73EEA">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73AE" w:rsidRDefault="00A473AE" w:rsidP="00F31543">
      <w:r>
        <w:separator/>
      </w:r>
    </w:p>
  </w:footnote>
  <w:footnote w:type="continuationSeparator" w:id="0">
    <w:p w:rsidR="00A473AE" w:rsidRDefault="00A473AE" w:rsidP="00F3154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7E"/>
    <w:multiLevelType w:val="hybridMultilevel"/>
    <w:tmpl w:val="08807232"/>
    <w:lvl w:ilvl="0" w:tplc="5BAAF2FE">
      <w:start w:val="1"/>
      <w:numFmt w:val="bullet"/>
      <w:lvlText w:val="-"/>
      <w:lvlJc w:val="left"/>
    </w:lvl>
    <w:lvl w:ilvl="1" w:tplc="AF606A6E">
      <w:numFmt w:val="decimal"/>
      <w:lvlText w:val=""/>
      <w:lvlJc w:val="left"/>
    </w:lvl>
    <w:lvl w:ilvl="2" w:tplc="8E748C0E">
      <w:numFmt w:val="decimal"/>
      <w:lvlText w:val=""/>
      <w:lvlJc w:val="left"/>
    </w:lvl>
    <w:lvl w:ilvl="3" w:tplc="5A1C5812">
      <w:numFmt w:val="decimal"/>
      <w:lvlText w:val=""/>
      <w:lvlJc w:val="left"/>
    </w:lvl>
    <w:lvl w:ilvl="4" w:tplc="088426B6">
      <w:numFmt w:val="decimal"/>
      <w:lvlText w:val=""/>
      <w:lvlJc w:val="left"/>
    </w:lvl>
    <w:lvl w:ilvl="5" w:tplc="9B04680C">
      <w:numFmt w:val="decimal"/>
      <w:lvlText w:val=""/>
      <w:lvlJc w:val="left"/>
    </w:lvl>
    <w:lvl w:ilvl="6" w:tplc="0AFA999A">
      <w:numFmt w:val="decimal"/>
      <w:lvlText w:val=""/>
      <w:lvlJc w:val="left"/>
    </w:lvl>
    <w:lvl w:ilvl="7" w:tplc="5512234A">
      <w:numFmt w:val="decimal"/>
      <w:lvlText w:val=""/>
      <w:lvlJc w:val="left"/>
    </w:lvl>
    <w:lvl w:ilvl="8" w:tplc="32C63376">
      <w:numFmt w:val="decimal"/>
      <w:lvlText w:val=""/>
      <w:lvlJc w:val="left"/>
    </w:lvl>
  </w:abstractNum>
  <w:abstractNum w:abstractNumId="1">
    <w:nsid w:val="00000822"/>
    <w:multiLevelType w:val="hybridMultilevel"/>
    <w:tmpl w:val="4CB8B938"/>
    <w:lvl w:ilvl="0" w:tplc="0FF467CA">
      <w:start w:val="1"/>
      <w:numFmt w:val="bullet"/>
      <w:lvlText w:val="и"/>
      <w:lvlJc w:val="left"/>
    </w:lvl>
    <w:lvl w:ilvl="1" w:tplc="05D636DA">
      <w:numFmt w:val="decimal"/>
      <w:lvlText w:val=""/>
      <w:lvlJc w:val="left"/>
    </w:lvl>
    <w:lvl w:ilvl="2" w:tplc="B0AAFC3C">
      <w:numFmt w:val="decimal"/>
      <w:lvlText w:val=""/>
      <w:lvlJc w:val="left"/>
    </w:lvl>
    <w:lvl w:ilvl="3" w:tplc="545CBB7C">
      <w:numFmt w:val="decimal"/>
      <w:lvlText w:val=""/>
      <w:lvlJc w:val="left"/>
    </w:lvl>
    <w:lvl w:ilvl="4" w:tplc="08088EDE">
      <w:numFmt w:val="decimal"/>
      <w:lvlText w:val=""/>
      <w:lvlJc w:val="left"/>
    </w:lvl>
    <w:lvl w:ilvl="5" w:tplc="4288E2FA">
      <w:numFmt w:val="decimal"/>
      <w:lvlText w:val=""/>
      <w:lvlJc w:val="left"/>
    </w:lvl>
    <w:lvl w:ilvl="6" w:tplc="2F7CF792">
      <w:numFmt w:val="decimal"/>
      <w:lvlText w:val=""/>
      <w:lvlJc w:val="left"/>
    </w:lvl>
    <w:lvl w:ilvl="7" w:tplc="54245C86">
      <w:numFmt w:val="decimal"/>
      <w:lvlText w:val=""/>
      <w:lvlJc w:val="left"/>
    </w:lvl>
    <w:lvl w:ilvl="8" w:tplc="F3DE45F6">
      <w:numFmt w:val="decimal"/>
      <w:lvlText w:val=""/>
      <w:lvlJc w:val="left"/>
    </w:lvl>
  </w:abstractNum>
  <w:abstractNum w:abstractNumId="2">
    <w:nsid w:val="00003CD6"/>
    <w:multiLevelType w:val="hybridMultilevel"/>
    <w:tmpl w:val="87A2D5F2"/>
    <w:lvl w:ilvl="0" w:tplc="513CC4BC">
      <w:start w:val="1"/>
      <w:numFmt w:val="bullet"/>
      <w:lvlText w:val="В"/>
      <w:lvlJc w:val="left"/>
    </w:lvl>
    <w:lvl w:ilvl="1" w:tplc="F9CED594">
      <w:numFmt w:val="decimal"/>
      <w:lvlText w:val=""/>
      <w:lvlJc w:val="left"/>
    </w:lvl>
    <w:lvl w:ilvl="2" w:tplc="48F43FB0">
      <w:numFmt w:val="decimal"/>
      <w:lvlText w:val=""/>
      <w:lvlJc w:val="left"/>
    </w:lvl>
    <w:lvl w:ilvl="3" w:tplc="96E8E40A">
      <w:numFmt w:val="decimal"/>
      <w:lvlText w:val=""/>
      <w:lvlJc w:val="left"/>
    </w:lvl>
    <w:lvl w:ilvl="4" w:tplc="1694869C">
      <w:numFmt w:val="decimal"/>
      <w:lvlText w:val=""/>
      <w:lvlJc w:val="left"/>
    </w:lvl>
    <w:lvl w:ilvl="5" w:tplc="B18822AC">
      <w:numFmt w:val="decimal"/>
      <w:lvlText w:val=""/>
      <w:lvlJc w:val="left"/>
    </w:lvl>
    <w:lvl w:ilvl="6" w:tplc="6A6C413C">
      <w:numFmt w:val="decimal"/>
      <w:lvlText w:val=""/>
      <w:lvlJc w:val="left"/>
    </w:lvl>
    <w:lvl w:ilvl="7" w:tplc="03CADA96">
      <w:numFmt w:val="decimal"/>
      <w:lvlText w:val=""/>
      <w:lvlJc w:val="left"/>
    </w:lvl>
    <w:lvl w:ilvl="8" w:tplc="2DF46924">
      <w:numFmt w:val="decimal"/>
      <w:lvlText w:val=""/>
      <w:lvlJc w:val="left"/>
    </w:lvl>
  </w:abstractNum>
  <w:abstractNum w:abstractNumId="3">
    <w:nsid w:val="0000422D"/>
    <w:multiLevelType w:val="hybridMultilevel"/>
    <w:tmpl w:val="C17E8888"/>
    <w:lvl w:ilvl="0" w:tplc="69C62E80">
      <w:start w:val="5"/>
      <w:numFmt w:val="decimal"/>
      <w:lvlText w:val="%1."/>
      <w:lvlJc w:val="left"/>
    </w:lvl>
    <w:lvl w:ilvl="1" w:tplc="49860F60">
      <w:numFmt w:val="decimal"/>
      <w:lvlText w:val=""/>
      <w:lvlJc w:val="left"/>
    </w:lvl>
    <w:lvl w:ilvl="2" w:tplc="30C0B37A">
      <w:numFmt w:val="decimal"/>
      <w:lvlText w:val=""/>
      <w:lvlJc w:val="left"/>
    </w:lvl>
    <w:lvl w:ilvl="3" w:tplc="DB142518">
      <w:numFmt w:val="decimal"/>
      <w:lvlText w:val=""/>
      <w:lvlJc w:val="left"/>
    </w:lvl>
    <w:lvl w:ilvl="4" w:tplc="794CDD1E">
      <w:numFmt w:val="decimal"/>
      <w:lvlText w:val=""/>
      <w:lvlJc w:val="left"/>
    </w:lvl>
    <w:lvl w:ilvl="5" w:tplc="6D586A04">
      <w:numFmt w:val="decimal"/>
      <w:lvlText w:val=""/>
      <w:lvlJc w:val="left"/>
    </w:lvl>
    <w:lvl w:ilvl="6" w:tplc="909E839C">
      <w:numFmt w:val="decimal"/>
      <w:lvlText w:val=""/>
      <w:lvlJc w:val="left"/>
    </w:lvl>
    <w:lvl w:ilvl="7" w:tplc="89F2869E">
      <w:numFmt w:val="decimal"/>
      <w:lvlText w:val=""/>
      <w:lvlJc w:val="left"/>
    </w:lvl>
    <w:lvl w:ilvl="8" w:tplc="E4AE8FF6">
      <w:numFmt w:val="decimal"/>
      <w:lvlText w:val=""/>
      <w:lvlJc w:val="left"/>
    </w:lvl>
  </w:abstractNum>
  <w:abstractNum w:abstractNumId="4">
    <w:nsid w:val="00005C67"/>
    <w:multiLevelType w:val="hybridMultilevel"/>
    <w:tmpl w:val="CC02289E"/>
    <w:lvl w:ilvl="0" w:tplc="78E206E8">
      <w:start w:val="1"/>
      <w:numFmt w:val="decimal"/>
      <w:lvlText w:val="%1)"/>
      <w:lvlJc w:val="left"/>
    </w:lvl>
    <w:lvl w:ilvl="1" w:tplc="6716583C">
      <w:numFmt w:val="decimal"/>
      <w:lvlText w:val=""/>
      <w:lvlJc w:val="left"/>
    </w:lvl>
    <w:lvl w:ilvl="2" w:tplc="77C8D1C8">
      <w:numFmt w:val="decimal"/>
      <w:lvlText w:val=""/>
      <w:lvlJc w:val="left"/>
    </w:lvl>
    <w:lvl w:ilvl="3" w:tplc="6CB6EB28">
      <w:numFmt w:val="decimal"/>
      <w:lvlText w:val=""/>
      <w:lvlJc w:val="left"/>
    </w:lvl>
    <w:lvl w:ilvl="4" w:tplc="1FE84E18">
      <w:numFmt w:val="decimal"/>
      <w:lvlText w:val=""/>
      <w:lvlJc w:val="left"/>
    </w:lvl>
    <w:lvl w:ilvl="5" w:tplc="67409584">
      <w:numFmt w:val="decimal"/>
      <w:lvlText w:val=""/>
      <w:lvlJc w:val="left"/>
    </w:lvl>
    <w:lvl w:ilvl="6" w:tplc="6C102F16">
      <w:numFmt w:val="decimal"/>
      <w:lvlText w:val=""/>
      <w:lvlJc w:val="left"/>
    </w:lvl>
    <w:lvl w:ilvl="7" w:tplc="D972670E">
      <w:numFmt w:val="decimal"/>
      <w:lvlText w:val=""/>
      <w:lvlJc w:val="left"/>
    </w:lvl>
    <w:lvl w:ilvl="8" w:tplc="DA40560C">
      <w:numFmt w:val="decimal"/>
      <w:lvlText w:val=""/>
      <w:lvlJc w:val="left"/>
    </w:lvl>
  </w:abstractNum>
  <w:abstractNum w:abstractNumId="5">
    <w:nsid w:val="00006AD6"/>
    <w:multiLevelType w:val="hybridMultilevel"/>
    <w:tmpl w:val="7A36C9FA"/>
    <w:lvl w:ilvl="0" w:tplc="193A361C">
      <w:start w:val="1"/>
      <w:numFmt w:val="decimal"/>
      <w:lvlText w:val="%1."/>
      <w:lvlJc w:val="left"/>
    </w:lvl>
    <w:lvl w:ilvl="1" w:tplc="50F2DC9E">
      <w:numFmt w:val="decimal"/>
      <w:lvlText w:val=""/>
      <w:lvlJc w:val="left"/>
    </w:lvl>
    <w:lvl w:ilvl="2" w:tplc="17B86A1E">
      <w:numFmt w:val="decimal"/>
      <w:lvlText w:val=""/>
      <w:lvlJc w:val="left"/>
    </w:lvl>
    <w:lvl w:ilvl="3" w:tplc="7EA4BE92">
      <w:numFmt w:val="decimal"/>
      <w:lvlText w:val=""/>
      <w:lvlJc w:val="left"/>
    </w:lvl>
    <w:lvl w:ilvl="4" w:tplc="8152B7D2">
      <w:numFmt w:val="decimal"/>
      <w:lvlText w:val=""/>
      <w:lvlJc w:val="left"/>
    </w:lvl>
    <w:lvl w:ilvl="5" w:tplc="76702B0C">
      <w:numFmt w:val="decimal"/>
      <w:lvlText w:val=""/>
      <w:lvlJc w:val="left"/>
    </w:lvl>
    <w:lvl w:ilvl="6" w:tplc="D80ABAE2">
      <w:numFmt w:val="decimal"/>
      <w:lvlText w:val=""/>
      <w:lvlJc w:val="left"/>
    </w:lvl>
    <w:lvl w:ilvl="7" w:tplc="F3A00264">
      <w:numFmt w:val="decimal"/>
      <w:lvlText w:val=""/>
      <w:lvlJc w:val="left"/>
    </w:lvl>
    <w:lvl w:ilvl="8" w:tplc="2F122880">
      <w:numFmt w:val="decimal"/>
      <w:lvlText w:val=""/>
      <w:lvlJc w:val="left"/>
    </w:lvl>
  </w:abstractNum>
  <w:abstractNum w:abstractNumId="6">
    <w:nsid w:val="019F5341"/>
    <w:multiLevelType w:val="multilevel"/>
    <w:tmpl w:val="448E81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DAF2480"/>
    <w:multiLevelType w:val="hybridMultilevel"/>
    <w:tmpl w:val="7E6433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E7A05AB"/>
    <w:multiLevelType w:val="hybridMultilevel"/>
    <w:tmpl w:val="7E6433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FE04A31"/>
    <w:multiLevelType w:val="multilevel"/>
    <w:tmpl w:val="12EADE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69F7662"/>
    <w:multiLevelType w:val="multilevel"/>
    <w:tmpl w:val="5A8074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DDD28AD"/>
    <w:multiLevelType w:val="hybridMultilevel"/>
    <w:tmpl w:val="53C8B3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7730213"/>
    <w:multiLevelType w:val="hybridMultilevel"/>
    <w:tmpl w:val="6D3CEFC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9355A41"/>
    <w:multiLevelType w:val="hybridMultilevel"/>
    <w:tmpl w:val="7E6433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BC83910"/>
    <w:multiLevelType w:val="hybridMultilevel"/>
    <w:tmpl w:val="C8FAB7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D843B58"/>
    <w:multiLevelType w:val="hybridMultilevel"/>
    <w:tmpl w:val="9E628502"/>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6">
    <w:nsid w:val="3F9F7EEE"/>
    <w:multiLevelType w:val="hybridMultilevel"/>
    <w:tmpl w:val="13808F9A"/>
    <w:lvl w:ilvl="0" w:tplc="EFB6BBDA">
      <w:start w:val="1"/>
      <w:numFmt w:val="decimal"/>
      <w:lvlText w:val="%1."/>
      <w:lvlJc w:val="left"/>
      <w:pPr>
        <w:ind w:left="1699" w:hanging="99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43887C6E"/>
    <w:multiLevelType w:val="hybridMultilevel"/>
    <w:tmpl w:val="9A8ED8E2"/>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8">
    <w:nsid w:val="4395702F"/>
    <w:multiLevelType w:val="multilevel"/>
    <w:tmpl w:val="D6BC7906"/>
    <w:lvl w:ilvl="0">
      <w:start w:val="1"/>
      <w:numFmt w:val="bullet"/>
      <w:lvlText w:val=""/>
      <w:lvlJc w:val="left"/>
      <w:pPr>
        <w:tabs>
          <w:tab w:val="num" w:pos="786"/>
        </w:tabs>
        <w:ind w:left="786" w:hanging="360"/>
      </w:pPr>
      <w:rPr>
        <w:rFonts w:ascii="Symbol" w:hAnsi="Symbol" w:hint="default"/>
        <w:sz w:val="20"/>
      </w:rPr>
    </w:lvl>
    <w:lvl w:ilvl="1" w:tentative="1">
      <w:start w:val="1"/>
      <w:numFmt w:val="bullet"/>
      <w:lvlText w:val="o"/>
      <w:lvlJc w:val="left"/>
      <w:pPr>
        <w:tabs>
          <w:tab w:val="num" w:pos="1506"/>
        </w:tabs>
        <w:ind w:left="1506" w:hanging="360"/>
      </w:pPr>
      <w:rPr>
        <w:rFonts w:ascii="Courier New" w:hAnsi="Courier New" w:hint="default"/>
        <w:sz w:val="20"/>
      </w:rPr>
    </w:lvl>
    <w:lvl w:ilvl="2" w:tentative="1">
      <w:start w:val="1"/>
      <w:numFmt w:val="bullet"/>
      <w:lvlText w:val=""/>
      <w:lvlJc w:val="left"/>
      <w:pPr>
        <w:tabs>
          <w:tab w:val="num" w:pos="2226"/>
        </w:tabs>
        <w:ind w:left="2226" w:hanging="360"/>
      </w:pPr>
      <w:rPr>
        <w:rFonts w:ascii="Wingdings" w:hAnsi="Wingdings" w:hint="default"/>
        <w:sz w:val="20"/>
      </w:rPr>
    </w:lvl>
    <w:lvl w:ilvl="3" w:tentative="1">
      <w:start w:val="1"/>
      <w:numFmt w:val="bullet"/>
      <w:lvlText w:val=""/>
      <w:lvlJc w:val="left"/>
      <w:pPr>
        <w:tabs>
          <w:tab w:val="num" w:pos="2946"/>
        </w:tabs>
        <w:ind w:left="2946" w:hanging="360"/>
      </w:pPr>
      <w:rPr>
        <w:rFonts w:ascii="Wingdings" w:hAnsi="Wingdings" w:hint="default"/>
        <w:sz w:val="20"/>
      </w:rPr>
    </w:lvl>
    <w:lvl w:ilvl="4" w:tentative="1">
      <w:start w:val="1"/>
      <w:numFmt w:val="bullet"/>
      <w:lvlText w:val=""/>
      <w:lvlJc w:val="left"/>
      <w:pPr>
        <w:tabs>
          <w:tab w:val="num" w:pos="3666"/>
        </w:tabs>
        <w:ind w:left="3666" w:hanging="360"/>
      </w:pPr>
      <w:rPr>
        <w:rFonts w:ascii="Wingdings" w:hAnsi="Wingdings" w:hint="default"/>
        <w:sz w:val="20"/>
      </w:rPr>
    </w:lvl>
    <w:lvl w:ilvl="5" w:tentative="1">
      <w:start w:val="1"/>
      <w:numFmt w:val="bullet"/>
      <w:lvlText w:val=""/>
      <w:lvlJc w:val="left"/>
      <w:pPr>
        <w:tabs>
          <w:tab w:val="num" w:pos="4386"/>
        </w:tabs>
        <w:ind w:left="4386" w:hanging="360"/>
      </w:pPr>
      <w:rPr>
        <w:rFonts w:ascii="Wingdings" w:hAnsi="Wingdings" w:hint="default"/>
        <w:sz w:val="20"/>
      </w:rPr>
    </w:lvl>
    <w:lvl w:ilvl="6" w:tentative="1">
      <w:start w:val="1"/>
      <w:numFmt w:val="bullet"/>
      <w:lvlText w:val=""/>
      <w:lvlJc w:val="left"/>
      <w:pPr>
        <w:tabs>
          <w:tab w:val="num" w:pos="5106"/>
        </w:tabs>
        <w:ind w:left="5106" w:hanging="360"/>
      </w:pPr>
      <w:rPr>
        <w:rFonts w:ascii="Wingdings" w:hAnsi="Wingdings" w:hint="default"/>
        <w:sz w:val="20"/>
      </w:rPr>
    </w:lvl>
    <w:lvl w:ilvl="7" w:tentative="1">
      <w:start w:val="1"/>
      <w:numFmt w:val="bullet"/>
      <w:lvlText w:val=""/>
      <w:lvlJc w:val="left"/>
      <w:pPr>
        <w:tabs>
          <w:tab w:val="num" w:pos="5826"/>
        </w:tabs>
        <w:ind w:left="5826" w:hanging="360"/>
      </w:pPr>
      <w:rPr>
        <w:rFonts w:ascii="Wingdings" w:hAnsi="Wingdings" w:hint="default"/>
        <w:sz w:val="20"/>
      </w:rPr>
    </w:lvl>
    <w:lvl w:ilvl="8" w:tentative="1">
      <w:start w:val="1"/>
      <w:numFmt w:val="bullet"/>
      <w:lvlText w:val=""/>
      <w:lvlJc w:val="left"/>
      <w:pPr>
        <w:tabs>
          <w:tab w:val="num" w:pos="6546"/>
        </w:tabs>
        <w:ind w:left="6546" w:hanging="360"/>
      </w:pPr>
      <w:rPr>
        <w:rFonts w:ascii="Wingdings" w:hAnsi="Wingdings" w:hint="default"/>
        <w:sz w:val="20"/>
      </w:rPr>
    </w:lvl>
  </w:abstractNum>
  <w:abstractNum w:abstractNumId="19">
    <w:nsid w:val="4DD64988"/>
    <w:multiLevelType w:val="hybridMultilevel"/>
    <w:tmpl w:val="7E6433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2986286"/>
    <w:multiLevelType w:val="multilevel"/>
    <w:tmpl w:val="5A8074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4917F8B"/>
    <w:multiLevelType w:val="hybridMultilevel"/>
    <w:tmpl w:val="8DE2B834"/>
    <w:lvl w:ilvl="0" w:tplc="5060DE52">
      <w:start w:val="1"/>
      <w:numFmt w:val="bullet"/>
      <w:lvlText w:val=""/>
      <w:lvlJc w:val="left"/>
      <w:pPr>
        <w:tabs>
          <w:tab w:val="num" w:pos="720"/>
        </w:tabs>
        <w:ind w:left="720" w:hanging="360"/>
      </w:pPr>
      <w:rPr>
        <w:rFonts w:ascii="Wingdings" w:hAnsi="Wingdings" w:hint="default"/>
      </w:rPr>
    </w:lvl>
    <w:lvl w:ilvl="1" w:tplc="7A88520C" w:tentative="1">
      <w:start w:val="1"/>
      <w:numFmt w:val="bullet"/>
      <w:lvlText w:val=""/>
      <w:lvlJc w:val="left"/>
      <w:pPr>
        <w:tabs>
          <w:tab w:val="num" w:pos="1440"/>
        </w:tabs>
        <w:ind w:left="1440" w:hanging="360"/>
      </w:pPr>
      <w:rPr>
        <w:rFonts w:ascii="Wingdings" w:hAnsi="Wingdings" w:hint="default"/>
      </w:rPr>
    </w:lvl>
    <w:lvl w:ilvl="2" w:tplc="28BE5CFE" w:tentative="1">
      <w:start w:val="1"/>
      <w:numFmt w:val="bullet"/>
      <w:lvlText w:val=""/>
      <w:lvlJc w:val="left"/>
      <w:pPr>
        <w:tabs>
          <w:tab w:val="num" w:pos="2160"/>
        </w:tabs>
        <w:ind w:left="2160" w:hanging="360"/>
      </w:pPr>
      <w:rPr>
        <w:rFonts w:ascii="Wingdings" w:hAnsi="Wingdings" w:hint="default"/>
      </w:rPr>
    </w:lvl>
    <w:lvl w:ilvl="3" w:tplc="D34EEB3C" w:tentative="1">
      <w:start w:val="1"/>
      <w:numFmt w:val="bullet"/>
      <w:lvlText w:val=""/>
      <w:lvlJc w:val="left"/>
      <w:pPr>
        <w:tabs>
          <w:tab w:val="num" w:pos="2880"/>
        </w:tabs>
        <w:ind w:left="2880" w:hanging="360"/>
      </w:pPr>
      <w:rPr>
        <w:rFonts w:ascii="Wingdings" w:hAnsi="Wingdings" w:hint="default"/>
      </w:rPr>
    </w:lvl>
    <w:lvl w:ilvl="4" w:tplc="F7340D0E" w:tentative="1">
      <w:start w:val="1"/>
      <w:numFmt w:val="bullet"/>
      <w:lvlText w:val=""/>
      <w:lvlJc w:val="left"/>
      <w:pPr>
        <w:tabs>
          <w:tab w:val="num" w:pos="3600"/>
        </w:tabs>
        <w:ind w:left="3600" w:hanging="360"/>
      </w:pPr>
      <w:rPr>
        <w:rFonts w:ascii="Wingdings" w:hAnsi="Wingdings" w:hint="default"/>
      </w:rPr>
    </w:lvl>
    <w:lvl w:ilvl="5" w:tplc="23E2F65E" w:tentative="1">
      <w:start w:val="1"/>
      <w:numFmt w:val="bullet"/>
      <w:lvlText w:val=""/>
      <w:lvlJc w:val="left"/>
      <w:pPr>
        <w:tabs>
          <w:tab w:val="num" w:pos="4320"/>
        </w:tabs>
        <w:ind w:left="4320" w:hanging="360"/>
      </w:pPr>
      <w:rPr>
        <w:rFonts w:ascii="Wingdings" w:hAnsi="Wingdings" w:hint="default"/>
      </w:rPr>
    </w:lvl>
    <w:lvl w:ilvl="6" w:tplc="F612B2A8" w:tentative="1">
      <w:start w:val="1"/>
      <w:numFmt w:val="bullet"/>
      <w:lvlText w:val=""/>
      <w:lvlJc w:val="left"/>
      <w:pPr>
        <w:tabs>
          <w:tab w:val="num" w:pos="5040"/>
        </w:tabs>
        <w:ind w:left="5040" w:hanging="360"/>
      </w:pPr>
      <w:rPr>
        <w:rFonts w:ascii="Wingdings" w:hAnsi="Wingdings" w:hint="default"/>
      </w:rPr>
    </w:lvl>
    <w:lvl w:ilvl="7" w:tplc="6540DFBE" w:tentative="1">
      <w:start w:val="1"/>
      <w:numFmt w:val="bullet"/>
      <w:lvlText w:val=""/>
      <w:lvlJc w:val="left"/>
      <w:pPr>
        <w:tabs>
          <w:tab w:val="num" w:pos="5760"/>
        </w:tabs>
        <w:ind w:left="5760" w:hanging="360"/>
      </w:pPr>
      <w:rPr>
        <w:rFonts w:ascii="Wingdings" w:hAnsi="Wingdings" w:hint="default"/>
      </w:rPr>
    </w:lvl>
    <w:lvl w:ilvl="8" w:tplc="324C04AE" w:tentative="1">
      <w:start w:val="1"/>
      <w:numFmt w:val="bullet"/>
      <w:lvlText w:val=""/>
      <w:lvlJc w:val="left"/>
      <w:pPr>
        <w:tabs>
          <w:tab w:val="num" w:pos="6480"/>
        </w:tabs>
        <w:ind w:left="6480" w:hanging="360"/>
      </w:pPr>
      <w:rPr>
        <w:rFonts w:ascii="Wingdings" w:hAnsi="Wingdings" w:hint="default"/>
      </w:rPr>
    </w:lvl>
  </w:abstractNum>
  <w:abstractNum w:abstractNumId="22">
    <w:nsid w:val="5613593B"/>
    <w:multiLevelType w:val="hybridMultilevel"/>
    <w:tmpl w:val="610C6F5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0A72AAB"/>
    <w:multiLevelType w:val="hybridMultilevel"/>
    <w:tmpl w:val="7E6433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E2371DE"/>
    <w:multiLevelType w:val="hybridMultilevel"/>
    <w:tmpl w:val="53C073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E4E7B1E"/>
    <w:multiLevelType w:val="multilevel"/>
    <w:tmpl w:val="5A8074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F3F2301"/>
    <w:multiLevelType w:val="hybridMultilevel"/>
    <w:tmpl w:val="84CC0466"/>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0"/>
  </w:num>
  <w:num w:numId="2">
    <w:abstractNumId w:val="25"/>
  </w:num>
  <w:num w:numId="3">
    <w:abstractNumId w:val="20"/>
  </w:num>
  <w:num w:numId="4">
    <w:abstractNumId w:val="1"/>
  </w:num>
  <w:num w:numId="5">
    <w:abstractNumId w:val="26"/>
  </w:num>
  <w:num w:numId="6">
    <w:abstractNumId w:val="9"/>
  </w:num>
  <w:num w:numId="7">
    <w:abstractNumId w:val="22"/>
  </w:num>
  <w:num w:numId="8">
    <w:abstractNumId w:val="15"/>
  </w:num>
  <w:num w:numId="9">
    <w:abstractNumId w:val="17"/>
  </w:num>
  <w:num w:numId="10">
    <w:abstractNumId w:val="11"/>
  </w:num>
  <w:num w:numId="11">
    <w:abstractNumId w:val="4"/>
  </w:num>
  <w:num w:numId="12">
    <w:abstractNumId w:val="2"/>
  </w:num>
  <w:num w:numId="13">
    <w:abstractNumId w:val="18"/>
  </w:num>
  <w:num w:numId="14">
    <w:abstractNumId w:val="5"/>
  </w:num>
  <w:num w:numId="15">
    <w:abstractNumId w:val="0"/>
  </w:num>
  <w:num w:numId="16">
    <w:abstractNumId w:val="3"/>
  </w:num>
  <w:num w:numId="17">
    <w:abstractNumId w:val="13"/>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num>
  <w:num w:numId="20">
    <w:abstractNumId w:val="19"/>
  </w:num>
  <w:num w:numId="21">
    <w:abstractNumId w:val="8"/>
  </w:num>
  <w:num w:numId="22">
    <w:abstractNumId w:val="23"/>
  </w:num>
  <w:num w:numId="23">
    <w:abstractNumId w:val="21"/>
  </w:num>
  <w:num w:numId="24">
    <w:abstractNumId w:val="12"/>
  </w:num>
  <w:num w:numId="25">
    <w:abstractNumId w:val="7"/>
  </w:num>
  <w:num w:numId="2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4"/>
  </w:num>
  <w:num w:numId="28">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2209B8"/>
    <w:rsid w:val="00004AE3"/>
    <w:rsid w:val="00006690"/>
    <w:rsid w:val="0002703D"/>
    <w:rsid w:val="000275DC"/>
    <w:rsid w:val="0003112D"/>
    <w:rsid w:val="00054037"/>
    <w:rsid w:val="0006285C"/>
    <w:rsid w:val="000703B4"/>
    <w:rsid w:val="00082959"/>
    <w:rsid w:val="0009585C"/>
    <w:rsid w:val="000A220A"/>
    <w:rsid w:val="000A3DA9"/>
    <w:rsid w:val="000C226D"/>
    <w:rsid w:val="000D2233"/>
    <w:rsid w:val="001060AB"/>
    <w:rsid w:val="0010785B"/>
    <w:rsid w:val="00112178"/>
    <w:rsid w:val="0015223F"/>
    <w:rsid w:val="00156A70"/>
    <w:rsid w:val="001720CD"/>
    <w:rsid w:val="00177F5A"/>
    <w:rsid w:val="00181AB6"/>
    <w:rsid w:val="00182AD6"/>
    <w:rsid w:val="00185405"/>
    <w:rsid w:val="0018782C"/>
    <w:rsid w:val="001B365C"/>
    <w:rsid w:val="001B4344"/>
    <w:rsid w:val="001D25D1"/>
    <w:rsid w:val="001D2929"/>
    <w:rsid w:val="001E7ACF"/>
    <w:rsid w:val="001F4E3A"/>
    <w:rsid w:val="002209B8"/>
    <w:rsid w:val="002241DB"/>
    <w:rsid w:val="00226CC7"/>
    <w:rsid w:val="002345C8"/>
    <w:rsid w:val="00247B90"/>
    <w:rsid w:val="0025308F"/>
    <w:rsid w:val="00256288"/>
    <w:rsid w:val="0029066E"/>
    <w:rsid w:val="002A35C3"/>
    <w:rsid w:val="002A3B7A"/>
    <w:rsid w:val="002B63E8"/>
    <w:rsid w:val="002C287A"/>
    <w:rsid w:val="002E3E40"/>
    <w:rsid w:val="002F7D6E"/>
    <w:rsid w:val="003218E5"/>
    <w:rsid w:val="00321C9C"/>
    <w:rsid w:val="003418D1"/>
    <w:rsid w:val="0035183E"/>
    <w:rsid w:val="00352B9E"/>
    <w:rsid w:val="003573E8"/>
    <w:rsid w:val="003700E0"/>
    <w:rsid w:val="003704FD"/>
    <w:rsid w:val="0037600E"/>
    <w:rsid w:val="003A333C"/>
    <w:rsid w:val="003A49EC"/>
    <w:rsid w:val="003E354B"/>
    <w:rsid w:val="003E7920"/>
    <w:rsid w:val="0041787F"/>
    <w:rsid w:val="004228D8"/>
    <w:rsid w:val="00442A82"/>
    <w:rsid w:val="004521DD"/>
    <w:rsid w:val="004609BD"/>
    <w:rsid w:val="00464063"/>
    <w:rsid w:val="0047135E"/>
    <w:rsid w:val="00472F77"/>
    <w:rsid w:val="00473ABA"/>
    <w:rsid w:val="004803B5"/>
    <w:rsid w:val="00493A40"/>
    <w:rsid w:val="004A4D25"/>
    <w:rsid w:val="004B53D1"/>
    <w:rsid w:val="004B5AFA"/>
    <w:rsid w:val="004C45BE"/>
    <w:rsid w:val="004D1308"/>
    <w:rsid w:val="004D21FE"/>
    <w:rsid w:val="004D5F29"/>
    <w:rsid w:val="004E0D21"/>
    <w:rsid w:val="00500FED"/>
    <w:rsid w:val="00506B13"/>
    <w:rsid w:val="0050743B"/>
    <w:rsid w:val="0050744D"/>
    <w:rsid w:val="00513D6C"/>
    <w:rsid w:val="00514FEF"/>
    <w:rsid w:val="005231A2"/>
    <w:rsid w:val="00546A5B"/>
    <w:rsid w:val="00565009"/>
    <w:rsid w:val="005A28E8"/>
    <w:rsid w:val="005A4770"/>
    <w:rsid w:val="005B490F"/>
    <w:rsid w:val="005B5874"/>
    <w:rsid w:val="0061315E"/>
    <w:rsid w:val="0061786C"/>
    <w:rsid w:val="006330F8"/>
    <w:rsid w:val="00634F78"/>
    <w:rsid w:val="006413AB"/>
    <w:rsid w:val="00645B8C"/>
    <w:rsid w:val="00646964"/>
    <w:rsid w:val="006474E7"/>
    <w:rsid w:val="006532CF"/>
    <w:rsid w:val="00655C2B"/>
    <w:rsid w:val="00661727"/>
    <w:rsid w:val="00670D5A"/>
    <w:rsid w:val="00676219"/>
    <w:rsid w:val="00677E1A"/>
    <w:rsid w:val="00691DB5"/>
    <w:rsid w:val="006A22DE"/>
    <w:rsid w:val="006A53BA"/>
    <w:rsid w:val="006A756D"/>
    <w:rsid w:val="006B5F3D"/>
    <w:rsid w:val="006D04EC"/>
    <w:rsid w:val="006D5157"/>
    <w:rsid w:val="007111CE"/>
    <w:rsid w:val="00713E9E"/>
    <w:rsid w:val="0073089A"/>
    <w:rsid w:val="007360FA"/>
    <w:rsid w:val="007426A1"/>
    <w:rsid w:val="007433FF"/>
    <w:rsid w:val="007450DE"/>
    <w:rsid w:val="00750D6F"/>
    <w:rsid w:val="007668D6"/>
    <w:rsid w:val="007721CC"/>
    <w:rsid w:val="0079490B"/>
    <w:rsid w:val="007A3D60"/>
    <w:rsid w:val="007C0E4E"/>
    <w:rsid w:val="007C0FC4"/>
    <w:rsid w:val="007E123D"/>
    <w:rsid w:val="008108E8"/>
    <w:rsid w:val="008315DB"/>
    <w:rsid w:val="0087058F"/>
    <w:rsid w:val="008754AD"/>
    <w:rsid w:val="00875613"/>
    <w:rsid w:val="00882EAB"/>
    <w:rsid w:val="008853EC"/>
    <w:rsid w:val="008979CA"/>
    <w:rsid w:val="008B1FC8"/>
    <w:rsid w:val="008C0576"/>
    <w:rsid w:val="008D5389"/>
    <w:rsid w:val="008F0B3D"/>
    <w:rsid w:val="008F4C94"/>
    <w:rsid w:val="0090350A"/>
    <w:rsid w:val="00920680"/>
    <w:rsid w:val="00920C97"/>
    <w:rsid w:val="00922CDA"/>
    <w:rsid w:val="009250D0"/>
    <w:rsid w:val="0092738E"/>
    <w:rsid w:val="00930890"/>
    <w:rsid w:val="00941863"/>
    <w:rsid w:val="009561B5"/>
    <w:rsid w:val="009950CB"/>
    <w:rsid w:val="009B5407"/>
    <w:rsid w:val="009C46F3"/>
    <w:rsid w:val="009D1189"/>
    <w:rsid w:val="009D675D"/>
    <w:rsid w:val="009E74BC"/>
    <w:rsid w:val="00A06394"/>
    <w:rsid w:val="00A11BA7"/>
    <w:rsid w:val="00A24662"/>
    <w:rsid w:val="00A26809"/>
    <w:rsid w:val="00A322F4"/>
    <w:rsid w:val="00A41726"/>
    <w:rsid w:val="00A473AE"/>
    <w:rsid w:val="00A50AE3"/>
    <w:rsid w:val="00A52895"/>
    <w:rsid w:val="00A64448"/>
    <w:rsid w:val="00A97C0A"/>
    <w:rsid w:val="00AB20AE"/>
    <w:rsid w:val="00AD3BCF"/>
    <w:rsid w:val="00AD7AB4"/>
    <w:rsid w:val="00AF7C5A"/>
    <w:rsid w:val="00B0071E"/>
    <w:rsid w:val="00B11D5D"/>
    <w:rsid w:val="00B16436"/>
    <w:rsid w:val="00B543E6"/>
    <w:rsid w:val="00B71468"/>
    <w:rsid w:val="00B73EEA"/>
    <w:rsid w:val="00B745CC"/>
    <w:rsid w:val="00B9619F"/>
    <w:rsid w:val="00B96A25"/>
    <w:rsid w:val="00BA6D21"/>
    <w:rsid w:val="00BC628F"/>
    <w:rsid w:val="00BE2ED7"/>
    <w:rsid w:val="00BF34C9"/>
    <w:rsid w:val="00C01AFF"/>
    <w:rsid w:val="00C110DA"/>
    <w:rsid w:val="00C5165B"/>
    <w:rsid w:val="00C60C45"/>
    <w:rsid w:val="00C705F7"/>
    <w:rsid w:val="00C7087E"/>
    <w:rsid w:val="00C866A3"/>
    <w:rsid w:val="00CE3B02"/>
    <w:rsid w:val="00CE4964"/>
    <w:rsid w:val="00CE6140"/>
    <w:rsid w:val="00CF6287"/>
    <w:rsid w:val="00D067CE"/>
    <w:rsid w:val="00D20106"/>
    <w:rsid w:val="00D22890"/>
    <w:rsid w:val="00D30011"/>
    <w:rsid w:val="00D3724F"/>
    <w:rsid w:val="00D5184F"/>
    <w:rsid w:val="00D60DFC"/>
    <w:rsid w:val="00D618AA"/>
    <w:rsid w:val="00D723A4"/>
    <w:rsid w:val="00D72529"/>
    <w:rsid w:val="00D952C4"/>
    <w:rsid w:val="00DA3661"/>
    <w:rsid w:val="00DA46F0"/>
    <w:rsid w:val="00DA473F"/>
    <w:rsid w:val="00DA50FF"/>
    <w:rsid w:val="00DF3119"/>
    <w:rsid w:val="00E0657A"/>
    <w:rsid w:val="00E20DB2"/>
    <w:rsid w:val="00E26105"/>
    <w:rsid w:val="00E33DDF"/>
    <w:rsid w:val="00E4028C"/>
    <w:rsid w:val="00E56350"/>
    <w:rsid w:val="00E63A41"/>
    <w:rsid w:val="00E7206F"/>
    <w:rsid w:val="00EB45D0"/>
    <w:rsid w:val="00EB7548"/>
    <w:rsid w:val="00EC0371"/>
    <w:rsid w:val="00EC36B0"/>
    <w:rsid w:val="00ED0F94"/>
    <w:rsid w:val="00ED1CBA"/>
    <w:rsid w:val="00EE083D"/>
    <w:rsid w:val="00EF428B"/>
    <w:rsid w:val="00EF7FD9"/>
    <w:rsid w:val="00F06B6E"/>
    <w:rsid w:val="00F10EDF"/>
    <w:rsid w:val="00F250D9"/>
    <w:rsid w:val="00F31543"/>
    <w:rsid w:val="00F31A77"/>
    <w:rsid w:val="00F31CB3"/>
    <w:rsid w:val="00F31F79"/>
    <w:rsid w:val="00F442A9"/>
    <w:rsid w:val="00F537C5"/>
    <w:rsid w:val="00F54BC7"/>
    <w:rsid w:val="00F65C26"/>
    <w:rsid w:val="00F74C1D"/>
    <w:rsid w:val="00F93DFD"/>
    <w:rsid w:val="00FA42B0"/>
    <w:rsid w:val="00FB228A"/>
    <w:rsid w:val="00FB25CA"/>
    <w:rsid w:val="00FB4F4F"/>
    <w:rsid w:val="00FC0B4D"/>
    <w:rsid w:val="00FC6AAD"/>
    <w:rsid w:val="00FD1FD0"/>
    <w:rsid w:val="00FD6578"/>
    <w:rsid w:val="00FE0190"/>
    <w:rsid w:val="00FF5D1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4" type="connector" idref="#AutoShape 6"/>
        <o:r id="V:Rule5" type="connector" idref="#AutoShape 7"/>
        <o:r id="V:Rule6" type="connector" idref="#AutoShape 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1308"/>
    <w:pPr>
      <w:spacing w:after="0" w:line="240" w:lineRule="auto"/>
    </w:pPr>
    <w:rPr>
      <w:rFonts w:ascii="Times New Roman" w:eastAsiaTheme="minorEastAsia" w:hAnsi="Times New Roman" w:cs="Times New Roman"/>
      <w:lang w:eastAsia="ru-RU"/>
    </w:rPr>
  </w:style>
  <w:style w:type="paragraph" w:styleId="2">
    <w:name w:val="heading 2"/>
    <w:basedOn w:val="a"/>
    <w:link w:val="20"/>
    <w:uiPriority w:val="9"/>
    <w:qFormat/>
    <w:rsid w:val="002209B8"/>
    <w:pPr>
      <w:spacing w:before="100" w:beforeAutospacing="1" w:after="100" w:afterAutospacing="1"/>
      <w:outlineLvl w:val="1"/>
    </w:pPr>
    <w:rPr>
      <w:rFonts w:eastAsia="Times New Roman"/>
      <w:b/>
      <w:bCs/>
      <w:sz w:val="36"/>
      <w:szCs w:val="36"/>
    </w:rPr>
  </w:style>
  <w:style w:type="paragraph" w:styleId="6">
    <w:name w:val="heading 6"/>
    <w:basedOn w:val="a"/>
    <w:next w:val="a"/>
    <w:link w:val="60"/>
    <w:uiPriority w:val="9"/>
    <w:semiHidden/>
    <w:unhideWhenUsed/>
    <w:qFormat/>
    <w:rsid w:val="00BF34C9"/>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209B8"/>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2209B8"/>
    <w:pPr>
      <w:spacing w:before="100" w:beforeAutospacing="1" w:after="100" w:afterAutospacing="1"/>
    </w:pPr>
    <w:rPr>
      <w:rFonts w:eastAsia="Times New Roman"/>
      <w:sz w:val="24"/>
      <w:szCs w:val="24"/>
    </w:rPr>
  </w:style>
  <w:style w:type="paragraph" w:customStyle="1" w:styleId="Default">
    <w:name w:val="Default"/>
    <w:rsid w:val="002209B8"/>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List Paragraph"/>
    <w:basedOn w:val="a"/>
    <w:uiPriority w:val="34"/>
    <w:qFormat/>
    <w:rsid w:val="002209B8"/>
    <w:pPr>
      <w:ind w:left="720"/>
      <w:contextualSpacing/>
    </w:pPr>
  </w:style>
  <w:style w:type="table" w:styleId="a5">
    <w:name w:val="Table Grid"/>
    <w:basedOn w:val="a1"/>
    <w:uiPriority w:val="59"/>
    <w:rsid w:val="002209B8"/>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6">
    <w:name w:val="c6"/>
    <w:basedOn w:val="a"/>
    <w:rsid w:val="002209B8"/>
    <w:pPr>
      <w:spacing w:before="100" w:beforeAutospacing="1" w:after="100" w:afterAutospacing="1"/>
    </w:pPr>
    <w:rPr>
      <w:rFonts w:eastAsia="Times New Roman"/>
      <w:sz w:val="24"/>
      <w:szCs w:val="24"/>
    </w:rPr>
  </w:style>
  <w:style w:type="character" w:customStyle="1" w:styleId="c4">
    <w:name w:val="c4"/>
    <w:basedOn w:val="a0"/>
    <w:rsid w:val="002209B8"/>
  </w:style>
  <w:style w:type="paragraph" w:customStyle="1" w:styleId="c18">
    <w:name w:val="c18"/>
    <w:basedOn w:val="a"/>
    <w:rsid w:val="002209B8"/>
    <w:pPr>
      <w:spacing w:before="100" w:beforeAutospacing="1" w:after="100" w:afterAutospacing="1"/>
    </w:pPr>
    <w:rPr>
      <w:rFonts w:eastAsia="Times New Roman"/>
      <w:sz w:val="24"/>
      <w:szCs w:val="24"/>
    </w:rPr>
  </w:style>
  <w:style w:type="character" w:customStyle="1" w:styleId="c5">
    <w:name w:val="c5"/>
    <w:basedOn w:val="a0"/>
    <w:rsid w:val="002209B8"/>
  </w:style>
  <w:style w:type="character" w:customStyle="1" w:styleId="21">
    <w:name w:val="Основной текст (2)_"/>
    <w:link w:val="22"/>
    <w:uiPriority w:val="99"/>
    <w:locked/>
    <w:rsid w:val="002209B8"/>
    <w:rPr>
      <w:rFonts w:ascii="Times New Roman" w:hAnsi="Times New Roman"/>
      <w:b/>
      <w:spacing w:val="-2"/>
      <w:shd w:val="clear" w:color="auto" w:fill="FFFFFF"/>
    </w:rPr>
  </w:style>
  <w:style w:type="paragraph" w:customStyle="1" w:styleId="22">
    <w:name w:val="Основной текст (2)"/>
    <w:basedOn w:val="a"/>
    <w:link w:val="21"/>
    <w:uiPriority w:val="99"/>
    <w:rsid w:val="002209B8"/>
    <w:pPr>
      <w:widowControl w:val="0"/>
      <w:shd w:val="clear" w:color="auto" w:fill="FFFFFF"/>
      <w:spacing w:after="360" w:line="240" w:lineRule="atLeast"/>
      <w:ind w:hanging="1740"/>
      <w:jc w:val="center"/>
    </w:pPr>
    <w:rPr>
      <w:rFonts w:eastAsiaTheme="minorHAnsi" w:cstheme="minorBidi"/>
      <w:b/>
      <w:spacing w:val="-2"/>
      <w:lang w:eastAsia="en-US"/>
    </w:rPr>
  </w:style>
  <w:style w:type="paragraph" w:styleId="a6">
    <w:name w:val="footnote text"/>
    <w:basedOn w:val="a"/>
    <w:link w:val="a7"/>
    <w:semiHidden/>
    <w:rsid w:val="002209B8"/>
    <w:pPr>
      <w:widowControl w:val="0"/>
      <w:autoSpaceDE w:val="0"/>
      <w:autoSpaceDN w:val="0"/>
      <w:adjustRightInd w:val="0"/>
    </w:pPr>
    <w:rPr>
      <w:rFonts w:eastAsia="Times New Roman"/>
      <w:sz w:val="20"/>
      <w:szCs w:val="20"/>
    </w:rPr>
  </w:style>
  <w:style w:type="character" w:customStyle="1" w:styleId="a7">
    <w:name w:val="Текст сноски Знак"/>
    <w:basedOn w:val="a0"/>
    <w:link w:val="a6"/>
    <w:semiHidden/>
    <w:rsid w:val="002209B8"/>
    <w:rPr>
      <w:rFonts w:ascii="Times New Roman" w:eastAsia="Times New Roman" w:hAnsi="Times New Roman" w:cs="Times New Roman"/>
      <w:sz w:val="20"/>
      <w:szCs w:val="20"/>
      <w:lang w:eastAsia="ru-RU"/>
    </w:rPr>
  </w:style>
  <w:style w:type="character" w:styleId="a8">
    <w:name w:val="footnote reference"/>
    <w:basedOn w:val="a0"/>
    <w:semiHidden/>
    <w:rsid w:val="002209B8"/>
    <w:rPr>
      <w:vertAlign w:val="superscript"/>
    </w:rPr>
  </w:style>
  <w:style w:type="paragraph" w:styleId="a9">
    <w:name w:val="Balloon Text"/>
    <w:basedOn w:val="a"/>
    <w:link w:val="aa"/>
    <w:uiPriority w:val="99"/>
    <w:semiHidden/>
    <w:unhideWhenUsed/>
    <w:rsid w:val="002209B8"/>
    <w:rPr>
      <w:rFonts w:ascii="Tahoma" w:hAnsi="Tahoma" w:cs="Tahoma"/>
      <w:sz w:val="16"/>
      <w:szCs w:val="16"/>
    </w:rPr>
  </w:style>
  <w:style w:type="character" w:customStyle="1" w:styleId="aa">
    <w:name w:val="Текст выноски Знак"/>
    <w:basedOn w:val="a0"/>
    <w:link w:val="a9"/>
    <w:uiPriority w:val="99"/>
    <w:semiHidden/>
    <w:rsid w:val="002209B8"/>
    <w:rPr>
      <w:rFonts w:ascii="Tahoma" w:eastAsiaTheme="minorEastAsia" w:hAnsi="Tahoma" w:cs="Tahoma"/>
      <w:sz w:val="16"/>
      <w:szCs w:val="16"/>
      <w:lang w:eastAsia="ru-RU"/>
    </w:rPr>
  </w:style>
  <w:style w:type="character" w:customStyle="1" w:styleId="FontStyle14">
    <w:name w:val="Font Style14"/>
    <w:basedOn w:val="a0"/>
    <w:uiPriority w:val="99"/>
    <w:rsid w:val="002209B8"/>
    <w:rPr>
      <w:rFonts w:ascii="Times New Roman" w:hAnsi="Times New Roman" w:cs="Times New Roman"/>
      <w:sz w:val="20"/>
      <w:szCs w:val="20"/>
    </w:rPr>
  </w:style>
  <w:style w:type="paragraph" w:customStyle="1" w:styleId="Style5">
    <w:name w:val="Style5"/>
    <w:basedOn w:val="a"/>
    <w:uiPriority w:val="99"/>
    <w:rsid w:val="002209B8"/>
    <w:pPr>
      <w:widowControl w:val="0"/>
      <w:autoSpaceDE w:val="0"/>
      <w:autoSpaceDN w:val="0"/>
      <w:adjustRightInd w:val="0"/>
    </w:pPr>
    <w:rPr>
      <w:rFonts w:eastAsia="Times New Roman"/>
      <w:sz w:val="24"/>
      <w:szCs w:val="24"/>
    </w:rPr>
  </w:style>
  <w:style w:type="character" w:styleId="ab">
    <w:name w:val="Hyperlink"/>
    <w:basedOn w:val="a0"/>
    <w:uiPriority w:val="99"/>
    <w:unhideWhenUsed/>
    <w:rsid w:val="002209B8"/>
    <w:rPr>
      <w:color w:val="0000FF"/>
      <w:u w:val="single"/>
    </w:rPr>
  </w:style>
  <w:style w:type="paragraph" w:styleId="ac">
    <w:name w:val="header"/>
    <w:basedOn w:val="a"/>
    <w:link w:val="ad"/>
    <w:uiPriority w:val="99"/>
    <w:semiHidden/>
    <w:unhideWhenUsed/>
    <w:rsid w:val="00F31543"/>
    <w:pPr>
      <w:tabs>
        <w:tab w:val="center" w:pos="4677"/>
        <w:tab w:val="right" w:pos="9355"/>
      </w:tabs>
    </w:pPr>
  </w:style>
  <w:style w:type="character" w:customStyle="1" w:styleId="ad">
    <w:name w:val="Верхний колонтитул Знак"/>
    <w:basedOn w:val="a0"/>
    <w:link w:val="ac"/>
    <w:uiPriority w:val="99"/>
    <w:semiHidden/>
    <w:rsid w:val="00F31543"/>
    <w:rPr>
      <w:rFonts w:ascii="Times New Roman" w:eastAsiaTheme="minorEastAsia" w:hAnsi="Times New Roman" w:cs="Times New Roman"/>
      <w:lang w:eastAsia="ru-RU"/>
    </w:rPr>
  </w:style>
  <w:style w:type="paragraph" w:styleId="ae">
    <w:name w:val="footer"/>
    <w:basedOn w:val="a"/>
    <w:link w:val="af"/>
    <w:uiPriority w:val="99"/>
    <w:unhideWhenUsed/>
    <w:rsid w:val="00F31543"/>
    <w:pPr>
      <w:tabs>
        <w:tab w:val="center" w:pos="4677"/>
        <w:tab w:val="right" w:pos="9355"/>
      </w:tabs>
    </w:pPr>
  </w:style>
  <w:style w:type="character" w:customStyle="1" w:styleId="af">
    <w:name w:val="Нижний колонтитул Знак"/>
    <w:basedOn w:val="a0"/>
    <w:link w:val="ae"/>
    <w:uiPriority w:val="99"/>
    <w:rsid w:val="00F31543"/>
    <w:rPr>
      <w:rFonts w:ascii="Times New Roman" w:eastAsiaTheme="minorEastAsia" w:hAnsi="Times New Roman" w:cs="Times New Roman"/>
      <w:lang w:eastAsia="ru-RU"/>
    </w:rPr>
  </w:style>
  <w:style w:type="paragraph" w:customStyle="1" w:styleId="1">
    <w:name w:val="Текст1"/>
    <w:basedOn w:val="a"/>
    <w:rsid w:val="002E3E40"/>
    <w:pPr>
      <w:suppressAutoHyphens/>
    </w:pPr>
    <w:rPr>
      <w:rFonts w:ascii="Courier New" w:eastAsia="Times New Roman" w:hAnsi="Courier New" w:cs="Courier New"/>
      <w:sz w:val="20"/>
      <w:szCs w:val="20"/>
      <w:lang w:eastAsia="ar-SA"/>
    </w:rPr>
  </w:style>
  <w:style w:type="paragraph" w:styleId="af0">
    <w:name w:val="No Spacing"/>
    <w:uiPriority w:val="1"/>
    <w:qFormat/>
    <w:rsid w:val="00054037"/>
    <w:pPr>
      <w:spacing w:after="0" w:line="240" w:lineRule="auto"/>
    </w:pPr>
  </w:style>
  <w:style w:type="character" w:customStyle="1" w:styleId="60">
    <w:name w:val="Заголовок 6 Знак"/>
    <w:basedOn w:val="a0"/>
    <w:link w:val="6"/>
    <w:uiPriority w:val="9"/>
    <w:semiHidden/>
    <w:rsid w:val="00BF34C9"/>
    <w:rPr>
      <w:rFonts w:asciiTheme="majorHAnsi" w:eastAsiaTheme="majorEastAsia" w:hAnsiTheme="majorHAnsi" w:cstheme="majorBidi"/>
      <w:i/>
      <w:iCs/>
      <w:color w:val="243F60" w:themeColor="accent1" w:themeShade="7F"/>
      <w:lang w:eastAsia="ru-RU"/>
    </w:rPr>
  </w:style>
  <w:style w:type="character" w:styleId="af1">
    <w:name w:val="Strong"/>
    <w:uiPriority w:val="22"/>
    <w:qFormat/>
    <w:rsid w:val="00BF34C9"/>
    <w:rPr>
      <w:b/>
      <w:bCs/>
    </w:rPr>
  </w:style>
  <w:style w:type="paragraph" w:styleId="HTML">
    <w:name w:val="HTML Preformatted"/>
    <w:basedOn w:val="a"/>
    <w:link w:val="HTML0"/>
    <w:uiPriority w:val="99"/>
    <w:unhideWhenUsed/>
    <w:rsid w:val="00BF34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BF34C9"/>
    <w:rPr>
      <w:rFonts w:ascii="Courier New" w:eastAsia="Times New Roman" w:hAnsi="Courier New" w:cs="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1308"/>
    <w:pPr>
      <w:spacing w:after="0" w:line="240" w:lineRule="auto"/>
    </w:pPr>
    <w:rPr>
      <w:rFonts w:ascii="Times New Roman" w:eastAsiaTheme="minorEastAsia" w:hAnsi="Times New Roman" w:cs="Times New Roman"/>
      <w:lang w:eastAsia="ru-RU"/>
    </w:rPr>
  </w:style>
  <w:style w:type="paragraph" w:styleId="2">
    <w:name w:val="heading 2"/>
    <w:basedOn w:val="a"/>
    <w:link w:val="20"/>
    <w:uiPriority w:val="9"/>
    <w:qFormat/>
    <w:rsid w:val="002209B8"/>
    <w:pPr>
      <w:spacing w:before="100" w:beforeAutospacing="1" w:after="100" w:afterAutospacing="1"/>
      <w:outlineLvl w:val="1"/>
    </w:pPr>
    <w:rPr>
      <w:rFonts w:eastAsia="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209B8"/>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2209B8"/>
    <w:pPr>
      <w:spacing w:before="100" w:beforeAutospacing="1" w:after="100" w:afterAutospacing="1"/>
    </w:pPr>
    <w:rPr>
      <w:rFonts w:eastAsia="Times New Roman"/>
      <w:sz w:val="24"/>
      <w:szCs w:val="24"/>
    </w:rPr>
  </w:style>
  <w:style w:type="paragraph" w:customStyle="1" w:styleId="Default">
    <w:name w:val="Default"/>
    <w:rsid w:val="002209B8"/>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List Paragraph"/>
    <w:basedOn w:val="a"/>
    <w:uiPriority w:val="34"/>
    <w:qFormat/>
    <w:rsid w:val="002209B8"/>
    <w:pPr>
      <w:ind w:left="720"/>
      <w:contextualSpacing/>
    </w:pPr>
  </w:style>
  <w:style w:type="table" w:styleId="a5">
    <w:name w:val="Table Grid"/>
    <w:basedOn w:val="a1"/>
    <w:uiPriority w:val="59"/>
    <w:rsid w:val="002209B8"/>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6">
    <w:name w:val="c6"/>
    <w:basedOn w:val="a"/>
    <w:rsid w:val="002209B8"/>
    <w:pPr>
      <w:spacing w:before="100" w:beforeAutospacing="1" w:after="100" w:afterAutospacing="1"/>
    </w:pPr>
    <w:rPr>
      <w:rFonts w:eastAsia="Times New Roman"/>
      <w:sz w:val="24"/>
      <w:szCs w:val="24"/>
    </w:rPr>
  </w:style>
  <w:style w:type="character" w:customStyle="1" w:styleId="c4">
    <w:name w:val="c4"/>
    <w:basedOn w:val="a0"/>
    <w:rsid w:val="002209B8"/>
  </w:style>
  <w:style w:type="paragraph" w:customStyle="1" w:styleId="c18">
    <w:name w:val="c18"/>
    <w:basedOn w:val="a"/>
    <w:rsid w:val="002209B8"/>
    <w:pPr>
      <w:spacing w:before="100" w:beforeAutospacing="1" w:after="100" w:afterAutospacing="1"/>
    </w:pPr>
    <w:rPr>
      <w:rFonts w:eastAsia="Times New Roman"/>
      <w:sz w:val="24"/>
      <w:szCs w:val="24"/>
    </w:rPr>
  </w:style>
  <w:style w:type="character" w:customStyle="1" w:styleId="c5">
    <w:name w:val="c5"/>
    <w:basedOn w:val="a0"/>
    <w:rsid w:val="002209B8"/>
  </w:style>
  <w:style w:type="character" w:customStyle="1" w:styleId="21">
    <w:name w:val="Основной текст (2)_"/>
    <w:link w:val="22"/>
    <w:uiPriority w:val="99"/>
    <w:locked/>
    <w:rsid w:val="002209B8"/>
    <w:rPr>
      <w:rFonts w:ascii="Times New Roman" w:hAnsi="Times New Roman"/>
      <w:b/>
      <w:spacing w:val="-2"/>
      <w:shd w:val="clear" w:color="auto" w:fill="FFFFFF"/>
    </w:rPr>
  </w:style>
  <w:style w:type="paragraph" w:customStyle="1" w:styleId="22">
    <w:name w:val="Основной текст (2)"/>
    <w:basedOn w:val="a"/>
    <w:link w:val="21"/>
    <w:uiPriority w:val="99"/>
    <w:rsid w:val="002209B8"/>
    <w:pPr>
      <w:widowControl w:val="0"/>
      <w:shd w:val="clear" w:color="auto" w:fill="FFFFFF"/>
      <w:spacing w:after="360" w:line="240" w:lineRule="atLeast"/>
      <w:ind w:hanging="1740"/>
      <w:jc w:val="center"/>
    </w:pPr>
    <w:rPr>
      <w:rFonts w:eastAsiaTheme="minorHAnsi" w:cstheme="minorBidi"/>
      <w:b/>
      <w:spacing w:val="-2"/>
      <w:lang w:eastAsia="en-US"/>
    </w:rPr>
  </w:style>
  <w:style w:type="paragraph" w:styleId="a6">
    <w:name w:val="footnote text"/>
    <w:basedOn w:val="a"/>
    <w:link w:val="a7"/>
    <w:semiHidden/>
    <w:rsid w:val="002209B8"/>
    <w:pPr>
      <w:widowControl w:val="0"/>
      <w:autoSpaceDE w:val="0"/>
      <w:autoSpaceDN w:val="0"/>
      <w:adjustRightInd w:val="0"/>
    </w:pPr>
    <w:rPr>
      <w:rFonts w:eastAsia="Times New Roman"/>
      <w:sz w:val="20"/>
      <w:szCs w:val="20"/>
    </w:rPr>
  </w:style>
  <w:style w:type="character" w:customStyle="1" w:styleId="a7">
    <w:name w:val="Текст сноски Знак"/>
    <w:basedOn w:val="a0"/>
    <w:link w:val="a6"/>
    <w:semiHidden/>
    <w:rsid w:val="002209B8"/>
    <w:rPr>
      <w:rFonts w:ascii="Times New Roman" w:eastAsia="Times New Roman" w:hAnsi="Times New Roman" w:cs="Times New Roman"/>
      <w:sz w:val="20"/>
      <w:szCs w:val="20"/>
      <w:lang w:eastAsia="ru-RU"/>
    </w:rPr>
  </w:style>
  <w:style w:type="character" w:styleId="a8">
    <w:name w:val="footnote reference"/>
    <w:basedOn w:val="a0"/>
    <w:semiHidden/>
    <w:rsid w:val="002209B8"/>
    <w:rPr>
      <w:vertAlign w:val="superscript"/>
    </w:rPr>
  </w:style>
  <w:style w:type="paragraph" w:styleId="a9">
    <w:name w:val="Balloon Text"/>
    <w:basedOn w:val="a"/>
    <w:link w:val="aa"/>
    <w:uiPriority w:val="99"/>
    <w:semiHidden/>
    <w:unhideWhenUsed/>
    <w:rsid w:val="002209B8"/>
    <w:rPr>
      <w:rFonts w:ascii="Tahoma" w:hAnsi="Tahoma" w:cs="Tahoma"/>
      <w:sz w:val="16"/>
      <w:szCs w:val="16"/>
    </w:rPr>
  </w:style>
  <w:style w:type="character" w:customStyle="1" w:styleId="aa">
    <w:name w:val="Текст выноски Знак"/>
    <w:basedOn w:val="a0"/>
    <w:link w:val="a9"/>
    <w:uiPriority w:val="99"/>
    <w:semiHidden/>
    <w:rsid w:val="002209B8"/>
    <w:rPr>
      <w:rFonts w:ascii="Tahoma" w:eastAsiaTheme="minorEastAsia" w:hAnsi="Tahoma" w:cs="Tahoma"/>
      <w:sz w:val="16"/>
      <w:szCs w:val="16"/>
      <w:lang w:eastAsia="ru-RU"/>
    </w:rPr>
  </w:style>
  <w:style w:type="character" w:customStyle="1" w:styleId="FontStyle14">
    <w:name w:val="Font Style14"/>
    <w:basedOn w:val="a0"/>
    <w:uiPriority w:val="99"/>
    <w:rsid w:val="002209B8"/>
    <w:rPr>
      <w:rFonts w:ascii="Times New Roman" w:hAnsi="Times New Roman" w:cs="Times New Roman"/>
      <w:sz w:val="20"/>
      <w:szCs w:val="20"/>
    </w:rPr>
  </w:style>
  <w:style w:type="paragraph" w:customStyle="1" w:styleId="Style5">
    <w:name w:val="Style5"/>
    <w:basedOn w:val="a"/>
    <w:uiPriority w:val="99"/>
    <w:rsid w:val="002209B8"/>
    <w:pPr>
      <w:widowControl w:val="0"/>
      <w:autoSpaceDE w:val="0"/>
      <w:autoSpaceDN w:val="0"/>
      <w:adjustRightInd w:val="0"/>
    </w:pPr>
    <w:rPr>
      <w:rFonts w:eastAsia="Times New Roman"/>
      <w:sz w:val="24"/>
      <w:szCs w:val="24"/>
    </w:rPr>
  </w:style>
  <w:style w:type="character" w:styleId="ab">
    <w:name w:val="Hyperlink"/>
    <w:basedOn w:val="a0"/>
    <w:uiPriority w:val="99"/>
    <w:unhideWhenUsed/>
    <w:rsid w:val="002209B8"/>
    <w:rPr>
      <w:color w:val="0000FF"/>
      <w:u w:val="single"/>
    </w:rPr>
  </w:style>
  <w:style w:type="paragraph" w:styleId="ac">
    <w:name w:val="header"/>
    <w:basedOn w:val="a"/>
    <w:link w:val="ad"/>
    <w:uiPriority w:val="99"/>
    <w:semiHidden/>
    <w:unhideWhenUsed/>
    <w:rsid w:val="00F31543"/>
    <w:pPr>
      <w:tabs>
        <w:tab w:val="center" w:pos="4677"/>
        <w:tab w:val="right" w:pos="9355"/>
      </w:tabs>
    </w:pPr>
  </w:style>
  <w:style w:type="character" w:customStyle="1" w:styleId="ad">
    <w:name w:val="Верхний колонтитул Знак"/>
    <w:basedOn w:val="a0"/>
    <w:link w:val="ac"/>
    <w:uiPriority w:val="99"/>
    <w:semiHidden/>
    <w:rsid w:val="00F31543"/>
    <w:rPr>
      <w:rFonts w:ascii="Times New Roman" w:eastAsiaTheme="minorEastAsia" w:hAnsi="Times New Roman" w:cs="Times New Roman"/>
      <w:lang w:eastAsia="ru-RU"/>
    </w:rPr>
  </w:style>
  <w:style w:type="paragraph" w:styleId="ae">
    <w:name w:val="footer"/>
    <w:basedOn w:val="a"/>
    <w:link w:val="af"/>
    <w:uiPriority w:val="99"/>
    <w:unhideWhenUsed/>
    <w:rsid w:val="00F31543"/>
    <w:pPr>
      <w:tabs>
        <w:tab w:val="center" w:pos="4677"/>
        <w:tab w:val="right" w:pos="9355"/>
      </w:tabs>
    </w:pPr>
  </w:style>
  <w:style w:type="character" w:customStyle="1" w:styleId="af">
    <w:name w:val="Нижний колонтитул Знак"/>
    <w:basedOn w:val="a0"/>
    <w:link w:val="ae"/>
    <w:uiPriority w:val="99"/>
    <w:rsid w:val="00F31543"/>
    <w:rPr>
      <w:rFonts w:ascii="Times New Roman" w:eastAsiaTheme="minorEastAsia" w:hAnsi="Times New Roman" w:cs="Times New Roman"/>
      <w:lang w:eastAsia="ru-RU"/>
    </w:rPr>
  </w:style>
  <w:style w:type="paragraph" w:customStyle="1" w:styleId="1">
    <w:name w:val="Текст1"/>
    <w:basedOn w:val="a"/>
    <w:rsid w:val="002E3E40"/>
    <w:pPr>
      <w:suppressAutoHyphens/>
    </w:pPr>
    <w:rPr>
      <w:rFonts w:ascii="Courier New" w:eastAsia="Times New Roman" w:hAnsi="Courier New" w:cs="Courier New"/>
      <w:sz w:val="20"/>
      <w:szCs w:val="20"/>
      <w:lang w:eastAsia="ar-SA"/>
    </w:rPr>
  </w:style>
</w:styles>
</file>

<file path=word/webSettings.xml><?xml version="1.0" encoding="utf-8"?>
<w:webSettings xmlns:r="http://schemas.openxmlformats.org/officeDocument/2006/relationships" xmlns:w="http://schemas.openxmlformats.org/wordprocessingml/2006/main">
  <w:divs>
    <w:div w:id="130946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k.com" TargetMode="Externa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jpeg"/><Relationship Id="rId34" Type="http://schemas.openxmlformats.org/officeDocument/2006/relationships/image" Target="media/image21.jpeg"/><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5.jpeg"/><Relationship Id="rId33" Type="http://schemas.openxmlformats.org/officeDocument/2006/relationships/image" Target="media/image20.png"/><Relationship Id="rId38"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image" Target="media/image14.jpeg"/><Relationship Id="rId32" Type="http://schemas.microsoft.com/office/2007/relationships/hdphoto" Target="media/hdphoto1.wdp"/><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tiff"/><Relationship Id="rId28" Type="http://schemas.microsoft.com/office/2007/relationships/hdphoto" Target="NULL"/><Relationship Id="rId36" Type="http://schemas.openxmlformats.org/officeDocument/2006/relationships/fontTable" Target="fontTable.xml"/><Relationship Id="rId10" Type="http://schemas.openxmlformats.org/officeDocument/2006/relationships/hyperlink" Target="https://easyen.ru/load/metodika/kompleksy/shkola_deda_vseveda/" TargetMode="External"/><Relationship Id="rId19" Type="http://schemas.openxmlformats.org/officeDocument/2006/relationships/image" Target="media/image9.jpeg"/><Relationship Id="rId31" Type="http://schemas.openxmlformats.org/officeDocument/2006/relationships/image" Target="media/image19.png"/><Relationship Id="rId4" Type="http://schemas.openxmlformats.org/officeDocument/2006/relationships/settings" Target="settings.xml"/><Relationship Id="rId9" Type="http://schemas.openxmlformats.org/officeDocument/2006/relationships/hyperlink" Target="https://www.edu.tatar.ru/l-gorsk/page519436.htm/main-news?page=4" TargetMode="External"/><Relationship Id="rId14" Type="http://schemas.openxmlformats.org/officeDocument/2006/relationships/image" Target="media/image4.jpeg"/><Relationship Id="rId22" Type="http://schemas.openxmlformats.org/officeDocument/2006/relationships/image" Target="media/image12.emf"/><Relationship Id="rId30" Type="http://schemas.openxmlformats.org/officeDocument/2006/relationships/image" Target="media/image18.png"/><Relationship Id="rId35"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3FDFBA8-E913-4A97-94C5-FD9A4B14B9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1714</TotalTime>
  <Pages>52</Pages>
  <Words>11225</Words>
  <Characters>63989</Characters>
  <Application>Microsoft Office Word</Application>
  <DocSecurity>0</DocSecurity>
  <Lines>533</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Анна</dc:creator>
  <cp:lastModifiedBy>Microsoft Office</cp:lastModifiedBy>
  <cp:revision>39</cp:revision>
  <cp:lastPrinted>2021-08-17T05:01:00Z</cp:lastPrinted>
  <dcterms:created xsi:type="dcterms:W3CDTF">2018-06-23T07:23:00Z</dcterms:created>
  <dcterms:modified xsi:type="dcterms:W3CDTF">2022-02-17T10:23:00Z</dcterms:modified>
</cp:coreProperties>
</file>